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14D5" w:rsidRPr="00D9105A" w:rsidRDefault="004F73A3">
      <w:pPr>
        <w:spacing w:after="0"/>
        <w:ind w:left="120"/>
        <w:rPr>
          <w:lang w:val="ru-RU"/>
        </w:rPr>
      </w:pPr>
      <w:bookmarkStart w:id="0" w:name="block-2919400"/>
      <w:r>
        <w:rPr>
          <w:noProof/>
          <w:lang w:val="ru-RU" w:eastAsia="ru-RU"/>
        </w:rPr>
        <w:drawing>
          <wp:inline distT="0" distB="0" distL="0" distR="0">
            <wp:extent cx="6029960" cy="4157345"/>
            <wp:effectExtent l="19050" t="0" r="8890" b="0"/>
            <wp:docPr id="1" name="Рисунок 0" descr="ТЛ_рабочая програм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ТЛ_рабочая программа.jpg"/>
                    <pic:cNvPicPr/>
                  </pic:nvPicPr>
                  <pic:blipFill>
                    <a:blip r:embed="rId5"/>
                    <a:stretch>
                      <a:fillRect/>
                    </a:stretch>
                  </pic:blipFill>
                  <pic:spPr>
                    <a:xfrm>
                      <a:off x="0" y="0"/>
                      <a:ext cx="6029960" cy="4157345"/>
                    </a:xfrm>
                    <a:prstGeom prst="rect">
                      <a:avLst/>
                    </a:prstGeom>
                  </pic:spPr>
                </pic:pic>
              </a:graphicData>
            </a:graphic>
          </wp:inline>
        </w:drawing>
      </w:r>
    </w:p>
    <w:p w:rsidR="009614D5" w:rsidRPr="00D9105A" w:rsidRDefault="00241AD4">
      <w:pPr>
        <w:spacing w:after="0"/>
        <w:ind w:left="120"/>
        <w:rPr>
          <w:lang w:val="ru-RU"/>
        </w:rPr>
      </w:pPr>
      <w:r w:rsidRPr="00D9105A">
        <w:rPr>
          <w:rFonts w:ascii="Times New Roman" w:hAnsi="Times New Roman"/>
          <w:color w:val="000000"/>
          <w:sz w:val="28"/>
          <w:lang w:val="ru-RU"/>
        </w:rPr>
        <w:t>‌</w:t>
      </w:r>
    </w:p>
    <w:p w:rsidR="009614D5" w:rsidRPr="00D9105A" w:rsidRDefault="009614D5">
      <w:pPr>
        <w:spacing w:after="0"/>
        <w:ind w:left="120"/>
        <w:rPr>
          <w:lang w:val="ru-RU"/>
        </w:rPr>
      </w:pPr>
    </w:p>
    <w:p w:rsidR="009614D5" w:rsidRPr="00D9105A" w:rsidRDefault="009614D5">
      <w:pPr>
        <w:spacing w:after="0"/>
        <w:ind w:left="120"/>
        <w:rPr>
          <w:lang w:val="ru-RU"/>
        </w:rPr>
      </w:pPr>
    </w:p>
    <w:p w:rsidR="009614D5" w:rsidRPr="00D9105A" w:rsidRDefault="009614D5">
      <w:pPr>
        <w:spacing w:after="0"/>
        <w:ind w:left="120"/>
        <w:rPr>
          <w:lang w:val="ru-RU"/>
        </w:rPr>
      </w:pPr>
    </w:p>
    <w:p w:rsidR="009614D5" w:rsidRPr="00D9105A" w:rsidRDefault="00241AD4">
      <w:pPr>
        <w:spacing w:after="0" w:line="408" w:lineRule="auto"/>
        <w:ind w:left="120"/>
        <w:jc w:val="center"/>
        <w:rPr>
          <w:lang w:val="ru-RU"/>
        </w:rPr>
      </w:pPr>
      <w:r w:rsidRPr="00D9105A">
        <w:rPr>
          <w:rFonts w:ascii="Times New Roman" w:hAnsi="Times New Roman"/>
          <w:b/>
          <w:color w:val="000000"/>
          <w:sz w:val="28"/>
          <w:lang w:val="ru-RU"/>
        </w:rPr>
        <w:t>РАБОЧАЯ ПРОГРАММА</w:t>
      </w:r>
    </w:p>
    <w:p w:rsidR="009614D5" w:rsidRPr="00D9105A" w:rsidRDefault="00241AD4">
      <w:pPr>
        <w:spacing w:after="0" w:line="408" w:lineRule="auto"/>
        <w:ind w:left="120"/>
        <w:jc w:val="center"/>
        <w:rPr>
          <w:lang w:val="ru-RU"/>
        </w:rPr>
      </w:pPr>
      <w:r w:rsidRPr="00D9105A">
        <w:rPr>
          <w:rFonts w:ascii="Times New Roman" w:hAnsi="Times New Roman"/>
          <w:color w:val="000000"/>
          <w:sz w:val="28"/>
          <w:lang w:val="ru-RU"/>
        </w:rPr>
        <w:t>(</w:t>
      </w:r>
      <w:r>
        <w:rPr>
          <w:rFonts w:ascii="Times New Roman" w:hAnsi="Times New Roman"/>
          <w:color w:val="000000"/>
          <w:sz w:val="28"/>
        </w:rPr>
        <w:t>ID</w:t>
      </w:r>
      <w:r w:rsidR="004811B6">
        <w:rPr>
          <w:rFonts w:ascii="Times New Roman" w:hAnsi="Times New Roman"/>
          <w:color w:val="000000"/>
          <w:sz w:val="28"/>
          <w:lang w:val="ru-RU"/>
        </w:rPr>
        <w:t xml:space="preserve"> 4789928</w:t>
      </w:r>
      <w:r w:rsidRPr="00D9105A">
        <w:rPr>
          <w:rFonts w:ascii="Times New Roman" w:hAnsi="Times New Roman"/>
          <w:color w:val="000000"/>
          <w:sz w:val="28"/>
          <w:lang w:val="ru-RU"/>
        </w:rPr>
        <w:t>)</w:t>
      </w:r>
    </w:p>
    <w:p w:rsidR="009614D5" w:rsidRPr="00D9105A" w:rsidRDefault="009614D5">
      <w:pPr>
        <w:spacing w:after="0"/>
        <w:ind w:left="120"/>
        <w:jc w:val="center"/>
        <w:rPr>
          <w:lang w:val="ru-RU"/>
        </w:rPr>
      </w:pPr>
    </w:p>
    <w:p w:rsidR="009614D5" w:rsidRPr="00D9105A" w:rsidRDefault="00241AD4">
      <w:pPr>
        <w:spacing w:after="0" w:line="408" w:lineRule="auto"/>
        <w:ind w:left="120"/>
        <w:jc w:val="center"/>
        <w:rPr>
          <w:lang w:val="ru-RU"/>
        </w:rPr>
      </w:pPr>
      <w:r w:rsidRPr="00D9105A">
        <w:rPr>
          <w:rFonts w:ascii="Times New Roman" w:hAnsi="Times New Roman"/>
          <w:b/>
          <w:color w:val="000000"/>
          <w:sz w:val="28"/>
          <w:lang w:val="ru-RU"/>
        </w:rPr>
        <w:t>учебного предмета «География»</w:t>
      </w:r>
    </w:p>
    <w:p w:rsidR="009614D5" w:rsidRPr="00D9105A" w:rsidRDefault="00241AD4">
      <w:pPr>
        <w:spacing w:after="0" w:line="408" w:lineRule="auto"/>
        <w:ind w:left="120"/>
        <w:jc w:val="center"/>
        <w:rPr>
          <w:lang w:val="ru-RU"/>
        </w:rPr>
      </w:pPr>
      <w:r w:rsidRPr="00D9105A">
        <w:rPr>
          <w:rFonts w:ascii="Times New Roman" w:hAnsi="Times New Roman"/>
          <w:color w:val="000000"/>
          <w:sz w:val="28"/>
          <w:lang w:val="ru-RU"/>
        </w:rPr>
        <w:t xml:space="preserve">для обучающихся 5 </w:t>
      </w:r>
      <w:r w:rsidRPr="00D9105A">
        <w:rPr>
          <w:rFonts w:ascii="Calibri" w:hAnsi="Calibri"/>
          <w:color w:val="000000"/>
          <w:sz w:val="28"/>
          <w:lang w:val="ru-RU"/>
        </w:rPr>
        <w:t xml:space="preserve">– </w:t>
      </w:r>
      <w:r w:rsidRPr="00D9105A">
        <w:rPr>
          <w:rFonts w:ascii="Times New Roman" w:hAnsi="Times New Roman"/>
          <w:color w:val="000000"/>
          <w:sz w:val="28"/>
          <w:lang w:val="ru-RU"/>
        </w:rPr>
        <w:t xml:space="preserve">9 классов </w:t>
      </w:r>
    </w:p>
    <w:p w:rsidR="009614D5" w:rsidRPr="00D9105A" w:rsidRDefault="009614D5">
      <w:pPr>
        <w:spacing w:after="0"/>
        <w:ind w:left="120"/>
        <w:jc w:val="center"/>
        <w:rPr>
          <w:lang w:val="ru-RU"/>
        </w:rPr>
      </w:pPr>
    </w:p>
    <w:p w:rsidR="009614D5" w:rsidRPr="00D9105A" w:rsidRDefault="009614D5">
      <w:pPr>
        <w:spacing w:after="0"/>
        <w:ind w:left="120"/>
        <w:jc w:val="center"/>
        <w:rPr>
          <w:lang w:val="ru-RU"/>
        </w:rPr>
      </w:pPr>
    </w:p>
    <w:p w:rsidR="009614D5" w:rsidRPr="00D9105A" w:rsidRDefault="009614D5">
      <w:pPr>
        <w:spacing w:after="0"/>
        <w:ind w:left="120"/>
        <w:jc w:val="center"/>
        <w:rPr>
          <w:lang w:val="ru-RU"/>
        </w:rPr>
      </w:pPr>
    </w:p>
    <w:p w:rsidR="009614D5" w:rsidRPr="00D9105A" w:rsidRDefault="009614D5">
      <w:pPr>
        <w:spacing w:after="0"/>
        <w:ind w:left="120"/>
        <w:jc w:val="center"/>
        <w:rPr>
          <w:lang w:val="ru-RU"/>
        </w:rPr>
      </w:pPr>
    </w:p>
    <w:p w:rsidR="009614D5" w:rsidRPr="00D9105A" w:rsidRDefault="009614D5">
      <w:pPr>
        <w:spacing w:after="0"/>
        <w:ind w:left="120"/>
        <w:jc w:val="center"/>
        <w:rPr>
          <w:lang w:val="ru-RU"/>
        </w:rPr>
      </w:pPr>
    </w:p>
    <w:p w:rsidR="009614D5" w:rsidRPr="00D9105A" w:rsidRDefault="009614D5">
      <w:pPr>
        <w:spacing w:after="0"/>
        <w:ind w:left="120"/>
        <w:jc w:val="center"/>
        <w:rPr>
          <w:lang w:val="ru-RU"/>
        </w:rPr>
      </w:pPr>
    </w:p>
    <w:p w:rsidR="009614D5" w:rsidRPr="00D9105A" w:rsidRDefault="009614D5">
      <w:pPr>
        <w:spacing w:after="0"/>
        <w:ind w:left="120"/>
        <w:jc w:val="center"/>
        <w:rPr>
          <w:lang w:val="ru-RU"/>
        </w:rPr>
      </w:pPr>
    </w:p>
    <w:p w:rsidR="009614D5" w:rsidRPr="00D9105A" w:rsidRDefault="009614D5">
      <w:pPr>
        <w:spacing w:after="0"/>
        <w:ind w:left="120"/>
        <w:jc w:val="center"/>
        <w:rPr>
          <w:lang w:val="ru-RU"/>
        </w:rPr>
      </w:pPr>
    </w:p>
    <w:p w:rsidR="009614D5" w:rsidRPr="00D9105A" w:rsidRDefault="009614D5" w:rsidP="00D9105A">
      <w:pPr>
        <w:spacing w:after="0"/>
        <w:rPr>
          <w:lang w:val="ru-RU"/>
        </w:rPr>
      </w:pPr>
    </w:p>
    <w:p w:rsidR="009614D5" w:rsidRPr="00D9105A" w:rsidRDefault="009614D5">
      <w:pPr>
        <w:spacing w:after="0"/>
        <w:ind w:left="120"/>
        <w:jc w:val="center"/>
        <w:rPr>
          <w:lang w:val="ru-RU"/>
        </w:rPr>
      </w:pPr>
    </w:p>
    <w:p w:rsidR="009614D5" w:rsidRPr="00D9105A" w:rsidRDefault="00241AD4" w:rsidP="00D9105A">
      <w:pPr>
        <w:spacing w:after="0"/>
        <w:rPr>
          <w:lang w:val="ru-RU"/>
        </w:rPr>
      </w:pPr>
      <w:bookmarkStart w:id="1" w:name="758c7860-019e-4f63-872b-044256b5f058"/>
      <w:r w:rsidRPr="00D9105A">
        <w:rPr>
          <w:rFonts w:ascii="Times New Roman" w:hAnsi="Times New Roman"/>
          <w:b/>
          <w:color w:val="000000"/>
          <w:sz w:val="28"/>
          <w:lang w:val="ru-RU"/>
        </w:rPr>
        <w:t>с. Смоленское</w:t>
      </w:r>
      <w:bookmarkEnd w:id="1"/>
      <w:r w:rsidRPr="00D9105A">
        <w:rPr>
          <w:rFonts w:ascii="Times New Roman" w:hAnsi="Times New Roman"/>
          <w:b/>
          <w:color w:val="000000"/>
          <w:sz w:val="28"/>
          <w:lang w:val="ru-RU"/>
        </w:rPr>
        <w:t xml:space="preserve">‌ </w:t>
      </w:r>
      <w:bookmarkStart w:id="2" w:name="7bcf231d-60ce-4601-b24b-153af6cd5e58"/>
      <w:r w:rsidRPr="00D9105A">
        <w:rPr>
          <w:rFonts w:ascii="Times New Roman" w:hAnsi="Times New Roman"/>
          <w:b/>
          <w:color w:val="000000"/>
          <w:sz w:val="28"/>
          <w:lang w:val="ru-RU"/>
        </w:rPr>
        <w:t>202</w:t>
      </w:r>
      <w:bookmarkEnd w:id="2"/>
      <w:r w:rsidR="00DF66FD">
        <w:rPr>
          <w:rFonts w:ascii="Times New Roman" w:hAnsi="Times New Roman"/>
          <w:b/>
          <w:color w:val="000000"/>
          <w:sz w:val="28"/>
          <w:lang w:val="ru-RU"/>
        </w:rPr>
        <w:t>4</w:t>
      </w:r>
      <w:bookmarkStart w:id="3" w:name="_GoBack"/>
      <w:bookmarkEnd w:id="3"/>
      <w:r w:rsidRPr="00D9105A">
        <w:rPr>
          <w:rFonts w:ascii="Times New Roman" w:hAnsi="Times New Roman"/>
          <w:b/>
          <w:color w:val="000000"/>
          <w:sz w:val="28"/>
          <w:lang w:val="ru-RU"/>
        </w:rPr>
        <w:t>‌</w:t>
      </w:r>
      <w:r w:rsidRPr="00D9105A">
        <w:rPr>
          <w:rFonts w:ascii="Times New Roman" w:hAnsi="Times New Roman"/>
          <w:color w:val="000000"/>
          <w:sz w:val="28"/>
          <w:lang w:val="ru-RU"/>
        </w:rPr>
        <w:t>​</w:t>
      </w:r>
    </w:p>
    <w:p w:rsidR="009614D5" w:rsidRPr="00D9105A" w:rsidRDefault="009614D5">
      <w:pPr>
        <w:spacing w:after="0"/>
        <w:ind w:left="120"/>
        <w:rPr>
          <w:lang w:val="ru-RU"/>
        </w:rPr>
      </w:pPr>
    </w:p>
    <w:p w:rsidR="009614D5" w:rsidRPr="00D9105A" w:rsidRDefault="009614D5">
      <w:pPr>
        <w:rPr>
          <w:lang w:val="ru-RU"/>
        </w:rPr>
        <w:sectPr w:rsidR="009614D5" w:rsidRPr="00D9105A" w:rsidSect="008D0007">
          <w:pgSz w:w="11906" w:h="16383"/>
          <w:pgMar w:top="1134" w:right="850" w:bottom="1134" w:left="1560" w:header="720" w:footer="720" w:gutter="0"/>
          <w:cols w:space="720"/>
        </w:sectPr>
      </w:pPr>
    </w:p>
    <w:p w:rsidR="009614D5" w:rsidRPr="00D9105A" w:rsidRDefault="00241AD4">
      <w:pPr>
        <w:spacing w:after="0" w:line="264" w:lineRule="auto"/>
        <w:ind w:left="120"/>
        <w:jc w:val="both"/>
        <w:rPr>
          <w:lang w:val="ru-RU"/>
        </w:rPr>
      </w:pPr>
      <w:bookmarkStart w:id="4" w:name="block-2919401"/>
      <w:bookmarkEnd w:id="0"/>
      <w:r w:rsidRPr="00D9105A">
        <w:rPr>
          <w:rFonts w:ascii="Times New Roman" w:hAnsi="Times New Roman"/>
          <w:b/>
          <w:color w:val="000000"/>
          <w:sz w:val="28"/>
          <w:lang w:val="ru-RU"/>
        </w:rPr>
        <w:lastRenderedPageBreak/>
        <w:t>ПОЯСНИТЕЛЬНАЯ ЗАПИСКА</w:t>
      </w:r>
    </w:p>
    <w:p w:rsidR="009614D5" w:rsidRPr="00D9105A" w:rsidRDefault="009614D5">
      <w:pPr>
        <w:spacing w:after="0" w:line="264" w:lineRule="auto"/>
        <w:ind w:left="120"/>
        <w:jc w:val="both"/>
        <w:rPr>
          <w:lang w:val="ru-RU"/>
        </w:rPr>
      </w:pP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 xml:space="preserve">Программа по географии составлена на основе требований к результатам освоения ООП ООО,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 </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Программа по географии отражает основные требования ФГОС ООО к личностным, метапредметным и предметным результатам освоения образовательных программ.</w:t>
      </w:r>
    </w:p>
    <w:p w:rsidR="009614D5" w:rsidRPr="00D9105A" w:rsidRDefault="00241AD4">
      <w:pPr>
        <w:spacing w:after="0" w:line="264" w:lineRule="auto"/>
        <w:ind w:left="120"/>
        <w:jc w:val="both"/>
        <w:rPr>
          <w:lang w:val="ru-RU"/>
        </w:rPr>
      </w:pPr>
      <w:r w:rsidRPr="00D9105A">
        <w:rPr>
          <w:rFonts w:ascii="Times New Roman" w:hAnsi="Times New Roman"/>
          <w:color w:val="000000"/>
          <w:sz w:val="28"/>
          <w:lang w:val="ru-RU"/>
        </w:rPr>
        <w:t>Программа по географии даёт представление о целях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его по разделам и темам курса, даёт распределение учебных часов по тематическим разделам курса и последовательность их изучения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программы основного общего образования, требований к результатам обучения географии, а также основных видов деятельности обучающихся.</w:t>
      </w:r>
    </w:p>
    <w:p w:rsidR="009614D5" w:rsidRPr="00D9105A" w:rsidRDefault="009614D5">
      <w:pPr>
        <w:spacing w:after="0" w:line="264" w:lineRule="auto"/>
        <w:ind w:left="120"/>
        <w:jc w:val="both"/>
        <w:rPr>
          <w:lang w:val="ru-RU"/>
        </w:rPr>
      </w:pPr>
    </w:p>
    <w:p w:rsidR="009614D5" w:rsidRPr="00D9105A" w:rsidRDefault="00241AD4">
      <w:pPr>
        <w:spacing w:after="0" w:line="264" w:lineRule="auto"/>
        <w:ind w:left="120"/>
        <w:jc w:val="both"/>
        <w:rPr>
          <w:lang w:val="ru-RU"/>
        </w:rPr>
      </w:pPr>
      <w:r w:rsidRPr="00D9105A">
        <w:rPr>
          <w:rFonts w:ascii="Times New Roman" w:hAnsi="Times New Roman"/>
          <w:b/>
          <w:color w:val="000000"/>
          <w:sz w:val="28"/>
          <w:lang w:val="ru-RU"/>
        </w:rPr>
        <w:t>ОБЩАЯ ХАРАКТЕРИСТИКА УЧЕБНОГО ПРЕДМЕТА «ГЕОГРАФИЯ»</w:t>
      </w:r>
    </w:p>
    <w:p w:rsidR="009614D5" w:rsidRPr="00D9105A" w:rsidRDefault="009614D5">
      <w:pPr>
        <w:spacing w:after="0" w:line="264" w:lineRule="auto"/>
        <w:ind w:left="120"/>
        <w:jc w:val="both"/>
        <w:rPr>
          <w:lang w:val="ru-RU"/>
        </w:rPr>
      </w:pP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География в основной школе — предмет, формирующий у обу­чающихся систему комплексных социально ориентированных знаний о Земле как планете людей, об основных закономерностях развития природы, о размещении населения и хозяйства, об особенностях и о динамике основных природных, экологических и социально-экономических процессов, о проблемах взаимодействия природы и общества, географических подходах к устойчивому развитию территорий.</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Содержание курса географии в основной школе является базой для реализации краеведческого подхода в обучении, изучения географических закономерностей, теорий, законов и гипотез в старшей школе, базовым звеном в системе непрерывного географического образования, основой для последующей уровневой дифференциации.</w:t>
      </w:r>
    </w:p>
    <w:p w:rsidR="009614D5" w:rsidRPr="00D9105A" w:rsidRDefault="009614D5">
      <w:pPr>
        <w:spacing w:after="0" w:line="264" w:lineRule="auto"/>
        <w:ind w:left="120"/>
        <w:jc w:val="both"/>
        <w:rPr>
          <w:lang w:val="ru-RU"/>
        </w:rPr>
      </w:pPr>
    </w:p>
    <w:p w:rsidR="009614D5" w:rsidRPr="00D9105A" w:rsidRDefault="00241AD4">
      <w:pPr>
        <w:spacing w:after="0" w:line="264" w:lineRule="auto"/>
        <w:ind w:left="120"/>
        <w:jc w:val="both"/>
        <w:rPr>
          <w:lang w:val="ru-RU"/>
        </w:rPr>
      </w:pPr>
      <w:r w:rsidRPr="00D9105A">
        <w:rPr>
          <w:rFonts w:ascii="Times New Roman" w:hAnsi="Times New Roman"/>
          <w:b/>
          <w:color w:val="000000"/>
          <w:sz w:val="28"/>
          <w:lang w:val="ru-RU"/>
        </w:rPr>
        <w:lastRenderedPageBreak/>
        <w:t xml:space="preserve">ЦЕЛИ ИЗУЧЕНИЯ </w:t>
      </w:r>
      <w:r w:rsidRPr="00D9105A">
        <w:rPr>
          <w:rFonts w:ascii="Times New Roman" w:hAnsi="Times New Roman"/>
          <w:b/>
          <w:color w:val="333333"/>
          <w:sz w:val="28"/>
          <w:lang w:val="ru-RU"/>
        </w:rPr>
        <w:t>УЧЕБНОГО ПРЕДМЕТА</w:t>
      </w:r>
      <w:r w:rsidRPr="00D9105A">
        <w:rPr>
          <w:rFonts w:ascii="Times New Roman" w:hAnsi="Times New Roman"/>
          <w:b/>
          <w:color w:val="000000"/>
          <w:sz w:val="28"/>
          <w:lang w:val="ru-RU"/>
        </w:rPr>
        <w:t xml:space="preserve"> «ГЕОГРАФИЯ»</w:t>
      </w:r>
    </w:p>
    <w:p w:rsidR="009614D5" w:rsidRPr="00D9105A" w:rsidRDefault="009614D5">
      <w:pPr>
        <w:spacing w:after="0" w:line="264" w:lineRule="auto"/>
        <w:ind w:left="120"/>
        <w:jc w:val="both"/>
        <w:rPr>
          <w:lang w:val="ru-RU"/>
        </w:rPr>
      </w:pP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Изучение географии в общем образовании направлено на достижение следующих целей:</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 xml:space="preserve">1) воспитание чувства патриотизма, любви к своей стране, малой родине, взаимопонимания с другими народами на основе формирования целостного географического образа России, ценностных ориентаций личности; </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 xml:space="preserve">2) развитие познавательных интересов, интеллектуальных и творческих способностей в процессе наблюдений за состоянием окружающей среды, решения географических задач, проблем повседневной жизни с использованием географических знаний, самостоятельного приобретения новых знаний; </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3) воспитание экологической культуры, соответствующей современному уровню геоэкологического мышления на основе освоения знаний о взаимосвязях в ПК, об основных географических особенностях природы, населения и хозяйства России и мира, своей местности, о способах сохранения окружающей среды и рационального использования природных ресурсов;</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4) формирование способности поиска и применения различных источников географической информации, в том числе ресурсов Интернета, для описания, характеристики, объяснения и оценки разнообразных географических явлений и процессов, жизненных ситуаций;</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 xml:space="preserve">5) формирование комплекса практико-ориентированных географических знаний и умений, необходимых для развития навыков их использования при решении проблем различной сложности в повседневной жизни на основе краеведческого материала, осмысления сущности происходящих в жизни процессов и явлений в современном поликультурном, полиэтничном и многоконфессиональном мире; </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6) формирование географических знаний и умений, необходимых для продолжения образования по направлениям подготовки (специальностям), требующим наличия серьёзной базы географических знаний.</w:t>
      </w:r>
    </w:p>
    <w:p w:rsidR="009614D5" w:rsidRPr="00D9105A" w:rsidRDefault="009614D5">
      <w:pPr>
        <w:spacing w:after="0" w:line="264" w:lineRule="auto"/>
        <w:ind w:left="120"/>
        <w:jc w:val="both"/>
        <w:rPr>
          <w:lang w:val="ru-RU"/>
        </w:rPr>
      </w:pPr>
    </w:p>
    <w:p w:rsidR="009614D5" w:rsidRPr="00D9105A" w:rsidRDefault="00241AD4">
      <w:pPr>
        <w:spacing w:after="0" w:line="264" w:lineRule="auto"/>
        <w:ind w:left="120"/>
        <w:jc w:val="both"/>
        <w:rPr>
          <w:lang w:val="ru-RU"/>
        </w:rPr>
      </w:pPr>
      <w:r w:rsidRPr="00D9105A">
        <w:rPr>
          <w:rFonts w:ascii="Times New Roman" w:hAnsi="Times New Roman"/>
          <w:b/>
          <w:color w:val="000000"/>
          <w:sz w:val="28"/>
          <w:lang w:val="ru-RU"/>
        </w:rPr>
        <w:t>МЕСТО УЧЕБНОГО ПРЕДМЕТА «ГЕОГРАФИЯ» В УЧЕБНОМ ПЛАНЕ</w:t>
      </w:r>
    </w:p>
    <w:p w:rsidR="009614D5" w:rsidRPr="00D9105A" w:rsidRDefault="009614D5">
      <w:pPr>
        <w:spacing w:after="0" w:line="264" w:lineRule="auto"/>
        <w:ind w:left="120"/>
        <w:jc w:val="both"/>
        <w:rPr>
          <w:lang w:val="ru-RU"/>
        </w:rPr>
      </w:pP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В системе общего образования «География» признана обязательным учебным предметом, который входит в состав предметной области «Общественно-научные предметы».</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lastRenderedPageBreak/>
        <w:t>Освоение содержания курса «География» в основной школе происходит с опорой на географические знания и умения, сформированные ранее в курсе «Окружающий мир».</w:t>
      </w:r>
    </w:p>
    <w:p w:rsidR="009614D5" w:rsidRPr="00D9105A" w:rsidRDefault="00241AD4">
      <w:pPr>
        <w:spacing w:after="0" w:line="264" w:lineRule="auto"/>
        <w:ind w:left="120"/>
        <w:jc w:val="both"/>
        <w:rPr>
          <w:lang w:val="ru-RU"/>
        </w:rPr>
      </w:pPr>
      <w:r w:rsidRPr="00D9105A">
        <w:rPr>
          <w:rFonts w:ascii="Times New Roman" w:hAnsi="Times New Roman"/>
          <w:color w:val="000000"/>
          <w:sz w:val="28"/>
          <w:lang w:val="ru-RU"/>
        </w:rPr>
        <w:t>Учебным планом на изучение географии отводится 272 часа: по одному часу в неделю в 5 и 6 классах и по 2 часа в 7, 8 и 9 классах.</w:t>
      </w:r>
    </w:p>
    <w:p w:rsidR="009614D5" w:rsidRPr="00D9105A" w:rsidRDefault="009614D5">
      <w:pPr>
        <w:rPr>
          <w:lang w:val="ru-RU"/>
        </w:rPr>
        <w:sectPr w:rsidR="009614D5" w:rsidRPr="00D9105A">
          <w:pgSz w:w="11906" w:h="16383"/>
          <w:pgMar w:top="1134" w:right="850" w:bottom="1134" w:left="1701" w:header="720" w:footer="720" w:gutter="0"/>
          <w:cols w:space="720"/>
        </w:sectPr>
      </w:pPr>
    </w:p>
    <w:p w:rsidR="009614D5" w:rsidRPr="00D9105A" w:rsidRDefault="00241AD4">
      <w:pPr>
        <w:spacing w:after="0" w:line="264" w:lineRule="auto"/>
        <w:ind w:left="120"/>
        <w:jc w:val="both"/>
        <w:rPr>
          <w:lang w:val="ru-RU"/>
        </w:rPr>
      </w:pPr>
      <w:bookmarkStart w:id="5" w:name="block-2919402"/>
      <w:bookmarkEnd w:id="4"/>
      <w:r w:rsidRPr="00D9105A">
        <w:rPr>
          <w:rFonts w:ascii="Times New Roman" w:hAnsi="Times New Roman"/>
          <w:b/>
          <w:color w:val="000000"/>
          <w:sz w:val="28"/>
          <w:lang w:val="ru-RU"/>
        </w:rPr>
        <w:lastRenderedPageBreak/>
        <w:t>СОДЕРЖАНИЕ УЧЕБНОГО ПРЕДМЕТА</w:t>
      </w:r>
    </w:p>
    <w:p w:rsidR="009614D5" w:rsidRPr="00D9105A" w:rsidRDefault="009614D5">
      <w:pPr>
        <w:spacing w:after="0" w:line="264" w:lineRule="auto"/>
        <w:ind w:left="120"/>
        <w:jc w:val="both"/>
        <w:rPr>
          <w:lang w:val="ru-RU"/>
        </w:rPr>
      </w:pPr>
    </w:p>
    <w:p w:rsidR="009614D5" w:rsidRPr="00D9105A" w:rsidRDefault="00241AD4">
      <w:pPr>
        <w:spacing w:after="0" w:line="264" w:lineRule="auto"/>
        <w:ind w:left="120"/>
        <w:jc w:val="both"/>
        <w:rPr>
          <w:lang w:val="ru-RU"/>
        </w:rPr>
      </w:pPr>
      <w:r w:rsidRPr="00D9105A">
        <w:rPr>
          <w:rFonts w:ascii="Times New Roman" w:hAnsi="Times New Roman"/>
          <w:b/>
          <w:color w:val="000000"/>
          <w:sz w:val="28"/>
          <w:lang w:val="ru-RU"/>
        </w:rPr>
        <w:t>5 КЛАСС</w:t>
      </w:r>
    </w:p>
    <w:p w:rsidR="009614D5" w:rsidRPr="00D9105A" w:rsidRDefault="009614D5">
      <w:pPr>
        <w:spacing w:after="0" w:line="264" w:lineRule="auto"/>
        <w:ind w:left="120"/>
        <w:jc w:val="both"/>
        <w:rPr>
          <w:lang w:val="ru-RU"/>
        </w:rPr>
      </w:pPr>
    </w:p>
    <w:p w:rsidR="009614D5" w:rsidRPr="00D9105A" w:rsidRDefault="00241AD4">
      <w:pPr>
        <w:spacing w:after="0" w:line="264" w:lineRule="auto"/>
        <w:ind w:left="120"/>
        <w:jc w:val="both"/>
        <w:rPr>
          <w:lang w:val="ru-RU"/>
        </w:rPr>
      </w:pPr>
      <w:r w:rsidRPr="00D9105A">
        <w:rPr>
          <w:rFonts w:ascii="Times New Roman" w:hAnsi="Times New Roman"/>
          <w:b/>
          <w:color w:val="000000"/>
          <w:sz w:val="28"/>
          <w:lang w:val="ru-RU"/>
        </w:rPr>
        <w:t>Раздел 1. Географическое изучение Земли</w:t>
      </w:r>
    </w:p>
    <w:p w:rsidR="009614D5" w:rsidRPr="00D9105A" w:rsidRDefault="009614D5">
      <w:pPr>
        <w:spacing w:after="0" w:line="264" w:lineRule="auto"/>
        <w:ind w:left="120"/>
        <w:jc w:val="both"/>
        <w:rPr>
          <w:lang w:val="ru-RU"/>
        </w:rPr>
      </w:pPr>
    </w:p>
    <w:p w:rsidR="009614D5" w:rsidRPr="00D9105A" w:rsidRDefault="00241AD4">
      <w:pPr>
        <w:spacing w:after="0" w:line="264" w:lineRule="auto"/>
        <w:ind w:firstLine="600"/>
        <w:jc w:val="both"/>
        <w:rPr>
          <w:lang w:val="ru-RU"/>
        </w:rPr>
      </w:pPr>
      <w:r w:rsidRPr="00D9105A">
        <w:rPr>
          <w:rFonts w:ascii="Times New Roman" w:hAnsi="Times New Roman"/>
          <w:b/>
          <w:color w:val="000000"/>
          <w:sz w:val="28"/>
          <w:lang w:val="ru-RU"/>
        </w:rPr>
        <w:t>Введение</w:t>
      </w:r>
      <w:r w:rsidRPr="00D9105A">
        <w:rPr>
          <w:rFonts w:ascii="Times New Roman" w:hAnsi="Times New Roman"/>
          <w:color w:val="000000"/>
          <w:sz w:val="28"/>
          <w:lang w:val="ru-RU"/>
        </w:rPr>
        <w:t>. География — наука о планете Земля</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Что изучает география? Географические объекты, процессы и явления. Как география изучает объекты, процессы и явления. Географические методы изучения объектов и явлений. Древо географических наук.</w:t>
      </w:r>
    </w:p>
    <w:p w:rsidR="009614D5" w:rsidRPr="00D9105A" w:rsidRDefault="00241AD4">
      <w:pPr>
        <w:spacing w:after="0" w:line="264" w:lineRule="auto"/>
        <w:ind w:firstLine="600"/>
        <w:jc w:val="both"/>
        <w:rPr>
          <w:lang w:val="ru-RU"/>
        </w:rPr>
      </w:pPr>
      <w:r w:rsidRPr="00D9105A">
        <w:rPr>
          <w:rFonts w:ascii="Times New Roman" w:hAnsi="Times New Roman"/>
          <w:b/>
          <w:color w:val="000000"/>
          <w:sz w:val="28"/>
          <w:lang w:val="ru-RU"/>
        </w:rPr>
        <w:t>Практическая работа</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1. Организация фенологических наблюдений в природе: планирование, участие в групповой работе, форма систематизации данных.</w:t>
      </w:r>
    </w:p>
    <w:p w:rsidR="009614D5" w:rsidRPr="00D9105A" w:rsidRDefault="00241AD4">
      <w:pPr>
        <w:spacing w:after="0" w:line="264" w:lineRule="auto"/>
        <w:ind w:firstLine="600"/>
        <w:jc w:val="both"/>
        <w:rPr>
          <w:lang w:val="ru-RU"/>
        </w:rPr>
      </w:pPr>
      <w:r w:rsidRPr="00D9105A">
        <w:rPr>
          <w:rFonts w:ascii="Times New Roman" w:hAnsi="Times New Roman"/>
          <w:b/>
          <w:color w:val="000000"/>
          <w:sz w:val="28"/>
          <w:lang w:val="ru-RU"/>
        </w:rPr>
        <w:t xml:space="preserve">Тема 1. История географических открытий </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Представления о мире в древности (Древний Китай, Древний Египет, Древняя Греция, Древний Рим). Путешествие Пифея. Плавания финикийцев вокруг Африки. Экспедиции Т. Хейердала как модель путешествий в древности. Появление географических карт.</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География в эпоху Средневековья: путешествия и открытия викингов, древних арабов, русских землепроходцев. Путешествия М. Поло и А. Никитина.</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Эпоха Великих географических открытий. Три пути в Индию. Открытие Нового света — экспедиция Х. Колумба. Первое кругосветное плавание — экспедиция Ф. Магеллана. Значение Великих географических открытий. Карта мира после эпохи Великих географических открытий.</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 xml:space="preserve">Географические открытия </w:t>
      </w:r>
      <w:r>
        <w:rPr>
          <w:rFonts w:ascii="Times New Roman" w:hAnsi="Times New Roman"/>
          <w:color w:val="000000"/>
          <w:sz w:val="28"/>
        </w:rPr>
        <w:t>XVII</w:t>
      </w:r>
      <w:r w:rsidRPr="00D9105A">
        <w:rPr>
          <w:rFonts w:ascii="Times New Roman" w:hAnsi="Times New Roman"/>
          <w:color w:val="000000"/>
          <w:sz w:val="28"/>
          <w:lang w:val="ru-RU"/>
        </w:rPr>
        <w:t>—</w:t>
      </w:r>
      <w:r>
        <w:rPr>
          <w:rFonts w:ascii="Times New Roman" w:hAnsi="Times New Roman"/>
          <w:color w:val="000000"/>
          <w:sz w:val="28"/>
        </w:rPr>
        <w:t>XIX</w:t>
      </w:r>
      <w:r w:rsidRPr="00D9105A">
        <w:rPr>
          <w:rFonts w:ascii="Times New Roman" w:hAnsi="Times New Roman"/>
          <w:color w:val="000000"/>
          <w:sz w:val="28"/>
          <w:lang w:val="ru-RU"/>
        </w:rPr>
        <w:t xml:space="preserve"> вв. Поиски Южной Земли — открытие Австралии. Русские путешественники и мореплаватели на северо-востоке Азии. Первая русская кругосветная экспедиция (Русская экспедиция Ф. Ф. Беллинсгаузена, М. П. Лазарева — открытие Антарктиды).</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Географические исследования в ХХ в. Исследование полярных областей Земли. Изучение Мирового океана. Географические открытия Новейшего времени.</w:t>
      </w:r>
    </w:p>
    <w:p w:rsidR="009614D5" w:rsidRPr="00D9105A" w:rsidRDefault="00241AD4">
      <w:pPr>
        <w:spacing w:after="0" w:line="264" w:lineRule="auto"/>
        <w:ind w:firstLine="600"/>
        <w:jc w:val="both"/>
        <w:rPr>
          <w:lang w:val="ru-RU"/>
        </w:rPr>
      </w:pPr>
      <w:r w:rsidRPr="00D9105A">
        <w:rPr>
          <w:rFonts w:ascii="Times New Roman" w:hAnsi="Times New Roman"/>
          <w:b/>
          <w:color w:val="000000"/>
          <w:sz w:val="28"/>
          <w:lang w:val="ru-RU"/>
        </w:rPr>
        <w:t>Практические работы</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1. Обозначение на контурной карте географических объектов, открытых в разные периоды.</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2. Сравнение карт Эратосфена, Птолемея и современных карт по предложенным учителем вопросам.</w:t>
      </w:r>
    </w:p>
    <w:p w:rsidR="009614D5" w:rsidRPr="00D9105A" w:rsidRDefault="009614D5">
      <w:pPr>
        <w:spacing w:after="0" w:line="264" w:lineRule="auto"/>
        <w:ind w:left="120"/>
        <w:jc w:val="both"/>
        <w:rPr>
          <w:lang w:val="ru-RU"/>
        </w:rPr>
      </w:pPr>
    </w:p>
    <w:p w:rsidR="009614D5" w:rsidRPr="00D9105A" w:rsidRDefault="00241AD4">
      <w:pPr>
        <w:spacing w:after="0" w:line="264" w:lineRule="auto"/>
        <w:ind w:left="120"/>
        <w:jc w:val="both"/>
        <w:rPr>
          <w:lang w:val="ru-RU"/>
        </w:rPr>
      </w:pPr>
      <w:r w:rsidRPr="00D9105A">
        <w:rPr>
          <w:rFonts w:ascii="Times New Roman" w:hAnsi="Times New Roman"/>
          <w:b/>
          <w:color w:val="000000"/>
          <w:sz w:val="28"/>
          <w:lang w:val="ru-RU"/>
        </w:rPr>
        <w:t>Раздел 2. Изображения земной поверхности</w:t>
      </w:r>
    </w:p>
    <w:p w:rsidR="009614D5" w:rsidRPr="00D9105A" w:rsidRDefault="00241AD4">
      <w:pPr>
        <w:spacing w:after="0" w:line="264" w:lineRule="auto"/>
        <w:ind w:firstLine="600"/>
        <w:jc w:val="both"/>
        <w:rPr>
          <w:lang w:val="ru-RU"/>
        </w:rPr>
      </w:pPr>
      <w:r w:rsidRPr="00D9105A">
        <w:rPr>
          <w:rFonts w:ascii="Times New Roman" w:hAnsi="Times New Roman"/>
          <w:b/>
          <w:color w:val="000000"/>
          <w:sz w:val="28"/>
          <w:lang w:val="ru-RU"/>
        </w:rPr>
        <w:t>Тема 1. Планы местности</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lastRenderedPageBreak/>
        <w:t>Виды изображения земной поверхности. Планы местности. Условные знаки. Масштаб. Виды масштаба. Способы определения расстояний на местности. Глазомерная, полярная и маршрутная съёмка местности. Изображение на планах местности неровностей земной поверхности. Абсолютная и относительная высоты. Профессия топограф. Ориентирование по плану местности: стороны горизонта. Разнообразие планов (план города, туристические планы, военные, исторические и транспортные планы, планы местности в мобильных приложениях) и области их применения.</w:t>
      </w:r>
    </w:p>
    <w:p w:rsidR="009614D5" w:rsidRPr="00D9105A" w:rsidRDefault="00241AD4">
      <w:pPr>
        <w:spacing w:after="0" w:line="264" w:lineRule="auto"/>
        <w:ind w:firstLine="600"/>
        <w:jc w:val="both"/>
        <w:rPr>
          <w:lang w:val="ru-RU"/>
        </w:rPr>
      </w:pPr>
      <w:r w:rsidRPr="00D9105A">
        <w:rPr>
          <w:rFonts w:ascii="Times New Roman" w:hAnsi="Times New Roman"/>
          <w:b/>
          <w:color w:val="000000"/>
          <w:sz w:val="28"/>
          <w:lang w:val="ru-RU"/>
        </w:rPr>
        <w:t>Практические работы</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1. Определение направлений и расстояний по плану мест­ности.</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2. Составление описания маршрута по плану местности.</w:t>
      </w:r>
    </w:p>
    <w:p w:rsidR="009614D5" w:rsidRPr="00D9105A" w:rsidRDefault="00241AD4">
      <w:pPr>
        <w:spacing w:after="0" w:line="264" w:lineRule="auto"/>
        <w:ind w:firstLine="600"/>
        <w:jc w:val="both"/>
        <w:rPr>
          <w:lang w:val="ru-RU"/>
        </w:rPr>
      </w:pPr>
      <w:r w:rsidRPr="00D9105A">
        <w:rPr>
          <w:rFonts w:ascii="Times New Roman" w:hAnsi="Times New Roman"/>
          <w:b/>
          <w:color w:val="000000"/>
          <w:sz w:val="28"/>
          <w:lang w:val="ru-RU"/>
        </w:rPr>
        <w:t>Тема 2. Географические карты</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Различия глобуса и географических карт. Способы перехода от сферической поверхности глобуса к плоскости географической карты. Градусная сеть на глобусе и картах. Параллели и меридианы. Экватор и нулевой меридиан. Географические координаты. Географическая широта и географическая долгота, их определение на глобусе и картах. Определение расстояний по глобусу.</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Искажения на карте. Линии градусной сети на картах. Определение расстояний с помощью масштаба и градусной сети. Разнообразие географических карт и их классификации. Способы изображения на мелкомасштабных географических картах. Изображение на физических картах высот и глубин. Географический атлас. Использование карт в жизни и хозяйственной деятельности людей. Сходство и различие плана местности и географической карты. Профессия картограф. Система космической навигации. Геоинформационные системы.</w:t>
      </w:r>
    </w:p>
    <w:p w:rsidR="009614D5" w:rsidRPr="00D9105A" w:rsidRDefault="00241AD4">
      <w:pPr>
        <w:spacing w:after="0" w:line="264" w:lineRule="auto"/>
        <w:ind w:firstLine="600"/>
        <w:jc w:val="both"/>
        <w:rPr>
          <w:lang w:val="ru-RU"/>
        </w:rPr>
      </w:pPr>
      <w:r w:rsidRPr="00D9105A">
        <w:rPr>
          <w:rFonts w:ascii="Times New Roman" w:hAnsi="Times New Roman"/>
          <w:b/>
          <w:color w:val="000000"/>
          <w:sz w:val="28"/>
          <w:lang w:val="ru-RU"/>
        </w:rPr>
        <w:t>Практические работы</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1. Определение направлений и расстояний по карте полушарий.</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2. Определение географических координат объектов и определение объектов по их географическим координатам.</w:t>
      </w:r>
    </w:p>
    <w:p w:rsidR="009614D5" w:rsidRPr="00D9105A" w:rsidRDefault="009614D5">
      <w:pPr>
        <w:spacing w:after="0" w:line="264" w:lineRule="auto"/>
        <w:ind w:left="120"/>
        <w:jc w:val="both"/>
        <w:rPr>
          <w:lang w:val="ru-RU"/>
        </w:rPr>
      </w:pPr>
    </w:p>
    <w:p w:rsidR="009614D5" w:rsidRPr="00D9105A" w:rsidRDefault="00241AD4">
      <w:pPr>
        <w:spacing w:after="0" w:line="264" w:lineRule="auto"/>
        <w:ind w:left="120"/>
        <w:jc w:val="both"/>
        <w:rPr>
          <w:lang w:val="ru-RU"/>
        </w:rPr>
      </w:pPr>
      <w:r w:rsidRPr="00D9105A">
        <w:rPr>
          <w:rFonts w:ascii="Times New Roman" w:hAnsi="Times New Roman"/>
          <w:b/>
          <w:color w:val="000000"/>
          <w:sz w:val="28"/>
          <w:lang w:val="ru-RU"/>
        </w:rPr>
        <w:t>Раздел 3. Земля — планета Солнечной системы</w:t>
      </w:r>
    </w:p>
    <w:p w:rsidR="009614D5" w:rsidRPr="00D9105A" w:rsidRDefault="009614D5">
      <w:pPr>
        <w:spacing w:after="0" w:line="264" w:lineRule="auto"/>
        <w:ind w:left="120"/>
        <w:jc w:val="both"/>
        <w:rPr>
          <w:lang w:val="ru-RU"/>
        </w:rPr>
      </w:pP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Земля в Солнечной системе. Гипотезы возникновения Земли. Форма, размеры Земли, их географические следствия.</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 xml:space="preserve">Движения Земли. Земная ось и географические полюсы. Географические следствия движения Земли вокруг Солнца. Смена времён года на Земле. Дни весеннего и осеннего равноденствия, летнего и зимнего солнцестояния. Неравномерное распределение солнечного света и тепла на поверхности </w:t>
      </w:r>
      <w:r w:rsidRPr="00D9105A">
        <w:rPr>
          <w:rFonts w:ascii="Times New Roman" w:hAnsi="Times New Roman"/>
          <w:color w:val="000000"/>
          <w:sz w:val="28"/>
          <w:lang w:val="ru-RU"/>
        </w:rPr>
        <w:lastRenderedPageBreak/>
        <w:t xml:space="preserve">Земли. </w:t>
      </w:r>
      <w:r w:rsidRPr="008D0007">
        <w:rPr>
          <w:rFonts w:ascii="Times New Roman" w:hAnsi="Times New Roman"/>
          <w:color w:val="000000"/>
          <w:sz w:val="28"/>
          <w:lang w:val="ru-RU"/>
        </w:rPr>
        <w:t xml:space="preserve">Пояса освещённости. </w:t>
      </w:r>
      <w:r w:rsidRPr="00D9105A">
        <w:rPr>
          <w:rFonts w:ascii="Times New Roman" w:hAnsi="Times New Roman"/>
          <w:color w:val="000000"/>
          <w:sz w:val="28"/>
          <w:lang w:val="ru-RU"/>
        </w:rPr>
        <w:t>Тропики и полярные круги. Вращение Земли вокруг своей оси. Смена дня и ночи на Земле.</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Влияние Космоса на Землю и жизнь людей.</w:t>
      </w:r>
    </w:p>
    <w:p w:rsidR="009614D5" w:rsidRPr="00D9105A" w:rsidRDefault="00241AD4">
      <w:pPr>
        <w:spacing w:after="0" w:line="264" w:lineRule="auto"/>
        <w:ind w:firstLine="600"/>
        <w:jc w:val="both"/>
        <w:rPr>
          <w:lang w:val="ru-RU"/>
        </w:rPr>
      </w:pPr>
      <w:r w:rsidRPr="00D9105A">
        <w:rPr>
          <w:rFonts w:ascii="Times New Roman" w:hAnsi="Times New Roman"/>
          <w:b/>
          <w:color w:val="000000"/>
          <w:sz w:val="28"/>
          <w:lang w:val="ru-RU"/>
        </w:rPr>
        <w:t>Практическая работа</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1.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p w:rsidR="009614D5" w:rsidRPr="00D9105A" w:rsidRDefault="009614D5">
      <w:pPr>
        <w:spacing w:after="0" w:line="264" w:lineRule="auto"/>
        <w:ind w:left="120"/>
        <w:jc w:val="both"/>
        <w:rPr>
          <w:lang w:val="ru-RU"/>
        </w:rPr>
      </w:pPr>
    </w:p>
    <w:p w:rsidR="009614D5" w:rsidRPr="00D9105A" w:rsidRDefault="00241AD4">
      <w:pPr>
        <w:spacing w:after="0" w:line="264" w:lineRule="auto"/>
        <w:ind w:left="120"/>
        <w:jc w:val="both"/>
        <w:rPr>
          <w:lang w:val="ru-RU"/>
        </w:rPr>
      </w:pPr>
      <w:r w:rsidRPr="00D9105A">
        <w:rPr>
          <w:rFonts w:ascii="Times New Roman" w:hAnsi="Times New Roman"/>
          <w:b/>
          <w:color w:val="000000"/>
          <w:sz w:val="28"/>
          <w:lang w:val="ru-RU"/>
        </w:rPr>
        <w:t>Раздел 4. Оболочки Земли</w:t>
      </w:r>
    </w:p>
    <w:p w:rsidR="009614D5" w:rsidRPr="00D9105A" w:rsidRDefault="009614D5">
      <w:pPr>
        <w:spacing w:after="0" w:line="264" w:lineRule="auto"/>
        <w:ind w:left="120"/>
        <w:jc w:val="both"/>
        <w:rPr>
          <w:lang w:val="ru-RU"/>
        </w:rPr>
      </w:pPr>
    </w:p>
    <w:p w:rsidR="009614D5" w:rsidRPr="00D9105A" w:rsidRDefault="00241AD4">
      <w:pPr>
        <w:spacing w:after="0" w:line="264" w:lineRule="auto"/>
        <w:ind w:firstLine="600"/>
        <w:jc w:val="both"/>
        <w:rPr>
          <w:lang w:val="ru-RU"/>
        </w:rPr>
      </w:pPr>
      <w:r w:rsidRPr="00D9105A">
        <w:rPr>
          <w:rFonts w:ascii="Times New Roman" w:hAnsi="Times New Roman"/>
          <w:b/>
          <w:color w:val="000000"/>
          <w:sz w:val="28"/>
          <w:lang w:val="ru-RU"/>
        </w:rPr>
        <w:t xml:space="preserve">Тема 1. Литосфера — каменная оболочка Земли </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Литосфера — твёрдая оболочка Земли. Методы изучения земных глубин. Внутреннее строение Земли: ядро, мантия, земная кора. Строение земной коры: материковая и океаническая кора. Вещества земной коры: минералы и горные породы. Образование горных пород. Магматические, осадочные и метаморфические горные породы.</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Проявления внутренних и внешних процессов образования рельефа. Движение литосферных плит. Образование вулканов и причины землетрясений. Шкалы измерения силы и интенсивности землетрясений. Изучение вулканов и землетрясений. Профессии сейсмолог и вулканолог. Разрушение и изменение горных пород и минералов под действием внешних и внутренних процессов. Виды выветривания. Формирование рельефа земной поверхности как результат действия внутренних и внешних сил.</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Рельеф земной поверхности и методы его изучения. Планетарные формы рельефа — материки и впадины океанов. Формы рельефа суши: горы и равнины. Различие гор по высоте, высочайшие горные системы мира. Разнообразие равнин по высоте. Формы равнинного рельефа, крупнейшие по площади равнины мира.</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Человек и литосфера. Условия жизни человека в горах и на равнинах. Деятельность человека, преобразующая земную поверхность, и связанные с ней экологические проблемы.</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Рельеф дна Мирового океана. Части подводных окраин материков. Срединно-океанические хребты. Острова, их типы по происхождению. Ложе Океана, его рельеф.</w:t>
      </w:r>
    </w:p>
    <w:p w:rsidR="009614D5" w:rsidRPr="00D9105A" w:rsidRDefault="00241AD4">
      <w:pPr>
        <w:spacing w:after="0" w:line="264" w:lineRule="auto"/>
        <w:ind w:firstLine="600"/>
        <w:jc w:val="both"/>
        <w:rPr>
          <w:lang w:val="ru-RU"/>
        </w:rPr>
      </w:pPr>
      <w:r w:rsidRPr="00D9105A">
        <w:rPr>
          <w:rFonts w:ascii="Times New Roman" w:hAnsi="Times New Roman"/>
          <w:b/>
          <w:color w:val="000000"/>
          <w:sz w:val="28"/>
          <w:lang w:val="ru-RU"/>
        </w:rPr>
        <w:t>Практическая работа</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1. Описание горной системы или равнины по физической карте.</w:t>
      </w:r>
    </w:p>
    <w:p w:rsidR="009614D5" w:rsidRPr="00D9105A" w:rsidRDefault="00241AD4">
      <w:pPr>
        <w:spacing w:after="0" w:line="264" w:lineRule="auto"/>
        <w:ind w:firstLine="600"/>
        <w:jc w:val="both"/>
        <w:rPr>
          <w:lang w:val="ru-RU"/>
        </w:rPr>
      </w:pPr>
      <w:r w:rsidRPr="00D9105A">
        <w:rPr>
          <w:rFonts w:ascii="Times New Roman" w:hAnsi="Times New Roman"/>
          <w:b/>
          <w:color w:val="000000"/>
          <w:sz w:val="28"/>
          <w:lang w:val="ru-RU"/>
        </w:rPr>
        <w:t xml:space="preserve">Заключение </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Практикум «Сезонные изменения в природе своей местности»</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lastRenderedPageBreak/>
        <w:t>Сезонные изменения продолжительности светового дня и высоты Солнца над горизонтом, температуры воздуха, поверхностных вод, растительного и животного мира.</w:t>
      </w:r>
    </w:p>
    <w:p w:rsidR="009614D5" w:rsidRPr="00D9105A" w:rsidRDefault="00241AD4">
      <w:pPr>
        <w:spacing w:after="0" w:line="264" w:lineRule="auto"/>
        <w:ind w:firstLine="600"/>
        <w:jc w:val="both"/>
        <w:rPr>
          <w:lang w:val="ru-RU"/>
        </w:rPr>
      </w:pPr>
      <w:r w:rsidRPr="00D9105A">
        <w:rPr>
          <w:rFonts w:ascii="Times New Roman" w:hAnsi="Times New Roman"/>
          <w:b/>
          <w:color w:val="000000"/>
          <w:sz w:val="28"/>
          <w:lang w:val="ru-RU"/>
        </w:rPr>
        <w:t>Практическая работа</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1. Анализ результатов фенологических наблюдений и наблюдений за погодой.</w:t>
      </w:r>
    </w:p>
    <w:p w:rsidR="009614D5" w:rsidRPr="00D9105A" w:rsidRDefault="009614D5">
      <w:pPr>
        <w:spacing w:after="0" w:line="264" w:lineRule="auto"/>
        <w:ind w:left="120"/>
        <w:jc w:val="both"/>
        <w:rPr>
          <w:lang w:val="ru-RU"/>
        </w:rPr>
      </w:pPr>
    </w:p>
    <w:p w:rsidR="009614D5" w:rsidRPr="00D9105A" w:rsidRDefault="009614D5">
      <w:pPr>
        <w:spacing w:after="0" w:line="264" w:lineRule="auto"/>
        <w:ind w:left="120"/>
        <w:jc w:val="both"/>
        <w:rPr>
          <w:lang w:val="ru-RU"/>
        </w:rPr>
      </w:pPr>
    </w:p>
    <w:p w:rsidR="009614D5" w:rsidRPr="00D9105A" w:rsidRDefault="00241AD4">
      <w:pPr>
        <w:spacing w:after="0" w:line="264" w:lineRule="auto"/>
        <w:ind w:left="120"/>
        <w:jc w:val="both"/>
        <w:rPr>
          <w:lang w:val="ru-RU"/>
        </w:rPr>
      </w:pPr>
      <w:r w:rsidRPr="00D9105A">
        <w:rPr>
          <w:rFonts w:ascii="Times New Roman" w:hAnsi="Times New Roman"/>
          <w:b/>
          <w:color w:val="000000"/>
          <w:sz w:val="28"/>
          <w:lang w:val="ru-RU"/>
        </w:rPr>
        <w:t>6 КЛАСС</w:t>
      </w:r>
    </w:p>
    <w:p w:rsidR="009614D5" w:rsidRPr="00D9105A" w:rsidRDefault="009614D5">
      <w:pPr>
        <w:spacing w:after="0" w:line="264" w:lineRule="auto"/>
        <w:ind w:left="120"/>
        <w:jc w:val="both"/>
        <w:rPr>
          <w:lang w:val="ru-RU"/>
        </w:rPr>
      </w:pPr>
    </w:p>
    <w:p w:rsidR="009614D5" w:rsidRPr="00D9105A" w:rsidRDefault="00241AD4">
      <w:pPr>
        <w:spacing w:after="0" w:line="264" w:lineRule="auto"/>
        <w:ind w:left="120"/>
        <w:jc w:val="both"/>
        <w:rPr>
          <w:lang w:val="ru-RU"/>
        </w:rPr>
      </w:pPr>
      <w:r w:rsidRPr="00D9105A">
        <w:rPr>
          <w:rFonts w:ascii="Times New Roman" w:hAnsi="Times New Roman"/>
          <w:b/>
          <w:color w:val="000000"/>
          <w:sz w:val="28"/>
          <w:lang w:val="ru-RU"/>
        </w:rPr>
        <w:t>Раздел 1. Оболочки Земли</w:t>
      </w:r>
    </w:p>
    <w:p w:rsidR="009614D5" w:rsidRPr="00D9105A" w:rsidRDefault="009614D5">
      <w:pPr>
        <w:spacing w:after="0" w:line="264" w:lineRule="auto"/>
        <w:ind w:left="120"/>
        <w:jc w:val="both"/>
        <w:rPr>
          <w:lang w:val="ru-RU"/>
        </w:rPr>
      </w:pPr>
    </w:p>
    <w:p w:rsidR="009614D5" w:rsidRPr="00D9105A" w:rsidRDefault="00241AD4">
      <w:pPr>
        <w:spacing w:after="0" w:line="264" w:lineRule="auto"/>
        <w:ind w:left="120"/>
        <w:jc w:val="both"/>
        <w:rPr>
          <w:lang w:val="ru-RU"/>
        </w:rPr>
      </w:pPr>
      <w:r w:rsidRPr="00D9105A">
        <w:rPr>
          <w:rFonts w:ascii="Times New Roman" w:hAnsi="Times New Roman"/>
          <w:b/>
          <w:color w:val="000000"/>
          <w:sz w:val="28"/>
          <w:lang w:val="ru-RU"/>
        </w:rPr>
        <w:t xml:space="preserve"> Тема 1. Гидросфера — водная оболочка Земли</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Гидросфера и методы её изучения. Части гидросферы. Мировой круговорот воды. Значение гидросферы.</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Исследования вод Мирового океана. Профессия океанолог. Солёность и температура океанических вод. Океанические течения. Тёплые и холодные течения. Способы изображения на географических картах океанических течений, солёности и температуры вод Мирового океана на картах. Мировой океан и его части. Движения вод Мирового океана: волны; течения, приливы и отливы. Стихийные явления в Мировом океане. Способы изучения и наблюдения за загрязнением вод Мирового океана.</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Воды суши. Способы изображения внутренних вод на картах.</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Реки: горные и равнинные. Речная система, бассейн, водораздел. Пороги и водопады. Питание и режим реки.</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Озёра. Происхождение озёрных котловин. Питание озёр. Озёра сточные и бессточные. Профессия гидролог. Природные ледники: горные и покровные. Профессия гляциолог.</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Подземные воды (грунтовые, межпластовые, артезианские), их происхождение, условия залегания и использования. Условия образования межпластовых вод. Минеральные источники.</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Многолетняя мерзлота. Болота, их образование.</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Стихийные явления в гидросфере, методы наблюдения и защиты.</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Человек и гидросфера. Использование человеком энергии воды.</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Использование космических методов в исследовании влияния человека на гидросферу.</w:t>
      </w:r>
    </w:p>
    <w:p w:rsidR="009614D5" w:rsidRPr="00D9105A" w:rsidRDefault="00241AD4">
      <w:pPr>
        <w:spacing w:after="0" w:line="264" w:lineRule="auto"/>
        <w:ind w:firstLine="600"/>
        <w:jc w:val="both"/>
        <w:rPr>
          <w:lang w:val="ru-RU"/>
        </w:rPr>
      </w:pPr>
      <w:r w:rsidRPr="00D9105A">
        <w:rPr>
          <w:rFonts w:ascii="Times New Roman" w:hAnsi="Times New Roman"/>
          <w:b/>
          <w:color w:val="000000"/>
          <w:sz w:val="28"/>
          <w:lang w:val="ru-RU"/>
        </w:rPr>
        <w:t>Практические работы</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1. Сравнение двух рек (России и мира) по заданным признакам.</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2. Характеристика одного из крупнейших озёр России по плану в форме презентации.</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lastRenderedPageBreak/>
        <w:t>3. Составление перечня поверхностных водных объектов своего края и их систематизация в форме таблицы.</w:t>
      </w:r>
    </w:p>
    <w:p w:rsidR="009614D5" w:rsidRPr="00D9105A" w:rsidRDefault="00241AD4">
      <w:pPr>
        <w:spacing w:after="0" w:line="264" w:lineRule="auto"/>
        <w:ind w:firstLine="600"/>
        <w:jc w:val="both"/>
        <w:rPr>
          <w:lang w:val="ru-RU"/>
        </w:rPr>
      </w:pPr>
      <w:r w:rsidRPr="00D9105A">
        <w:rPr>
          <w:rFonts w:ascii="Times New Roman" w:hAnsi="Times New Roman"/>
          <w:b/>
          <w:color w:val="000000"/>
          <w:sz w:val="28"/>
          <w:lang w:val="ru-RU"/>
        </w:rPr>
        <w:t>Тема 2. Атмосфера — воздушная оболочка Земли</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Воздушная оболочка Земли: газовый состав, строение и значение атмосферы.</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Температура воздуха. Суточный ход температуры воздуха и его графическое отображение. Особенности суточного хода температуры воздуха в зависимости от высоты Солнца над горизонтом. Среднесуточная, среднемесячная, среднегодовая температура. Зависимость нагревания земной поверхности от угла падения солнечных лучей. Годовой ход температуры воздуха.</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 xml:space="preserve">Атмосферное давление. Ветер и причины его возникновения. Роза ветров. Бризы. Муссоны. </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Вода в атмосфере. Влажность воздуха. Образование облаков. Облака и их виды. Туман. Образование и выпадение атмосферных осадков. Виды атмосферных осадков.</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Погода и её показатели. Причины изменения погоды.</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Климат и климатообразующие факторы. Зависимость климата от географической широты и высоты местности над уровнем моря.</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Человек и атмосфера. Взаимовлияние человека и атмосферы. Адаптация человека к климатическим условиям. Профессия метеоролог. Основные метеорологические данные и способы отображения состояния погоды на метеорологической карте. Стихийные явления в атмосфере. Современные изменения климата. Способы изучения и наблюдения за глобальным климатом. Профессия климатолог. Дистанционные методы в исследовании влияния человека на воздушную оболочку Земли.</w:t>
      </w:r>
    </w:p>
    <w:p w:rsidR="009614D5" w:rsidRPr="00D9105A" w:rsidRDefault="00241AD4">
      <w:pPr>
        <w:spacing w:after="0" w:line="264" w:lineRule="auto"/>
        <w:ind w:firstLine="600"/>
        <w:jc w:val="both"/>
        <w:rPr>
          <w:lang w:val="ru-RU"/>
        </w:rPr>
      </w:pPr>
      <w:r w:rsidRPr="00D9105A">
        <w:rPr>
          <w:rFonts w:ascii="Times New Roman" w:hAnsi="Times New Roman"/>
          <w:b/>
          <w:color w:val="000000"/>
          <w:sz w:val="28"/>
          <w:lang w:val="ru-RU"/>
        </w:rPr>
        <w:t>Практические работы</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1. Представление результатов наблюдения за погодой своей местности.</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2. Анализ графиков суточного хода температуры воздуха и относительной влажности с целью установления зависимости между данными элементами погоды.</w:t>
      </w:r>
    </w:p>
    <w:p w:rsidR="009614D5" w:rsidRPr="00D9105A" w:rsidRDefault="00241AD4">
      <w:pPr>
        <w:spacing w:after="0" w:line="264" w:lineRule="auto"/>
        <w:ind w:firstLine="600"/>
        <w:jc w:val="both"/>
        <w:rPr>
          <w:lang w:val="ru-RU"/>
        </w:rPr>
      </w:pPr>
      <w:r w:rsidRPr="00D9105A">
        <w:rPr>
          <w:rFonts w:ascii="Times New Roman" w:hAnsi="Times New Roman"/>
          <w:b/>
          <w:color w:val="000000"/>
          <w:sz w:val="28"/>
          <w:lang w:val="ru-RU"/>
        </w:rPr>
        <w:t xml:space="preserve">Тема 3. Биосфера — оболочка жизни </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Биосфера — оболочка жизни. Границы биосферы. Профессии биогеограф и геоэколог. Растительный и животный мир Земли. Разнообразие животного и растительного мира. Приспособление живых организмов к среде обитания в разных природных зонах. Жизнь в Океане. Изменение животного и растительного мира Океана с глубиной и географической широтой.</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Человек как часть биосферы. Распространение людей на Земле.</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Исследования и экологические проблемы.</w:t>
      </w:r>
    </w:p>
    <w:p w:rsidR="009614D5" w:rsidRPr="00D9105A" w:rsidRDefault="00241AD4">
      <w:pPr>
        <w:spacing w:after="0" w:line="264" w:lineRule="auto"/>
        <w:ind w:firstLine="600"/>
        <w:jc w:val="both"/>
        <w:rPr>
          <w:lang w:val="ru-RU"/>
        </w:rPr>
      </w:pPr>
      <w:r w:rsidRPr="00D9105A">
        <w:rPr>
          <w:rFonts w:ascii="Times New Roman" w:hAnsi="Times New Roman"/>
          <w:b/>
          <w:color w:val="000000"/>
          <w:sz w:val="28"/>
          <w:lang w:val="ru-RU"/>
        </w:rPr>
        <w:lastRenderedPageBreak/>
        <w:t>Практические работы</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1. Характеристика растительности участка местности своего края.</w:t>
      </w:r>
    </w:p>
    <w:p w:rsidR="009614D5" w:rsidRPr="00D9105A" w:rsidRDefault="00241AD4">
      <w:pPr>
        <w:spacing w:after="0" w:line="264" w:lineRule="auto"/>
        <w:ind w:firstLine="600"/>
        <w:jc w:val="both"/>
        <w:rPr>
          <w:lang w:val="ru-RU"/>
        </w:rPr>
      </w:pPr>
      <w:r w:rsidRPr="00D9105A">
        <w:rPr>
          <w:rFonts w:ascii="Times New Roman" w:hAnsi="Times New Roman"/>
          <w:b/>
          <w:color w:val="000000"/>
          <w:sz w:val="28"/>
          <w:lang w:val="ru-RU"/>
        </w:rPr>
        <w:t xml:space="preserve">Заключение </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Природно-территориальные комплексы</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Взаимосвязь оболочек Земли. Понятие о природном комплексе. Природно-территориальный комплекс. Глобальные, региональные и локальные природные комплексы. Природные комплексы своей местности. Круговороты веществ на Земле. Почва, её строение и состав. Образование почвы и плодородие почв. Охрана почв.</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Природная среда. Охрана природы. Природные особо охраняемые территории. Всемирное наследие ЮНЕСКО.</w:t>
      </w:r>
    </w:p>
    <w:p w:rsidR="009614D5" w:rsidRPr="00D9105A" w:rsidRDefault="00241AD4">
      <w:pPr>
        <w:spacing w:after="0" w:line="264" w:lineRule="auto"/>
        <w:ind w:firstLine="600"/>
        <w:jc w:val="both"/>
        <w:rPr>
          <w:lang w:val="ru-RU"/>
        </w:rPr>
      </w:pPr>
      <w:r w:rsidRPr="00D9105A">
        <w:rPr>
          <w:rFonts w:ascii="Times New Roman" w:hAnsi="Times New Roman"/>
          <w:b/>
          <w:color w:val="000000"/>
          <w:sz w:val="28"/>
          <w:lang w:val="ru-RU"/>
        </w:rPr>
        <w:t>Практическая работа (выполняется на местности)</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1. Характеристика локального природного комплекса по плану.</w:t>
      </w:r>
    </w:p>
    <w:p w:rsidR="009614D5" w:rsidRPr="00D9105A" w:rsidRDefault="009614D5">
      <w:pPr>
        <w:spacing w:after="0" w:line="264" w:lineRule="auto"/>
        <w:ind w:left="120"/>
        <w:jc w:val="both"/>
        <w:rPr>
          <w:lang w:val="ru-RU"/>
        </w:rPr>
      </w:pPr>
    </w:p>
    <w:p w:rsidR="009614D5" w:rsidRPr="00D9105A" w:rsidRDefault="00241AD4">
      <w:pPr>
        <w:spacing w:after="0" w:line="264" w:lineRule="auto"/>
        <w:ind w:left="120"/>
        <w:jc w:val="both"/>
        <w:rPr>
          <w:lang w:val="ru-RU"/>
        </w:rPr>
      </w:pPr>
      <w:r w:rsidRPr="00D9105A">
        <w:rPr>
          <w:rFonts w:ascii="Times New Roman" w:hAnsi="Times New Roman"/>
          <w:b/>
          <w:color w:val="000000"/>
          <w:sz w:val="28"/>
          <w:lang w:val="ru-RU"/>
        </w:rPr>
        <w:t>7 КЛАСС</w:t>
      </w:r>
    </w:p>
    <w:p w:rsidR="009614D5" w:rsidRPr="00D9105A" w:rsidRDefault="009614D5">
      <w:pPr>
        <w:spacing w:after="0" w:line="264" w:lineRule="auto"/>
        <w:ind w:left="120"/>
        <w:jc w:val="both"/>
        <w:rPr>
          <w:lang w:val="ru-RU"/>
        </w:rPr>
      </w:pPr>
    </w:p>
    <w:p w:rsidR="009614D5" w:rsidRPr="00D9105A" w:rsidRDefault="00241AD4">
      <w:pPr>
        <w:spacing w:after="0" w:line="264" w:lineRule="auto"/>
        <w:ind w:left="120"/>
        <w:jc w:val="both"/>
        <w:rPr>
          <w:lang w:val="ru-RU"/>
        </w:rPr>
      </w:pPr>
      <w:r w:rsidRPr="00D9105A">
        <w:rPr>
          <w:rFonts w:ascii="Times New Roman" w:hAnsi="Times New Roman"/>
          <w:b/>
          <w:color w:val="000000"/>
          <w:sz w:val="28"/>
          <w:lang w:val="ru-RU"/>
        </w:rPr>
        <w:t xml:space="preserve">Раздел 1. Главные закономерности природы Земли </w:t>
      </w:r>
    </w:p>
    <w:p w:rsidR="009614D5" w:rsidRPr="00D9105A" w:rsidRDefault="009614D5">
      <w:pPr>
        <w:spacing w:after="0" w:line="264" w:lineRule="auto"/>
        <w:ind w:left="120"/>
        <w:jc w:val="both"/>
        <w:rPr>
          <w:lang w:val="ru-RU"/>
        </w:rPr>
      </w:pPr>
    </w:p>
    <w:p w:rsidR="009614D5" w:rsidRPr="00D9105A" w:rsidRDefault="00241AD4">
      <w:pPr>
        <w:spacing w:after="0" w:line="264" w:lineRule="auto"/>
        <w:ind w:firstLine="600"/>
        <w:jc w:val="both"/>
        <w:rPr>
          <w:lang w:val="ru-RU"/>
        </w:rPr>
      </w:pPr>
      <w:r w:rsidRPr="00D9105A">
        <w:rPr>
          <w:rFonts w:ascii="Times New Roman" w:hAnsi="Times New Roman"/>
          <w:b/>
          <w:color w:val="000000"/>
          <w:sz w:val="28"/>
          <w:lang w:val="ru-RU"/>
        </w:rPr>
        <w:t xml:space="preserve">Тема 1. Географическая оболочка </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Географическая оболочка: особенности строения и свойства. Целостность, зональность, ритмичность — и их географические следствия. Географическая зональность (природные зоны) и высотная поясность. Современные исследования по сохранению важнейших биотопов Земли.</w:t>
      </w:r>
    </w:p>
    <w:p w:rsidR="009614D5" w:rsidRPr="00D9105A" w:rsidRDefault="00241AD4">
      <w:pPr>
        <w:spacing w:after="0" w:line="264" w:lineRule="auto"/>
        <w:ind w:firstLine="600"/>
        <w:jc w:val="both"/>
        <w:rPr>
          <w:lang w:val="ru-RU"/>
        </w:rPr>
      </w:pPr>
      <w:r w:rsidRPr="00D9105A">
        <w:rPr>
          <w:rFonts w:ascii="Times New Roman" w:hAnsi="Times New Roman"/>
          <w:b/>
          <w:color w:val="000000"/>
          <w:sz w:val="28"/>
          <w:lang w:val="ru-RU"/>
        </w:rPr>
        <w:t>Практическая работа</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1. Выявление проявления широтной зональности по картам природных зон.</w:t>
      </w:r>
    </w:p>
    <w:p w:rsidR="009614D5" w:rsidRPr="00D9105A" w:rsidRDefault="00241AD4">
      <w:pPr>
        <w:spacing w:after="0" w:line="264" w:lineRule="auto"/>
        <w:ind w:firstLine="600"/>
        <w:jc w:val="both"/>
        <w:rPr>
          <w:lang w:val="ru-RU"/>
        </w:rPr>
      </w:pPr>
      <w:r w:rsidRPr="00D9105A">
        <w:rPr>
          <w:rFonts w:ascii="Times New Roman" w:hAnsi="Times New Roman"/>
          <w:b/>
          <w:color w:val="000000"/>
          <w:sz w:val="28"/>
          <w:lang w:val="ru-RU"/>
        </w:rPr>
        <w:t xml:space="preserve">Тема 2. Литосфера и рельеф Земли </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История Земли как планеты. Литосферные плиты и их движение. Материки, океаны и части света. Сейсмические пояса Земли. Формирование современного рельефа Земли. Внешние и внутренние процессы рельефообразования. Полезные ископаемые.</w:t>
      </w:r>
    </w:p>
    <w:p w:rsidR="009614D5" w:rsidRPr="00D9105A" w:rsidRDefault="00241AD4">
      <w:pPr>
        <w:spacing w:after="0" w:line="264" w:lineRule="auto"/>
        <w:ind w:firstLine="600"/>
        <w:jc w:val="both"/>
        <w:rPr>
          <w:lang w:val="ru-RU"/>
        </w:rPr>
      </w:pPr>
      <w:r w:rsidRPr="00D9105A">
        <w:rPr>
          <w:rFonts w:ascii="Times New Roman" w:hAnsi="Times New Roman"/>
          <w:b/>
          <w:color w:val="000000"/>
          <w:sz w:val="28"/>
          <w:lang w:val="ru-RU"/>
        </w:rPr>
        <w:t>Практические работы</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1. Анализ физической карты и карты строения земной коры с целью выявления закономерностей распространения крупных форм рельефа.</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2. Объяснение вулканических или сейсмических событий, о которых говорится в тексте.</w:t>
      </w:r>
    </w:p>
    <w:p w:rsidR="009614D5" w:rsidRPr="00D9105A" w:rsidRDefault="00241AD4">
      <w:pPr>
        <w:spacing w:after="0" w:line="264" w:lineRule="auto"/>
        <w:ind w:firstLine="600"/>
        <w:jc w:val="both"/>
        <w:rPr>
          <w:lang w:val="ru-RU"/>
        </w:rPr>
      </w:pPr>
      <w:r w:rsidRPr="00D9105A">
        <w:rPr>
          <w:rFonts w:ascii="Times New Roman" w:hAnsi="Times New Roman"/>
          <w:b/>
          <w:color w:val="000000"/>
          <w:sz w:val="28"/>
          <w:lang w:val="ru-RU"/>
        </w:rPr>
        <w:t xml:space="preserve">Тема 3. Атмосфера и климаты Земли </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 xml:space="preserve">Закономерности распределения температуры воздуха. Закономерности распределения атмосферных осадков. Пояса атмосферного давления на Земле. Воздушные массы, их типы. Преобладающие ветры — тропические </w:t>
      </w:r>
      <w:r w:rsidRPr="00D9105A">
        <w:rPr>
          <w:rFonts w:ascii="Times New Roman" w:hAnsi="Times New Roman"/>
          <w:color w:val="000000"/>
          <w:sz w:val="28"/>
          <w:lang w:val="ru-RU"/>
        </w:rPr>
        <w:lastRenderedPageBreak/>
        <w:t>(экваториальные) муссоны, пассаты тропических широт, западные ветры. Разнообразие климата на Земле.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Характеристика основных и переходных климатических поясов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 Карты климатических поясов, климатические карты, карты атмосферных осадков по сезонам года. Климатограмма как графическая форма отражения климатических особенностей территории.</w:t>
      </w:r>
    </w:p>
    <w:p w:rsidR="009614D5" w:rsidRPr="00D9105A" w:rsidRDefault="00241AD4">
      <w:pPr>
        <w:spacing w:after="0" w:line="264" w:lineRule="auto"/>
        <w:ind w:firstLine="600"/>
        <w:jc w:val="both"/>
        <w:rPr>
          <w:lang w:val="ru-RU"/>
        </w:rPr>
      </w:pPr>
      <w:r w:rsidRPr="00D9105A">
        <w:rPr>
          <w:rFonts w:ascii="Times New Roman" w:hAnsi="Times New Roman"/>
          <w:b/>
          <w:color w:val="000000"/>
          <w:sz w:val="28"/>
          <w:lang w:val="ru-RU"/>
        </w:rPr>
        <w:t>Практические работы</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1. Описание климата территории по климатической карте и климатограмме.</w:t>
      </w:r>
    </w:p>
    <w:p w:rsidR="009614D5" w:rsidRPr="00D9105A" w:rsidRDefault="00241AD4">
      <w:pPr>
        <w:spacing w:after="0" w:line="264" w:lineRule="auto"/>
        <w:ind w:firstLine="600"/>
        <w:jc w:val="both"/>
        <w:rPr>
          <w:lang w:val="ru-RU"/>
        </w:rPr>
      </w:pPr>
      <w:r w:rsidRPr="00D9105A">
        <w:rPr>
          <w:rFonts w:ascii="Times New Roman" w:hAnsi="Times New Roman"/>
          <w:b/>
          <w:color w:val="000000"/>
          <w:sz w:val="28"/>
          <w:lang w:val="ru-RU"/>
        </w:rPr>
        <w:t xml:space="preserve">Тема 4. Мировой океан — основная часть гидросферы </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Мировой океан и его части. Тихий, Атлантический, Индийский и Северный Ледовитый океаны. Южный океан и проблема выделения его как самостоятельной части Мирового океана. Тёплые и холодные океанические течения. Система океанических течений. Влияние тёплых и холодных океанических течений на климат. Солёность поверхностных вод Мирового океана, её измерение. Карта солёности поверхностных вод Мирового океана. Географические закономерности изменения солёности — зависимость от соотношения количества атмосферных осадков и испарения, опресняющего влияния речных вод и вод ледников. Образование льдов в Мировом океане. Изменения ледовитости и уровня Мирового океана, их причины и следствия. Жизнь в Океане, закономерности её пространственного распространения. Основные районы рыболовства. Экологические проблемы Мирового океана.</w:t>
      </w:r>
    </w:p>
    <w:p w:rsidR="009614D5" w:rsidRPr="00D9105A" w:rsidRDefault="00241AD4">
      <w:pPr>
        <w:spacing w:after="0" w:line="264" w:lineRule="auto"/>
        <w:ind w:firstLine="600"/>
        <w:jc w:val="both"/>
        <w:rPr>
          <w:lang w:val="ru-RU"/>
        </w:rPr>
      </w:pPr>
      <w:r w:rsidRPr="00D9105A">
        <w:rPr>
          <w:rFonts w:ascii="Times New Roman" w:hAnsi="Times New Roman"/>
          <w:b/>
          <w:color w:val="000000"/>
          <w:sz w:val="28"/>
          <w:lang w:val="ru-RU"/>
        </w:rPr>
        <w:t>Практические работы</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1.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2. Сравнение двух океанов по плану с использованием нескольких источников географической информации.</w:t>
      </w:r>
    </w:p>
    <w:p w:rsidR="009614D5" w:rsidRPr="00D9105A" w:rsidRDefault="009614D5">
      <w:pPr>
        <w:spacing w:after="0" w:line="264" w:lineRule="auto"/>
        <w:ind w:left="120"/>
        <w:jc w:val="both"/>
        <w:rPr>
          <w:lang w:val="ru-RU"/>
        </w:rPr>
      </w:pPr>
    </w:p>
    <w:p w:rsidR="009614D5" w:rsidRPr="00D9105A" w:rsidRDefault="00241AD4">
      <w:pPr>
        <w:spacing w:after="0" w:line="264" w:lineRule="auto"/>
        <w:ind w:left="120"/>
        <w:jc w:val="both"/>
        <w:rPr>
          <w:lang w:val="ru-RU"/>
        </w:rPr>
      </w:pPr>
      <w:r w:rsidRPr="00D9105A">
        <w:rPr>
          <w:rFonts w:ascii="Times New Roman" w:hAnsi="Times New Roman"/>
          <w:b/>
          <w:color w:val="000000"/>
          <w:sz w:val="28"/>
          <w:lang w:val="ru-RU"/>
        </w:rPr>
        <w:t>Раздел 2. Человечество на Земле</w:t>
      </w:r>
    </w:p>
    <w:p w:rsidR="009614D5" w:rsidRPr="00D9105A" w:rsidRDefault="00241AD4">
      <w:pPr>
        <w:spacing w:after="0" w:line="264" w:lineRule="auto"/>
        <w:ind w:firstLine="600"/>
        <w:jc w:val="both"/>
        <w:rPr>
          <w:lang w:val="ru-RU"/>
        </w:rPr>
      </w:pPr>
      <w:r w:rsidRPr="00D9105A">
        <w:rPr>
          <w:rFonts w:ascii="Times New Roman" w:hAnsi="Times New Roman"/>
          <w:b/>
          <w:color w:val="000000"/>
          <w:sz w:val="28"/>
          <w:lang w:val="ru-RU"/>
        </w:rPr>
        <w:t xml:space="preserve">Тема 1. Численность населения </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 xml:space="preserve">Заселение Земли человеком. Современная численность населения мира. Изменение численности населения во времени. Методы определения </w:t>
      </w:r>
      <w:r w:rsidRPr="00D9105A">
        <w:rPr>
          <w:rFonts w:ascii="Times New Roman" w:hAnsi="Times New Roman"/>
          <w:color w:val="000000"/>
          <w:sz w:val="28"/>
          <w:lang w:val="ru-RU"/>
        </w:rPr>
        <w:lastRenderedPageBreak/>
        <w:t>численности населения, переписи населения. Факторы, влияющие на рост численности населения. Размещение и плотность населения.</w:t>
      </w:r>
    </w:p>
    <w:p w:rsidR="009614D5" w:rsidRPr="00D9105A" w:rsidRDefault="00241AD4">
      <w:pPr>
        <w:spacing w:after="0" w:line="264" w:lineRule="auto"/>
        <w:ind w:firstLine="600"/>
        <w:jc w:val="both"/>
        <w:rPr>
          <w:lang w:val="ru-RU"/>
        </w:rPr>
      </w:pPr>
      <w:r w:rsidRPr="00D9105A">
        <w:rPr>
          <w:rFonts w:ascii="Times New Roman" w:hAnsi="Times New Roman"/>
          <w:b/>
          <w:color w:val="000000"/>
          <w:sz w:val="28"/>
          <w:lang w:val="ru-RU"/>
        </w:rPr>
        <w:t>Практические работы</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1. Определение, сравнение темпов изменения численности населения отдельных регионов мира по статистическим материалам.</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2. Определение и сравнение различий в численности, плотности населения отдельных стран по разным источникам.</w:t>
      </w:r>
    </w:p>
    <w:p w:rsidR="009614D5" w:rsidRPr="00D9105A" w:rsidRDefault="00241AD4">
      <w:pPr>
        <w:spacing w:after="0" w:line="264" w:lineRule="auto"/>
        <w:ind w:firstLine="600"/>
        <w:jc w:val="both"/>
        <w:rPr>
          <w:lang w:val="ru-RU"/>
        </w:rPr>
      </w:pPr>
      <w:r w:rsidRPr="00D9105A">
        <w:rPr>
          <w:rFonts w:ascii="Times New Roman" w:hAnsi="Times New Roman"/>
          <w:b/>
          <w:color w:val="000000"/>
          <w:sz w:val="28"/>
          <w:lang w:val="ru-RU"/>
        </w:rPr>
        <w:t>Тема 2. Страны и народы мира</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Народы и религии мира. Этнический состав населения мира. Языковая классификация народов мира. Мировые и национальные религии. География мировых религий. Хозяйственная деятельность людей, основные её виды: сельское хозяйство, промышленность, сфера услуг. Их влияние на природные комп­лексы. Комплексные карты. Города и сельские поселения. Культурно-исторические регионы мира. Многообразие стран, их основные типы. Профессия менеджер в сфере туризма, экскурсовод.</w:t>
      </w:r>
    </w:p>
    <w:p w:rsidR="009614D5" w:rsidRPr="00D9105A" w:rsidRDefault="00241AD4">
      <w:pPr>
        <w:spacing w:after="0" w:line="264" w:lineRule="auto"/>
        <w:ind w:firstLine="600"/>
        <w:jc w:val="both"/>
        <w:rPr>
          <w:lang w:val="ru-RU"/>
        </w:rPr>
      </w:pPr>
      <w:r w:rsidRPr="00D9105A">
        <w:rPr>
          <w:rFonts w:ascii="Times New Roman" w:hAnsi="Times New Roman"/>
          <w:b/>
          <w:color w:val="000000"/>
          <w:sz w:val="28"/>
          <w:lang w:val="ru-RU"/>
        </w:rPr>
        <w:t>Практическая работа</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1. Сравнение занятий населения двух стран по комплексным картам.</w:t>
      </w:r>
    </w:p>
    <w:p w:rsidR="009614D5" w:rsidRPr="00D9105A" w:rsidRDefault="009614D5">
      <w:pPr>
        <w:spacing w:after="0" w:line="264" w:lineRule="auto"/>
        <w:ind w:left="120"/>
        <w:jc w:val="both"/>
        <w:rPr>
          <w:lang w:val="ru-RU"/>
        </w:rPr>
      </w:pPr>
    </w:p>
    <w:p w:rsidR="009614D5" w:rsidRPr="00D9105A" w:rsidRDefault="00241AD4">
      <w:pPr>
        <w:spacing w:after="0" w:line="264" w:lineRule="auto"/>
        <w:ind w:left="120"/>
        <w:jc w:val="both"/>
        <w:rPr>
          <w:lang w:val="ru-RU"/>
        </w:rPr>
      </w:pPr>
      <w:r w:rsidRPr="00D9105A">
        <w:rPr>
          <w:rFonts w:ascii="Times New Roman" w:hAnsi="Times New Roman"/>
          <w:b/>
          <w:color w:val="000000"/>
          <w:sz w:val="28"/>
          <w:lang w:val="ru-RU"/>
        </w:rPr>
        <w:t xml:space="preserve">Раздел 3. Материки и страны </w:t>
      </w:r>
    </w:p>
    <w:p w:rsidR="009614D5" w:rsidRPr="00D9105A" w:rsidRDefault="00241AD4">
      <w:pPr>
        <w:spacing w:after="0" w:line="264" w:lineRule="auto"/>
        <w:ind w:firstLine="600"/>
        <w:jc w:val="both"/>
        <w:rPr>
          <w:lang w:val="ru-RU"/>
        </w:rPr>
      </w:pPr>
      <w:r w:rsidRPr="00D9105A">
        <w:rPr>
          <w:rFonts w:ascii="Times New Roman" w:hAnsi="Times New Roman"/>
          <w:b/>
          <w:color w:val="000000"/>
          <w:sz w:val="28"/>
          <w:lang w:val="ru-RU"/>
        </w:rPr>
        <w:t xml:space="preserve">Тема 1. Южные материки </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 xml:space="preserve">Африка. Австралия и Океания. Южная Америка. Антарктида. История открытия.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 Антарктида — уникальный материк на Земле. Освоение человеком Антарктиды. Цели международных исследований материка в </w:t>
      </w:r>
      <w:r>
        <w:rPr>
          <w:rFonts w:ascii="Times New Roman" w:hAnsi="Times New Roman"/>
          <w:color w:val="000000"/>
          <w:sz w:val="28"/>
        </w:rPr>
        <w:t>XX</w:t>
      </w:r>
      <w:r w:rsidRPr="00D9105A">
        <w:rPr>
          <w:rFonts w:ascii="Times New Roman" w:hAnsi="Times New Roman"/>
          <w:color w:val="000000"/>
          <w:sz w:val="28"/>
          <w:lang w:val="ru-RU"/>
        </w:rPr>
        <w:t>—</w:t>
      </w:r>
      <w:r>
        <w:rPr>
          <w:rFonts w:ascii="Times New Roman" w:hAnsi="Times New Roman"/>
          <w:color w:val="000000"/>
          <w:sz w:val="28"/>
        </w:rPr>
        <w:t>XXI</w:t>
      </w:r>
      <w:r w:rsidRPr="00D9105A">
        <w:rPr>
          <w:rFonts w:ascii="Times New Roman" w:hAnsi="Times New Roman"/>
          <w:color w:val="000000"/>
          <w:sz w:val="28"/>
          <w:lang w:val="ru-RU"/>
        </w:rPr>
        <w:t xml:space="preserve"> вв. Современные исследования в Антарктиде. Роль России в открытиях и исследованиях ледового континента.</w:t>
      </w:r>
    </w:p>
    <w:p w:rsidR="009614D5" w:rsidRPr="00D9105A" w:rsidRDefault="00241AD4">
      <w:pPr>
        <w:spacing w:after="0" w:line="264" w:lineRule="auto"/>
        <w:ind w:firstLine="600"/>
        <w:jc w:val="both"/>
        <w:rPr>
          <w:lang w:val="ru-RU"/>
        </w:rPr>
      </w:pPr>
      <w:r w:rsidRPr="00D9105A">
        <w:rPr>
          <w:rFonts w:ascii="Times New Roman" w:hAnsi="Times New Roman"/>
          <w:b/>
          <w:color w:val="000000"/>
          <w:sz w:val="28"/>
          <w:lang w:val="ru-RU"/>
        </w:rPr>
        <w:t>Практические работы</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1. Сравнение географического положения двух (любых) южных материков.</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2. Объяснение годового хода температур и режима выпадения атмосферных осадков в экваториальном климатическом поясе</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3. Сравнение особенностей климата Африки, Южной Америки и Австралии по плану.</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4. Описание Австралии или одной из стран Африки или Южной Америки по географическим картам.</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5. Объяснение особенностей размещения населения Австралии или одной из стран Африки или Южной Америки.</w:t>
      </w:r>
    </w:p>
    <w:p w:rsidR="009614D5" w:rsidRPr="00D9105A" w:rsidRDefault="00241AD4">
      <w:pPr>
        <w:spacing w:after="0" w:line="264" w:lineRule="auto"/>
        <w:ind w:firstLine="600"/>
        <w:jc w:val="both"/>
        <w:rPr>
          <w:lang w:val="ru-RU"/>
        </w:rPr>
      </w:pPr>
      <w:r w:rsidRPr="00D9105A">
        <w:rPr>
          <w:rFonts w:ascii="Times New Roman" w:hAnsi="Times New Roman"/>
          <w:b/>
          <w:color w:val="000000"/>
          <w:sz w:val="28"/>
          <w:lang w:val="ru-RU"/>
        </w:rPr>
        <w:lastRenderedPageBreak/>
        <w:t>Тема 2. Северные материки</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w:t>
      </w:r>
    </w:p>
    <w:p w:rsidR="009614D5" w:rsidRPr="00D9105A" w:rsidRDefault="00241AD4">
      <w:pPr>
        <w:spacing w:after="0" w:line="264" w:lineRule="auto"/>
        <w:ind w:firstLine="600"/>
        <w:jc w:val="both"/>
        <w:rPr>
          <w:lang w:val="ru-RU"/>
        </w:rPr>
      </w:pPr>
      <w:r w:rsidRPr="00D9105A">
        <w:rPr>
          <w:rFonts w:ascii="Times New Roman" w:hAnsi="Times New Roman"/>
          <w:b/>
          <w:color w:val="000000"/>
          <w:sz w:val="28"/>
          <w:lang w:val="ru-RU"/>
        </w:rPr>
        <w:t>Практические работы</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1. Объяснение распространения зон современного вулканизма и землетрясений на территории Северной Америки и Евразии.</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2. Объяснение климатических различий территорий, находящихся на одной географической широте, на примере умеренного климатического пляса.</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3. Представление в виде таблицы информации о компонентах природы одной из природных зон на основе анализа нескольких источников информации.</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4. Описание одной из стран Северной Америки или Евразии в форме презентации (с целью привлечения туристов, создания положительного образа страны и т. д.).</w:t>
      </w:r>
    </w:p>
    <w:p w:rsidR="009614D5" w:rsidRPr="00D9105A" w:rsidRDefault="00241AD4">
      <w:pPr>
        <w:spacing w:after="0" w:line="264" w:lineRule="auto"/>
        <w:ind w:firstLine="600"/>
        <w:jc w:val="both"/>
        <w:rPr>
          <w:lang w:val="ru-RU"/>
        </w:rPr>
      </w:pPr>
      <w:r w:rsidRPr="00D9105A">
        <w:rPr>
          <w:rFonts w:ascii="Times New Roman" w:hAnsi="Times New Roman"/>
          <w:b/>
          <w:color w:val="000000"/>
          <w:sz w:val="28"/>
          <w:lang w:val="ru-RU"/>
        </w:rPr>
        <w:t xml:space="preserve">Тема 3. Взаимодействие природы и общества </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Влияние закономерностей географической оболочки на жизнь и деятельность людей. Особенности взаимодействия человека и природы на разных материках. Необходимость международного сотрудничества в использовании природы и её охране. Развитие природоохранной деятельности на современном этапе (Международный союз охраны природы, Международная гидрографическая организация, ЮНЕСКО и др.).</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p w:rsidR="009614D5" w:rsidRPr="00D9105A" w:rsidRDefault="00241AD4">
      <w:pPr>
        <w:spacing w:after="0" w:line="264" w:lineRule="auto"/>
        <w:ind w:firstLine="600"/>
        <w:jc w:val="both"/>
        <w:rPr>
          <w:lang w:val="ru-RU"/>
        </w:rPr>
      </w:pPr>
      <w:r w:rsidRPr="00D9105A">
        <w:rPr>
          <w:rFonts w:ascii="Times New Roman" w:hAnsi="Times New Roman"/>
          <w:b/>
          <w:color w:val="000000"/>
          <w:sz w:val="28"/>
          <w:lang w:val="ru-RU"/>
        </w:rPr>
        <w:t>Практическая работа</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1. Характеристика изменений компонентов природы на территории одной из стран мира в результате деятельности человека.</w:t>
      </w:r>
    </w:p>
    <w:p w:rsidR="009614D5" w:rsidRPr="00D9105A" w:rsidRDefault="009614D5">
      <w:pPr>
        <w:spacing w:after="0" w:line="264" w:lineRule="auto"/>
        <w:ind w:left="120"/>
        <w:jc w:val="both"/>
        <w:rPr>
          <w:lang w:val="ru-RU"/>
        </w:rPr>
      </w:pPr>
    </w:p>
    <w:p w:rsidR="009614D5" w:rsidRPr="00D9105A" w:rsidRDefault="00241AD4">
      <w:pPr>
        <w:spacing w:after="0" w:line="264" w:lineRule="auto"/>
        <w:ind w:left="120"/>
        <w:jc w:val="both"/>
        <w:rPr>
          <w:lang w:val="ru-RU"/>
        </w:rPr>
      </w:pPr>
      <w:r w:rsidRPr="00D9105A">
        <w:rPr>
          <w:rFonts w:ascii="Times New Roman" w:hAnsi="Times New Roman"/>
          <w:b/>
          <w:color w:val="000000"/>
          <w:sz w:val="28"/>
          <w:lang w:val="ru-RU"/>
        </w:rPr>
        <w:t>8 КЛАСС</w:t>
      </w:r>
    </w:p>
    <w:p w:rsidR="009614D5" w:rsidRPr="00D9105A" w:rsidRDefault="009614D5">
      <w:pPr>
        <w:spacing w:after="0" w:line="264" w:lineRule="auto"/>
        <w:ind w:left="120"/>
        <w:jc w:val="both"/>
        <w:rPr>
          <w:lang w:val="ru-RU"/>
        </w:rPr>
      </w:pPr>
    </w:p>
    <w:p w:rsidR="009614D5" w:rsidRPr="00D9105A" w:rsidRDefault="00241AD4">
      <w:pPr>
        <w:spacing w:after="0" w:line="264" w:lineRule="auto"/>
        <w:ind w:left="120"/>
        <w:jc w:val="both"/>
        <w:rPr>
          <w:lang w:val="ru-RU"/>
        </w:rPr>
      </w:pPr>
      <w:r w:rsidRPr="00D9105A">
        <w:rPr>
          <w:rFonts w:ascii="Times New Roman" w:hAnsi="Times New Roman"/>
          <w:b/>
          <w:color w:val="000000"/>
          <w:sz w:val="28"/>
          <w:lang w:val="ru-RU"/>
        </w:rPr>
        <w:t>Раздел 1. Географическое пространство России</w:t>
      </w:r>
    </w:p>
    <w:p w:rsidR="009614D5" w:rsidRPr="00D9105A" w:rsidRDefault="009614D5">
      <w:pPr>
        <w:spacing w:after="0" w:line="264" w:lineRule="auto"/>
        <w:ind w:left="120"/>
        <w:jc w:val="both"/>
        <w:rPr>
          <w:lang w:val="ru-RU"/>
        </w:rPr>
      </w:pPr>
    </w:p>
    <w:p w:rsidR="009614D5" w:rsidRPr="00D9105A" w:rsidRDefault="00241AD4">
      <w:pPr>
        <w:spacing w:after="0" w:line="264" w:lineRule="auto"/>
        <w:ind w:firstLine="600"/>
        <w:jc w:val="both"/>
        <w:rPr>
          <w:lang w:val="ru-RU"/>
        </w:rPr>
      </w:pPr>
      <w:r w:rsidRPr="00D9105A">
        <w:rPr>
          <w:rFonts w:ascii="Times New Roman" w:hAnsi="Times New Roman"/>
          <w:b/>
          <w:color w:val="000000"/>
          <w:sz w:val="28"/>
          <w:lang w:val="ru-RU"/>
        </w:rPr>
        <w:t xml:space="preserve">Тема 1. История формирования и освоения территории России </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lastRenderedPageBreak/>
        <w:t xml:space="preserve">История освоения и заселения территории современной России в </w:t>
      </w:r>
      <w:r>
        <w:rPr>
          <w:rFonts w:ascii="Times New Roman" w:hAnsi="Times New Roman"/>
          <w:color w:val="000000"/>
          <w:sz w:val="28"/>
        </w:rPr>
        <w:t>XI</w:t>
      </w:r>
      <w:r w:rsidRPr="00D9105A">
        <w:rPr>
          <w:rFonts w:ascii="Times New Roman" w:hAnsi="Times New Roman"/>
          <w:color w:val="000000"/>
          <w:sz w:val="28"/>
          <w:lang w:val="ru-RU"/>
        </w:rPr>
        <w:t>—</w:t>
      </w:r>
      <w:r>
        <w:rPr>
          <w:rFonts w:ascii="Times New Roman" w:hAnsi="Times New Roman"/>
          <w:color w:val="000000"/>
          <w:sz w:val="28"/>
        </w:rPr>
        <w:t>XVI</w:t>
      </w:r>
      <w:r w:rsidRPr="00D9105A">
        <w:rPr>
          <w:rFonts w:ascii="Times New Roman" w:hAnsi="Times New Roman"/>
          <w:color w:val="000000"/>
          <w:sz w:val="28"/>
          <w:lang w:val="ru-RU"/>
        </w:rPr>
        <w:t xml:space="preserve"> вв. Расширение территории России в </w:t>
      </w:r>
      <w:r>
        <w:rPr>
          <w:rFonts w:ascii="Times New Roman" w:hAnsi="Times New Roman"/>
          <w:color w:val="000000"/>
          <w:sz w:val="28"/>
        </w:rPr>
        <w:t>XVI</w:t>
      </w:r>
      <w:r w:rsidRPr="00D9105A">
        <w:rPr>
          <w:rFonts w:ascii="Times New Roman" w:hAnsi="Times New Roman"/>
          <w:color w:val="000000"/>
          <w:sz w:val="28"/>
          <w:lang w:val="ru-RU"/>
        </w:rPr>
        <w:t>—</w:t>
      </w:r>
      <w:r>
        <w:rPr>
          <w:rFonts w:ascii="Times New Roman" w:hAnsi="Times New Roman"/>
          <w:color w:val="000000"/>
          <w:sz w:val="28"/>
        </w:rPr>
        <w:t>XIX</w:t>
      </w:r>
      <w:r w:rsidRPr="00D9105A">
        <w:rPr>
          <w:rFonts w:ascii="Times New Roman" w:hAnsi="Times New Roman"/>
          <w:color w:val="000000"/>
          <w:sz w:val="28"/>
          <w:lang w:val="ru-RU"/>
        </w:rPr>
        <w:t xml:space="preserve"> вв. Русские первопроходцы. Изменения внешних границ России в ХХ в. Воссоединение Крыма с Россией.</w:t>
      </w:r>
    </w:p>
    <w:p w:rsidR="009614D5" w:rsidRPr="00D9105A" w:rsidRDefault="00241AD4">
      <w:pPr>
        <w:spacing w:after="0" w:line="264" w:lineRule="auto"/>
        <w:ind w:firstLine="600"/>
        <w:jc w:val="both"/>
        <w:rPr>
          <w:lang w:val="ru-RU"/>
        </w:rPr>
      </w:pPr>
      <w:r w:rsidRPr="00D9105A">
        <w:rPr>
          <w:rFonts w:ascii="Times New Roman" w:hAnsi="Times New Roman"/>
          <w:b/>
          <w:color w:val="000000"/>
          <w:sz w:val="28"/>
          <w:lang w:val="ru-RU"/>
        </w:rPr>
        <w:t>Практическая работа</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1. Представление в виде таблицы сведений об изменении границ России на разных исторических этапах на основе анализа географических карт.</w:t>
      </w:r>
    </w:p>
    <w:p w:rsidR="009614D5" w:rsidRPr="00D9105A" w:rsidRDefault="00241AD4">
      <w:pPr>
        <w:spacing w:after="0" w:line="264" w:lineRule="auto"/>
        <w:ind w:firstLine="600"/>
        <w:jc w:val="both"/>
        <w:rPr>
          <w:lang w:val="ru-RU"/>
        </w:rPr>
      </w:pPr>
      <w:r w:rsidRPr="00D9105A">
        <w:rPr>
          <w:rFonts w:ascii="Times New Roman" w:hAnsi="Times New Roman"/>
          <w:b/>
          <w:color w:val="000000"/>
          <w:sz w:val="28"/>
          <w:lang w:val="ru-RU"/>
        </w:rPr>
        <w:t xml:space="preserve">Тема 2. Географическое положение и границы России </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Географическое положение России. Виды географического положения. Страны — соседи России. Ближнее и дальнее зарубежье. Моря, омывающие территорию России.</w:t>
      </w:r>
    </w:p>
    <w:p w:rsidR="009614D5" w:rsidRPr="00D9105A" w:rsidRDefault="00241AD4">
      <w:pPr>
        <w:spacing w:after="0" w:line="264" w:lineRule="auto"/>
        <w:ind w:firstLine="600"/>
        <w:jc w:val="both"/>
        <w:rPr>
          <w:lang w:val="ru-RU"/>
        </w:rPr>
      </w:pPr>
      <w:r w:rsidRPr="00D9105A">
        <w:rPr>
          <w:rFonts w:ascii="Times New Roman" w:hAnsi="Times New Roman"/>
          <w:b/>
          <w:color w:val="000000"/>
          <w:sz w:val="28"/>
          <w:lang w:val="ru-RU"/>
        </w:rPr>
        <w:t xml:space="preserve">Тема 3. Время на территории России </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Россия на карте часовых поясов мира. Карта часовых зон России. Местное, поясное и зональное время: роль в хозяйстве и жизни людей.</w:t>
      </w:r>
    </w:p>
    <w:p w:rsidR="009614D5" w:rsidRPr="00D9105A" w:rsidRDefault="00241AD4">
      <w:pPr>
        <w:spacing w:after="0" w:line="264" w:lineRule="auto"/>
        <w:ind w:firstLine="600"/>
        <w:jc w:val="both"/>
        <w:rPr>
          <w:lang w:val="ru-RU"/>
        </w:rPr>
      </w:pPr>
      <w:r w:rsidRPr="00D9105A">
        <w:rPr>
          <w:rFonts w:ascii="Times New Roman" w:hAnsi="Times New Roman"/>
          <w:b/>
          <w:color w:val="000000"/>
          <w:sz w:val="28"/>
          <w:lang w:val="ru-RU"/>
        </w:rPr>
        <w:t>Практическая работа</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1. Определение различия во времени для разных городов России по карте часовых зон.</w:t>
      </w:r>
    </w:p>
    <w:p w:rsidR="009614D5" w:rsidRPr="00D9105A" w:rsidRDefault="00241AD4">
      <w:pPr>
        <w:spacing w:after="0" w:line="264" w:lineRule="auto"/>
        <w:ind w:firstLine="600"/>
        <w:jc w:val="both"/>
        <w:rPr>
          <w:lang w:val="ru-RU"/>
        </w:rPr>
      </w:pPr>
      <w:r w:rsidRPr="00D9105A">
        <w:rPr>
          <w:rFonts w:ascii="Times New Roman" w:hAnsi="Times New Roman"/>
          <w:b/>
          <w:color w:val="000000"/>
          <w:sz w:val="28"/>
          <w:lang w:val="ru-RU"/>
        </w:rPr>
        <w:t xml:space="preserve">Тема 4. Административно-территориальное устройство России. Районирование территории </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Федеративное устройство России. Субъекты Российской Федерации, их равноправие и разнообразие. Основные виды субъектов Российской Федерации. Федеральные округа. Районирование как метод географических исследований и территориального управления. Виды районирования территории. Макрорегионы России: Западный (Европейская часть) и Восточный (Азиатская часть); их границы и состав. Крупные географические районы России: Европейский Север России и Северо-Запад России, Центральная Россия, Поволжье, Юг Европейской части России, Урал, Сибирь и Дальний Восток.</w:t>
      </w:r>
    </w:p>
    <w:p w:rsidR="009614D5" w:rsidRPr="00D9105A" w:rsidRDefault="00241AD4">
      <w:pPr>
        <w:spacing w:after="0" w:line="264" w:lineRule="auto"/>
        <w:ind w:firstLine="600"/>
        <w:jc w:val="both"/>
        <w:rPr>
          <w:lang w:val="ru-RU"/>
        </w:rPr>
      </w:pPr>
      <w:r w:rsidRPr="00D9105A">
        <w:rPr>
          <w:rFonts w:ascii="Times New Roman" w:hAnsi="Times New Roman"/>
          <w:b/>
          <w:color w:val="000000"/>
          <w:sz w:val="28"/>
          <w:lang w:val="ru-RU"/>
        </w:rPr>
        <w:t>Практическая работа</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1.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p w:rsidR="009614D5" w:rsidRPr="00D9105A" w:rsidRDefault="009614D5">
      <w:pPr>
        <w:spacing w:after="0" w:line="264" w:lineRule="auto"/>
        <w:ind w:left="120"/>
        <w:jc w:val="both"/>
        <w:rPr>
          <w:lang w:val="ru-RU"/>
        </w:rPr>
      </w:pPr>
    </w:p>
    <w:p w:rsidR="009614D5" w:rsidRPr="00D9105A" w:rsidRDefault="00241AD4">
      <w:pPr>
        <w:spacing w:after="0" w:line="264" w:lineRule="auto"/>
        <w:ind w:left="120"/>
        <w:jc w:val="both"/>
        <w:rPr>
          <w:lang w:val="ru-RU"/>
        </w:rPr>
      </w:pPr>
      <w:r w:rsidRPr="00D9105A">
        <w:rPr>
          <w:rFonts w:ascii="Times New Roman" w:hAnsi="Times New Roman"/>
          <w:b/>
          <w:color w:val="000000"/>
          <w:sz w:val="28"/>
          <w:lang w:val="ru-RU"/>
        </w:rPr>
        <w:t>Раздел 2. Природа России</w:t>
      </w:r>
    </w:p>
    <w:p w:rsidR="009614D5" w:rsidRPr="00D9105A" w:rsidRDefault="00241AD4">
      <w:pPr>
        <w:spacing w:after="0" w:line="264" w:lineRule="auto"/>
        <w:ind w:firstLine="600"/>
        <w:jc w:val="both"/>
        <w:rPr>
          <w:lang w:val="ru-RU"/>
        </w:rPr>
      </w:pPr>
      <w:r w:rsidRPr="00D9105A">
        <w:rPr>
          <w:rFonts w:ascii="Times New Roman" w:hAnsi="Times New Roman"/>
          <w:b/>
          <w:color w:val="000000"/>
          <w:sz w:val="28"/>
          <w:lang w:val="ru-RU"/>
        </w:rPr>
        <w:t xml:space="preserve">Тема 1. Природные условия и ресурсы России </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 xml:space="preserve">Природные условия и природные ресурсы. Классификации природных ресурсов. Природно-ресурсный капитал и экологический потенциал России. </w:t>
      </w:r>
      <w:r w:rsidRPr="00D9105A">
        <w:rPr>
          <w:rFonts w:ascii="Times New Roman" w:hAnsi="Times New Roman"/>
          <w:color w:val="000000"/>
          <w:sz w:val="28"/>
          <w:lang w:val="ru-RU"/>
        </w:rPr>
        <w:lastRenderedPageBreak/>
        <w:t>Принципы рационального природопользования и методы их реализации. Минеральные ресурсы страны и проблемы их рационального использования. Основные ресурсные базы. Природные ресурсы суши и морей, омывающих Россию.</w:t>
      </w:r>
    </w:p>
    <w:p w:rsidR="009614D5" w:rsidRPr="00D9105A" w:rsidRDefault="00241AD4">
      <w:pPr>
        <w:spacing w:after="0" w:line="264" w:lineRule="auto"/>
        <w:ind w:firstLine="600"/>
        <w:jc w:val="both"/>
        <w:rPr>
          <w:lang w:val="ru-RU"/>
        </w:rPr>
      </w:pPr>
      <w:r w:rsidRPr="00D9105A">
        <w:rPr>
          <w:rFonts w:ascii="Times New Roman" w:hAnsi="Times New Roman"/>
          <w:b/>
          <w:color w:val="000000"/>
          <w:sz w:val="28"/>
          <w:lang w:val="ru-RU"/>
        </w:rPr>
        <w:t>Практическая работа</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1. Характеристика природно-ресурсного капитала своего края по картам и статистическим материалам.</w:t>
      </w:r>
    </w:p>
    <w:p w:rsidR="009614D5" w:rsidRPr="00D9105A" w:rsidRDefault="00241AD4">
      <w:pPr>
        <w:spacing w:after="0" w:line="264" w:lineRule="auto"/>
        <w:ind w:firstLine="600"/>
        <w:jc w:val="both"/>
        <w:rPr>
          <w:lang w:val="ru-RU"/>
        </w:rPr>
      </w:pPr>
      <w:r w:rsidRPr="00D9105A">
        <w:rPr>
          <w:rFonts w:ascii="Times New Roman" w:hAnsi="Times New Roman"/>
          <w:b/>
          <w:color w:val="000000"/>
          <w:sz w:val="28"/>
          <w:lang w:val="ru-RU"/>
        </w:rPr>
        <w:t xml:space="preserve">Тема 2. Геологическое строение, рельеф и полезные ископаемые </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Основные этапы формирования земной коры на территории России. Основные тектонические структуры на территории России. Платформы и плиты. Пояса горообразования. Геохронологическая таблица. Основные формы рельефа и особенности их распространения на территории России. Зависимость между тектоническим строением, рельефом и размещением основных групп полезных ископаемых по территории страны.</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современное оледенения. Опасные геологические природные явления и их распространение по территории России. Изменение рельефа под влиянием деятельности человека. Антропогенные формы рельефа. Особенности рельефа своего края.</w:t>
      </w:r>
    </w:p>
    <w:p w:rsidR="009614D5" w:rsidRPr="00D9105A" w:rsidRDefault="00241AD4">
      <w:pPr>
        <w:spacing w:after="0" w:line="264" w:lineRule="auto"/>
        <w:ind w:firstLine="600"/>
        <w:jc w:val="both"/>
        <w:rPr>
          <w:lang w:val="ru-RU"/>
        </w:rPr>
      </w:pPr>
      <w:r w:rsidRPr="00D9105A">
        <w:rPr>
          <w:rFonts w:ascii="Times New Roman" w:hAnsi="Times New Roman"/>
          <w:b/>
          <w:color w:val="000000"/>
          <w:sz w:val="28"/>
          <w:lang w:val="ru-RU"/>
        </w:rPr>
        <w:t>Практические работы</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1. Объяснение распространения по территории России опасных геологических явлений.</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2. Объяснение особенностей рельефа своего края.</w:t>
      </w:r>
    </w:p>
    <w:p w:rsidR="009614D5" w:rsidRPr="00D9105A" w:rsidRDefault="00241AD4">
      <w:pPr>
        <w:spacing w:after="0" w:line="264" w:lineRule="auto"/>
        <w:ind w:firstLine="600"/>
        <w:jc w:val="both"/>
        <w:rPr>
          <w:lang w:val="ru-RU"/>
        </w:rPr>
      </w:pPr>
      <w:r w:rsidRPr="00D9105A">
        <w:rPr>
          <w:rFonts w:ascii="Times New Roman" w:hAnsi="Times New Roman"/>
          <w:b/>
          <w:color w:val="000000"/>
          <w:sz w:val="28"/>
          <w:lang w:val="ru-RU"/>
        </w:rPr>
        <w:t xml:space="preserve">Тема 3. Климат и климатические ресурсы </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 xml:space="preserve">Климатические пояса и типы климатов России, их характеристики. Атмосферные фронты, циклоны и антициклоны. Тропические циклоны и регионы России, подверженные их влиянию. Карты погоды. Изменение климата под влиянием естественных и антропогенных факторов. Влияние климата на жизнь и хозяйственную деятельность населения. Наблюдаемые климатические изменения на территории России и их возможные следствия. Способы адаптации человека к разнообразным климатическим условиям на </w:t>
      </w:r>
      <w:r w:rsidRPr="00D9105A">
        <w:rPr>
          <w:rFonts w:ascii="Times New Roman" w:hAnsi="Times New Roman"/>
          <w:color w:val="000000"/>
          <w:sz w:val="28"/>
          <w:lang w:val="ru-RU"/>
        </w:rPr>
        <w:lastRenderedPageBreak/>
        <w:t>территории страны. Агроклиматические ресурсы. Опасные и неблагоприятные метеорологи­ческие явления. Наблюдаемые климатические изменения на территории России и их возможные следствия. Особенности кли­мата своего края.</w:t>
      </w:r>
    </w:p>
    <w:p w:rsidR="009614D5" w:rsidRPr="00D9105A" w:rsidRDefault="00241AD4">
      <w:pPr>
        <w:spacing w:after="0" w:line="264" w:lineRule="auto"/>
        <w:ind w:firstLine="600"/>
        <w:jc w:val="both"/>
        <w:rPr>
          <w:lang w:val="ru-RU"/>
        </w:rPr>
      </w:pPr>
      <w:r w:rsidRPr="00D9105A">
        <w:rPr>
          <w:rFonts w:ascii="Times New Roman" w:hAnsi="Times New Roman"/>
          <w:b/>
          <w:color w:val="000000"/>
          <w:sz w:val="28"/>
          <w:lang w:val="ru-RU"/>
        </w:rPr>
        <w:t>Практические работы</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1. Описание и прогнозирование погоды территории по карте погоды.</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2.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3. Оценка влияния основных климатических показателей своего края на жизнь и хозяйственную деятельность населения.</w:t>
      </w:r>
    </w:p>
    <w:p w:rsidR="009614D5" w:rsidRPr="00D9105A" w:rsidRDefault="00241AD4">
      <w:pPr>
        <w:spacing w:after="0" w:line="264" w:lineRule="auto"/>
        <w:ind w:firstLine="600"/>
        <w:jc w:val="both"/>
        <w:rPr>
          <w:lang w:val="ru-RU"/>
        </w:rPr>
      </w:pPr>
      <w:r w:rsidRPr="00D9105A">
        <w:rPr>
          <w:rFonts w:ascii="Times New Roman" w:hAnsi="Times New Roman"/>
          <w:b/>
          <w:color w:val="000000"/>
          <w:sz w:val="28"/>
          <w:lang w:val="ru-RU"/>
        </w:rPr>
        <w:t xml:space="preserve">Тема 4. Моря России. Внутренние воды и водные ресурсы </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Моря как аквальные ПК. Реки России. Распределение рек по бассейнам океанов. Главные речные системы России. Опасные гидрологические природные явления и их распространение по территории России. Роль рек в жизни населения и развитии хозяйства России.</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Крупнейшие озёра, их происхождение. Болота. Подземные воды. Ледники. Многолетняя мерзлота. Неравномерность распределения водных ресурсов. Рост их потребления и загрязнения. Пути сохранения качества водных ресурсов. Оценка обеспеченности водными ресурсами крупных регионов России. Внутренние воды и водные ресурсы своего региона и своей местности.</w:t>
      </w:r>
    </w:p>
    <w:p w:rsidR="009614D5" w:rsidRPr="00D9105A" w:rsidRDefault="00241AD4">
      <w:pPr>
        <w:spacing w:after="0" w:line="264" w:lineRule="auto"/>
        <w:ind w:firstLine="600"/>
        <w:jc w:val="both"/>
        <w:rPr>
          <w:lang w:val="ru-RU"/>
        </w:rPr>
      </w:pPr>
      <w:r w:rsidRPr="00D9105A">
        <w:rPr>
          <w:rFonts w:ascii="Times New Roman" w:hAnsi="Times New Roman"/>
          <w:b/>
          <w:color w:val="000000"/>
          <w:sz w:val="28"/>
          <w:lang w:val="ru-RU"/>
        </w:rPr>
        <w:t>Практические работы</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1. Сравнение особенностей режима и характера течения двух рек России.</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2. Объяснение распространения опасных гидрологических природных явлений на территории страны.</w:t>
      </w:r>
    </w:p>
    <w:p w:rsidR="009614D5" w:rsidRPr="00D9105A" w:rsidRDefault="00241AD4">
      <w:pPr>
        <w:spacing w:after="0" w:line="264" w:lineRule="auto"/>
        <w:ind w:firstLine="600"/>
        <w:jc w:val="both"/>
        <w:rPr>
          <w:lang w:val="ru-RU"/>
        </w:rPr>
      </w:pPr>
      <w:r w:rsidRPr="00D9105A">
        <w:rPr>
          <w:rFonts w:ascii="Times New Roman" w:hAnsi="Times New Roman"/>
          <w:b/>
          <w:color w:val="000000"/>
          <w:sz w:val="28"/>
          <w:lang w:val="ru-RU"/>
        </w:rPr>
        <w:t xml:space="preserve">Тема 5. Природно-хозяйственные зоны </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Почва — особый компонент природы.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мелиорация земель, борьба с эрозией почв и их загрязнением.</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Богатство растительного и животного мира России: видовое разнообразие, факторы, его определяющие. Особенности растительного и животного мира различных природно-хозяйственных зон России.</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Природно-хозяйственные зоны России: взаимосвязь и взаимообусловленность их компонентов.</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Высотная поясность в горах на территории России.</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lastRenderedPageBreak/>
        <w:t>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p w:rsidR="009614D5" w:rsidRPr="00D9105A" w:rsidRDefault="00241AD4">
      <w:pPr>
        <w:spacing w:after="0" w:line="264" w:lineRule="auto"/>
        <w:ind w:firstLine="600"/>
        <w:jc w:val="both"/>
        <w:rPr>
          <w:lang w:val="ru-RU"/>
        </w:rPr>
      </w:pPr>
      <w:r w:rsidRPr="00D9105A">
        <w:rPr>
          <w:rFonts w:ascii="Times New Roman" w:hAnsi="Times New Roman"/>
          <w:b/>
          <w:color w:val="000000"/>
          <w:sz w:val="28"/>
          <w:lang w:val="ru-RU"/>
        </w:rPr>
        <w:t>Практические работы</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1. Объяснение различий структуры высотной поясности в горных системах.</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2.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p w:rsidR="009614D5" w:rsidRPr="00D9105A" w:rsidRDefault="009614D5">
      <w:pPr>
        <w:spacing w:after="0" w:line="264" w:lineRule="auto"/>
        <w:ind w:left="120"/>
        <w:jc w:val="both"/>
        <w:rPr>
          <w:lang w:val="ru-RU"/>
        </w:rPr>
      </w:pPr>
    </w:p>
    <w:p w:rsidR="009614D5" w:rsidRPr="00D9105A" w:rsidRDefault="00241AD4">
      <w:pPr>
        <w:spacing w:after="0" w:line="264" w:lineRule="auto"/>
        <w:ind w:left="120"/>
        <w:jc w:val="both"/>
        <w:rPr>
          <w:lang w:val="ru-RU"/>
        </w:rPr>
      </w:pPr>
      <w:r w:rsidRPr="00D9105A">
        <w:rPr>
          <w:rFonts w:ascii="Times New Roman" w:hAnsi="Times New Roman"/>
          <w:b/>
          <w:color w:val="000000"/>
          <w:sz w:val="28"/>
          <w:lang w:val="ru-RU"/>
        </w:rPr>
        <w:t>Раздел 3. Население России</w:t>
      </w:r>
    </w:p>
    <w:p w:rsidR="009614D5" w:rsidRPr="00D9105A" w:rsidRDefault="00241AD4">
      <w:pPr>
        <w:spacing w:after="0" w:line="264" w:lineRule="auto"/>
        <w:ind w:firstLine="600"/>
        <w:jc w:val="both"/>
        <w:rPr>
          <w:lang w:val="ru-RU"/>
        </w:rPr>
      </w:pPr>
      <w:r w:rsidRPr="00D9105A">
        <w:rPr>
          <w:rFonts w:ascii="Times New Roman" w:hAnsi="Times New Roman"/>
          <w:b/>
          <w:color w:val="000000"/>
          <w:sz w:val="28"/>
          <w:lang w:val="ru-RU"/>
        </w:rPr>
        <w:t>Тема 1. Численность населения России</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 xml:space="preserve">Динамика численности населения России в </w:t>
      </w:r>
      <w:r>
        <w:rPr>
          <w:rFonts w:ascii="Times New Roman" w:hAnsi="Times New Roman"/>
          <w:color w:val="000000"/>
          <w:sz w:val="28"/>
        </w:rPr>
        <w:t>XX</w:t>
      </w:r>
      <w:r w:rsidRPr="00D9105A">
        <w:rPr>
          <w:rFonts w:ascii="Times New Roman" w:hAnsi="Times New Roman"/>
          <w:color w:val="000000"/>
          <w:sz w:val="28"/>
          <w:lang w:val="ru-RU"/>
        </w:rPr>
        <w:t>—</w:t>
      </w:r>
      <w:r>
        <w:rPr>
          <w:rFonts w:ascii="Times New Roman" w:hAnsi="Times New Roman"/>
          <w:color w:val="000000"/>
          <w:sz w:val="28"/>
        </w:rPr>
        <w:t>XXI</w:t>
      </w:r>
      <w:r w:rsidRPr="00D9105A">
        <w:rPr>
          <w:rFonts w:ascii="Times New Roman" w:hAnsi="Times New Roman"/>
          <w:color w:val="000000"/>
          <w:sz w:val="28"/>
          <w:lang w:val="ru-RU"/>
        </w:rPr>
        <w:t xml:space="preserve"> вв. и факторы, определяющие её. Переписи населения России. 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 Геодемографическое положение России. Основные меры современной демографической политики государства. Общий прирост населения. Миграции (механическое движение населения). Внешние и внутренние миграции. Эмиграция и иммиграция. Миграционный прирост населения. Причины миграций и основные направления миграционных потоков. Причины миграций и основные направления миграционных потоков России в разные исторические периоды. Государственная миграционная политика Российской Федерации. Различные варианты прогнозов изменения численности населения России.</w:t>
      </w:r>
    </w:p>
    <w:p w:rsidR="009614D5" w:rsidRPr="00D9105A" w:rsidRDefault="00241AD4">
      <w:pPr>
        <w:spacing w:after="0" w:line="264" w:lineRule="auto"/>
        <w:ind w:firstLine="600"/>
        <w:jc w:val="both"/>
        <w:rPr>
          <w:lang w:val="ru-RU"/>
        </w:rPr>
      </w:pPr>
      <w:r w:rsidRPr="00D9105A">
        <w:rPr>
          <w:rFonts w:ascii="Times New Roman" w:hAnsi="Times New Roman"/>
          <w:b/>
          <w:color w:val="000000"/>
          <w:sz w:val="28"/>
          <w:lang w:val="ru-RU"/>
        </w:rPr>
        <w:t>Практическая работа</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1.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p w:rsidR="009614D5" w:rsidRPr="00D9105A" w:rsidRDefault="00241AD4">
      <w:pPr>
        <w:spacing w:after="0" w:line="264" w:lineRule="auto"/>
        <w:ind w:firstLine="600"/>
        <w:jc w:val="both"/>
        <w:rPr>
          <w:lang w:val="ru-RU"/>
        </w:rPr>
      </w:pPr>
      <w:r w:rsidRPr="00D9105A">
        <w:rPr>
          <w:rFonts w:ascii="Times New Roman" w:hAnsi="Times New Roman"/>
          <w:b/>
          <w:color w:val="000000"/>
          <w:sz w:val="28"/>
          <w:lang w:val="ru-RU"/>
        </w:rPr>
        <w:t>Тема 2. Территориальные особенности размещения населения России</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 xml:space="preserve">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Плотность населения как показатель освоенности территории. Различия в плотности населения в географических районах и субъектах Российской Федерации. Городское и сельское население. Виды городских и сельских населённых пунктов. </w:t>
      </w:r>
      <w:r w:rsidRPr="00D9105A">
        <w:rPr>
          <w:rFonts w:ascii="Times New Roman" w:hAnsi="Times New Roman"/>
          <w:color w:val="000000"/>
          <w:sz w:val="28"/>
          <w:lang w:val="ru-RU"/>
        </w:rPr>
        <w:lastRenderedPageBreak/>
        <w:t>Урбанизация в России. Крупнейшие города и городские агломерации. Классификация городов по численности населения. Роль городов в жизни страны. Функции городов России. Монофункциональные города. Сельская местность и современные тенденции сельского расселения.</w:t>
      </w:r>
    </w:p>
    <w:p w:rsidR="009614D5" w:rsidRPr="00D9105A" w:rsidRDefault="00241AD4">
      <w:pPr>
        <w:spacing w:after="0" w:line="264" w:lineRule="auto"/>
        <w:ind w:firstLine="600"/>
        <w:jc w:val="both"/>
        <w:rPr>
          <w:lang w:val="ru-RU"/>
        </w:rPr>
      </w:pPr>
      <w:r w:rsidRPr="00D9105A">
        <w:rPr>
          <w:rFonts w:ascii="Times New Roman" w:hAnsi="Times New Roman"/>
          <w:b/>
          <w:color w:val="000000"/>
          <w:sz w:val="28"/>
          <w:lang w:val="ru-RU"/>
        </w:rPr>
        <w:t xml:space="preserve">Тема 3. Народы и религии России </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Россия — многонациональное государство. Многонациональность как специфический фактор формирования и развития России. Языковая классификация народов России. Крупнейшие народы России и их расселение. Титульные этносы. География религий. Объекты Всемирного культурного наследия ЮНЕСКО на территории России.</w:t>
      </w:r>
    </w:p>
    <w:p w:rsidR="009614D5" w:rsidRPr="00D9105A" w:rsidRDefault="00241AD4">
      <w:pPr>
        <w:spacing w:after="0" w:line="264" w:lineRule="auto"/>
        <w:ind w:firstLine="600"/>
        <w:jc w:val="both"/>
        <w:rPr>
          <w:lang w:val="ru-RU"/>
        </w:rPr>
      </w:pPr>
      <w:r w:rsidRPr="00D9105A">
        <w:rPr>
          <w:rFonts w:ascii="Times New Roman" w:hAnsi="Times New Roman"/>
          <w:b/>
          <w:color w:val="000000"/>
          <w:sz w:val="28"/>
          <w:lang w:val="ru-RU"/>
        </w:rPr>
        <w:t>Практическая работа</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1. Построение картограммы «Доля титульных этносов в численности населения республик и автономных округов РФ».</w:t>
      </w:r>
    </w:p>
    <w:p w:rsidR="009614D5" w:rsidRPr="00D9105A" w:rsidRDefault="00241AD4">
      <w:pPr>
        <w:spacing w:after="0" w:line="264" w:lineRule="auto"/>
        <w:ind w:firstLine="600"/>
        <w:jc w:val="both"/>
        <w:rPr>
          <w:lang w:val="ru-RU"/>
        </w:rPr>
      </w:pPr>
      <w:r w:rsidRPr="00D9105A">
        <w:rPr>
          <w:rFonts w:ascii="Times New Roman" w:hAnsi="Times New Roman"/>
          <w:b/>
          <w:color w:val="000000"/>
          <w:sz w:val="28"/>
          <w:lang w:val="ru-RU"/>
        </w:rPr>
        <w:t>Тема 4. Половой и возрастной состав населения России</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её определяющие. Половозрастные пирамиды. Демографическая нагрузка. Средняя прогнозируемая (ожидаемая) продолжительность жиз­ни мужского и женского населения России.</w:t>
      </w:r>
    </w:p>
    <w:p w:rsidR="009614D5" w:rsidRPr="00D9105A" w:rsidRDefault="00241AD4">
      <w:pPr>
        <w:spacing w:after="0" w:line="264" w:lineRule="auto"/>
        <w:ind w:firstLine="600"/>
        <w:jc w:val="both"/>
        <w:rPr>
          <w:lang w:val="ru-RU"/>
        </w:rPr>
      </w:pPr>
      <w:r w:rsidRPr="00D9105A">
        <w:rPr>
          <w:rFonts w:ascii="Times New Roman" w:hAnsi="Times New Roman"/>
          <w:b/>
          <w:color w:val="000000"/>
          <w:sz w:val="28"/>
          <w:lang w:val="ru-RU"/>
        </w:rPr>
        <w:t>Практическая работа</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1. Объяснение динамики половозрастного состава населения России на основе анализа половозрастных пирамид.</w:t>
      </w:r>
    </w:p>
    <w:p w:rsidR="009614D5" w:rsidRPr="00D9105A" w:rsidRDefault="00241AD4">
      <w:pPr>
        <w:spacing w:after="0" w:line="264" w:lineRule="auto"/>
        <w:ind w:firstLine="600"/>
        <w:jc w:val="both"/>
        <w:rPr>
          <w:lang w:val="ru-RU"/>
        </w:rPr>
      </w:pPr>
      <w:r w:rsidRPr="00D9105A">
        <w:rPr>
          <w:rFonts w:ascii="Times New Roman" w:hAnsi="Times New Roman"/>
          <w:b/>
          <w:color w:val="000000"/>
          <w:sz w:val="28"/>
          <w:lang w:val="ru-RU"/>
        </w:rPr>
        <w:t>Тема 5. Человеческий капитал России</w:t>
      </w:r>
    </w:p>
    <w:p w:rsidR="009614D5" w:rsidRDefault="00241AD4">
      <w:pPr>
        <w:spacing w:after="0" w:line="264" w:lineRule="auto"/>
        <w:ind w:firstLine="600"/>
        <w:jc w:val="both"/>
      </w:pPr>
      <w:r w:rsidRPr="00D9105A">
        <w:rPr>
          <w:rFonts w:ascii="Times New Roman" w:hAnsi="Times New Roman"/>
          <w:color w:val="000000"/>
          <w:sz w:val="28"/>
          <w:lang w:val="ru-RU"/>
        </w:rPr>
        <w:t xml:space="preserve">Понятие человеческого капитала. Трудовые ресурсы, рабочая сила. Неравномерность распределения трудоспособного населения по территории страны. Географические различия в уровне занятости населения России и факторы, их определяющие. Качество населения и показатели, характеризующие его. </w:t>
      </w:r>
      <w:r>
        <w:rPr>
          <w:rFonts w:ascii="Times New Roman" w:hAnsi="Times New Roman"/>
          <w:color w:val="000000"/>
          <w:sz w:val="28"/>
        </w:rPr>
        <w:t>ИЧР и его географические различия.</w:t>
      </w:r>
    </w:p>
    <w:p w:rsidR="009614D5" w:rsidRDefault="00241AD4">
      <w:pPr>
        <w:spacing w:after="0" w:line="264" w:lineRule="auto"/>
        <w:ind w:firstLine="600"/>
        <w:jc w:val="both"/>
      </w:pPr>
      <w:r>
        <w:rPr>
          <w:rFonts w:ascii="Times New Roman" w:hAnsi="Times New Roman"/>
          <w:b/>
          <w:color w:val="000000"/>
          <w:sz w:val="28"/>
        </w:rPr>
        <w:t>Практическая работа</w:t>
      </w:r>
    </w:p>
    <w:p w:rsidR="009614D5" w:rsidRPr="00D9105A" w:rsidRDefault="00241AD4">
      <w:pPr>
        <w:numPr>
          <w:ilvl w:val="0"/>
          <w:numId w:val="1"/>
        </w:numPr>
        <w:spacing w:after="0" w:line="264" w:lineRule="auto"/>
        <w:jc w:val="both"/>
        <w:rPr>
          <w:lang w:val="ru-RU"/>
        </w:rPr>
      </w:pPr>
      <w:r w:rsidRPr="00D9105A">
        <w:rPr>
          <w:rFonts w:ascii="Times New Roman" w:hAnsi="Times New Roman"/>
          <w:color w:val="000000"/>
          <w:sz w:val="28"/>
          <w:lang w:val="ru-RU"/>
        </w:rPr>
        <w:t>Классификация Федеральных округов по особенностям естественного и механического движения населения.</w:t>
      </w:r>
    </w:p>
    <w:p w:rsidR="009614D5" w:rsidRPr="00D9105A" w:rsidRDefault="00241AD4">
      <w:pPr>
        <w:spacing w:after="0" w:line="264" w:lineRule="auto"/>
        <w:ind w:left="120"/>
        <w:jc w:val="both"/>
        <w:rPr>
          <w:lang w:val="ru-RU"/>
        </w:rPr>
      </w:pPr>
      <w:r w:rsidRPr="00D9105A">
        <w:rPr>
          <w:rFonts w:ascii="Times New Roman" w:hAnsi="Times New Roman"/>
          <w:b/>
          <w:color w:val="000000"/>
          <w:sz w:val="28"/>
          <w:lang w:val="ru-RU"/>
        </w:rPr>
        <w:t>9 КЛАСС</w:t>
      </w:r>
    </w:p>
    <w:p w:rsidR="009614D5" w:rsidRPr="00D9105A" w:rsidRDefault="009614D5">
      <w:pPr>
        <w:spacing w:after="0" w:line="264" w:lineRule="auto"/>
        <w:ind w:left="120"/>
        <w:jc w:val="both"/>
        <w:rPr>
          <w:lang w:val="ru-RU"/>
        </w:rPr>
      </w:pPr>
    </w:p>
    <w:p w:rsidR="009614D5" w:rsidRPr="00D9105A" w:rsidRDefault="00241AD4">
      <w:pPr>
        <w:spacing w:after="0" w:line="264" w:lineRule="auto"/>
        <w:ind w:left="120"/>
        <w:jc w:val="both"/>
        <w:rPr>
          <w:lang w:val="ru-RU"/>
        </w:rPr>
      </w:pPr>
      <w:r w:rsidRPr="00D9105A">
        <w:rPr>
          <w:rFonts w:ascii="Times New Roman" w:hAnsi="Times New Roman"/>
          <w:b/>
          <w:color w:val="000000"/>
          <w:sz w:val="28"/>
          <w:lang w:val="ru-RU"/>
        </w:rPr>
        <w:t>Раздел 1. Хозяйство России</w:t>
      </w:r>
    </w:p>
    <w:p w:rsidR="009614D5" w:rsidRPr="00D9105A" w:rsidRDefault="009614D5">
      <w:pPr>
        <w:spacing w:after="0" w:line="264" w:lineRule="auto"/>
        <w:ind w:left="120"/>
        <w:jc w:val="both"/>
        <w:rPr>
          <w:lang w:val="ru-RU"/>
        </w:rPr>
      </w:pPr>
    </w:p>
    <w:p w:rsidR="009614D5" w:rsidRPr="00D9105A" w:rsidRDefault="00241AD4">
      <w:pPr>
        <w:spacing w:after="0" w:line="264" w:lineRule="auto"/>
        <w:ind w:firstLine="600"/>
        <w:jc w:val="both"/>
        <w:rPr>
          <w:lang w:val="ru-RU"/>
        </w:rPr>
      </w:pPr>
      <w:r w:rsidRPr="00D9105A">
        <w:rPr>
          <w:rFonts w:ascii="Times New Roman" w:hAnsi="Times New Roman"/>
          <w:b/>
          <w:color w:val="000000"/>
          <w:sz w:val="28"/>
          <w:lang w:val="ru-RU"/>
        </w:rPr>
        <w:t xml:space="preserve">Тема 1. Общая характеристика хозяйства России </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 xml:space="preserve">Состав хозяйства: важнейшие межотраслевые комплексы и отрасли. Отраслевая структура, функциональная и территориальная структуры хозяйства страны, факторы их формирования и развития. Группировка отраслей по их связи с природными ресурсами. Факторы производства. </w:t>
      </w:r>
      <w:r w:rsidRPr="00D9105A">
        <w:rPr>
          <w:rFonts w:ascii="Times New Roman" w:hAnsi="Times New Roman"/>
          <w:color w:val="000000"/>
          <w:sz w:val="28"/>
          <w:lang w:val="ru-RU"/>
        </w:rPr>
        <w:lastRenderedPageBreak/>
        <w:t>Экономико-географическое положение (ЭГП) России как фактор развития её хозяйства. ВВП и ВРП как показатели уровня развития страны и регионов. Экономические карты. Общие особенности географии хозяйства России: территории опережающего развития, основная зона хозяйственного освоения, Арктическая зона и зона Севера. «Стратегия пространственного развития Российской Федерации на период до 2025 года»: цели, задачи, приоритеты и направления пространственного развития страны. Субъекты Российской Федерации, выделяемые в «Стратегии пространственного развития Российской Федерации» как «геостратегические территории».</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Производственный капитал. Распределение производственного капитала по территории страны. Условия и факторы размещения хозяйства.</w:t>
      </w:r>
    </w:p>
    <w:p w:rsidR="009614D5" w:rsidRPr="00D9105A" w:rsidRDefault="00241AD4">
      <w:pPr>
        <w:spacing w:after="0" w:line="264" w:lineRule="auto"/>
        <w:ind w:firstLine="600"/>
        <w:jc w:val="both"/>
        <w:rPr>
          <w:lang w:val="ru-RU"/>
        </w:rPr>
      </w:pPr>
      <w:r w:rsidRPr="00D9105A">
        <w:rPr>
          <w:rFonts w:ascii="Times New Roman" w:hAnsi="Times New Roman"/>
          <w:b/>
          <w:color w:val="000000"/>
          <w:sz w:val="28"/>
          <w:lang w:val="ru-RU"/>
        </w:rPr>
        <w:t xml:space="preserve">Тема 2. Топливно-энергетический комплекс (ТЭК) </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Состав, место и значение в хозяйстве. Нефтяная, газовая и угольная промышленность: география основных современных и перспективных районов добычи и переработки топливных ресурсов, систем трубопроводов. Место России в мировой добыче основных видов топливных ресурсов. Электроэнергетика. Место России в мировом производстве электроэнергии. Основные типы электростанций (атомные, тепловые, гидроэлектростанции, электростанции, использующие возобновляемые источники энергии (ВИЭ), их особенности и доля в производстве электроэнергии. Размещение крупнейших электростанций. Каскады ГЭС. Энергосистемы. Влияние ТЭК на окружающую среду. Основные положения «Энергетической стратегии России на период до 2035 года».</w:t>
      </w:r>
    </w:p>
    <w:p w:rsidR="009614D5" w:rsidRPr="00D9105A" w:rsidRDefault="00241AD4">
      <w:pPr>
        <w:spacing w:after="0" w:line="264" w:lineRule="auto"/>
        <w:ind w:firstLine="600"/>
        <w:jc w:val="both"/>
        <w:rPr>
          <w:lang w:val="ru-RU"/>
        </w:rPr>
      </w:pPr>
      <w:r w:rsidRPr="00D9105A">
        <w:rPr>
          <w:rFonts w:ascii="Times New Roman" w:hAnsi="Times New Roman"/>
          <w:b/>
          <w:color w:val="000000"/>
          <w:sz w:val="28"/>
          <w:lang w:val="ru-RU"/>
        </w:rPr>
        <w:t>Практические работы</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1. Анализ статистических и текстовых материалов с целью сравнения стоимости электроэнергии для населения России в различных регионах.</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2. Сравнительная оценка возможностей для развития энергетики ВИЭ в отдельных регионах страны.</w:t>
      </w:r>
    </w:p>
    <w:p w:rsidR="009614D5" w:rsidRPr="00D9105A" w:rsidRDefault="00241AD4">
      <w:pPr>
        <w:spacing w:after="0" w:line="264" w:lineRule="auto"/>
        <w:ind w:firstLine="600"/>
        <w:jc w:val="both"/>
        <w:rPr>
          <w:lang w:val="ru-RU"/>
        </w:rPr>
      </w:pPr>
      <w:r w:rsidRPr="00D9105A">
        <w:rPr>
          <w:rFonts w:ascii="Times New Roman" w:hAnsi="Times New Roman"/>
          <w:b/>
          <w:color w:val="000000"/>
          <w:sz w:val="28"/>
          <w:lang w:val="ru-RU"/>
        </w:rPr>
        <w:t>Тема 3. Металлургический комплекс</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Состав, место и значение в хозяйстве. Место России в мировом производстве чёрных и цветных металлов. Особенности технологии производства чёрных и цветных металлов. Факторы размещения предприятий разных отраслей металлургического комплекса. География металлургии чёрных, лёгких и тяжёлых цветных металлов: основные районы и центры.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w:t>
      </w:r>
    </w:p>
    <w:p w:rsidR="009614D5" w:rsidRPr="00D9105A" w:rsidRDefault="00241AD4">
      <w:pPr>
        <w:spacing w:after="0" w:line="264" w:lineRule="auto"/>
        <w:ind w:firstLine="600"/>
        <w:jc w:val="both"/>
        <w:rPr>
          <w:lang w:val="ru-RU"/>
        </w:rPr>
      </w:pPr>
      <w:r w:rsidRPr="00D9105A">
        <w:rPr>
          <w:rFonts w:ascii="Times New Roman" w:hAnsi="Times New Roman"/>
          <w:b/>
          <w:color w:val="000000"/>
          <w:sz w:val="28"/>
          <w:lang w:val="ru-RU"/>
        </w:rPr>
        <w:t>Тема 4. Машиностроительный комплекс</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lastRenderedPageBreak/>
        <w:t>Состав, место и значение в хозяйстве. Место России в мировом производстве машиностроительной продукции. Факторы размещения машиностроительных предприятий. География важнейших отраслей: основные районы и центры. Роль машиностроения в реализации целей политики импортозамещения. Машиностроение и охрана окружающей среды, значение отрасли для создания экологически эффективного оборудования. Перспективы развития машиностроения России. Основные положения документов, определяющих стратегию развития отраслей машиностроительного комплекса.</w:t>
      </w:r>
    </w:p>
    <w:p w:rsidR="009614D5" w:rsidRPr="00D9105A" w:rsidRDefault="00241AD4">
      <w:pPr>
        <w:spacing w:after="0" w:line="264" w:lineRule="auto"/>
        <w:ind w:firstLine="600"/>
        <w:jc w:val="both"/>
        <w:rPr>
          <w:lang w:val="ru-RU"/>
        </w:rPr>
      </w:pPr>
      <w:r w:rsidRPr="00D9105A">
        <w:rPr>
          <w:rFonts w:ascii="Times New Roman" w:hAnsi="Times New Roman"/>
          <w:b/>
          <w:color w:val="000000"/>
          <w:sz w:val="28"/>
          <w:lang w:val="ru-RU"/>
        </w:rPr>
        <w:t>Практическая работа</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1. Выявление факторов, повлиявших на размещение машиностроительного предприятия (по выбору) на основе анализа различных источников информации.</w:t>
      </w:r>
    </w:p>
    <w:p w:rsidR="009614D5" w:rsidRPr="00D9105A" w:rsidRDefault="00241AD4">
      <w:pPr>
        <w:spacing w:after="0" w:line="264" w:lineRule="auto"/>
        <w:ind w:firstLine="600"/>
        <w:jc w:val="both"/>
        <w:rPr>
          <w:lang w:val="ru-RU"/>
        </w:rPr>
      </w:pPr>
      <w:r w:rsidRPr="00D9105A">
        <w:rPr>
          <w:rFonts w:ascii="Times New Roman" w:hAnsi="Times New Roman"/>
          <w:b/>
          <w:color w:val="000000"/>
          <w:sz w:val="28"/>
          <w:lang w:val="ru-RU"/>
        </w:rPr>
        <w:t>Тема 5. Химико-лесной комплекс</w:t>
      </w:r>
    </w:p>
    <w:p w:rsidR="009614D5" w:rsidRPr="00D9105A" w:rsidRDefault="00241AD4">
      <w:pPr>
        <w:spacing w:after="0" w:line="264" w:lineRule="auto"/>
        <w:ind w:firstLine="600"/>
        <w:jc w:val="both"/>
        <w:rPr>
          <w:lang w:val="ru-RU"/>
        </w:rPr>
      </w:pPr>
      <w:r w:rsidRPr="00D9105A">
        <w:rPr>
          <w:rFonts w:ascii="Times New Roman" w:hAnsi="Times New Roman"/>
          <w:b/>
          <w:color w:val="000000"/>
          <w:sz w:val="28"/>
          <w:lang w:val="ru-RU"/>
        </w:rPr>
        <w:t>Химическая промышленность</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Состав, место и значение в хозяйстве. Факторы размещения предприятий. Место России в мировом производстве химической продукции. География важнейших подотраслей: основные районы и центры.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p w:rsidR="009614D5" w:rsidRPr="00D9105A" w:rsidRDefault="00241AD4">
      <w:pPr>
        <w:spacing w:after="0" w:line="264" w:lineRule="auto"/>
        <w:ind w:firstLine="600"/>
        <w:jc w:val="both"/>
        <w:rPr>
          <w:lang w:val="ru-RU"/>
        </w:rPr>
      </w:pPr>
      <w:r w:rsidRPr="00D9105A">
        <w:rPr>
          <w:rFonts w:ascii="Times New Roman" w:hAnsi="Times New Roman"/>
          <w:b/>
          <w:color w:val="000000"/>
          <w:sz w:val="28"/>
          <w:lang w:val="ru-RU"/>
        </w:rPr>
        <w:t>Лесопромышленный комплекс</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Состав, место и значение в хозяйстве. Место России в мировом производстве продукции лесного комплекса. Лесозаготовительная, деревообрабатывающая и целлюлозно-бумажная промышленность. Факторы размещения предприятий. География важнейших отраслей: основные районы и лесоперерабатывающие комплексы.</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Лесное хозяйство и окружающая среда. Проблемы и перспективы развития. Основные положения «Стратегии развития лесного комплекса Российской Федерации до 2030 года».</w:t>
      </w:r>
    </w:p>
    <w:p w:rsidR="009614D5" w:rsidRPr="00D9105A" w:rsidRDefault="00241AD4">
      <w:pPr>
        <w:spacing w:after="0" w:line="264" w:lineRule="auto"/>
        <w:ind w:firstLine="600"/>
        <w:jc w:val="both"/>
        <w:rPr>
          <w:lang w:val="ru-RU"/>
        </w:rPr>
      </w:pPr>
      <w:r w:rsidRPr="00D9105A">
        <w:rPr>
          <w:rFonts w:ascii="Times New Roman" w:hAnsi="Times New Roman"/>
          <w:b/>
          <w:color w:val="000000"/>
          <w:sz w:val="28"/>
          <w:lang w:val="ru-RU"/>
        </w:rPr>
        <w:t>Практическая работа</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 xml:space="preserve">1. Анализ документов «Прогноз развития лесного сектора Российской Федерации до 2030 года» (Гл.1, 3 и 11) и «Стратегия развития лесного комплекса Российской Федерации до 2030 года» (Гл. </w:t>
      </w:r>
      <w:r>
        <w:rPr>
          <w:rFonts w:ascii="Times New Roman" w:hAnsi="Times New Roman"/>
          <w:color w:val="000000"/>
          <w:sz w:val="28"/>
        </w:rPr>
        <w:t>II</w:t>
      </w:r>
      <w:r w:rsidRPr="00D9105A">
        <w:rPr>
          <w:rFonts w:ascii="Times New Roman" w:hAnsi="Times New Roman"/>
          <w:color w:val="000000"/>
          <w:sz w:val="28"/>
          <w:lang w:val="ru-RU"/>
        </w:rPr>
        <w:t xml:space="preserve"> и </w:t>
      </w:r>
      <w:r>
        <w:rPr>
          <w:rFonts w:ascii="Times New Roman" w:hAnsi="Times New Roman"/>
          <w:color w:val="000000"/>
          <w:sz w:val="28"/>
        </w:rPr>
        <w:t>III</w:t>
      </w:r>
      <w:r w:rsidRPr="00D9105A">
        <w:rPr>
          <w:rFonts w:ascii="Times New Roman" w:hAnsi="Times New Roman"/>
          <w:color w:val="000000"/>
          <w:sz w:val="28"/>
          <w:lang w:val="ru-RU"/>
        </w:rPr>
        <w:t>, Приложения № 1 и № 18) с целью определения перспектив и проблем развития комплекса.</w:t>
      </w:r>
    </w:p>
    <w:p w:rsidR="009614D5" w:rsidRPr="00D9105A" w:rsidRDefault="00241AD4">
      <w:pPr>
        <w:spacing w:after="0" w:line="264" w:lineRule="auto"/>
        <w:ind w:firstLine="600"/>
        <w:jc w:val="both"/>
        <w:rPr>
          <w:lang w:val="ru-RU"/>
        </w:rPr>
      </w:pPr>
      <w:r w:rsidRPr="00D9105A">
        <w:rPr>
          <w:rFonts w:ascii="Times New Roman" w:hAnsi="Times New Roman"/>
          <w:b/>
          <w:color w:val="000000"/>
          <w:sz w:val="28"/>
          <w:lang w:val="ru-RU"/>
        </w:rPr>
        <w:t>Тема 6. Агропромышленный комплекс (далее - АПК)</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 xml:space="preserve">Состав, место и значение в экономике страны. Сельское хозяйство. Состав, место и значение в хозяйстве, отличия от других отраслей хозяйства. Земельные, почвенные и агроклиматические ресурсы. Сельскохозяйственные </w:t>
      </w:r>
      <w:r w:rsidRPr="00D9105A">
        <w:rPr>
          <w:rFonts w:ascii="Times New Roman" w:hAnsi="Times New Roman"/>
          <w:color w:val="000000"/>
          <w:sz w:val="28"/>
          <w:lang w:val="ru-RU"/>
        </w:rPr>
        <w:lastRenderedPageBreak/>
        <w:t>угодья, их площадь и структура. Растениеводство и животноводство: география основных отраслей. Сельское хозяйство и окружающая среда.</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Лёгкая промышленность. Состав, место и значение в хозяйстве. Факторы размещения предприятий. География важнейших отраслей: основные районы и центры. Лёгкая промышленность и охрана окружающей среды. «Стратегия развития агропромышленного и рыбохозяйственного комплексов Российской Федерации на период до 2030 года». Особенности АПК своего края.</w:t>
      </w:r>
    </w:p>
    <w:p w:rsidR="009614D5" w:rsidRPr="00D9105A" w:rsidRDefault="00241AD4">
      <w:pPr>
        <w:spacing w:after="0" w:line="264" w:lineRule="auto"/>
        <w:ind w:firstLine="600"/>
        <w:jc w:val="both"/>
        <w:rPr>
          <w:lang w:val="ru-RU"/>
        </w:rPr>
      </w:pPr>
      <w:r w:rsidRPr="00D9105A">
        <w:rPr>
          <w:rFonts w:ascii="Times New Roman" w:hAnsi="Times New Roman"/>
          <w:b/>
          <w:color w:val="000000"/>
          <w:sz w:val="28"/>
          <w:lang w:val="ru-RU"/>
        </w:rPr>
        <w:t>Практическая работа</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1. Определение влияния природных и социальных факторов на размещение отраслей АПК.</w:t>
      </w:r>
    </w:p>
    <w:p w:rsidR="009614D5" w:rsidRPr="00D9105A" w:rsidRDefault="00241AD4">
      <w:pPr>
        <w:spacing w:after="0" w:line="264" w:lineRule="auto"/>
        <w:ind w:firstLine="600"/>
        <w:jc w:val="both"/>
        <w:rPr>
          <w:lang w:val="ru-RU"/>
        </w:rPr>
      </w:pPr>
      <w:r w:rsidRPr="00D9105A">
        <w:rPr>
          <w:rFonts w:ascii="Times New Roman" w:hAnsi="Times New Roman"/>
          <w:b/>
          <w:color w:val="000000"/>
          <w:sz w:val="28"/>
          <w:lang w:val="ru-RU"/>
        </w:rPr>
        <w:t xml:space="preserve">Тема 7. Инфраструктурный комплекс </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Состав: транспорт, информационная инфраструктура; сфера обслуживания, рекреационное хозяйство — место и значение в хозяйстве.</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Транспорт и связь. Состав, место и значение в хозяйстве. Морской, внутренний водный, железнодорожный, автомобильный, воздушный и трубопроводный транспорт. География отдельных видов транспорта и связи: основные транспортные пути и линии связи, крупнейшие транспортные узлы.</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Транспорт и охрана окружающей среды.</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Информационная инфраструктура. Рекреационное хозяйство. Особенности сферы обслуживания своего края.</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Проблемы и перспективы развития комплекса. «Стратегия развития транспорта России на период до 2030 года, Федеральный проект «Информационная инфраструктура».</w:t>
      </w:r>
    </w:p>
    <w:p w:rsidR="009614D5" w:rsidRPr="00D9105A" w:rsidRDefault="00241AD4">
      <w:pPr>
        <w:spacing w:after="0" w:line="264" w:lineRule="auto"/>
        <w:ind w:firstLine="600"/>
        <w:jc w:val="both"/>
        <w:rPr>
          <w:lang w:val="ru-RU"/>
        </w:rPr>
      </w:pPr>
      <w:r w:rsidRPr="00D9105A">
        <w:rPr>
          <w:rFonts w:ascii="Times New Roman" w:hAnsi="Times New Roman"/>
          <w:b/>
          <w:color w:val="000000"/>
          <w:sz w:val="28"/>
          <w:lang w:val="ru-RU"/>
        </w:rPr>
        <w:t>Практические работы</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1. Анализ статистических данных с целью определения доли отдельных морских бассейнов в грузоперевозках и объяснение выявленных различий.</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2. Характеристика туристско-рекреационного потенциала своего края.</w:t>
      </w:r>
    </w:p>
    <w:p w:rsidR="009614D5" w:rsidRPr="00D9105A" w:rsidRDefault="00241AD4">
      <w:pPr>
        <w:spacing w:after="0" w:line="264" w:lineRule="auto"/>
        <w:ind w:firstLine="600"/>
        <w:jc w:val="both"/>
        <w:rPr>
          <w:lang w:val="ru-RU"/>
        </w:rPr>
      </w:pPr>
      <w:r w:rsidRPr="00D9105A">
        <w:rPr>
          <w:rFonts w:ascii="Times New Roman" w:hAnsi="Times New Roman"/>
          <w:b/>
          <w:color w:val="000000"/>
          <w:sz w:val="28"/>
          <w:lang w:val="ru-RU"/>
        </w:rPr>
        <w:t xml:space="preserve">Тема 8. Обобщение знаний </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 Новые формы территориальной организации хозяйства и их роль в изменении территориальной структуры хозяйства России. Кластеры. Особые экономические зоны (ОЭЗ). Территории опережающего развития (ТОР). Факторы, ограничивающие развитие хозяйства.</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lastRenderedPageBreak/>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w:t>
      </w:r>
    </w:p>
    <w:p w:rsidR="009614D5" w:rsidRPr="00D9105A" w:rsidRDefault="00241AD4">
      <w:pPr>
        <w:spacing w:after="0" w:line="264" w:lineRule="auto"/>
        <w:ind w:firstLine="600"/>
        <w:jc w:val="both"/>
        <w:rPr>
          <w:lang w:val="ru-RU"/>
        </w:rPr>
      </w:pPr>
      <w:r w:rsidRPr="00D9105A">
        <w:rPr>
          <w:rFonts w:ascii="Times New Roman" w:hAnsi="Times New Roman"/>
          <w:b/>
          <w:color w:val="000000"/>
          <w:sz w:val="28"/>
          <w:lang w:val="ru-RU"/>
        </w:rPr>
        <w:t>Практическая работа</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1. Сравнительная оценка вклада отдельных отраслей хозяйства в загрязнение окружающей среды на основе анализа статистических материалов.</w:t>
      </w:r>
    </w:p>
    <w:p w:rsidR="009614D5" w:rsidRPr="00D9105A" w:rsidRDefault="009614D5">
      <w:pPr>
        <w:spacing w:after="0" w:line="264" w:lineRule="auto"/>
        <w:ind w:left="120"/>
        <w:jc w:val="both"/>
        <w:rPr>
          <w:lang w:val="ru-RU"/>
        </w:rPr>
      </w:pPr>
    </w:p>
    <w:p w:rsidR="009614D5" w:rsidRPr="00D9105A" w:rsidRDefault="00241AD4">
      <w:pPr>
        <w:spacing w:after="0" w:line="264" w:lineRule="auto"/>
        <w:ind w:left="120"/>
        <w:jc w:val="both"/>
        <w:rPr>
          <w:lang w:val="ru-RU"/>
        </w:rPr>
      </w:pPr>
      <w:r w:rsidRPr="00D9105A">
        <w:rPr>
          <w:rFonts w:ascii="Times New Roman" w:hAnsi="Times New Roman"/>
          <w:b/>
          <w:color w:val="000000"/>
          <w:sz w:val="28"/>
          <w:lang w:val="ru-RU"/>
        </w:rPr>
        <w:t>Раздел 2. Регионы России</w:t>
      </w:r>
    </w:p>
    <w:p w:rsidR="009614D5" w:rsidRPr="00D9105A" w:rsidRDefault="00241AD4">
      <w:pPr>
        <w:spacing w:after="0" w:line="264" w:lineRule="auto"/>
        <w:ind w:firstLine="600"/>
        <w:jc w:val="both"/>
        <w:rPr>
          <w:lang w:val="ru-RU"/>
        </w:rPr>
      </w:pPr>
      <w:r w:rsidRPr="00D9105A">
        <w:rPr>
          <w:rFonts w:ascii="Times New Roman" w:hAnsi="Times New Roman"/>
          <w:b/>
          <w:color w:val="000000"/>
          <w:sz w:val="28"/>
          <w:lang w:val="ru-RU"/>
        </w:rPr>
        <w:t>Тема 1. Западный макрорегион (Европейская часть) России</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Западного макрорегиона по уровню социально-экономического развития; их внутренние различия.</w:t>
      </w:r>
    </w:p>
    <w:p w:rsidR="009614D5" w:rsidRPr="00D9105A" w:rsidRDefault="00241AD4">
      <w:pPr>
        <w:spacing w:after="0" w:line="264" w:lineRule="auto"/>
        <w:ind w:firstLine="600"/>
        <w:jc w:val="both"/>
        <w:rPr>
          <w:lang w:val="ru-RU"/>
        </w:rPr>
      </w:pPr>
      <w:r w:rsidRPr="00D9105A">
        <w:rPr>
          <w:rFonts w:ascii="Times New Roman" w:hAnsi="Times New Roman"/>
          <w:b/>
          <w:color w:val="000000"/>
          <w:sz w:val="28"/>
          <w:lang w:val="ru-RU"/>
        </w:rPr>
        <w:t>Практические работы</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1. Сравнение ЭГП двух географических районов страны по разным источникам информации.</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2.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p w:rsidR="009614D5" w:rsidRPr="00D9105A" w:rsidRDefault="00241AD4">
      <w:pPr>
        <w:spacing w:after="0" w:line="264" w:lineRule="auto"/>
        <w:ind w:firstLine="600"/>
        <w:jc w:val="both"/>
        <w:rPr>
          <w:lang w:val="ru-RU"/>
        </w:rPr>
      </w:pPr>
      <w:r w:rsidRPr="00D9105A">
        <w:rPr>
          <w:rFonts w:ascii="Times New Roman" w:hAnsi="Times New Roman"/>
          <w:b/>
          <w:color w:val="000000"/>
          <w:sz w:val="28"/>
          <w:lang w:val="ru-RU"/>
        </w:rPr>
        <w:t xml:space="preserve">Тема 2. </w:t>
      </w:r>
      <w:r w:rsidRPr="00D9105A">
        <w:rPr>
          <w:rFonts w:ascii="Times New Roman" w:hAnsi="Times New Roman"/>
          <w:b/>
          <w:color w:val="333333"/>
          <w:sz w:val="28"/>
          <w:lang w:val="ru-RU"/>
        </w:rPr>
        <w:t>Восточный макрорегион (</w:t>
      </w:r>
      <w:r w:rsidRPr="00D9105A">
        <w:rPr>
          <w:rFonts w:ascii="Times New Roman" w:hAnsi="Times New Roman"/>
          <w:b/>
          <w:color w:val="000000"/>
          <w:sz w:val="28"/>
          <w:lang w:val="ru-RU"/>
        </w:rPr>
        <w:t>Азиатская часть) России</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Восточного макрорегиона по уровню социально-экономического развития; их внутренние различия.</w:t>
      </w:r>
    </w:p>
    <w:p w:rsidR="009614D5" w:rsidRPr="00D9105A" w:rsidRDefault="00241AD4">
      <w:pPr>
        <w:spacing w:after="0" w:line="264" w:lineRule="auto"/>
        <w:ind w:firstLine="600"/>
        <w:jc w:val="both"/>
        <w:rPr>
          <w:lang w:val="ru-RU"/>
        </w:rPr>
      </w:pPr>
      <w:r w:rsidRPr="00D9105A">
        <w:rPr>
          <w:rFonts w:ascii="Times New Roman" w:hAnsi="Times New Roman"/>
          <w:b/>
          <w:color w:val="000000"/>
          <w:sz w:val="28"/>
          <w:lang w:val="ru-RU"/>
        </w:rPr>
        <w:t>Практическая работа</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1. Сравнение человеческого капитала двух географических районов (субъектов Российской Федерации) по заданным критериям.</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2. Выявление факторов размещения предприятий одного из промышленных кластеров Дальнего Востока (по выбору).</w:t>
      </w:r>
    </w:p>
    <w:p w:rsidR="009614D5" w:rsidRPr="00D9105A" w:rsidRDefault="009614D5">
      <w:pPr>
        <w:spacing w:after="0" w:line="264" w:lineRule="auto"/>
        <w:ind w:firstLine="600"/>
        <w:jc w:val="both"/>
        <w:rPr>
          <w:lang w:val="ru-RU"/>
        </w:rPr>
      </w:pPr>
    </w:p>
    <w:p w:rsidR="009614D5" w:rsidRPr="00D9105A" w:rsidRDefault="00241AD4">
      <w:pPr>
        <w:spacing w:after="0" w:line="264" w:lineRule="auto"/>
        <w:ind w:firstLine="600"/>
        <w:jc w:val="both"/>
        <w:rPr>
          <w:lang w:val="ru-RU"/>
        </w:rPr>
      </w:pPr>
      <w:r w:rsidRPr="00D9105A">
        <w:rPr>
          <w:rFonts w:ascii="Times New Roman" w:hAnsi="Times New Roman"/>
          <w:b/>
          <w:color w:val="000000"/>
          <w:sz w:val="28"/>
          <w:lang w:val="ru-RU"/>
        </w:rPr>
        <w:t xml:space="preserve">Тема 3. Обобщение знаний </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Федеральные и региональные целевые программы. Государственная программа Российской Федерации «Социально-экономическое развитие Арктической зоны Российской Федерации».</w:t>
      </w:r>
    </w:p>
    <w:p w:rsidR="009614D5" w:rsidRPr="00D9105A" w:rsidRDefault="00241AD4">
      <w:pPr>
        <w:spacing w:after="0" w:line="264" w:lineRule="auto"/>
        <w:ind w:left="120"/>
        <w:jc w:val="both"/>
        <w:rPr>
          <w:lang w:val="ru-RU"/>
        </w:rPr>
      </w:pPr>
      <w:r w:rsidRPr="00D9105A">
        <w:rPr>
          <w:rFonts w:ascii="Times New Roman" w:hAnsi="Times New Roman"/>
          <w:b/>
          <w:color w:val="000000"/>
          <w:sz w:val="28"/>
          <w:lang w:val="ru-RU"/>
        </w:rPr>
        <w:lastRenderedPageBreak/>
        <w:t>Раздел 6. Россия в современном мире</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Россия в системе международного географического разделения труда. Россия в составе международных экономических и политических организаций. Взаимосвязи России с другими странами мира. Россия и страны СНГ. ЕврАзЭС.</w:t>
      </w: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Значение для мировой цивилизации географического пространства России как комплекса природных, культурных и экономических ценностей. Объекты Всемирного природного и культурного наследия России.</w:t>
      </w:r>
    </w:p>
    <w:p w:rsidR="009614D5" w:rsidRPr="00D9105A" w:rsidRDefault="009614D5">
      <w:pPr>
        <w:rPr>
          <w:lang w:val="ru-RU"/>
        </w:rPr>
        <w:sectPr w:rsidR="009614D5" w:rsidRPr="00D9105A">
          <w:pgSz w:w="11906" w:h="16383"/>
          <w:pgMar w:top="1134" w:right="850" w:bottom="1134" w:left="1701" w:header="720" w:footer="720" w:gutter="0"/>
          <w:cols w:space="720"/>
        </w:sectPr>
      </w:pPr>
    </w:p>
    <w:p w:rsidR="009614D5" w:rsidRPr="00D9105A" w:rsidRDefault="00241AD4">
      <w:pPr>
        <w:spacing w:after="0" w:line="264" w:lineRule="auto"/>
        <w:ind w:left="120"/>
        <w:jc w:val="both"/>
        <w:rPr>
          <w:lang w:val="ru-RU"/>
        </w:rPr>
      </w:pPr>
      <w:bookmarkStart w:id="6" w:name="block-2919398"/>
      <w:bookmarkEnd w:id="5"/>
      <w:r w:rsidRPr="00D9105A">
        <w:rPr>
          <w:rFonts w:ascii="Times New Roman" w:hAnsi="Times New Roman"/>
          <w:b/>
          <w:color w:val="000000"/>
          <w:sz w:val="28"/>
          <w:lang w:val="ru-RU"/>
        </w:rPr>
        <w:lastRenderedPageBreak/>
        <w:t>ПЛАНИРУЕМЫЕ ОБРАЗОВАТЕЛЬНЫЕ РЕЗУЛЬТАТЫ</w:t>
      </w:r>
    </w:p>
    <w:p w:rsidR="009614D5" w:rsidRPr="00D9105A" w:rsidRDefault="009614D5">
      <w:pPr>
        <w:spacing w:after="0" w:line="264" w:lineRule="auto"/>
        <w:ind w:left="120"/>
        <w:jc w:val="both"/>
        <w:rPr>
          <w:lang w:val="ru-RU"/>
        </w:rPr>
      </w:pPr>
    </w:p>
    <w:p w:rsidR="009614D5" w:rsidRPr="00D9105A" w:rsidRDefault="00241AD4">
      <w:pPr>
        <w:spacing w:after="0" w:line="264" w:lineRule="auto"/>
        <w:ind w:left="120"/>
        <w:jc w:val="both"/>
        <w:rPr>
          <w:lang w:val="ru-RU"/>
        </w:rPr>
      </w:pPr>
      <w:r w:rsidRPr="00D9105A">
        <w:rPr>
          <w:rFonts w:ascii="Times New Roman" w:hAnsi="Times New Roman"/>
          <w:b/>
          <w:color w:val="000000"/>
          <w:sz w:val="28"/>
          <w:lang w:val="ru-RU"/>
        </w:rPr>
        <w:t>ЛИЧНОСТНЫЕ РЕЗУЛЬТАТЫ</w:t>
      </w:r>
    </w:p>
    <w:p w:rsidR="009614D5" w:rsidRPr="00D9105A" w:rsidRDefault="009614D5">
      <w:pPr>
        <w:spacing w:after="0" w:line="264" w:lineRule="auto"/>
        <w:ind w:left="120"/>
        <w:jc w:val="both"/>
        <w:rPr>
          <w:lang w:val="ru-RU"/>
        </w:rPr>
      </w:pP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 в том числе в части:</w:t>
      </w:r>
    </w:p>
    <w:p w:rsidR="009614D5" w:rsidRPr="00D9105A" w:rsidRDefault="00241AD4">
      <w:pPr>
        <w:spacing w:after="0" w:line="264" w:lineRule="auto"/>
        <w:ind w:firstLine="600"/>
        <w:jc w:val="both"/>
        <w:rPr>
          <w:lang w:val="ru-RU"/>
        </w:rPr>
      </w:pPr>
      <w:r w:rsidRPr="00D9105A">
        <w:rPr>
          <w:rFonts w:ascii="Times New Roman" w:hAnsi="Times New Roman"/>
          <w:b/>
          <w:color w:val="000000"/>
          <w:sz w:val="28"/>
          <w:lang w:val="ru-RU"/>
        </w:rPr>
        <w:t>Патриотического воспитания</w:t>
      </w:r>
      <w:r w:rsidRPr="00D9105A">
        <w:rPr>
          <w:rFonts w:ascii="Times New Roman" w:hAnsi="Times New Roman"/>
          <w:color w:val="000000"/>
          <w:sz w:val="28"/>
          <w:lang w:val="ru-RU"/>
        </w:rPr>
        <w:t>: осознание российской гражданской идентичности в поликультурном и многоконфессиональном обществе; проявление интереса к познанию природы, населения, хозяйства России, регионов и своего края, народов России; ценностное отношение к достижениям своей Родины — цивилизационному вкладу России; ценностное отношение к историческому и природному наследию и объектам природного и культурного наследия человечества, традициям разных народов, проживающих в родной стране; уважение к символам России, своего края.</w:t>
      </w:r>
    </w:p>
    <w:p w:rsidR="009614D5" w:rsidRPr="00D9105A" w:rsidRDefault="00241AD4">
      <w:pPr>
        <w:spacing w:after="0" w:line="264" w:lineRule="auto"/>
        <w:ind w:firstLine="600"/>
        <w:jc w:val="both"/>
        <w:rPr>
          <w:lang w:val="ru-RU"/>
        </w:rPr>
      </w:pPr>
      <w:r w:rsidRPr="00D9105A">
        <w:rPr>
          <w:rFonts w:ascii="Times New Roman" w:hAnsi="Times New Roman"/>
          <w:b/>
          <w:color w:val="000000"/>
          <w:sz w:val="28"/>
          <w:lang w:val="ru-RU"/>
        </w:rPr>
        <w:t>Гражданского воспитания:</w:t>
      </w:r>
      <w:r w:rsidRPr="00D9105A">
        <w:rPr>
          <w:rFonts w:ascii="Times New Roman" w:hAnsi="Times New Roman"/>
          <w:color w:val="000000"/>
          <w:sz w:val="28"/>
          <w:lang w:val="ru-RU"/>
        </w:rPr>
        <w:t xml:space="preserve"> осознание российской гражданской идентичности (патриотизма, уважения к Отечеству, к прошлому и настоящему многонационального народа России, чувства ответственности и долга перед Родиной);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для реализации целей устойчивого развития; представление о социальных нормах и правилах межличностных отношений в поликультурном и многоконфессиональном обществе; готовность к разно-образной совместной деятельности, стремление к взаимопониманию и взаимопомощи, готовность к участию в гуманитарной деятельности («экологический патруль», волонтёрство).</w:t>
      </w:r>
    </w:p>
    <w:p w:rsidR="009614D5" w:rsidRPr="00D9105A" w:rsidRDefault="00241AD4">
      <w:pPr>
        <w:spacing w:after="0" w:line="264" w:lineRule="auto"/>
        <w:ind w:firstLine="600"/>
        <w:jc w:val="both"/>
        <w:rPr>
          <w:lang w:val="ru-RU"/>
        </w:rPr>
      </w:pPr>
      <w:r w:rsidRPr="00D9105A">
        <w:rPr>
          <w:rFonts w:ascii="Times New Roman" w:hAnsi="Times New Roman"/>
          <w:b/>
          <w:color w:val="000000"/>
          <w:sz w:val="28"/>
          <w:lang w:val="ru-RU"/>
        </w:rPr>
        <w:t>Духовно-нравственного воспитания:</w:t>
      </w:r>
      <w:r w:rsidRPr="00D9105A">
        <w:rPr>
          <w:rFonts w:ascii="Times New Roman" w:hAnsi="Times New Roman"/>
          <w:color w:val="000000"/>
          <w:sz w:val="28"/>
          <w:lang w:val="ru-RU"/>
        </w:rPr>
        <w:t xml:space="preserve"> 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для окружающей среды;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w:t>
      </w:r>
    </w:p>
    <w:p w:rsidR="009614D5" w:rsidRPr="00D9105A" w:rsidRDefault="00241AD4">
      <w:pPr>
        <w:spacing w:after="0" w:line="264" w:lineRule="auto"/>
        <w:ind w:firstLine="600"/>
        <w:jc w:val="both"/>
        <w:rPr>
          <w:lang w:val="ru-RU"/>
        </w:rPr>
      </w:pPr>
      <w:r w:rsidRPr="00D9105A">
        <w:rPr>
          <w:rFonts w:ascii="Times New Roman" w:hAnsi="Times New Roman"/>
          <w:b/>
          <w:color w:val="000000"/>
          <w:sz w:val="28"/>
          <w:lang w:val="ru-RU"/>
        </w:rPr>
        <w:t>Эстетического воспитания:</w:t>
      </w:r>
      <w:r w:rsidRPr="00D9105A">
        <w:rPr>
          <w:rFonts w:ascii="Times New Roman" w:hAnsi="Times New Roman"/>
          <w:color w:val="000000"/>
          <w:sz w:val="28"/>
          <w:lang w:val="ru-RU"/>
        </w:rPr>
        <w:t xml:space="preserve"> восприимчивость к разным традициям своего и других народов, понимание роли этнических культурных традиций; </w:t>
      </w:r>
      <w:r w:rsidRPr="00D9105A">
        <w:rPr>
          <w:rFonts w:ascii="Times New Roman" w:hAnsi="Times New Roman"/>
          <w:color w:val="000000"/>
          <w:sz w:val="28"/>
          <w:lang w:val="ru-RU"/>
        </w:rPr>
        <w:lastRenderedPageBreak/>
        <w:t>ценностного отношения к природе и культуре своей страны, своей малой родины; природе и культуре других регионов и стран мира, объектам Всемирного культурного наследия человечества.</w:t>
      </w:r>
    </w:p>
    <w:p w:rsidR="009614D5" w:rsidRPr="00D9105A" w:rsidRDefault="00241AD4">
      <w:pPr>
        <w:spacing w:after="0" w:line="264" w:lineRule="auto"/>
        <w:ind w:firstLine="600"/>
        <w:jc w:val="both"/>
        <w:rPr>
          <w:lang w:val="ru-RU"/>
        </w:rPr>
      </w:pPr>
      <w:r w:rsidRPr="00D9105A">
        <w:rPr>
          <w:rFonts w:ascii="Times New Roman" w:hAnsi="Times New Roman"/>
          <w:b/>
          <w:color w:val="000000"/>
          <w:sz w:val="28"/>
          <w:lang w:val="ru-RU"/>
        </w:rPr>
        <w:t>Ценности научного познания</w:t>
      </w:r>
      <w:r w:rsidRPr="00D9105A">
        <w:rPr>
          <w:rFonts w:ascii="Times New Roman" w:hAnsi="Times New Roman"/>
          <w:color w:val="000000"/>
          <w:sz w:val="28"/>
          <w:lang w:val="ru-RU"/>
        </w:rPr>
        <w:t>: ориентация в деятельности на современную систему научных представлений географических наук об основных закономерностях развития природы и общества, о взаимосвязях человека с природной и социальной средой;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p w:rsidR="009614D5" w:rsidRPr="00D9105A" w:rsidRDefault="00241AD4">
      <w:pPr>
        <w:spacing w:after="0" w:line="264" w:lineRule="auto"/>
        <w:ind w:firstLine="600"/>
        <w:jc w:val="both"/>
        <w:rPr>
          <w:lang w:val="ru-RU"/>
        </w:rPr>
      </w:pPr>
      <w:r w:rsidRPr="00D9105A">
        <w:rPr>
          <w:rFonts w:ascii="Times New Roman" w:hAnsi="Times New Roman"/>
          <w:b/>
          <w:color w:val="000000"/>
          <w:sz w:val="28"/>
          <w:lang w:val="ru-RU"/>
        </w:rPr>
        <w:t>Физического воспитания, формирования культуры здоровья и эмоционального благополучия</w:t>
      </w:r>
      <w:r w:rsidRPr="00D9105A">
        <w:rPr>
          <w:rFonts w:ascii="Times New Roman" w:hAnsi="Times New Roman"/>
          <w:color w:val="000000"/>
          <w:sz w:val="28"/>
          <w:lang w:val="ru-RU"/>
        </w:rPr>
        <w:t>: 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соблюдение правил безопасности в природе; навыков безопасного поведения в интернет-среде; 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сформированность навыка рефлексии, признание своего права на ошибку и такого же права другого человека; готовность и способность осознанно выполнять и пропагандировать правила здорового, безопасного и экологически целесообразного образа жизни; бережно относиться к природе и окружающей среде.</w:t>
      </w:r>
    </w:p>
    <w:p w:rsidR="009614D5" w:rsidRPr="00D9105A" w:rsidRDefault="00241AD4">
      <w:pPr>
        <w:spacing w:after="0" w:line="264" w:lineRule="auto"/>
        <w:ind w:firstLine="600"/>
        <w:jc w:val="both"/>
        <w:rPr>
          <w:lang w:val="ru-RU"/>
        </w:rPr>
      </w:pPr>
      <w:r w:rsidRPr="00D9105A">
        <w:rPr>
          <w:rFonts w:ascii="Times New Roman" w:hAnsi="Times New Roman"/>
          <w:b/>
          <w:color w:val="000000"/>
          <w:sz w:val="28"/>
          <w:lang w:val="ru-RU"/>
        </w:rPr>
        <w:t xml:space="preserve">Трудового воспитания: </w:t>
      </w:r>
      <w:r w:rsidRPr="00D9105A">
        <w:rPr>
          <w:rFonts w:ascii="Times New Roman" w:hAnsi="Times New Roman"/>
          <w:color w:val="000000"/>
          <w:sz w:val="28"/>
          <w:lang w:val="ru-RU"/>
        </w:rPr>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географических знаний; осознание важности обучения на протяжении всей жизни для успешной профессиональной деятельности и развитие необходимых умений для этого;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9614D5" w:rsidRPr="00D9105A" w:rsidRDefault="00241AD4">
      <w:pPr>
        <w:spacing w:after="0" w:line="264" w:lineRule="auto"/>
        <w:ind w:firstLine="600"/>
        <w:jc w:val="both"/>
        <w:rPr>
          <w:lang w:val="ru-RU"/>
        </w:rPr>
      </w:pPr>
      <w:r w:rsidRPr="00D9105A">
        <w:rPr>
          <w:rFonts w:ascii="Times New Roman" w:hAnsi="Times New Roman"/>
          <w:b/>
          <w:color w:val="000000"/>
          <w:sz w:val="28"/>
          <w:lang w:val="ru-RU"/>
        </w:rPr>
        <w:t>Экологического воспитания:</w:t>
      </w:r>
      <w:r w:rsidRPr="00D9105A">
        <w:rPr>
          <w:rFonts w:ascii="Times New Roman" w:hAnsi="Times New Roman"/>
          <w:color w:val="000000"/>
          <w:sz w:val="28"/>
          <w:lang w:val="ru-RU"/>
        </w:rPr>
        <w:t xml:space="preserve"> ориентация на применение географических знаний для решения задач в области окружающей среды, </w:t>
      </w:r>
      <w:r w:rsidRPr="00D9105A">
        <w:rPr>
          <w:rFonts w:ascii="Times New Roman" w:hAnsi="Times New Roman"/>
          <w:color w:val="000000"/>
          <w:sz w:val="28"/>
          <w:lang w:val="ru-RU"/>
        </w:rPr>
        <w:lastRenderedPageBreak/>
        <w:t>планирования поступков и оценки их возможных последствий для окружающей среды;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9614D5" w:rsidRPr="00D9105A" w:rsidRDefault="009614D5">
      <w:pPr>
        <w:spacing w:after="0" w:line="264" w:lineRule="auto"/>
        <w:ind w:left="120"/>
        <w:jc w:val="both"/>
        <w:rPr>
          <w:lang w:val="ru-RU"/>
        </w:rPr>
      </w:pPr>
    </w:p>
    <w:p w:rsidR="009614D5" w:rsidRPr="00D9105A" w:rsidRDefault="00241AD4">
      <w:pPr>
        <w:spacing w:after="0" w:line="264" w:lineRule="auto"/>
        <w:ind w:left="120"/>
        <w:jc w:val="both"/>
        <w:rPr>
          <w:lang w:val="ru-RU"/>
        </w:rPr>
      </w:pPr>
      <w:r w:rsidRPr="00D9105A">
        <w:rPr>
          <w:rFonts w:ascii="Times New Roman" w:hAnsi="Times New Roman"/>
          <w:b/>
          <w:color w:val="000000"/>
          <w:sz w:val="28"/>
          <w:lang w:val="ru-RU"/>
        </w:rPr>
        <w:t>МЕТАПРЕДМЕТНЫЕ РЕЗУЛЬТАТЫ</w:t>
      </w:r>
    </w:p>
    <w:p w:rsidR="009614D5" w:rsidRPr="00D9105A" w:rsidRDefault="009614D5">
      <w:pPr>
        <w:spacing w:after="0" w:line="264" w:lineRule="auto"/>
        <w:ind w:left="120"/>
        <w:jc w:val="both"/>
        <w:rPr>
          <w:lang w:val="ru-RU"/>
        </w:rPr>
      </w:pPr>
    </w:p>
    <w:p w:rsidR="009614D5" w:rsidRPr="00D9105A" w:rsidRDefault="00241AD4">
      <w:pPr>
        <w:spacing w:after="0" w:line="264" w:lineRule="auto"/>
        <w:ind w:firstLine="600"/>
        <w:jc w:val="both"/>
        <w:rPr>
          <w:lang w:val="ru-RU"/>
        </w:rPr>
      </w:pPr>
      <w:r w:rsidRPr="00D9105A">
        <w:rPr>
          <w:rFonts w:ascii="Times New Roman" w:hAnsi="Times New Roman"/>
          <w:color w:val="000000"/>
          <w:sz w:val="28"/>
          <w:lang w:val="ru-RU"/>
        </w:rPr>
        <w:t>Изучение географии в основной школе способствует достижению метапредметных результатов, в том числе:</w:t>
      </w:r>
    </w:p>
    <w:p w:rsidR="009614D5" w:rsidRPr="00D9105A" w:rsidRDefault="00241AD4">
      <w:pPr>
        <w:spacing w:after="0" w:line="264" w:lineRule="auto"/>
        <w:ind w:firstLine="600"/>
        <w:jc w:val="both"/>
        <w:rPr>
          <w:lang w:val="ru-RU"/>
        </w:rPr>
      </w:pPr>
      <w:r w:rsidRPr="00D9105A">
        <w:rPr>
          <w:rFonts w:ascii="Times New Roman" w:hAnsi="Times New Roman"/>
          <w:b/>
          <w:color w:val="000000"/>
          <w:sz w:val="28"/>
          <w:lang w:val="ru-RU"/>
        </w:rPr>
        <w:t>Овладению универсальными познавательными действиями:</w:t>
      </w:r>
    </w:p>
    <w:p w:rsidR="009614D5" w:rsidRPr="00D9105A" w:rsidRDefault="00241AD4">
      <w:pPr>
        <w:spacing w:after="0" w:line="264" w:lineRule="auto"/>
        <w:ind w:firstLine="600"/>
        <w:jc w:val="both"/>
        <w:rPr>
          <w:lang w:val="ru-RU"/>
        </w:rPr>
      </w:pPr>
      <w:r w:rsidRPr="00D9105A">
        <w:rPr>
          <w:rFonts w:ascii="Times New Roman" w:hAnsi="Times New Roman"/>
          <w:b/>
          <w:color w:val="000000"/>
          <w:sz w:val="28"/>
          <w:lang w:val="ru-RU"/>
        </w:rPr>
        <w:t>Базовые логические действия</w:t>
      </w:r>
    </w:p>
    <w:p w:rsidR="009614D5" w:rsidRPr="00D9105A" w:rsidRDefault="00241AD4">
      <w:pPr>
        <w:numPr>
          <w:ilvl w:val="0"/>
          <w:numId w:val="2"/>
        </w:numPr>
        <w:spacing w:after="0" w:line="264" w:lineRule="auto"/>
        <w:jc w:val="both"/>
        <w:rPr>
          <w:lang w:val="ru-RU"/>
        </w:rPr>
      </w:pPr>
      <w:r w:rsidRPr="00D9105A">
        <w:rPr>
          <w:rFonts w:ascii="Times New Roman" w:hAnsi="Times New Roman"/>
          <w:color w:val="000000"/>
          <w:sz w:val="28"/>
          <w:lang w:val="ru-RU"/>
        </w:rPr>
        <w:t>Выявлять и характеризовать существенные признаки географических объектов, процессов и явлений;</w:t>
      </w:r>
    </w:p>
    <w:p w:rsidR="009614D5" w:rsidRPr="00D9105A" w:rsidRDefault="00241AD4">
      <w:pPr>
        <w:numPr>
          <w:ilvl w:val="0"/>
          <w:numId w:val="2"/>
        </w:numPr>
        <w:spacing w:after="0" w:line="264" w:lineRule="auto"/>
        <w:jc w:val="both"/>
        <w:rPr>
          <w:lang w:val="ru-RU"/>
        </w:rPr>
      </w:pPr>
      <w:r w:rsidRPr="00D9105A">
        <w:rPr>
          <w:rFonts w:ascii="Times New Roman" w:hAnsi="Times New Roman"/>
          <w:color w:val="000000"/>
          <w:sz w:val="28"/>
          <w:lang w:val="ru-RU"/>
        </w:rPr>
        <w:t>устанавливать существенный признак классификации географических объектов, процессов и явлений, основания для их сравнения;</w:t>
      </w:r>
    </w:p>
    <w:p w:rsidR="009614D5" w:rsidRPr="00D9105A" w:rsidRDefault="00241AD4">
      <w:pPr>
        <w:numPr>
          <w:ilvl w:val="0"/>
          <w:numId w:val="2"/>
        </w:numPr>
        <w:spacing w:after="0" w:line="264" w:lineRule="auto"/>
        <w:jc w:val="both"/>
        <w:rPr>
          <w:lang w:val="ru-RU"/>
        </w:rPr>
      </w:pPr>
      <w:r w:rsidRPr="00D9105A">
        <w:rPr>
          <w:rFonts w:ascii="Times New Roman" w:hAnsi="Times New Roman"/>
          <w:color w:val="000000"/>
          <w:sz w:val="28"/>
          <w:lang w:val="ru-RU"/>
        </w:rPr>
        <w:t>выявлять закономерности и противоречия в рассматриваемых фактах и данных наблюдений с учётом предложенной географической задачи;</w:t>
      </w:r>
    </w:p>
    <w:p w:rsidR="009614D5" w:rsidRPr="00D9105A" w:rsidRDefault="00241AD4">
      <w:pPr>
        <w:numPr>
          <w:ilvl w:val="0"/>
          <w:numId w:val="2"/>
        </w:numPr>
        <w:spacing w:after="0" w:line="264" w:lineRule="auto"/>
        <w:jc w:val="both"/>
        <w:rPr>
          <w:lang w:val="ru-RU"/>
        </w:rPr>
      </w:pPr>
      <w:r w:rsidRPr="00D9105A">
        <w:rPr>
          <w:rFonts w:ascii="Times New Roman" w:hAnsi="Times New Roman"/>
          <w:color w:val="000000"/>
          <w:sz w:val="28"/>
          <w:lang w:val="ru-RU"/>
        </w:rPr>
        <w:t>выявлять дефициты географической информации, данных, необходимых для решения поставленной задачи;</w:t>
      </w:r>
    </w:p>
    <w:p w:rsidR="009614D5" w:rsidRPr="00D9105A" w:rsidRDefault="00241AD4">
      <w:pPr>
        <w:numPr>
          <w:ilvl w:val="0"/>
          <w:numId w:val="2"/>
        </w:numPr>
        <w:spacing w:after="0" w:line="264" w:lineRule="auto"/>
        <w:jc w:val="both"/>
        <w:rPr>
          <w:lang w:val="ru-RU"/>
        </w:rPr>
      </w:pPr>
      <w:r w:rsidRPr="00D9105A">
        <w:rPr>
          <w:rFonts w:ascii="Times New Roman" w:hAnsi="Times New Roman"/>
          <w:color w:val="000000"/>
          <w:sz w:val="28"/>
          <w:lang w:val="ru-RU"/>
        </w:rPr>
        <w:t>выявлять причинно-следственные связи при изучении географических объектов, процессов и явлений; делать выводы с использованием дедуктивных и индуктивных умозаключений, умозаключений по аналогии, формулировать гипотезы о взаимосвязях географических объектов, процессов и явлений;</w:t>
      </w:r>
    </w:p>
    <w:p w:rsidR="009614D5" w:rsidRPr="00D9105A" w:rsidRDefault="00241AD4">
      <w:pPr>
        <w:numPr>
          <w:ilvl w:val="0"/>
          <w:numId w:val="2"/>
        </w:numPr>
        <w:spacing w:after="0" w:line="264" w:lineRule="auto"/>
        <w:jc w:val="both"/>
        <w:rPr>
          <w:lang w:val="ru-RU"/>
        </w:rPr>
      </w:pPr>
      <w:r w:rsidRPr="00D9105A">
        <w:rPr>
          <w:rFonts w:ascii="Times New Roman" w:hAnsi="Times New Roman"/>
          <w:color w:val="000000"/>
          <w:sz w:val="28"/>
          <w:lang w:val="ru-RU"/>
        </w:rPr>
        <w:t>самостоятельно выбирать способ решения учебной географической задачи (сравнивать несколько вариантов решения, выбирать наиболее подходящий с учётом самостоятельно выделенных критериев).</w:t>
      </w:r>
    </w:p>
    <w:p w:rsidR="009614D5" w:rsidRDefault="00241AD4">
      <w:pPr>
        <w:spacing w:after="0" w:line="264" w:lineRule="auto"/>
        <w:ind w:firstLine="600"/>
        <w:jc w:val="both"/>
      </w:pPr>
      <w:r>
        <w:rPr>
          <w:rFonts w:ascii="Times New Roman" w:hAnsi="Times New Roman"/>
          <w:b/>
          <w:color w:val="000000"/>
          <w:sz w:val="28"/>
        </w:rPr>
        <w:t>Базовые исследовательские действия</w:t>
      </w:r>
    </w:p>
    <w:p w:rsidR="009614D5" w:rsidRPr="00D9105A" w:rsidRDefault="00241AD4">
      <w:pPr>
        <w:numPr>
          <w:ilvl w:val="0"/>
          <w:numId w:val="3"/>
        </w:numPr>
        <w:spacing w:after="0" w:line="264" w:lineRule="auto"/>
        <w:jc w:val="both"/>
        <w:rPr>
          <w:lang w:val="ru-RU"/>
        </w:rPr>
      </w:pPr>
      <w:r w:rsidRPr="00D9105A">
        <w:rPr>
          <w:rFonts w:ascii="Times New Roman" w:hAnsi="Times New Roman"/>
          <w:color w:val="000000"/>
          <w:sz w:val="28"/>
          <w:lang w:val="ru-RU"/>
        </w:rPr>
        <w:t>Использовать географические вопросы как исследовательский инструмент познания;</w:t>
      </w:r>
    </w:p>
    <w:p w:rsidR="009614D5" w:rsidRPr="00D9105A" w:rsidRDefault="00241AD4">
      <w:pPr>
        <w:numPr>
          <w:ilvl w:val="0"/>
          <w:numId w:val="3"/>
        </w:numPr>
        <w:spacing w:after="0" w:line="264" w:lineRule="auto"/>
        <w:jc w:val="both"/>
        <w:rPr>
          <w:lang w:val="ru-RU"/>
        </w:rPr>
      </w:pPr>
      <w:r w:rsidRPr="00D9105A">
        <w:rPr>
          <w:rFonts w:ascii="Times New Roman" w:hAnsi="Times New Roman"/>
          <w:color w:val="000000"/>
          <w:sz w:val="28"/>
          <w:lang w:val="ru-RU"/>
        </w:rPr>
        <w:t>формулировать географические вопросы, фиксирующие разрыв между реальным и желательным состоянием ситуации, объекта, и самостоятельно устанавливать искомое и данное;</w:t>
      </w:r>
    </w:p>
    <w:p w:rsidR="009614D5" w:rsidRPr="00D9105A" w:rsidRDefault="00241AD4">
      <w:pPr>
        <w:numPr>
          <w:ilvl w:val="0"/>
          <w:numId w:val="3"/>
        </w:numPr>
        <w:spacing w:after="0" w:line="264" w:lineRule="auto"/>
        <w:jc w:val="both"/>
        <w:rPr>
          <w:lang w:val="ru-RU"/>
        </w:rPr>
      </w:pPr>
      <w:r w:rsidRPr="00D9105A">
        <w:rPr>
          <w:rFonts w:ascii="Times New Roman" w:hAnsi="Times New Roman"/>
          <w:color w:val="000000"/>
          <w:sz w:val="28"/>
          <w:lang w:val="ru-RU"/>
        </w:rPr>
        <w:lastRenderedPageBreak/>
        <w:t>формировать гипотезу об истинности собственных суждений и суждений других, аргументировать свою позицию, мнение по географическим аспектам различных вопросов и проблем;</w:t>
      </w:r>
    </w:p>
    <w:p w:rsidR="009614D5" w:rsidRPr="00D9105A" w:rsidRDefault="00241AD4">
      <w:pPr>
        <w:numPr>
          <w:ilvl w:val="0"/>
          <w:numId w:val="3"/>
        </w:numPr>
        <w:spacing w:after="0" w:line="264" w:lineRule="auto"/>
        <w:jc w:val="both"/>
        <w:rPr>
          <w:lang w:val="ru-RU"/>
        </w:rPr>
      </w:pPr>
      <w:r w:rsidRPr="00D9105A">
        <w:rPr>
          <w:rFonts w:ascii="Times New Roman" w:hAnsi="Times New Roman"/>
          <w:color w:val="000000"/>
          <w:sz w:val="28"/>
          <w:lang w:val="ru-RU"/>
        </w:rPr>
        <w:t>проводить по плану несложное географическое исследование, в том числе на краеведческом материале, по установлению особенностей изучаемых географических объектов, причинно-следственных связей и зависимостей между географическими объектами, процессами и явлениями;</w:t>
      </w:r>
    </w:p>
    <w:p w:rsidR="009614D5" w:rsidRPr="00D9105A" w:rsidRDefault="00241AD4">
      <w:pPr>
        <w:numPr>
          <w:ilvl w:val="0"/>
          <w:numId w:val="3"/>
        </w:numPr>
        <w:spacing w:after="0" w:line="264" w:lineRule="auto"/>
        <w:jc w:val="both"/>
        <w:rPr>
          <w:lang w:val="ru-RU"/>
        </w:rPr>
      </w:pPr>
      <w:r w:rsidRPr="00D9105A">
        <w:rPr>
          <w:rFonts w:ascii="Times New Roman" w:hAnsi="Times New Roman"/>
          <w:color w:val="000000"/>
          <w:sz w:val="28"/>
          <w:lang w:val="ru-RU"/>
        </w:rPr>
        <w:t>оценивать достоверность информации, полученной в ходе гео­графического исследования;</w:t>
      </w:r>
    </w:p>
    <w:p w:rsidR="009614D5" w:rsidRPr="00D9105A" w:rsidRDefault="00241AD4">
      <w:pPr>
        <w:numPr>
          <w:ilvl w:val="0"/>
          <w:numId w:val="3"/>
        </w:numPr>
        <w:spacing w:after="0" w:line="264" w:lineRule="auto"/>
        <w:jc w:val="both"/>
        <w:rPr>
          <w:lang w:val="ru-RU"/>
        </w:rPr>
      </w:pPr>
      <w:r w:rsidRPr="00D9105A">
        <w:rPr>
          <w:rFonts w:ascii="Times New Roman" w:hAnsi="Times New Roman"/>
          <w:color w:val="000000"/>
          <w:sz w:val="28"/>
          <w:lang w:val="ru-RU"/>
        </w:rPr>
        <w:t>самостоятельно формулировать обобщения и выводы по результатам проведённого наблюдения или исследования, оценивать достоверность полученных результатов и выводов;</w:t>
      </w:r>
    </w:p>
    <w:p w:rsidR="009614D5" w:rsidRPr="00D9105A" w:rsidRDefault="00241AD4">
      <w:pPr>
        <w:numPr>
          <w:ilvl w:val="0"/>
          <w:numId w:val="3"/>
        </w:numPr>
        <w:spacing w:after="0" w:line="264" w:lineRule="auto"/>
        <w:jc w:val="both"/>
        <w:rPr>
          <w:lang w:val="ru-RU"/>
        </w:rPr>
      </w:pPr>
      <w:r w:rsidRPr="00D9105A">
        <w:rPr>
          <w:rFonts w:ascii="Times New Roman" w:hAnsi="Times New Roman"/>
          <w:color w:val="000000"/>
          <w:sz w:val="28"/>
          <w:lang w:val="ru-RU"/>
        </w:rPr>
        <w:t>прогнозировать возможное дальнейшее развитие географических объектов, процессов и явлений, событий и их последствия в аналогичных или сходных ситуациях, а также выдвигать предположения об их развитии в изменяющихся условиях окружающей среды.</w:t>
      </w:r>
    </w:p>
    <w:p w:rsidR="009614D5" w:rsidRDefault="00241AD4">
      <w:pPr>
        <w:spacing w:after="0" w:line="264" w:lineRule="auto"/>
        <w:ind w:firstLine="600"/>
        <w:jc w:val="both"/>
      </w:pPr>
      <w:r>
        <w:rPr>
          <w:rFonts w:ascii="Times New Roman" w:hAnsi="Times New Roman"/>
          <w:b/>
          <w:color w:val="000000"/>
          <w:sz w:val="28"/>
        </w:rPr>
        <w:t>Работа с информацией</w:t>
      </w:r>
    </w:p>
    <w:p w:rsidR="009614D5" w:rsidRPr="00D9105A" w:rsidRDefault="00241AD4">
      <w:pPr>
        <w:numPr>
          <w:ilvl w:val="0"/>
          <w:numId w:val="4"/>
        </w:numPr>
        <w:spacing w:after="0" w:line="264" w:lineRule="auto"/>
        <w:jc w:val="both"/>
        <w:rPr>
          <w:lang w:val="ru-RU"/>
        </w:rPr>
      </w:pPr>
      <w:r w:rsidRPr="00D9105A">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w:t>
      </w:r>
    </w:p>
    <w:p w:rsidR="009614D5" w:rsidRPr="00D9105A" w:rsidRDefault="00241AD4">
      <w:pPr>
        <w:numPr>
          <w:ilvl w:val="0"/>
          <w:numId w:val="4"/>
        </w:numPr>
        <w:spacing w:after="0" w:line="264" w:lineRule="auto"/>
        <w:jc w:val="both"/>
        <w:rPr>
          <w:lang w:val="ru-RU"/>
        </w:rPr>
      </w:pPr>
      <w:r w:rsidRPr="00D9105A">
        <w:rPr>
          <w:rFonts w:ascii="Times New Roman" w:hAnsi="Times New Roman"/>
          <w:color w:val="000000"/>
          <w:sz w:val="28"/>
          <w:lang w:val="ru-RU"/>
        </w:rPr>
        <w:t>выбирать, анализировать и интерпретировать географическую информацию различных видов и форм представления;</w:t>
      </w:r>
    </w:p>
    <w:p w:rsidR="009614D5" w:rsidRPr="00D9105A" w:rsidRDefault="00241AD4">
      <w:pPr>
        <w:numPr>
          <w:ilvl w:val="0"/>
          <w:numId w:val="4"/>
        </w:numPr>
        <w:spacing w:after="0" w:line="264" w:lineRule="auto"/>
        <w:jc w:val="both"/>
        <w:rPr>
          <w:lang w:val="ru-RU"/>
        </w:rPr>
      </w:pPr>
      <w:r w:rsidRPr="00D9105A">
        <w:rPr>
          <w:rFonts w:ascii="Times New Roman" w:hAnsi="Times New Roman"/>
          <w:color w:val="000000"/>
          <w:sz w:val="28"/>
          <w:lang w:val="ru-RU"/>
        </w:rPr>
        <w:t>находить сходные аргументы, подтверждающие или опровергающие одну и ту же идею, в различных источниках географической информации;</w:t>
      </w:r>
    </w:p>
    <w:p w:rsidR="009614D5" w:rsidRPr="00D9105A" w:rsidRDefault="00241AD4">
      <w:pPr>
        <w:numPr>
          <w:ilvl w:val="0"/>
          <w:numId w:val="4"/>
        </w:numPr>
        <w:spacing w:after="0" w:line="264" w:lineRule="auto"/>
        <w:jc w:val="both"/>
        <w:rPr>
          <w:lang w:val="ru-RU"/>
        </w:rPr>
      </w:pPr>
      <w:r w:rsidRPr="00D9105A">
        <w:rPr>
          <w:rFonts w:ascii="Times New Roman" w:hAnsi="Times New Roman"/>
          <w:color w:val="000000"/>
          <w:sz w:val="28"/>
          <w:lang w:val="ru-RU"/>
        </w:rPr>
        <w:t>самостоятельно выбирать оптимальную форму представления географической информации;</w:t>
      </w:r>
    </w:p>
    <w:p w:rsidR="009614D5" w:rsidRPr="00D9105A" w:rsidRDefault="00241AD4">
      <w:pPr>
        <w:numPr>
          <w:ilvl w:val="0"/>
          <w:numId w:val="4"/>
        </w:numPr>
        <w:spacing w:after="0" w:line="264" w:lineRule="auto"/>
        <w:jc w:val="both"/>
        <w:rPr>
          <w:lang w:val="ru-RU"/>
        </w:rPr>
      </w:pPr>
      <w:r w:rsidRPr="00D9105A">
        <w:rPr>
          <w:rFonts w:ascii="Times New Roman" w:hAnsi="Times New Roman"/>
          <w:color w:val="000000"/>
          <w:sz w:val="28"/>
          <w:lang w:val="ru-RU"/>
        </w:rPr>
        <w:t>оценивать надёжность географической информации по критериям, предложенным учителем или сформулированным самостоятельно;</w:t>
      </w:r>
    </w:p>
    <w:p w:rsidR="009614D5" w:rsidRPr="00D9105A" w:rsidRDefault="00241AD4">
      <w:pPr>
        <w:numPr>
          <w:ilvl w:val="0"/>
          <w:numId w:val="4"/>
        </w:numPr>
        <w:spacing w:after="0" w:line="264" w:lineRule="auto"/>
        <w:jc w:val="both"/>
        <w:rPr>
          <w:lang w:val="ru-RU"/>
        </w:rPr>
      </w:pPr>
      <w:r w:rsidRPr="00D9105A">
        <w:rPr>
          <w:rFonts w:ascii="Times New Roman" w:hAnsi="Times New Roman"/>
          <w:color w:val="000000"/>
          <w:sz w:val="28"/>
          <w:lang w:val="ru-RU"/>
        </w:rPr>
        <w:t>систематизировать географическую информацию в разных формах.</w:t>
      </w:r>
    </w:p>
    <w:p w:rsidR="009614D5" w:rsidRPr="00D9105A" w:rsidRDefault="009614D5">
      <w:pPr>
        <w:spacing w:after="0" w:line="264" w:lineRule="auto"/>
        <w:ind w:left="120"/>
        <w:jc w:val="both"/>
        <w:rPr>
          <w:lang w:val="ru-RU"/>
        </w:rPr>
      </w:pPr>
    </w:p>
    <w:p w:rsidR="009614D5" w:rsidRDefault="00241AD4">
      <w:pPr>
        <w:spacing w:after="0" w:line="264" w:lineRule="auto"/>
        <w:ind w:left="120"/>
        <w:jc w:val="both"/>
      </w:pPr>
      <w:r>
        <w:rPr>
          <w:rFonts w:ascii="Times New Roman" w:hAnsi="Times New Roman"/>
          <w:b/>
          <w:color w:val="000000"/>
          <w:sz w:val="28"/>
        </w:rPr>
        <w:t>Овладению универсальными коммуникативными действиями:</w:t>
      </w:r>
    </w:p>
    <w:p w:rsidR="009614D5" w:rsidRDefault="00241AD4">
      <w:pPr>
        <w:spacing w:after="0" w:line="264" w:lineRule="auto"/>
        <w:ind w:firstLine="600"/>
        <w:jc w:val="both"/>
      </w:pPr>
      <w:r>
        <w:rPr>
          <w:rFonts w:ascii="Times New Roman" w:hAnsi="Times New Roman"/>
          <w:b/>
          <w:color w:val="000000"/>
          <w:sz w:val="28"/>
        </w:rPr>
        <w:t>Общение</w:t>
      </w:r>
    </w:p>
    <w:p w:rsidR="009614D5" w:rsidRPr="00D9105A" w:rsidRDefault="00241AD4">
      <w:pPr>
        <w:numPr>
          <w:ilvl w:val="0"/>
          <w:numId w:val="5"/>
        </w:numPr>
        <w:spacing w:after="0" w:line="264" w:lineRule="auto"/>
        <w:jc w:val="both"/>
        <w:rPr>
          <w:lang w:val="ru-RU"/>
        </w:rPr>
      </w:pPr>
      <w:r w:rsidRPr="00D9105A">
        <w:rPr>
          <w:rFonts w:ascii="Times New Roman" w:hAnsi="Times New Roman"/>
          <w:color w:val="000000"/>
          <w:sz w:val="28"/>
          <w:lang w:val="ru-RU"/>
        </w:rPr>
        <w:t>формулировать суждения, выражать свою точку зрения по географическим аспектам различных вопросов в устных и письменных текстах;</w:t>
      </w:r>
    </w:p>
    <w:p w:rsidR="009614D5" w:rsidRPr="00D9105A" w:rsidRDefault="00241AD4">
      <w:pPr>
        <w:numPr>
          <w:ilvl w:val="0"/>
          <w:numId w:val="5"/>
        </w:numPr>
        <w:spacing w:after="0" w:line="264" w:lineRule="auto"/>
        <w:jc w:val="both"/>
        <w:rPr>
          <w:lang w:val="ru-RU"/>
        </w:rPr>
      </w:pPr>
      <w:r w:rsidRPr="00D9105A">
        <w:rPr>
          <w:rFonts w:ascii="Times New Roman" w:hAnsi="Times New Roman"/>
          <w:color w:val="000000"/>
          <w:sz w:val="28"/>
          <w:lang w:val="ru-RU"/>
        </w:rPr>
        <w:lastRenderedPageBreak/>
        <w:t>в ходе диалога и/или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9614D5" w:rsidRPr="00D9105A" w:rsidRDefault="00241AD4">
      <w:pPr>
        <w:numPr>
          <w:ilvl w:val="0"/>
          <w:numId w:val="5"/>
        </w:numPr>
        <w:spacing w:after="0" w:line="264" w:lineRule="auto"/>
        <w:jc w:val="both"/>
        <w:rPr>
          <w:lang w:val="ru-RU"/>
        </w:rPr>
      </w:pPr>
      <w:r w:rsidRPr="00D9105A">
        <w:rPr>
          <w:rFonts w:ascii="Times New Roman" w:hAnsi="Times New Roman"/>
          <w:color w:val="000000"/>
          <w:sz w:val="28"/>
          <w:lang w:val="ru-RU"/>
        </w:rPr>
        <w:t>сопоставлять свои суждения по географическим вопросам с суждениями других участников диалога, обнаруживать различие и сходство позиций;</w:t>
      </w:r>
    </w:p>
    <w:p w:rsidR="009614D5" w:rsidRPr="00D9105A" w:rsidRDefault="00241AD4">
      <w:pPr>
        <w:numPr>
          <w:ilvl w:val="0"/>
          <w:numId w:val="5"/>
        </w:numPr>
        <w:spacing w:after="0" w:line="264" w:lineRule="auto"/>
        <w:jc w:val="both"/>
        <w:rPr>
          <w:lang w:val="ru-RU"/>
        </w:rPr>
      </w:pPr>
      <w:r w:rsidRPr="00D9105A">
        <w:rPr>
          <w:rFonts w:ascii="Times New Roman" w:hAnsi="Times New Roman"/>
          <w:color w:val="000000"/>
          <w:sz w:val="28"/>
          <w:lang w:val="ru-RU"/>
        </w:rPr>
        <w:t>публично представлять результаты выполненного исследования или проекта.</w:t>
      </w:r>
    </w:p>
    <w:p w:rsidR="009614D5" w:rsidRDefault="00241AD4">
      <w:pPr>
        <w:spacing w:after="0" w:line="264" w:lineRule="auto"/>
        <w:ind w:firstLine="600"/>
        <w:jc w:val="both"/>
      </w:pPr>
      <w:r>
        <w:rPr>
          <w:rFonts w:ascii="Times New Roman" w:hAnsi="Times New Roman"/>
          <w:b/>
          <w:color w:val="000000"/>
          <w:sz w:val="28"/>
        </w:rPr>
        <w:t>Совместная деятельность (сотрудничество)</w:t>
      </w:r>
    </w:p>
    <w:p w:rsidR="009614D5" w:rsidRPr="00D9105A" w:rsidRDefault="00241AD4">
      <w:pPr>
        <w:numPr>
          <w:ilvl w:val="0"/>
          <w:numId w:val="6"/>
        </w:numPr>
        <w:spacing w:after="0" w:line="264" w:lineRule="auto"/>
        <w:jc w:val="both"/>
        <w:rPr>
          <w:lang w:val="ru-RU"/>
        </w:rPr>
      </w:pPr>
      <w:r w:rsidRPr="00D9105A">
        <w:rPr>
          <w:rFonts w:ascii="Times New Roman" w:hAnsi="Times New Roman"/>
          <w:color w:val="000000"/>
          <w:sz w:val="28"/>
          <w:lang w:val="ru-RU"/>
        </w:rPr>
        <w:t>принимать цель совместной деятельности при выполнении учебных географических проектов, коллективно строить действия по её достижению: распределять роли, договариваться, обсуждать процесс и результат совместной работы;</w:t>
      </w:r>
    </w:p>
    <w:p w:rsidR="009614D5" w:rsidRPr="00D9105A" w:rsidRDefault="00241AD4">
      <w:pPr>
        <w:numPr>
          <w:ilvl w:val="0"/>
          <w:numId w:val="6"/>
        </w:numPr>
        <w:spacing w:after="0" w:line="264" w:lineRule="auto"/>
        <w:jc w:val="both"/>
        <w:rPr>
          <w:lang w:val="ru-RU"/>
        </w:rPr>
      </w:pPr>
      <w:r w:rsidRPr="00D9105A">
        <w:rPr>
          <w:rFonts w:ascii="Times New Roman" w:hAnsi="Times New Roman"/>
          <w:color w:val="000000"/>
          <w:sz w:val="28"/>
          <w:lang w:val="ru-RU"/>
        </w:rPr>
        <w:t>планировать организацию совместной работы, при выполнении учебных географических проектов определять свою роль (с учётом предпочтений и возможностей всех участников взаимодействия), участвовать в групповых формах работы, 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9614D5" w:rsidRPr="00D9105A" w:rsidRDefault="00241AD4">
      <w:pPr>
        <w:numPr>
          <w:ilvl w:val="0"/>
          <w:numId w:val="6"/>
        </w:numPr>
        <w:spacing w:after="0" w:line="264" w:lineRule="auto"/>
        <w:jc w:val="both"/>
        <w:rPr>
          <w:lang w:val="ru-RU"/>
        </w:rPr>
      </w:pPr>
      <w:r w:rsidRPr="00D9105A">
        <w:rPr>
          <w:rFonts w:ascii="Times New Roman" w:hAnsi="Times New Roman"/>
          <w:color w:val="000000"/>
          <w:sz w:val="28"/>
          <w:lang w:val="ru-RU"/>
        </w:rPr>
        <w:t>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 разделять сферу ответственности.</w:t>
      </w:r>
    </w:p>
    <w:p w:rsidR="009614D5" w:rsidRPr="00D9105A" w:rsidRDefault="009614D5">
      <w:pPr>
        <w:spacing w:after="0" w:line="264" w:lineRule="auto"/>
        <w:ind w:left="120"/>
        <w:jc w:val="both"/>
        <w:rPr>
          <w:lang w:val="ru-RU"/>
        </w:rPr>
      </w:pPr>
    </w:p>
    <w:p w:rsidR="009614D5" w:rsidRPr="00D9105A" w:rsidRDefault="00241AD4">
      <w:pPr>
        <w:spacing w:after="0" w:line="264" w:lineRule="auto"/>
        <w:ind w:left="120"/>
        <w:jc w:val="both"/>
        <w:rPr>
          <w:lang w:val="ru-RU"/>
        </w:rPr>
      </w:pPr>
      <w:r w:rsidRPr="00D9105A">
        <w:rPr>
          <w:rFonts w:ascii="Times New Roman" w:hAnsi="Times New Roman"/>
          <w:b/>
          <w:color w:val="000000"/>
          <w:sz w:val="28"/>
          <w:lang w:val="ru-RU"/>
        </w:rPr>
        <w:t>Овладению универсальными учебными регулятивными действиями:</w:t>
      </w:r>
    </w:p>
    <w:p w:rsidR="009614D5" w:rsidRDefault="00241AD4">
      <w:pPr>
        <w:spacing w:after="0" w:line="264" w:lineRule="auto"/>
        <w:ind w:firstLine="600"/>
        <w:jc w:val="both"/>
      </w:pPr>
      <w:r>
        <w:rPr>
          <w:rFonts w:ascii="Times New Roman" w:hAnsi="Times New Roman"/>
          <w:b/>
          <w:color w:val="000000"/>
          <w:sz w:val="28"/>
        </w:rPr>
        <w:t>Самоорганизация</w:t>
      </w:r>
    </w:p>
    <w:p w:rsidR="009614D5" w:rsidRPr="00D9105A" w:rsidRDefault="00241AD4">
      <w:pPr>
        <w:numPr>
          <w:ilvl w:val="0"/>
          <w:numId w:val="7"/>
        </w:numPr>
        <w:spacing w:after="0" w:line="264" w:lineRule="auto"/>
        <w:jc w:val="both"/>
        <w:rPr>
          <w:lang w:val="ru-RU"/>
        </w:rPr>
      </w:pPr>
      <w:r w:rsidRPr="00D9105A">
        <w:rPr>
          <w:rFonts w:ascii="Times New Roman" w:hAnsi="Times New Roman"/>
          <w:color w:val="000000"/>
          <w:sz w:val="28"/>
          <w:lang w:val="ru-RU"/>
        </w:rPr>
        <w:t>самостоятельно составлять алгоритм решения географических задач и выбирать способ их решения с учётом имеющихся ресурсов и собственных возможностей, аргументировать предлагаемые варианты решений;</w:t>
      </w:r>
    </w:p>
    <w:p w:rsidR="009614D5" w:rsidRPr="00D9105A" w:rsidRDefault="00241AD4">
      <w:pPr>
        <w:numPr>
          <w:ilvl w:val="0"/>
          <w:numId w:val="7"/>
        </w:numPr>
        <w:spacing w:after="0" w:line="264" w:lineRule="auto"/>
        <w:jc w:val="both"/>
        <w:rPr>
          <w:lang w:val="ru-RU"/>
        </w:rPr>
      </w:pPr>
      <w:r w:rsidRPr="00D9105A">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9614D5" w:rsidRDefault="00241AD4">
      <w:pPr>
        <w:spacing w:after="0" w:line="264" w:lineRule="auto"/>
        <w:ind w:firstLine="600"/>
        <w:jc w:val="both"/>
      </w:pPr>
      <w:r>
        <w:rPr>
          <w:rFonts w:ascii="Times New Roman" w:hAnsi="Times New Roman"/>
          <w:b/>
          <w:color w:val="000000"/>
          <w:sz w:val="28"/>
        </w:rPr>
        <w:t>Самоконтроль (рефлексия)</w:t>
      </w:r>
    </w:p>
    <w:p w:rsidR="009614D5" w:rsidRPr="00D9105A" w:rsidRDefault="00241AD4">
      <w:pPr>
        <w:numPr>
          <w:ilvl w:val="0"/>
          <w:numId w:val="8"/>
        </w:numPr>
        <w:spacing w:after="0" w:line="264" w:lineRule="auto"/>
        <w:jc w:val="both"/>
        <w:rPr>
          <w:lang w:val="ru-RU"/>
        </w:rPr>
      </w:pPr>
      <w:r w:rsidRPr="00D9105A">
        <w:rPr>
          <w:rFonts w:ascii="Times New Roman" w:hAnsi="Times New Roman"/>
          <w:color w:val="000000"/>
          <w:sz w:val="28"/>
          <w:lang w:val="ru-RU"/>
        </w:rPr>
        <w:t>владеть способами самоконтроля и рефлексии;</w:t>
      </w:r>
    </w:p>
    <w:p w:rsidR="009614D5" w:rsidRPr="00D9105A" w:rsidRDefault="00241AD4">
      <w:pPr>
        <w:numPr>
          <w:ilvl w:val="0"/>
          <w:numId w:val="8"/>
        </w:numPr>
        <w:spacing w:after="0" w:line="264" w:lineRule="auto"/>
        <w:jc w:val="both"/>
        <w:rPr>
          <w:lang w:val="ru-RU"/>
        </w:rPr>
      </w:pPr>
      <w:r w:rsidRPr="00D9105A">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w:t>
      </w:r>
    </w:p>
    <w:p w:rsidR="009614D5" w:rsidRPr="00D9105A" w:rsidRDefault="00241AD4">
      <w:pPr>
        <w:numPr>
          <w:ilvl w:val="0"/>
          <w:numId w:val="8"/>
        </w:numPr>
        <w:spacing w:after="0" w:line="264" w:lineRule="auto"/>
        <w:jc w:val="both"/>
        <w:rPr>
          <w:lang w:val="ru-RU"/>
        </w:rPr>
      </w:pPr>
      <w:r w:rsidRPr="00D9105A">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9614D5" w:rsidRPr="00D9105A" w:rsidRDefault="00241AD4">
      <w:pPr>
        <w:numPr>
          <w:ilvl w:val="0"/>
          <w:numId w:val="8"/>
        </w:numPr>
        <w:spacing w:after="0" w:line="264" w:lineRule="auto"/>
        <w:jc w:val="both"/>
        <w:rPr>
          <w:lang w:val="ru-RU"/>
        </w:rPr>
      </w:pPr>
      <w:r w:rsidRPr="00D9105A">
        <w:rPr>
          <w:rFonts w:ascii="Times New Roman" w:hAnsi="Times New Roman"/>
          <w:color w:val="000000"/>
          <w:sz w:val="28"/>
          <w:lang w:val="ru-RU"/>
        </w:rPr>
        <w:lastRenderedPageBreak/>
        <w:t>оценивать соответствие результата цели и условиям</w:t>
      </w:r>
    </w:p>
    <w:p w:rsidR="009614D5" w:rsidRDefault="00241AD4">
      <w:pPr>
        <w:spacing w:after="0" w:line="264" w:lineRule="auto"/>
        <w:ind w:firstLine="600"/>
        <w:jc w:val="both"/>
      </w:pPr>
      <w:r>
        <w:rPr>
          <w:rFonts w:ascii="Times New Roman" w:hAnsi="Times New Roman"/>
          <w:b/>
          <w:color w:val="000000"/>
          <w:sz w:val="28"/>
        </w:rPr>
        <w:t>Принятие себя и других</w:t>
      </w:r>
    </w:p>
    <w:p w:rsidR="009614D5" w:rsidRPr="00D9105A" w:rsidRDefault="00241AD4">
      <w:pPr>
        <w:numPr>
          <w:ilvl w:val="0"/>
          <w:numId w:val="9"/>
        </w:numPr>
        <w:spacing w:after="0" w:line="264" w:lineRule="auto"/>
        <w:jc w:val="both"/>
        <w:rPr>
          <w:lang w:val="ru-RU"/>
        </w:rPr>
      </w:pPr>
      <w:r w:rsidRPr="00D9105A">
        <w:rPr>
          <w:rFonts w:ascii="Times New Roman" w:hAnsi="Times New Roman"/>
          <w:color w:val="000000"/>
          <w:sz w:val="28"/>
          <w:lang w:val="ru-RU"/>
        </w:rPr>
        <w:t>осознанно относиться к другому человеку, его мнению;</w:t>
      </w:r>
    </w:p>
    <w:p w:rsidR="009614D5" w:rsidRPr="00D9105A" w:rsidRDefault="00241AD4">
      <w:pPr>
        <w:numPr>
          <w:ilvl w:val="0"/>
          <w:numId w:val="9"/>
        </w:numPr>
        <w:spacing w:after="0" w:line="264" w:lineRule="auto"/>
        <w:jc w:val="both"/>
        <w:rPr>
          <w:lang w:val="ru-RU"/>
        </w:rPr>
      </w:pPr>
      <w:r w:rsidRPr="00D9105A">
        <w:rPr>
          <w:rFonts w:ascii="Times New Roman" w:hAnsi="Times New Roman"/>
          <w:color w:val="000000"/>
          <w:sz w:val="28"/>
          <w:lang w:val="ru-RU"/>
        </w:rPr>
        <w:t>признавать своё право на ошибку и такое же право другого.</w:t>
      </w:r>
    </w:p>
    <w:p w:rsidR="009614D5" w:rsidRPr="00D9105A" w:rsidRDefault="009614D5">
      <w:pPr>
        <w:spacing w:after="0" w:line="264" w:lineRule="auto"/>
        <w:ind w:left="120"/>
        <w:jc w:val="both"/>
        <w:rPr>
          <w:lang w:val="ru-RU"/>
        </w:rPr>
      </w:pPr>
    </w:p>
    <w:p w:rsidR="009614D5" w:rsidRDefault="00241AD4">
      <w:pPr>
        <w:spacing w:after="0" w:line="264" w:lineRule="auto"/>
        <w:ind w:left="120"/>
        <w:jc w:val="both"/>
      </w:pPr>
      <w:r>
        <w:rPr>
          <w:rFonts w:ascii="Times New Roman" w:hAnsi="Times New Roman"/>
          <w:b/>
          <w:color w:val="000000"/>
          <w:sz w:val="28"/>
        </w:rPr>
        <w:t>ПРЕДМЕТНЫЕ РЕЗУЛЬТАТЫ</w:t>
      </w:r>
    </w:p>
    <w:p w:rsidR="009614D5" w:rsidRDefault="009614D5">
      <w:pPr>
        <w:spacing w:after="0" w:line="264" w:lineRule="auto"/>
        <w:ind w:left="120"/>
        <w:jc w:val="both"/>
      </w:pPr>
    </w:p>
    <w:p w:rsidR="009614D5" w:rsidRDefault="00241AD4">
      <w:pPr>
        <w:spacing w:after="0" w:line="264" w:lineRule="auto"/>
        <w:ind w:left="120"/>
        <w:jc w:val="both"/>
      </w:pPr>
      <w:r>
        <w:rPr>
          <w:rFonts w:ascii="Times New Roman" w:hAnsi="Times New Roman"/>
          <w:b/>
          <w:color w:val="000000"/>
          <w:sz w:val="28"/>
        </w:rPr>
        <w:t>5 КЛАСС</w:t>
      </w:r>
    </w:p>
    <w:p w:rsidR="009614D5" w:rsidRDefault="009614D5">
      <w:pPr>
        <w:spacing w:after="0" w:line="264" w:lineRule="auto"/>
        <w:ind w:left="120"/>
        <w:jc w:val="both"/>
      </w:pPr>
    </w:p>
    <w:p w:rsidR="009614D5" w:rsidRPr="00D9105A" w:rsidRDefault="00241AD4">
      <w:pPr>
        <w:numPr>
          <w:ilvl w:val="0"/>
          <w:numId w:val="10"/>
        </w:numPr>
        <w:spacing w:after="0" w:line="264" w:lineRule="auto"/>
        <w:jc w:val="both"/>
        <w:rPr>
          <w:lang w:val="ru-RU"/>
        </w:rPr>
      </w:pPr>
      <w:r w:rsidRPr="00D9105A">
        <w:rPr>
          <w:rFonts w:ascii="Times New Roman" w:hAnsi="Times New Roman"/>
          <w:color w:val="000000"/>
          <w:sz w:val="28"/>
          <w:lang w:val="ru-RU"/>
        </w:rPr>
        <w:t>Приводить примеры географических объектов, процессов и явлений, изучаемых различными ветвями географической науки;</w:t>
      </w:r>
    </w:p>
    <w:p w:rsidR="009614D5" w:rsidRPr="00D9105A" w:rsidRDefault="00241AD4">
      <w:pPr>
        <w:numPr>
          <w:ilvl w:val="0"/>
          <w:numId w:val="10"/>
        </w:numPr>
        <w:spacing w:after="0" w:line="264" w:lineRule="auto"/>
        <w:jc w:val="both"/>
        <w:rPr>
          <w:lang w:val="ru-RU"/>
        </w:rPr>
      </w:pPr>
      <w:r w:rsidRPr="00D9105A">
        <w:rPr>
          <w:rFonts w:ascii="Times New Roman" w:hAnsi="Times New Roman"/>
          <w:color w:val="000000"/>
          <w:sz w:val="28"/>
          <w:lang w:val="ru-RU"/>
        </w:rPr>
        <w:t>приводить примеры методов исследования, применяемых в географии;</w:t>
      </w:r>
    </w:p>
    <w:p w:rsidR="009614D5" w:rsidRPr="00D9105A" w:rsidRDefault="00241AD4">
      <w:pPr>
        <w:numPr>
          <w:ilvl w:val="0"/>
          <w:numId w:val="10"/>
        </w:numPr>
        <w:spacing w:after="0" w:line="264" w:lineRule="auto"/>
        <w:jc w:val="both"/>
        <w:rPr>
          <w:lang w:val="ru-RU"/>
        </w:rPr>
      </w:pPr>
      <w:r w:rsidRPr="00D9105A">
        <w:rPr>
          <w:rFonts w:ascii="Times New Roman" w:hAnsi="Times New Roman"/>
          <w:color w:val="000000"/>
          <w:sz w:val="28"/>
          <w:lang w:val="ru-RU"/>
        </w:rPr>
        <w:t>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p w:rsidR="009614D5" w:rsidRPr="00D9105A" w:rsidRDefault="00241AD4">
      <w:pPr>
        <w:numPr>
          <w:ilvl w:val="0"/>
          <w:numId w:val="10"/>
        </w:numPr>
        <w:spacing w:after="0" w:line="264" w:lineRule="auto"/>
        <w:jc w:val="both"/>
        <w:rPr>
          <w:lang w:val="ru-RU"/>
        </w:rPr>
      </w:pPr>
      <w:r w:rsidRPr="00D9105A">
        <w:rPr>
          <w:rFonts w:ascii="Times New Roman" w:hAnsi="Times New Roman"/>
          <w:color w:val="000000"/>
          <w:sz w:val="28"/>
          <w:lang w:val="ru-RU"/>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p w:rsidR="009614D5" w:rsidRPr="00D9105A" w:rsidRDefault="00241AD4">
      <w:pPr>
        <w:numPr>
          <w:ilvl w:val="0"/>
          <w:numId w:val="10"/>
        </w:numPr>
        <w:spacing w:after="0" w:line="264" w:lineRule="auto"/>
        <w:jc w:val="both"/>
        <w:rPr>
          <w:lang w:val="ru-RU"/>
        </w:rPr>
      </w:pPr>
      <w:r w:rsidRPr="00D9105A">
        <w:rPr>
          <w:rFonts w:ascii="Times New Roman" w:hAnsi="Times New Roman"/>
          <w:color w:val="000000"/>
          <w:sz w:val="28"/>
          <w:lang w:val="ru-RU"/>
        </w:rPr>
        <w:t>различать вклад великих путешественников в географическое изучение Земли;</w:t>
      </w:r>
    </w:p>
    <w:p w:rsidR="009614D5" w:rsidRPr="00D9105A" w:rsidRDefault="00241AD4">
      <w:pPr>
        <w:numPr>
          <w:ilvl w:val="0"/>
          <w:numId w:val="10"/>
        </w:numPr>
        <w:spacing w:after="0" w:line="264" w:lineRule="auto"/>
        <w:jc w:val="both"/>
        <w:rPr>
          <w:lang w:val="ru-RU"/>
        </w:rPr>
      </w:pPr>
      <w:r w:rsidRPr="00D9105A">
        <w:rPr>
          <w:rFonts w:ascii="Times New Roman" w:hAnsi="Times New Roman"/>
          <w:color w:val="000000"/>
          <w:sz w:val="28"/>
          <w:lang w:val="ru-RU"/>
        </w:rPr>
        <w:t>описывать и сравнивать маршруты их путешествий;</w:t>
      </w:r>
    </w:p>
    <w:p w:rsidR="009614D5" w:rsidRPr="00D9105A" w:rsidRDefault="00241AD4">
      <w:pPr>
        <w:numPr>
          <w:ilvl w:val="0"/>
          <w:numId w:val="10"/>
        </w:numPr>
        <w:spacing w:after="0" w:line="264" w:lineRule="auto"/>
        <w:jc w:val="both"/>
        <w:rPr>
          <w:lang w:val="ru-RU"/>
        </w:rPr>
      </w:pPr>
      <w:r w:rsidRPr="00D9105A">
        <w:rPr>
          <w:rFonts w:ascii="Times New Roman" w:hAnsi="Times New Roman"/>
          <w:color w:val="000000"/>
          <w:sz w:val="28"/>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9614D5" w:rsidRPr="00D9105A" w:rsidRDefault="00241AD4">
      <w:pPr>
        <w:numPr>
          <w:ilvl w:val="0"/>
          <w:numId w:val="10"/>
        </w:numPr>
        <w:spacing w:after="0" w:line="264" w:lineRule="auto"/>
        <w:jc w:val="both"/>
        <w:rPr>
          <w:lang w:val="ru-RU"/>
        </w:rPr>
      </w:pPr>
      <w:r w:rsidRPr="00D9105A">
        <w:rPr>
          <w:rFonts w:ascii="Times New Roman" w:hAnsi="Times New Roman"/>
          <w:color w:val="000000"/>
          <w:sz w:val="28"/>
          <w:lang w:val="ru-RU"/>
        </w:rPr>
        <w:t>различать вклад великих путешественников в географическое изучение Земли;</w:t>
      </w:r>
    </w:p>
    <w:p w:rsidR="009614D5" w:rsidRPr="00D9105A" w:rsidRDefault="00241AD4">
      <w:pPr>
        <w:numPr>
          <w:ilvl w:val="0"/>
          <w:numId w:val="10"/>
        </w:numPr>
        <w:spacing w:after="0" w:line="264" w:lineRule="auto"/>
        <w:jc w:val="both"/>
        <w:rPr>
          <w:lang w:val="ru-RU"/>
        </w:rPr>
      </w:pPr>
      <w:r w:rsidRPr="00D9105A">
        <w:rPr>
          <w:rFonts w:ascii="Times New Roman" w:hAnsi="Times New Roman"/>
          <w:color w:val="000000"/>
          <w:sz w:val="28"/>
          <w:lang w:val="ru-RU"/>
        </w:rPr>
        <w:t>описывать и сравнивать маршруты их путешествий;</w:t>
      </w:r>
    </w:p>
    <w:p w:rsidR="009614D5" w:rsidRPr="00D9105A" w:rsidRDefault="00241AD4">
      <w:pPr>
        <w:numPr>
          <w:ilvl w:val="0"/>
          <w:numId w:val="10"/>
        </w:numPr>
        <w:spacing w:after="0" w:line="264" w:lineRule="auto"/>
        <w:jc w:val="both"/>
        <w:rPr>
          <w:lang w:val="ru-RU"/>
        </w:rPr>
      </w:pPr>
      <w:r w:rsidRPr="00D9105A">
        <w:rPr>
          <w:rFonts w:ascii="Times New Roman" w:hAnsi="Times New Roman"/>
          <w:color w:val="000000"/>
          <w:sz w:val="28"/>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9614D5" w:rsidRPr="00D9105A" w:rsidRDefault="00241AD4">
      <w:pPr>
        <w:numPr>
          <w:ilvl w:val="0"/>
          <w:numId w:val="10"/>
        </w:numPr>
        <w:spacing w:after="0" w:line="264" w:lineRule="auto"/>
        <w:jc w:val="both"/>
        <w:rPr>
          <w:lang w:val="ru-RU"/>
        </w:rPr>
      </w:pPr>
      <w:r w:rsidRPr="00D9105A">
        <w:rPr>
          <w:rFonts w:ascii="Times New Roman" w:hAnsi="Times New Roman"/>
          <w:color w:val="000000"/>
          <w:sz w:val="28"/>
          <w:lang w:val="ru-RU"/>
        </w:rPr>
        <w:t>определять направления, расстояния по плану местности и по географическим картам, географические координаты по географическим картам;</w:t>
      </w:r>
    </w:p>
    <w:p w:rsidR="009614D5" w:rsidRPr="00D9105A" w:rsidRDefault="00241AD4">
      <w:pPr>
        <w:numPr>
          <w:ilvl w:val="0"/>
          <w:numId w:val="10"/>
        </w:numPr>
        <w:spacing w:after="0" w:line="264" w:lineRule="auto"/>
        <w:jc w:val="both"/>
        <w:rPr>
          <w:lang w:val="ru-RU"/>
        </w:rPr>
      </w:pPr>
      <w:r w:rsidRPr="00D9105A">
        <w:rPr>
          <w:rFonts w:ascii="Times New Roman" w:hAnsi="Times New Roman"/>
          <w:color w:val="000000"/>
          <w:sz w:val="28"/>
          <w:lang w:val="ru-RU"/>
        </w:rPr>
        <w:t>использовать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p w:rsidR="009614D5" w:rsidRPr="00D9105A" w:rsidRDefault="00241AD4">
      <w:pPr>
        <w:numPr>
          <w:ilvl w:val="0"/>
          <w:numId w:val="10"/>
        </w:numPr>
        <w:spacing w:after="0" w:line="264" w:lineRule="auto"/>
        <w:jc w:val="both"/>
        <w:rPr>
          <w:lang w:val="ru-RU"/>
        </w:rPr>
      </w:pPr>
      <w:r w:rsidRPr="00D9105A">
        <w:rPr>
          <w:rFonts w:ascii="Times New Roman" w:hAnsi="Times New Roman"/>
          <w:color w:val="000000"/>
          <w:sz w:val="28"/>
          <w:lang w:val="ru-RU"/>
        </w:rPr>
        <w:lastRenderedPageBreak/>
        <w:t>применять понятия «план местности», «географическая карта», «аэрофотоснимок», «ориентирование на местности», «стороны горизонта», «горизонтали», «масштаб», «условные знаки» для решения учебных и практико-ориентированных задач;</w:t>
      </w:r>
    </w:p>
    <w:p w:rsidR="009614D5" w:rsidRPr="00D9105A" w:rsidRDefault="00241AD4">
      <w:pPr>
        <w:numPr>
          <w:ilvl w:val="0"/>
          <w:numId w:val="10"/>
        </w:numPr>
        <w:spacing w:after="0" w:line="264" w:lineRule="auto"/>
        <w:jc w:val="both"/>
        <w:rPr>
          <w:lang w:val="ru-RU"/>
        </w:rPr>
      </w:pPr>
      <w:r w:rsidRPr="00D9105A">
        <w:rPr>
          <w:rFonts w:ascii="Times New Roman" w:hAnsi="Times New Roman"/>
          <w:color w:val="000000"/>
          <w:sz w:val="28"/>
          <w:lang w:val="ru-RU"/>
        </w:rPr>
        <w:t>различать понятия «план местности» и «географическая карта», параллель» и «меридиан»;</w:t>
      </w:r>
    </w:p>
    <w:p w:rsidR="009614D5" w:rsidRPr="00D9105A" w:rsidRDefault="00241AD4">
      <w:pPr>
        <w:numPr>
          <w:ilvl w:val="0"/>
          <w:numId w:val="10"/>
        </w:numPr>
        <w:spacing w:after="0" w:line="264" w:lineRule="auto"/>
        <w:jc w:val="both"/>
        <w:rPr>
          <w:lang w:val="ru-RU"/>
        </w:rPr>
      </w:pPr>
      <w:r w:rsidRPr="00D9105A">
        <w:rPr>
          <w:rFonts w:ascii="Times New Roman" w:hAnsi="Times New Roman"/>
          <w:color w:val="000000"/>
          <w:sz w:val="28"/>
          <w:lang w:val="ru-RU"/>
        </w:rPr>
        <w:t>приводить примеры влияния Солнца на мир живой и неживой природы;</w:t>
      </w:r>
    </w:p>
    <w:p w:rsidR="009614D5" w:rsidRPr="00D9105A" w:rsidRDefault="00241AD4">
      <w:pPr>
        <w:numPr>
          <w:ilvl w:val="0"/>
          <w:numId w:val="10"/>
        </w:numPr>
        <w:spacing w:after="0" w:line="264" w:lineRule="auto"/>
        <w:jc w:val="both"/>
        <w:rPr>
          <w:lang w:val="ru-RU"/>
        </w:rPr>
      </w:pPr>
      <w:r w:rsidRPr="00D9105A">
        <w:rPr>
          <w:rFonts w:ascii="Times New Roman" w:hAnsi="Times New Roman"/>
          <w:color w:val="000000"/>
          <w:sz w:val="28"/>
          <w:lang w:val="ru-RU"/>
        </w:rPr>
        <w:t>объяснять причины смены дня и ночи и времён года;</w:t>
      </w:r>
    </w:p>
    <w:p w:rsidR="009614D5" w:rsidRPr="00D9105A" w:rsidRDefault="00241AD4">
      <w:pPr>
        <w:numPr>
          <w:ilvl w:val="0"/>
          <w:numId w:val="10"/>
        </w:numPr>
        <w:spacing w:after="0" w:line="264" w:lineRule="auto"/>
        <w:jc w:val="both"/>
        <w:rPr>
          <w:lang w:val="ru-RU"/>
        </w:rPr>
      </w:pPr>
      <w:r w:rsidRPr="00D9105A">
        <w:rPr>
          <w:rFonts w:ascii="Times New Roman" w:hAnsi="Times New Roman"/>
          <w:color w:val="000000"/>
          <w:sz w:val="28"/>
          <w:lang w:val="ru-RU"/>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 описывать внутреннее строение Земли;</w:t>
      </w:r>
    </w:p>
    <w:p w:rsidR="009614D5" w:rsidRPr="00D9105A" w:rsidRDefault="00241AD4">
      <w:pPr>
        <w:numPr>
          <w:ilvl w:val="0"/>
          <w:numId w:val="10"/>
        </w:numPr>
        <w:spacing w:after="0" w:line="264" w:lineRule="auto"/>
        <w:jc w:val="both"/>
        <w:rPr>
          <w:lang w:val="ru-RU"/>
        </w:rPr>
      </w:pPr>
      <w:r w:rsidRPr="00D9105A">
        <w:rPr>
          <w:rFonts w:ascii="Times New Roman" w:hAnsi="Times New Roman"/>
          <w:color w:val="000000"/>
          <w:sz w:val="28"/>
          <w:lang w:val="ru-RU"/>
        </w:rPr>
        <w:t>различать понятия «земная кора»; «ядро», «мантия»; «минерал» и «горная порода»;</w:t>
      </w:r>
    </w:p>
    <w:p w:rsidR="009614D5" w:rsidRPr="00D9105A" w:rsidRDefault="00241AD4">
      <w:pPr>
        <w:numPr>
          <w:ilvl w:val="0"/>
          <w:numId w:val="10"/>
        </w:numPr>
        <w:spacing w:after="0" w:line="264" w:lineRule="auto"/>
        <w:jc w:val="both"/>
        <w:rPr>
          <w:lang w:val="ru-RU"/>
        </w:rPr>
      </w:pPr>
      <w:r w:rsidRPr="00D9105A">
        <w:rPr>
          <w:rFonts w:ascii="Times New Roman" w:hAnsi="Times New Roman"/>
          <w:color w:val="000000"/>
          <w:sz w:val="28"/>
          <w:lang w:val="ru-RU"/>
        </w:rPr>
        <w:t>различать понятия «материковая» и «океаническая» земная кора;</w:t>
      </w:r>
    </w:p>
    <w:p w:rsidR="009614D5" w:rsidRPr="00D9105A" w:rsidRDefault="00241AD4">
      <w:pPr>
        <w:numPr>
          <w:ilvl w:val="0"/>
          <w:numId w:val="10"/>
        </w:numPr>
        <w:spacing w:after="0" w:line="264" w:lineRule="auto"/>
        <w:jc w:val="both"/>
        <w:rPr>
          <w:lang w:val="ru-RU"/>
        </w:rPr>
      </w:pPr>
      <w:r w:rsidRPr="00D9105A">
        <w:rPr>
          <w:rFonts w:ascii="Times New Roman" w:hAnsi="Times New Roman"/>
          <w:color w:val="000000"/>
          <w:sz w:val="28"/>
          <w:lang w:val="ru-RU"/>
        </w:rPr>
        <w:t>различать изученные минералы и горные породы, материковую и океаническую земную кору;</w:t>
      </w:r>
    </w:p>
    <w:p w:rsidR="009614D5" w:rsidRPr="00D9105A" w:rsidRDefault="00241AD4">
      <w:pPr>
        <w:numPr>
          <w:ilvl w:val="0"/>
          <w:numId w:val="10"/>
        </w:numPr>
        <w:spacing w:after="0" w:line="264" w:lineRule="auto"/>
        <w:jc w:val="both"/>
        <w:rPr>
          <w:lang w:val="ru-RU"/>
        </w:rPr>
      </w:pPr>
      <w:r w:rsidRPr="00D9105A">
        <w:rPr>
          <w:rFonts w:ascii="Times New Roman" w:hAnsi="Times New Roman"/>
          <w:color w:val="000000"/>
          <w:sz w:val="28"/>
          <w:lang w:val="ru-RU"/>
        </w:rPr>
        <w:t>показывать на карте и обозначать на контурной карте материки и океаны, крупные формы рельефа Земли;</w:t>
      </w:r>
    </w:p>
    <w:p w:rsidR="009614D5" w:rsidRDefault="00241AD4">
      <w:pPr>
        <w:numPr>
          <w:ilvl w:val="0"/>
          <w:numId w:val="10"/>
        </w:numPr>
        <w:spacing w:after="0" w:line="264" w:lineRule="auto"/>
        <w:jc w:val="both"/>
      </w:pPr>
      <w:r>
        <w:rPr>
          <w:rFonts w:ascii="Times New Roman" w:hAnsi="Times New Roman"/>
          <w:color w:val="000000"/>
          <w:sz w:val="28"/>
        </w:rPr>
        <w:t>различать горы и равнины;</w:t>
      </w:r>
    </w:p>
    <w:p w:rsidR="009614D5" w:rsidRPr="00D9105A" w:rsidRDefault="00241AD4">
      <w:pPr>
        <w:numPr>
          <w:ilvl w:val="0"/>
          <w:numId w:val="10"/>
        </w:numPr>
        <w:spacing w:after="0" w:line="264" w:lineRule="auto"/>
        <w:jc w:val="both"/>
        <w:rPr>
          <w:lang w:val="ru-RU"/>
        </w:rPr>
      </w:pPr>
      <w:r w:rsidRPr="00D9105A">
        <w:rPr>
          <w:rFonts w:ascii="Times New Roman" w:hAnsi="Times New Roman"/>
          <w:color w:val="000000"/>
          <w:sz w:val="28"/>
          <w:lang w:val="ru-RU"/>
        </w:rPr>
        <w:t>классифицировать формы рельефа суши по высоте и по внешнему облику;</w:t>
      </w:r>
    </w:p>
    <w:p w:rsidR="009614D5" w:rsidRPr="00D9105A" w:rsidRDefault="00241AD4">
      <w:pPr>
        <w:numPr>
          <w:ilvl w:val="0"/>
          <w:numId w:val="10"/>
        </w:numPr>
        <w:spacing w:after="0" w:line="264" w:lineRule="auto"/>
        <w:jc w:val="both"/>
        <w:rPr>
          <w:lang w:val="ru-RU"/>
        </w:rPr>
      </w:pPr>
      <w:r w:rsidRPr="00D9105A">
        <w:rPr>
          <w:rFonts w:ascii="Times New Roman" w:hAnsi="Times New Roman"/>
          <w:color w:val="000000"/>
          <w:sz w:val="28"/>
          <w:lang w:val="ru-RU"/>
        </w:rPr>
        <w:t>называть причины землетрясений и вулканических извержений;</w:t>
      </w:r>
    </w:p>
    <w:p w:rsidR="009614D5" w:rsidRPr="00D9105A" w:rsidRDefault="00241AD4">
      <w:pPr>
        <w:numPr>
          <w:ilvl w:val="0"/>
          <w:numId w:val="10"/>
        </w:numPr>
        <w:spacing w:after="0" w:line="264" w:lineRule="auto"/>
        <w:jc w:val="both"/>
        <w:rPr>
          <w:lang w:val="ru-RU"/>
        </w:rPr>
      </w:pPr>
      <w:r w:rsidRPr="00D9105A">
        <w:rPr>
          <w:rFonts w:ascii="Times New Roman" w:hAnsi="Times New Roman"/>
          <w:color w:val="000000"/>
          <w:sz w:val="28"/>
          <w:lang w:val="ru-RU"/>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
    <w:p w:rsidR="009614D5" w:rsidRPr="00D9105A" w:rsidRDefault="00241AD4">
      <w:pPr>
        <w:numPr>
          <w:ilvl w:val="0"/>
          <w:numId w:val="10"/>
        </w:numPr>
        <w:spacing w:after="0" w:line="264" w:lineRule="auto"/>
        <w:jc w:val="both"/>
        <w:rPr>
          <w:lang w:val="ru-RU"/>
        </w:rPr>
      </w:pPr>
      <w:r w:rsidRPr="00D9105A">
        <w:rPr>
          <w:rFonts w:ascii="Times New Roman" w:hAnsi="Times New Roman"/>
          <w:color w:val="000000"/>
          <w:sz w:val="28"/>
          <w:lang w:val="ru-RU"/>
        </w:rPr>
        <w:t>применять понятия «эпицентр землетрясения» и «очаг землетрясения» для решения познавательных задач;</w:t>
      </w:r>
    </w:p>
    <w:p w:rsidR="009614D5" w:rsidRPr="00D9105A" w:rsidRDefault="00241AD4">
      <w:pPr>
        <w:numPr>
          <w:ilvl w:val="0"/>
          <w:numId w:val="10"/>
        </w:numPr>
        <w:spacing w:after="0" w:line="264" w:lineRule="auto"/>
        <w:jc w:val="both"/>
        <w:rPr>
          <w:lang w:val="ru-RU"/>
        </w:rPr>
      </w:pPr>
      <w:r w:rsidRPr="00D9105A">
        <w:rPr>
          <w:rFonts w:ascii="Times New Roman" w:hAnsi="Times New Roman"/>
          <w:color w:val="000000"/>
          <w:sz w:val="28"/>
          <w:lang w:val="ru-RU"/>
        </w:rPr>
        <w:t>распознавать проявления в окружающем мире внутренних и внешних процессов рельефообразования: вулканизма, землетрясений; физического, химического и биологического видов выветривания;</w:t>
      </w:r>
    </w:p>
    <w:p w:rsidR="009614D5" w:rsidRDefault="00241AD4">
      <w:pPr>
        <w:numPr>
          <w:ilvl w:val="0"/>
          <w:numId w:val="10"/>
        </w:numPr>
        <w:spacing w:after="0" w:line="264" w:lineRule="auto"/>
        <w:jc w:val="both"/>
      </w:pPr>
      <w:r>
        <w:rPr>
          <w:rFonts w:ascii="Times New Roman" w:hAnsi="Times New Roman"/>
          <w:color w:val="000000"/>
          <w:sz w:val="28"/>
        </w:rPr>
        <w:t>классифицировать острова по происхождению;</w:t>
      </w:r>
    </w:p>
    <w:p w:rsidR="009614D5" w:rsidRPr="00D9105A" w:rsidRDefault="00241AD4">
      <w:pPr>
        <w:numPr>
          <w:ilvl w:val="0"/>
          <w:numId w:val="10"/>
        </w:numPr>
        <w:spacing w:after="0" w:line="264" w:lineRule="auto"/>
        <w:jc w:val="both"/>
        <w:rPr>
          <w:lang w:val="ru-RU"/>
        </w:rPr>
      </w:pPr>
      <w:r w:rsidRPr="00D9105A">
        <w:rPr>
          <w:rFonts w:ascii="Times New Roman" w:hAnsi="Times New Roman"/>
          <w:color w:val="000000"/>
          <w:sz w:val="28"/>
          <w:lang w:val="ru-RU"/>
        </w:rPr>
        <w:t>приводить примеры опасных природных явлений в литосфере и средств их предупреждения;</w:t>
      </w:r>
    </w:p>
    <w:p w:rsidR="009614D5" w:rsidRPr="00D9105A" w:rsidRDefault="00241AD4">
      <w:pPr>
        <w:numPr>
          <w:ilvl w:val="0"/>
          <w:numId w:val="10"/>
        </w:numPr>
        <w:spacing w:after="0" w:line="264" w:lineRule="auto"/>
        <w:jc w:val="both"/>
        <w:rPr>
          <w:lang w:val="ru-RU"/>
        </w:rPr>
      </w:pPr>
      <w:r w:rsidRPr="00D9105A">
        <w:rPr>
          <w:rFonts w:ascii="Times New Roman" w:hAnsi="Times New Roman"/>
          <w:color w:val="000000"/>
          <w:sz w:val="28"/>
          <w:lang w:val="ru-RU"/>
        </w:rPr>
        <w:t>приводить примеры изменений в литосфере в результате деятельности человека на примере своей местности, России и мира;</w:t>
      </w:r>
    </w:p>
    <w:p w:rsidR="009614D5" w:rsidRPr="00D9105A" w:rsidRDefault="00241AD4">
      <w:pPr>
        <w:numPr>
          <w:ilvl w:val="0"/>
          <w:numId w:val="10"/>
        </w:numPr>
        <w:spacing w:after="0" w:line="264" w:lineRule="auto"/>
        <w:jc w:val="both"/>
        <w:rPr>
          <w:lang w:val="ru-RU"/>
        </w:rPr>
      </w:pPr>
      <w:r w:rsidRPr="00D9105A">
        <w:rPr>
          <w:rFonts w:ascii="Times New Roman" w:hAnsi="Times New Roman"/>
          <w:color w:val="000000"/>
          <w:sz w:val="28"/>
          <w:lang w:val="ru-RU"/>
        </w:rPr>
        <w:lastRenderedPageBreak/>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p w:rsidR="009614D5" w:rsidRPr="00D9105A" w:rsidRDefault="00241AD4">
      <w:pPr>
        <w:numPr>
          <w:ilvl w:val="0"/>
          <w:numId w:val="10"/>
        </w:numPr>
        <w:spacing w:after="0" w:line="264" w:lineRule="auto"/>
        <w:jc w:val="both"/>
        <w:rPr>
          <w:lang w:val="ru-RU"/>
        </w:rPr>
      </w:pPr>
      <w:r w:rsidRPr="00D9105A">
        <w:rPr>
          <w:rFonts w:ascii="Times New Roman" w:hAnsi="Times New Roman"/>
          <w:color w:val="000000"/>
          <w:sz w:val="28"/>
          <w:lang w:val="ru-RU"/>
        </w:rPr>
        <w:t>приводить примеры действия внешних процессов рельефообразования и наличия полезных ископаемых в своей местности;</w:t>
      </w:r>
    </w:p>
    <w:p w:rsidR="009614D5" w:rsidRPr="00D9105A" w:rsidRDefault="00241AD4">
      <w:pPr>
        <w:numPr>
          <w:ilvl w:val="0"/>
          <w:numId w:val="10"/>
        </w:numPr>
        <w:spacing w:after="0" w:line="264" w:lineRule="auto"/>
        <w:jc w:val="both"/>
        <w:rPr>
          <w:lang w:val="ru-RU"/>
        </w:rPr>
      </w:pPr>
      <w:r w:rsidRPr="00D9105A">
        <w:rPr>
          <w:rFonts w:ascii="Times New Roman" w:hAnsi="Times New Roman"/>
          <w:color w:val="000000"/>
          <w:sz w:val="28"/>
          <w:lang w:val="ru-RU"/>
        </w:rPr>
        <w:t>представлять результаты фенологических наблюдений и наблюдений за погодой в различной форме (табличной, графической, географического описания).</w:t>
      </w:r>
    </w:p>
    <w:p w:rsidR="009614D5" w:rsidRPr="00D9105A" w:rsidRDefault="009614D5">
      <w:pPr>
        <w:spacing w:after="0" w:line="264" w:lineRule="auto"/>
        <w:ind w:left="120"/>
        <w:jc w:val="both"/>
        <w:rPr>
          <w:lang w:val="ru-RU"/>
        </w:rPr>
      </w:pPr>
    </w:p>
    <w:p w:rsidR="009614D5" w:rsidRDefault="00241AD4">
      <w:pPr>
        <w:spacing w:after="0" w:line="264" w:lineRule="auto"/>
        <w:ind w:left="120"/>
        <w:jc w:val="both"/>
      </w:pPr>
      <w:r>
        <w:rPr>
          <w:rFonts w:ascii="Times New Roman" w:hAnsi="Times New Roman"/>
          <w:b/>
          <w:color w:val="000000"/>
          <w:sz w:val="28"/>
        </w:rPr>
        <w:t>6 КЛАСС</w:t>
      </w:r>
    </w:p>
    <w:p w:rsidR="009614D5" w:rsidRDefault="009614D5">
      <w:pPr>
        <w:spacing w:after="0" w:line="264" w:lineRule="auto"/>
        <w:ind w:left="120"/>
        <w:jc w:val="both"/>
      </w:pPr>
    </w:p>
    <w:p w:rsidR="009614D5" w:rsidRPr="00D9105A" w:rsidRDefault="00241AD4">
      <w:pPr>
        <w:numPr>
          <w:ilvl w:val="0"/>
          <w:numId w:val="11"/>
        </w:numPr>
        <w:spacing w:after="0" w:line="264" w:lineRule="auto"/>
        <w:jc w:val="both"/>
        <w:rPr>
          <w:lang w:val="ru-RU"/>
        </w:rPr>
      </w:pPr>
      <w:r w:rsidRPr="00D9105A">
        <w:rPr>
          <w:rFonts w:ascii="Times New Roman" w:hAnsi="Times New Roman"/>
          <w:color w:val="000000"/>
          <w:sz w:val="28"/>
          <w:lang w:val="ru-RU"/>
        </w:rPr>
        <w:t>Описывать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w:t>
      </w:r>
    </w:p>
    <w:p w:rsidR="009614D5" w:rsidRPr="00D9105A" w:rsidRDefault="00241AD4">
      <w:pPr>
        <w:numPr>
          <w:ilvl w:val="0"/>
          <w:numId w:val="11"/>
        </w:numPr>
        <w:spacing w:after="0" w:line="264" w:lineRule="auto"/>
        <w:jc w:val="both"/>
        <w:rPr>
          <w:lang w:val="ru-RU"/>
        </w:rPr>
      </w:pPr>
      <w:r w:rsidRPr="00D9105A">
        <w:rPr>
          <w:rFonts w:ascii="Times New Roman" w:hAnsi="Times New Roman"/>
          <w:color w:val="000000"/>
          <w:sz w:val="28"/>
          <w:lang w:val="ru-RU"/>
        </w:rPr>
        <w:t>находить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её из различных источников;</w:t>
      </w:r>
    </w:p>
    <w:p w:rsidR="009614D5" w:rsidRPr="00D9105A" w:rsidRDefault="00241AD4">
      <w:pPr>
        <w:numPr>
          <w:ilvl w:val="0"/>
          <w:numId w:val="11"/>
        </w:numPr>
        <w:spacing w:after="0" w:line="264" w:lineRule="auto"/>
        <w:jc w:val="both"/>
        <w:rPr>
          <w:lang w:val="ru-RU"/>
        </w:rPr>
      </w:pPr>
      <w:r w:rsidRPr="00D9105A">
        <w:rPr>
          <w:rFonts w:ascii="Times New Roman" w:hAnsi="Times New Roman"/>
          <w:color w:val="000000"/>
          <w:sz w:val="28"/>
          <w:lang w:val="ru-RU"/>
        </w:rPr>
        <w:t>приводить примеры опасных природных явлений в геосферах и средств их предупреждения;</w:t>
      </w:r>
    </w:p>
    <w:p w:rsidR="009614D5" w:rsidRPr="00D9105A" w:rsidRDefault="00241AD4">
      <w:pPr>
        <w:numPr>
          <w:ilvl w:val="0"/>
          <w:numId w:val="11"/>
        </w:numPr>
        <w:spacing w:after="0" w:line="264" w:lineRule="auto"/>
        <w:jc w:val="both"/>
        <w:rPr>
          <w:lang w:val="ru-RU"/>
        </w:rPr>
      </w:pPr>
      <w:r w:rsidRPr="00D9105A">
        <w:rPr>
          <w:rFonts w:ascii="Times New Roman" w:hAnsi="Times New Roman"/>
          <w:color w:val="000000"/>
          <w:sz w:val="28"/>
          <w:lang w:val="ru-RU"/>
        </w:rPr>
        <w:t>сравнивать инструментарий (способы) получения географической информации на разных этапах географического изучения Земли;</w:t>
      </w:r>
    </w:p>
    <w:p w:rsidR="009614D5" w:rsidRPr="00D9105A" w:rsidRDefault="00241AD4">
      <w:pPr>
        <w:numPr>
          <w:ilvl w:val="0"/>
          <w:numId w:val="11"/>
        </w:numPr>
        <w:spacing w:after="0" w:line="264" w:lineRule="auto"/>
        <w:jc w:val="both"/>
        <w:rPr>
          <w:lang w:val="ru-RU"/>
        </w:rPr>
      </w:pPr>
      <w:r w:rsidRPr="00D9105A">
        <w:rPr>
          <w:rFonts w:ascii="Times New Roman" w:hAnsi="Times New Roman"/>
          <w:color w:val="000000"/>
          <w:sz w:val="28"/>
          <w:lang w:val="ru-RU"/>
        </w:rPr>
        <w:t>различать свойства вод отдельных частей Мирового океана;</w:t>
      </w:r>
    </w:p>
    <w:p w:rsidR="009614D5" w:rsidRPr="00D9105A" w:rsidRDefault="00241AD4">
      <w:pPr>
        <w:numPr>
          <w:ilvl w:val="0"/>
          <w:numId w:val="11"/>
        </w:numPr>
        <w:spacing w:after="0" w:line="264" w:lineRule="auto"/>
        <w:jc w:val="both"/>
        <w:rPr>
          <w:lang w:val="ru-RU"/>
        </w:rPr>
      </w:pPr>
      <w:r w:rsidRPr="00D9105A">
        <w:rPr>
          <w:rFonts w:ascii="Times New Roman" w:hAnsi="Times New Roman"/>
          <w:color w:val="000000"/>
          <w:sz w:val="28"/>
          <w:lang w:val="ru-RU"/>
        </w:rPr>
        <w:t>применять понятия «гидросфера», «круговорот воды», «цунами», «приливы и отливы» для решения учебных и (или) практико-ориентированных задач;</w:t>
      </w:r>
    </w:p>
    <w:p w:rsidR="009614D5" w:rsidRPr="00D9105A" w:rsidRDefault="00241AD4">
      <w:pPr>
        <w:numPr>
          <w:ilvl w:val="0"/>
          <w:numId w:val="11"/>
        </w:numPr>
        <w:spacing w:after="0" w:line="264" w:lineRule="auto"/>
        <w:jc w:val="both"/>
        <w:rPr>
          <w:lang w:val="ru-RU"/>
        </w:rPr>
      </w:pPr>
      <w:r w:rsidRPr="00D9105A">
        <w:rPr>
          <w:rFonts w:ascii="Times New Roman" w:hAnsi="Times New Roman"/>
          <w:color w:val="000000"/>
          <w:sz w:val="28"/>
          <w:lang w:val="ru-RU"/>
        </w:rPr>
        <w:t>классифицировать объекты гидросферы (моря, озёра, реки, подземные воды, болота, ледники) по заданным признакам;</w:t>
      </w:r>
    </w:p>
    <w:p w:rsidR="009614D5" w:rsidRPr="00D9105A" w:rsidRDefault="00241AD4">
      <w:pPr>
        <w:numPr>
          <w:ilvl w:val="0"/>
          <w:numId w:val="11"/>
        </w:numPr>
        <w:spacing w:after="0" w:line="264" w:lineRule="auto"/>
        <w:jc w:val="both"/>
        <w:rPr>
          <w:lang w:val="ru-RU"/>
        </w:rPr>
      </w:pPr>
      <w:r w:rsidRPr="00D9105A">
        <w:rPr>
          <w:rFonts w:ascii="Times New Roman" w:hAnsi="Times New Roman"/>
          <w:color w:val="000000"/>
          <w:sz w:val="28"/>
          <w:lang w:val="ru-RU"/>
        </w:rPr>
        <w:t>различать питание и режим рек;</w:t>
      </w:r>
    </w:p>
    <w:p w:rsidR="009614D5" w:rsidRPr="00D9105A" w:rsidRDefault="00241AD4">
      <w:pPr>
        <w:numPr>
          <w:ilvl w:val="0"/>
          <w:numId w:val="11"/>
        </w:numPr>
        <w:spacing w:after="0" w:line="264" w:lineRule="auto"/>
        <w:jc w:val="both"/>
        <w:rPr>
          <w:lang w:val="ru-RU"/>
        </w:rPr>
      </w:pPr>
      <w:r w:rsidRPr="00D9105A">
        <w:rPr>
          <w:rFonts w:ascii="Times New Roman" w:hAnsi="Times New Roman"/>
          <w:color w:val="000000"/>
          <w:sz w:val="28"/>
          <w:lang w:val="ru-RU"/>
        </w:rPr>
        <w:t>сравнивать реки по заданным признакам;</w:t>
      </w:r>
    </w:p>
    <w:p w:rsidR="009614D5" w:rsidRPr="00D9105A" w:rsidRDefault="00241AD4">
      <w:pPr>
        <w:numPr>
          <w:ilvl w:val="0"/>
          <w:numId w:val="11"/>
        </w:numPr>
        <w:spacing w:after="0" w:line="264" w:lineRule="auto"/>
        <w:jc w:val="both"/>
        <w:rPr>
          <w:lang w:val="ru-RU"/>
        </w:rPr>
      </w:pPr>
      <w:r w:rsidRPr="00D9105A">
        <w:rPr>
          <w:rFonts w:ascii="Times New Roman" w:hAnsi="Times New Roman"/>
          <w:color w:val="000000"/>
          <w:sz w:val="28"/>
          <w:lang w:val="ru-RU"/>
        </w:rPr>
        <w:t>различать понятия «грунтовые, межпластовые и артезианские воды» и применять их для решения учебных и (или) практико-ориентированных задач;</w:t>
      </w:r>
    </w:p>
    <w:p w:rsidR="009614D5" w:rsidRPr="00D9105A" w:rsidRDefault="00241AD4">
      <w:pPr>
        <w:numPr>
          <w:ilvl w:val="0"/>
          <w:numId w:val="11"/>
        </w:numPr>
        <w:spacing w:after="0" w:line="264" w:lineRule="auto"/>
        <w:jc w:val="both"/>
        <w:rPr>
          <w:lang w:val="ru-RU"/>
        </w:rPr>
      </w:pPr>
      <w:r w:rsidRPr="00D9105A">
        <w:rPr>
          <w:rFonts w:ascii="Times New Roman" w:hAnsi="Times New Roman"/>
          <w:color w:val="000000"/>
          <w:sz w:val="28"/>
          <w:lang w:val="ru-RU"/>
        </w:rPr>
        <w:t>устанавливать причинно-следственные связи между питанием, режимом реки и климатом на территории речного бассейна;</w:t>
      </w:r>
    </w:p>
    <w:p w:rsidR="009614D5" w:rsidRPr="00D9105A" w:rsidRDefault="00241AD4">
      <w:pPr>
        <w:numPr>
          <w:ilvl w:val="0"/>
          <w:numId w:val="11"/>
        </w:numPr>
        <w:spacing w:after="0" w:line="264" w:lineRule="auto"/>
        <w:jc w:val="both"/>
        <w:rPr>
          <w:lang w:val="ru-RU"/>
        </w:rPr>
      </w:pPr>
      <w:r w:rsidRPr="00D9105A">
        <w:rPr>
          <w:rFonts w:ascii="Times New Roman" w:hAnsi="Times New Roman"/>
          <w:color w:val="000000"/>
          <w:sz w:val="28"/>
          <w:lang w:val="ru-RU"/>
        </w:rPr>
        <w:t>приводить примеры районов распространения многолетней мерзлоты;</w:t>
      </w:r>
    </w:p>
    <w:p w:rsidR="009614D5" w:rsidRPr="00D9105A" w:rsidRDefault="00241AD4">
      <w:pPr>
        <w:numPr>
          <w:ilvl w:val="0"/>
          <w:numId w:val="11"/>
        </w:numPr>
        <w:spacing w:after="0" w:line="264" w:lineRule="auto"/>
        <w:jc w:val="both"/>
        <w:rPr>
          <w:lang w:val="ru-RU"/>
        </w:rPr>
      </w:pPr>
      <w:r w:rsidRPr="00D9105A">
        <w:rPr>
          <w:rFonts w:ascii="Times New Roman" w:hAnsi="Times New Roman"/>
          <w:color w:val="000000"/>
          <w:sz w:val="28"/>
          <w:lang w:val="ru-RU"/>
        </w:rPr>
        <w:t>называть причины образования цунами, приливов и отливов;</w:t>
      </w:r>
    </w:p>
    <w:p w:rsidR="009614D5" w:rsidRDefault="00241AD4">
      <w:pPr>
        <w:numPr>
          <w:ilvl w:val="0"/>
          <w:numId w:val="11"/>
        </w:numPr>
        <w:spacing w:after="0" w:line="264" w:lineRule="auto"/>
        <w:jc w:val="both"/>
      </w:pPr>
      <w:r>
        <w:rPr>
          <w:rFonts w:ascii="Times New Roman" w:hAnsi="Times New Roman"/>
          <w:color w:val="000000"/>
          <w:sz w:val="28"/>
        </w:rPr>
        <w:lastRenderedPageBreak/>
        <w:t>описывать состав, строение атмосферы;</w:t>
      </w:r>
    </w:p>
    <w:p w:rsidR="009614D5" w:rsidRPr="00D9105A" w:rsidRDefault="00241AD4">
      <w:pPr>
        <w:numPr>
          <w:ilvl w:val="0"/>
          <w:numId w:val="11"/>
        </w:numPr>
        <w:spacing w:after="0" w:line="264" w:lineRule="auto"/>
        <w:jc w:val="both"/>
        <w:rPr>
          <w:lang w:val="ru-RU"/>
        </w:rPr>
      </w:pPr>
      <w:r w:rsidRPr="00D9105A">
        <w:rPr>
          <w:rFonts w:ascii="Times New Roman" w:hAnsi="Times New Roman"/>
          <w:color w:val="000000"/>
          <w:sz w:val="28"/>
          <w:lang w:val="ru-RU"/>
        </w:rPr>
        <w:t>определять тенденции изменения температуры воздуха, количества атмосферных осадков и атмосферного давления в зависимости от географического положения объектов;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p w:rsidR="009614D5" w:rsidRPr="00D9105A" w:rsidRDefault="00241AD4">
      <w:pPr>
        <w:numPr>
          <w:ilvl w:val="0"/>
          <w:numId w:val="11"/>
        </w:numPr>
        <w:spacing w:after="0" w:line="264" w:lineRule="auto"/>
        <w:jc w:val="both"/>
        <w:rPr>
          <w:lang w:val="ru-RU"/>
        </w:rPr>
      </w:pPr>
      <w:r w:rsidRPr="00D9105A">
        <w:rPr>
          <w:rFonts w:ascii="Times New Roman" w:hAnsi="Times New Roman"/>
          <w:color w:val="000000"/>
          <w:sz w:val="28"/>
          <w:lang w:val="ru-RU"/>
        </w:rPr>
        <w:t>объяснять образование атмосферных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p w:rsidR="009614D5" w:rsidRPr="00D9105A" w:rsidRDefault="00241AD4">
      <w:pPr>
        <w:numPr>
          <w:ilvl w:val="0"/>
          <w:numId w:val="11"/>
        </w:numPr>
        <w:spacing w:after="0" w:line="264" w:lineRule="auto"/>
        <w:jc w:val="both"/>
        <w:rPr>
          <w:lang w:val="ru-RU"/>
        </w:rPr>
      </w:pPr>
      <w:r w:rsidRPr="00D9105A">
        <w:rPr>
          <w:rFonts w:ascii="Times New Roman" w:hAnsi="Times New Roman"/>
          <w:color w:val="000000"/>
          <w:sz w:val="28"/>
          <w:lang w:val="ru-RU"/>
        </w:rPr>
        <w:t>различать свойства воздуха; климаты Земли; климатообразующие факторы;</w:t>
      </w:r>
    </w:p>
    <w:p w:rsidR="009614D5" w:rsidRPr="00D9105A" w:rsidRDefault="00241AD4">
      <w:pPr>
        <w:numPr>
          <w:ilvl w:val="0"/>
          <w:numId w:val="11"/>
        </w:numPr>
        <w:spacing w:after="0" w:line="264" w:lineRule="auto"/>
        <w:jc w:val="both"/>
        <w:rPr>
          <w:lang w:val="ru-RU"/>
        </w:rPr>
      </w:pPr>
      <w:r w:rsidRPr="00D9105A">
        <w:rPr>
          <w:rFonts w:ascii="Times New Roman" w:hAnsi="Times New Roman"/>
          <w:color w:val="000000"/>
          <w:sz w:val="28"/>
          <w:lang w:val="ru-RU"/>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p w:rsidR="009614D5" w:rsidRPr="00D9105A" w:rsidRDefault="00241AD4">
      <w:pPr>
        <w:numPr>
          <w:ilvl w:val="0"/>
          <w:numId w:val="11"/>
        </w:numPr>
        <w:spacing w:after="0" w:line="264" w:lineRule="auto"/>
        <w:jc w:val="both"/>
        <w:rPr>
          <w:lang w:val="ru-RU"/>
        </w:rPr>
      </w:pPr>
      <w:r w:rsidRPr="00D9105A">
        <w:rPr>
          <w:rFonts w:ascii="Times New Roman" w:hAnsi="Times New Roman"/>
          <w:color w:val="000000"/>
          <w:sz w:val="28"/>
          <w:lang w:val="ru-RU"/>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p w:rsidR="009614D5" w:rsidRDefault="00241AD4">
      <w:pPr>
        <w:numPr>
          <w:ilvl w:val="0"/>
          <w:numId w:val="11"/>
        </w:numPr>
        <w:spacing w:after="0" w:line="264" w:lineRule="auto"/>
        <w:jc w:val="both"/>
      </w:pPr>
      <w:r>
        <w:rPr>
          <w:rFonts w:ascii="Times New Roman" w:hAnsi="Times New Roman"/>
          <w:color w:val="000000"/>
          <w:sz w:val="28"/>
        </w:rPr>
        <w:t>различать виды атмосферных осадков;</w:t>
      </w:r>
    </w:p>
    <w:p w:rsidR="009614D5" w:rsidRPr="00D9105A" w:rsidRDefault="00241AD4">
      <w:pPr>
        <w:numPr>
          <w:ilvl w:val="0"/>
          <w:numId w:val="11"/>
        </w:numPr>
        <w:spacing w:after="0" w:line="264" w:lineRule="auto"/>
        <w:jc w:val="both"/>
        <w:rPr>
          <w:lang w:val="ru-RU"/>
        </w:rPr>
      </w:pPr>
      <w:r w:rsidRPr="00D9105A">
        <w:rPr>
          <w:rFonts w:ascii="Times New Roman" w:hAnsi="Times New Roman"/>
          <w:color w:val="000000"/>
          <w:sz w:val="28"/>
          <w:lang w:val="ru-RU"/>
        </w:rPr>
        <w:t>различать понятия «бризы» и «муссоны»;</w:t>
      </w:r>
    </w:p>
    <w:p w:rsidR="009614D5" w:rsidRPr="00D9105A" w:rsidRDefault="00241AD4">
      <w:pPr>
        <w:numPr>
          <w:ilvl w:val="0"/>
          <w:numId w:val="11"/>
        </w:numPr>
        <w:spacing w:after="0" w:line="264" w:lineRule="auto"/>
        <w:jc w:val="both"/>
        <w:rPr>
          <w:lang w:val="ru-RU"/>
        </w:rPr>
      </w:pPr>
      <w:r w:rsidRPr="00D9105A">
        <w:rPr>
          <w:rFonts w:ascii="Times New Roman" w:hAnsi="Times New Roman"/>
          <w:color w:val="000000"/>
          <w:sz w:val="28"/>
          <w:lang w:val="ru-RU"/>
        </w:rPr>
        <w:t>различать понятия «погода» и «климат»;</w:t>
      </w:r>
    </w:p>
    <w:p w:rsidR="009614D5" w:rsidRPr="00D9105A" w:rsidRDefault="00241AD4">
      <w:pPr>
        <w:numPr>
          <w:ilvl w:val="0"/>
          <w:numId w:val="11"/>
        </w:numPr>
        <w:spacing w:after="0" w:line="264" w:lineRule="auto"/>
        <w:jc w:val="both"/>
        <w:rPr>
          <w:lang w:val="ru-RU"/>
        </w:rPr>
      </w:pPr>
      <w:r w:rsidRPr="00D9105A">
        <w:rPr>
          <w:rFonts w:ascii="Times New Roman" w:hAnsi="Times New Roman"/>
          <w:color w:val="000000"/>
          <w:sz w:val="28"/>
          <w:lang w:val="ru-RU"/>
        </w:rPr>
        <w:t>различать понятия «атмосфера», «тропосфера», «стратосфера», «верхние слои атмосферы»;</w:t>
      </w:r>
    </w:p>
    <w:p w:rsidR="009614D5" w:rsidRPr="00D9105A" w:rsidRDefault="00241AD4">
      <w:pPr>
        <w:numPr>
          <w:ilvl w:val="0"/>
          <w:numId w:val="11"/>
        </w:numPr>
        <w:spacing w:after="0" w:line="264" w:lineRule="auto"/>
        <w:jc w:val="both"/>
        <w:rPr>
          <w:lang w:val="ru-RU"/>
        </w:rPr>
      </w:pPr>
      <w:r w:rsidRPr="00D9105A">
        <w:rPr>
          <w:rFonts w:ascii="Times New Roman" w:hAnsi="Times New Roman"/>
          <w:color w:val="000000"/>
          <w:sz w:val="28"/>
          <w:lang w:val="ru-RU"/>
        </w:rPr>
        <w:t>применять понятия «атмосферное давление», «ветер», «атмосферные осадки», «воздушные массы» для решения учебных и (или) практико-ориентированных задач;</w:t>
      </w:r>
    </w:p>
    <w:p w:rsidR="009614D5" w:rsidRPr="00D9105A" w:rsidRDefault="00241AD4">
      <w:pPr>
        <w:numPr>
          <w:ilvl w:val="0"/>
          <w:numId w:val="11"/>
        </w:numPr>
        <w:spacing w:after="0" w:line="264" w:lineRule="auto"/>
        <w:jc w:val="both"/>
        <w:rPr>
          <w:lang w:val="ru-RU"/>
        </w:rPr>
      </w:pPr>
      <w:r w:rsidRPr="00D9105A">
        <w:rPr>
          <w:rFonts w:ascii="Times New Roman" w:hAnsi="Times New Roman"/>
          <w:color w:val="000000"/>
          <w:sz w:val="28"/>
          <w:lang w:val="ru-RU"/>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p w:rsidR="009614D5" w:rsidRPr="00D9105A" w:rsidRDefault="00241AD4">
      <w:pPr>
        <w:numPr>
          <w:ilvl w:val="0"/>
          <w:numId w:val="11"/>
        </w:numPr>
        <w:spacing w:after="0" w:line="264" w:lineRule="auto"/>
        <w:jc w:val="both"/>
        <w:rPr>
          <w:lang w:val="ru-RU"/>
        </w:rPr>
      </w:pPr>
      <w:r w:rsidRPr="00D9105A">
        <w:rPr>
          <w:rFonts w:ascii="Times New Roman" w:hAnsi="Times New Roman"/>
          <w:color w:val="000000"/>
          <w:sz w:val="28"/>
          <w:lang w:val="ru-RU"/>
        </w:rPr>
        <w:t>проводить измерения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w:t>
      </w:r>
    </w:p>
    <w:p w:rsidR="009614D5" w:rsidRDefault="00241AD4">
      <w:pPr>
        <w:numPr>
          <w:ilvl w:val="0"/>
          <w:numId w:val="11"/>
        </w:numPr>
        <w:spacing w:after="0" w:line="264" w:lineRule="auto"/>
        <w:jc w:val="both"/>
      </w:pPr>
      <w:r>
        <w:rPr>
          <w:rFonts w:ascii="Times New Roman" w:hAnsi="Times New Roman"/>
          <w:color w:val="000000"/>
          <w:sz w:val="28"/>
        </w:rPr>
        <w:t>называть границы биосферы;</w:t>
      </w:r>
    </w:p>
    <w:p w:rsidR="009614D5" w:rsidRPr="00D9105A" w:rsidRDefault="00241AD4">
      <w:pPr>
        <w:numPr>
          <w:ilvl w:val="0"/>
          <w:numId w:val="11"/>
        </w:numPr>
        <w:spacing w:after="0" w:line="264" w:lineRule="auto"/>
        <w:jc w:val="both"/>
        <w:rPr>
          <w:lang w:val="ru-RU"/>
        </w:rPr>
      </w:pPr>
      <w:r w:rsidRPr="00D9105A">
        <w:rPr>
          <w:rFonts w:ascii="Times New Roman" w:hAnsi="Times New Roman"/>
          <w:color w:val="000000"/>
          <w:sz w:val="28"/>
          <w:lang w:val="ru-RU"/>
        </w:rPr>
        <w:t>приводить примеры приспособления живых организмов к среде обитания в разных природных зонах;</w:t>
      </w:r>
    </w:p>
    <w:p w:rsidR="009614D5" w:rsidRPr="00D9105A" w:rsidRDefault="00241AD4">
      <w:pPr>
        <w:numPr>
          <w:ilvl w:val="0"/>
          <w:numId w:val="11"/>
        </w:numPr>
        <w:spacing w:after="0" w:line="264" w:lineRule="auto"/>
        <w:jc w:val="both"/>
        <w:rPr>
          <w:lang w:val="ru-RU"/>
        </w:rPr>
      </w:pPr>
      <w:r w:rsidRPr="00D9105A">
        <w:rPr>
          <w:rFonts w:ascii="Times New Roman" w:hAnsi="Times New Roman"/>
          <w:color w:val="000000"/>
          <w:sz w:val="28"/>
          <w:lang w:val="ru-RU"/>
        </w:rPr>
        <w:lastRenderedPageBreak/>
        <w:t>различать растительный и животный мир разных территорий Земли;</w:t>
      </w:r>
    </w:p>
    <w:p w:rsidR="009614D5" w:rsidRPr="00D9105A" w:rsidRDefault="00241AD4">
      <w:pPr>
        <w:numPr>
          <w:ilvl w:val="0"/>
          <w:numId w:val="11"/>
        </w:numPr>
        <w:spacing w:after="0" w:line="264" w:lineRule="auto"/>
        <w:jc w:val="both"/>
        <w:rPr>
          <w:lang w:val="ru-RU"/>
        </w:rPr>
      </w:pPr>
      <w:r w:rsidRPr="00D9105A">
        <w:rPr>
          <w:rFonts w:ascii="Times New Roman" w:hAnsi="Times New Roman"/>
          <w:color w:val="000000"/>
          <w:sz w:val="28"/>
          <w:lang w:val="ru-RU"/>
        </w:rPr>
        <w:t>объяснять взаимосвязи компонентов природы в природно-территориальном комплексе;</w:t>
      </w:r>
    </w:p>
    <w:p w:rsidR="009614D5" w:rsidRPr="00D9105A" w:rsidRDefault="00241AD4">
      <w:pPr>
        <w:numPr>
          <w:ilvl w:val="0"/>
          <w:numId w:val="11"/>
        </w:numPr>
        <w:spacing w:after="0" w:line="264" w:lineRule="auto"/>
        <w:jc w:val="both"/>
        <w:rPr>
          <w:lang w:val="ru-RU"/>
        </w:rPr>
      </w:pPr>
      <w:r w:rsidRPr="00D9105A">
        <w:rPr>
          <w:rFonts w:ascii="Times New Roman" w:hAnsi="Times New Roman"/>
          <w:color w:val="000000"/>
          <w:sz w:val="28"/>
          <w:lang w:val="ru-RU"/>
        </w:rPr>
        <w:t>сравнивать особенности растительного и животного мира в различных природных зонах;</w:t>
      </w:r>
    </w:p>
    <w:p w:rsidR="009614D5" w:rsidRPr="00D9105A" w:rsidRDefault="00241AD4">
      <w:pPr>
        <w:numPr>
          <w:ilvl w:val="0"/>
          <w:numId w:val="11"/>
        </w:numPr>
        <w:spacing w:after="0" w:line="264" w:lineRule="auto"/>
        <w:jc w:val="both"/>
        <w:rPr>
          <w:lang w:val="ru-RU"/>
        </w:rPr>
      </w:pPr>
      <w:r w:rsidRPr="00D9105A">
        <w:rPr>
          <w:rFonts w:ascii="Times New Roman" w:hAnsi="Times New Roman"/>
          <w:color w:val="000000"/>
          <w:sz w:val="28"/>
          <w:lang w:val="ru-RU"/>
        </w:rPr>
        <w:t>применять понятия «почва», «плодородие почв», «природный комплекс», «природно-территориальный комплекс», «круговорот веществ в природе» для решения учебных и (или) практико-ориентированных задач;</w:t>
      </w:r>
    </w:p>
    <w:p w:rsidR="009614D5" w:rsidRPr="00D9105A" w:rsidRDefault="00241AD4">
      <w:pPr>
        <w:numPr>
          <w:ilvl w:val="0"/>
          <w:numId w:val="11"/>
        </w:numPr>
        <w:spacing w:after="0" w:line="264" w:lineRule="auto"/>
        <w:jc w:val="both"/>
        <w:rPr>
          <w:lang w:val="ru-RU"/>
        </w:rPr>
      </w:pPr>
      <w:r w:rsidRPr="00D9105A">
        <w:rPr>
          <w:rFonts w:ascii="Times New Roman" w:hAnsi="Times New Roman"/>
          <w:color w:val="000000"/>
          <w:sz w:val="28"/>
          <w:lang w:val="ru-RU"/>
        </w:rPr>
        <w:t>сравнивать плодородие почв в различных природных зонах;</w:t>
      </w:r>
    </w:p>
    <w:p w:rsidR="009614D5" w:rsidRPr="00D9105A" w:rsidRDefault="00241AD4">
      <w:pPr>
        <w:numPr>
          <w:ilvl w:val="0"/>
          <w:numId w:val="11"/>
        </w:numPr>
        <w:spacing w:after="0" w:line="264" w:lineRule="auto"/>
        <w:jc w:val="both"/>
        <w:rPr>
          <w:lang w:val="ru-RU"/>
        </w:rPr>
      </w:pPr>
      <w:r w:rsidRPr="00D9105A">
        <w:rPr>
          <w:rFonts w:ascii="Times New Roman" w:hAnsi="Times New Roman"/>
          <w:color w:val="000000"/>
          <w:sz w:val="28"/>
          <w:lang w:val="ru-RU"/>
        </w:rPr>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p w:rsidR="009614D5" w:rsidRPr="00D9105A" w:rsidRDefault="009614D5">
      <w:pPr>
        <w:spacing w:after="0" w:line="264" w:lineRule="auto"/>
        <w:ind w:left="120"/>
        <w:jc w:val="both"/>
        <w:rPr>
          <w:lang w:val="ru-RU"/>
        </w:rPr>
      </w:pPr>
    </w:p>
    <w:p w:rsidR="009614D5" w:rsidRDefault="00241AD4">
      <w:pPr>
        <w:spacing w:after="0" w:line="264" w:lineRule="auto"/>
        <w:ind w:left="120"/>
        <w:jc w:val="both"/>
      </w:pPr>
      <w:r>
        <w:rPr>
          <w:rFonts w:ascii="Times New Roman" w:hAnsi="Times New Roman"/>
          <w:b/>
          <w:color w:val="000000"/>
          <w:sz w:val="28"/>
        </w:rPr>
        <w:t>7 КЛАСС</w:t>
      </w:r>
    </w:p>
    <w:p w:rsidR="009614D5" w:rsidRDefault="009614D5">
      <w:pPr>
        <w:spacing w:after="0" w:line="264" w:lineRule="auto"/>
        <w:ind w:left="120"/>
        <w:jc w:val="both"/>
      </w:pPr>
    </w:p>
    <w:p w:rsidR="009614D5" w:rsidRPr="00D9105A" w:rsidRDefault="00241AD4">
      <w:pPr>
        <w:numPr>
          <w:ilvl w:val="0"/>
          <w:numId w:val="12"/>
        </w:numPr>
        <w:spacing w:after="0" w:line="264" w:lineRule="auto"/>
        <w:jc w:val="both"/>
        <w:rPr>
          <w:lang w:val="ru-RU"/>
        </w:rPr>
      </w:pPr>
      <w:r w:rsidRPr="00D9105A">
        <w:rPr>
          <w:rFonts w:ascii="Times New Roman" w:hAnsi="Times New Roman"/>
          <w:color w:val="000000"/>
          <w:sz w:val="28"/>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p w:rsidR="009614D5" w:rsidRPr="00D9105A" w:rsidRDefault="00241AD4">
      <w:pPr>
        <w:numPr>
          <w:ilvl w:val="0"/>
          <w:numId w:val="12"/>
        </w:numPr>
        <w:spacing w:after="0" w:line="264" w:lineRule="auto"/>
        <w:jc w:val="both"/>
        <w:rPr>
          <w:lang w:val="ru-RU"/>
        </w:rPr>
      </w:pPr>
      <w:r w:rsidRPr="00D9105A">
        <w:rPr>
          <w:rFonts w:ascii="Times New Roman" w:hAnsi="Times New Roman"/>
          <w:color w:val="000000"/>
          <w:sz w:val="28"/>
          <w:lang w:val="ru-RU"/>
        </w:rPr>
        <w:t>называть: строение и свойства (целостность, зональность, ритмичность) географической оболочки;</w:t>
      </w:r>
    </w:p>
    <w:p w:rsidR="009614D5" w:rsidRPr="00D9105A" w:rsidRDefault="00241AD4">
      <w:pPr>
        <w:numPr>
          <w:ilvl w:val="0"/>
          <w:numId w:val="12"/>
        </w:numPr>
        <w:spacing w:after="0" w:line="264" w:lineRule="auto"/>
        <w:jc w:val="both"/>
        <w:rPr>
          <w:lang w:val="ru-RU"/>
        </w:rPr>
      </w:pPr>
      <w:r w:rsidRPr="00D9105A">
        <w:rPr>
          <w:rFonts w:ascii="Times New Roman" w:hAnsi="Times New Roman"/>
          <w:color w:val="000000"/>
          <w:sz w:val="28"/>
          <w:lang w:val="ru-RU"/>
        </w:rPr>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p w:rsidR="009614D5" w:rsidRPr="00D9105A" w:rsidRDefault="00241AD4">
      <w:pPr>
        <w:numPr>
          <w:ilvl w:val="0"/>
          <w:numId w:val="12"/>
        </w:numPr>
        <w:spacing w:after="0" w:line="264" w:lineRule="auto"/>
        <w:jc w:val="both"/>
        <w:rPr>
          <w:lang w:val="ru-RU"/>
        </w:rPr>
      </w:pPr>
      <w:r w:rsidRPr="00D9105A">
        <w:rPr>
          <w:rFonts w:ascii="Times New Roman" w:hAnsi="Times New Roman"/>
          <w:color w:val="000000"/>
          <w:sz w:val="28"/>
          <w:lang w:val="ru-RU"/>
        </w:rPr>
        <w:t>определять природные зоны по их существенным признакам на основе интеграции и интерпретации информации об особенностях их природы;</w:t>
      </w:r>
    </w:p>
    <w:p w:rsidR="009614D5" w:rsidRPr="00D9105A" w:rsidRDefault="00241AD4">
      <w:pPr>
        <w:numPr>
          <w:ilvl w:val="0"/>
          <w:numId w:val="12"/>
        </w:numPr>
        <w:spacing w:after="0" w:line="264" w:lineRule="auto"/>
        <w:jc w:val="both"/>
        <w:rPr>
          <w:lang w:val="ru-RU"/>
        </w:rPr>
      </w:pPr>
      <w:r w:rsidRPr="00D9105A">
        <w:rPr>
          <w:rFonts w:ascii="Times New Roman" w:hAnsi="Times New Roman"/>
          <w:color w:val="000000"/>
          <w:sz w:val="28"/>
          <w:lang w:val="ru-RU"/>
        </w:rPr>
        <w:t>различать изученные процессы и явления, происходящие в географической оболочке;</w:t>
      </w:r>
    </w:p>
    <w:p w:rsidR="009614D5" w:rsidRPr="00D9105A" w:rsidRDefault="00241AD4">
      <w:pPr>
        <w:numPr>
          <w:ilvl w:val="0"/>
          <w:numId w:val="12"/>
        </w:numPr>
        <w:spacing w:after="0" w:line="264" w:lineRule="auto"/>
        <w:jc w:val="both"/>
        <w:rPr>
          <w:lang w:val="ru-RU"/>
        </w:rPr>
      </w:pPr>
      <w:r w:rsidRPr="00D9105A">
        <w:rPr>
          <w:rFonts w:ascii="Times New Roman" w:hAnsi="Times New Roman"/>
          <w:color w:val="000000"/>
          <w:sz w:val="28"/>
          <w:lang w:val="ru-RU"/>
        </w:rPr>
        <w:t>приводить примеры изменений в геосферах в результате деятельности человека;</w:t>
      </w:r>
    </w:p>
    <w:p w:rsidR="009614D5" w:rsidRPr="00D9105A" w:rsidRDefault="00241AD4">
      <w:pPr>
        <w:numPr>
          <w:ilvl w:val="0"/>
          <w:numId w:val="12"/>
        </w:numPr>
        <w:spacing w:after="0" w:line="264" w:lineRule="auto"/>
        <w:jc w:val="both"/>
        <w:rPr>
          <w:lang w:val="ru-RU"/>
        </w:rPr>
      </w:pPr>
      <w:r w:rsidRPr="00D9105A">
        <w:rPr>
          <w:rFonts w:ascii="Times New Roman" w:hAnsi="Times New Roman"/>
          <w:color w:val="000000"/>
          <w:sz w:val="28"/>
          <w:lang w:val="ru-RU"/>
        </w:rPr>
        <w:t>описывать закономерности изменения в пространстве рельефа, климата, внутренних вод и органического мира;</w:t>
      </w:r>
    </w:p>
    <w:p w:rsidR="009614D5" w:rsidRPr="00D9105A" w:rsidRDefault="00241AD4">
      <w:pPr>
        <w:numPr>
          <w:ilvl w:val="0"/>
          <w:numId w:val="12"/>
        </w:numPr>
        <w:spacing w:after="0" w:line="264" w:lineRule="auto"/>
        <w:jc w:val="both"/>
        <w:rPr>
          <w:lang w:val="ru-RU"/>
        </w:rPr>
      </w:pPr>
      <w:r w:rsidRPr="00D9105A">
        <w:rPr>
          <w:rFonts w:ascii="Times New Roman" w:hAnsi="Times New Roman"/>
          <w:color w:val="000000"/>
          <w:sz w:val="28"/>
          <w:lang w:val="ru-RU"/>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p w:rsidR="009614D5" w:rsidRPr="00D9105A" w:rsidRDefault="00241AD4">
      <w:pPr>
        <w:numPr>
          <w:ilvl w:val="0"/>
          <w:numId w:val="12"/>
        </w:numPr>
        <w:spacing w:after="0" w:line="264" w:lineRule="auto"/>
        <w:jc w:val="both"/>
        <w:rPr>
          <w:lang w:val="ru-RU"/>
        </w:rPr>
      </w:pPr>
      <w:r w:rsidRPr="00D9105A">
        <w:rPr>
          <w:rFonts w:ascii="Times New Roman" w:hAnsi="Times New Roman"/>
          <w:color w:val="000000"/>
          <w:sz w:val="28"/>
          <w:lang w:val="ru-RU"/>
        </w:rPr>
        <w:t>называть особенности географических процессов на границах литосферных плит с учётом характера взаимодействия и типа земной коры;</w:t>
      </w:r>
    </w:p>
    <w:p w:rsidR="009614D5" w:rsidRPr="00D9105A" w:rsidRDefault="00241AD4">
      <w:pPr>
        <w:numPr>
          <w:ilvl w:val="0"/>
          <w:numId w:val="12"/>
        </w:numPr>
        <w:spacing w:after="0" w:line="264" w:lineRule="auto"/>
        <w:jc w:val="both"/>
        <w:rPr>
          <w:lang w:val="ru-RU"/>
        </w:rPr>
      </w:pPr>
      <w:r w:rsidRPr="00D9105A">
        <w:rPr>
          <w:rFonts w:ascii="Times New Roman" w:hAnsi="Times New Roman"/>
          <w:color w:val="000000"/>
          <w:sz w:val="28"/>
          <w:lang w:val="ru-RU"/>
        </w:rPr>
        <w:lastRenderedPageBreak/>
        <w:t>устанавливать (используя географические карты) взаимосвязи между движением литосферных плит и размещением крупных форм рельефа;</w:t>
      </w:r>
    </w:p>
    <w:p w:rsidR="009614D5" w:rsidRPr="00D9105A" w:rsidRDefault="00241AD4">
      <w:pPr>
        <w:numPr>
          <w:ilvl w:val="0"/>
          <w:numId w:val="12"/>
        </w:numPr>
        <w:spacing w:after="0" w:line="264" w:lineRule="auto"/>
        <w:jc w:val="both"/>
        <w:rPr>
          <w:lang w:val="ru-RU"/>
        </w:rPr>
      </w:pPr>
      <w:r w:rsidRPr="00D9105A">
        <w:rPr>
          <w:rFonts w:ascii="Times New Roman" w:hAnsi="Times New Roman"/>
          <w:color w:val="000000"/>
          <w:sz w:val="28"/>
          <w:lang w:val="ru-RU"/>
        </w:rPr>
        <w:t>классифицировать воздушные массы Земли, типы климата по заданным показателям;</w:t>
      </w:r>
    </w:p>
    <w:p w:rsidR="009614D5" w:rsidRPr="00D9105A" w:rsidRDefault="00241AD4">
      <w:pPr>
        <w:numPr>
          <w:ilvl w:val="0"/>
          <w:numId w:val="12"/>
        </w:numPr>
        <w:spacing w:after="0" w:line="264" w:lineRule="auto"/>
        <w:jc w:val="both"/>
        <w:rPr>
          <w:lang w:val="ru-RU"/>
        </w:rPr>
      </w:pPr>
      <w:r w:rsidRPr="00D9105A">
        <w:rPr>
          <w:rFonts w:ascii="Times New Roman" w:hAnsi="Times New Roman"/>
          <w:color w:val="000000"/>
          <w:sz w:val="28"/>
          <w:lang w:val="ru-RU"/>
        </w:rPr>
        <w:t>объяснять образование тропических муссонов, пассатов тропических широт, западных ветров;</w:t>
      </w:r>
    </w:p>
    <w:p w:rsidR="009614D5" w:rsidRPr="00D9105A" w:rsidRDefault="00241AD4">
      <w:pPr>
        <w:numPr>
          <w:ilvl w:val="0"/>
          <w:numId w:val="12"/>
        </w:numPr>
        <w:spacing w:after="0" w:line="264" w:lineRule="auto"/>
        <w:jc w:val="both"/>
        <w:rPr>
          <w:lang w:val="ru-RU"/>
        </w:rPr>
      </w:pPr>
      <w:r w:rsidRPr="00D9105A">
        <w:rPr>
          <w:rFonts w:ascii="Times New Roman" w:hAnsi="Times New Roman"/>
          <w:color w:val="000000"/>
          <w:sz w:val="28"/>
          <w:lang w:val="ru-RU"/>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
    <w:p w:rsidR="009614D5" w:rsidRPr="00D9105A" w:rsidRDefault="00241AD4">
      <w:pPr>
        <w:numPr>
          <w:ilvl w:val="0"/>
          <w:numId w:val="12"/>
        </w:numPr>
        <w:spacing w:after="0" w:line="264" w:lineRule="auto"/>
        <w:jc w:val="both"/>
        <w:rPr>
          <w:lang w:val="ru-RU"/>
        </w:rPr>
      </w:pPr>
      <w:r w:rsidRPr="00D9105A">
        <w:rPr>
          <w:rFonts w:ascii="Times New Roman" w:hAnsi="Times New Roman"/>
          <w:color w:val="000000"/>
          <w:sz w:val="28"/>
          <w:lang w:val="ru-RU"/>
        </w:rPr>
        <w:t>описывать климат территории по климатограмме;</w:t>
      </w:r>
    </w:p>
    <w:p w:rsidR="009614D5" w:rsidRPr="00D9105A" w:rsidRDefault="00241AD4">
      <w:pPr>
        <w:numPr>
          <w:ilvl w:val="0"/>
          <w:numId w:val="12"/>
        </w:numPr>
        <w:spacing w:after="0" w:line="264" w:lineRule="auto"/>
        <w:jc w:val="both"/>
        <w:rPr>
          <w:lang w:val="ru-RU"/>
        </w:rPr>
      </w:pPr>
      <w:r w:rsidRPr="00D9105A">
        <w:rPr>
          <w:rFonts w:ascii="Times New Roman" w:hAnsi="Times New Roman"/>
          <w:color w:val="000000"/>
          <w:sz w:val="28"/>
          <w:lang w:val="ru-RU"/>
        </w:rPr>
        <w:t>объяснять влияние климатообразующих факторов на климатические особенности территории;</w:t>
      </w:r>
    </w:p>
    <w:p w:rsidR="009614D5" w:rsidRPr="00D9105A" w:rsidRDefault="00241AD4">
      <w:pPr>
        <w:numPr>
          <w:ilvl w:val="0"/>
          <w:numId w:val="12"/>
        </w:numPr>
        <w:spacing w:after="0" w:line="264" w:lineRule="auto"/>
        <w:jc w:val="both"/>
        <w:rPr>
          <w:lang w:val="ru-RU"/>
        </w:rPr>
      </w:pPr>
      <w:r w:rsidRPr="00D9105A">
        <w:rPr>
          <w:rFonts w:ascii="Times New Roman" w:hAnsi="Times New Roman"/>
          <w:color w:val="000000"/>
          <w:sz w:val="28"/>
          <w:lang w:val="ru-RU"/>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p w:rsidR="009614D5" w:rsidRDefault="00241AD4">
      <w:pPr>
        <w:numPr>
          <w:ilvl w:val="0"/>
          <w:numId w:val="12"/>
        </w:numPr>
        <w:spacing w:after="0" w:line="264" w:lineRule="auto"/>
        <w:jc w:val="both"/>
      </w:pPr>
      <w:r>
        <w:rPr>
          <w:rFonts w:ascii="Times New Roman" w:hAnsi="Times New Roman"/>
          <w:color w:val="000000"/>
          <w:sz w:val="28"/>
        </w:rPr>
        <w:t>различать океанические течения;</w:t>
      </w:r>
    </w:p>
    <w:p w:rsidR="009614D5" w:rsidRPr="00D9105A" w:rsidRDefault="00241AD4">
      <w:pPr>
        <w:numPr>
          <w:ilvl w:val="0"/>
          <w:numId w:val="12"/>
        </w:numPr>
        <w:spacing w:after="0" w:line="264" w:lineRule="auto"/>
        <w:jc w:val="both"/>
        <w:rPr>
          <w:lang w:val="ru-RU"/>
        </w:rPr>
      </w:pPr>
      <w:r w:rsidRPr="00D9105A">
        <w:rPr>
          <w:rFonts w:ascii="Times New Roman" w:hAnsi="Times New Roman"/>
          <w:color w:val="000000"/>
          <w:sz w:val="28"/>
          <w:lang w:val="ru-RU"/>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p w:rsidR="009614D5" w:rsidRPr="00D9105A" w:rsidRDefault="00241AD4">
      <w:pPr>
        <w:numPr>
          <w:ilvl w:val="0"/>
          <w:numId w:val="12"/>
        </w:numPr>
        <w:spacing w:after="0" w:line="264" w:lineRule="auto"/>
        <w:jc w:val="both"/>
        <w:rPr>
          <w:lang w:val="ru-RU"/>
        </w:rPr>
      </w:pPr>
      <w:r w:rsidRPr="00D9105A">
        <w:rPr>
          <w:rFonts w:ascii="Times New Roman" w:hAnsi="Times New Roman"/>
          <w:color w:val="000000"/>
          <w:sz w:val="28"/>
          <w:lang w:val="ru-RU"/>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p w:rsidR="009614D5" w:rsidRPr="00D9105A" w:rsidRDefault="00241AD4">
      <w:pPr>
        <w:numPr>
          <w:ilvl w:val="0"/>
          <w:numId w:val="12"/>
        </w:numPr>
        <w:spacing w:after="0" w:line="264" w:lineRule="auto"/>
        <w:jc w:val="both"/>
        <w:rPr>
          <w:lang w:val="ru-RU"/>
        </w:rPr>
      </w:pPr>
      <w:r w:rsidRPr="00D9105A">
        <w:rPr>
          <w:rFonts w:ascii="Times New Roman" w:hAnsi="Times New Roman"/>
          <w:color w:val="000000"/>
          <w:sz w:val="28"/>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p w:rsidR="009614D5" w:rsidRPr="00D9105A" w:rsidRDefault="00241AD4">
      <w:pPr>
        <w:numPr>
          <w:ilvl w:val="0"/>
          <w:numId w:val="12"/>
        </w:numPr>
        <w:spacing w:after="0" w:line="264" w:lineRule="auto"/>
        <w:jc w:val="both"/>
        <w:rPr>
          <w:lang w:val="ru-RU"/>
        </w:rPr>
      </w:pPr>
      <w:r w:rsidRPr="00D9105A">
        <w:rPr>
          <w:rFonts w:ascii="Times New Roman" w:hAnsi="Times New Roman"/>
          <w:color w:val="000000"/>
          <w:sz w:val="28"/>
          <w:lang w:val="ru-RU"/>
        </w:rPr>
        <w:t>различать и сравнивать численность населения крупных стран мира;</w:t>
      </w:r>
    </w:p>
    <w:p w:rsidR="009614D5" w:rsidRPr="00D9105A" w:rsidRDefault="00241AD4">
      <w:pPr>
        <w:numPr>
          <w:ilvl w:val="0"/>
          <w:numId w:val="12"/>
        </w:numPr>
        <w:spacing w:after="0" w:line="264" w:lineRule="auto"/>
        <w:jc w:val="both"/>
        <w:rPr>
          <w:lang w:val="ru-RU"/>
        </w:rPr>
      </w:pPr>
      <w:r w:rsidRPr="00D9105A">
        <w:rPr>
          <w:rFonts w:ascii="Times New Roman" w:hAnsi="Times New Roman"/>
          <w:color w:val="000000"/>
          <w:sz w:val="28"/>
          <w:lang w:val="ru-RU"/>
        </w:rPr>
        <w:t>сравнивать плотность населения различных территорий;</w:t>
      </w:r>
    </w:p>
    <w:p w:rsidR="009614D5" w:rsidRPr="00D9105A" w:rsidRDefault="00241AD4">
      <w:pPr>
        <w:numPr>
          <w:ilvl w:val="0"/>
          <w:numId w:val="12"/>
        </w:numPr>
        <w:spacing w:after="0" w:line="264" w:lineRule="auto"/>
        <w:jc w:val="both"/>
        <w:rPr>
          <w:lang w:val="ru-RU"/>
        </w:rPr>
      </w:pPr>
      <w:r w:rsidRPr="00D9105A">
        <w:rPr>
          <w:rFonts w:ascii="Times New Roman" w:hAnsi="Times New Roman"/>
          <w:color w:val="000000"/>
          <w:sz w:val="28"/>
          <w:lang w:val="ru-RU"/>
        </w:rPr>
        <w:t>применять понятие «плотность населения» для решения учебных и (или) практико-ориентированных задач;</w:t>
      </w:r>
    </w:p>
    <w:p w:rsidR="009614D5" w:rsidRPr="00D9105A" w:rsidRDefault="00241AD4">
      <w:pPr>
        <w:numPr>
          <w:ilvl w:val="0"/>
          <w:numId w:val="12"/>
        </w:numPr>
        <w:spacing w:after="0" w:line="264" w:lineRule="auto"/>
        <w:jc w:val="both"/>
        <w:rPr>
          <w:lang w:val="ru-RU"/>
        </w:rPr>
      </w:pPr>
      <w:r w:rsidRPr="00D9105A">
        <w:rPr>
          <w:rFonts w:ascii="Times New Roman" w:hAnsi="Times New Roman"/>
          <w:color w:val="000000"/>
          <w:sz w:val="28"/>
          <w:lang w:val="ru-RU"/>
        </w:rPr>
        <w:t>различать городские и сельские поселения;</w:t>
      </w:r>
    </w:p>
    <w:p w:rsidR="009614D5" w:rsidRPr="00D9105A" w:rsidRDefault="00241AD4">
      <w:pPr>
        <w:numPr>
          <w:ilvl w:val="0"/>
          <w:numId w:val="12"/>
        </w:numPr>
        <w:spacing w:after="0" w:line="264" w:lineRule="auto"/>
        <w:jc w:val="both"/>
        <w:rPr>
          <w:lang w:val="ru-RU"/>
        </w:rPr>
      </w:pPr>
      <w:r w:rsidRPr="00D9105A">
        <w:rPr>
          <w:rFonts w:ascii="Times New Roman" w:hAnsi="Times New Roman"/>
          <w:color w:val="000000"/>
          <w:sz w:val="28"/>
          <w:lang w:val="ru-RU"/>
        </w:rPr>
        <w:t>приводить примеры крупнейших городов мира;</w:t>
      </w:r>
    </w:p>
    <w:p w:rsidR="009614D5" w:rsidRPr="00D9105A" w:rsidRDefault="00241AD4">
      <w:pPr>
        <w:numPr>
          <w:ilvl w:val="0"/>
          <w:numId w:val="12"/>
        </w:numPr>
        <w:spacing w:after="0" w:line="264" w:lineRule="auto"/>
        <w:jc w:val="both"/>
        <w:rPr>
          <w:lang w:val="ru-RU"/>
        </w:rPr>
      </w:pPr>
      <w:r w:rsidRPr="00D9105A">
        <w:rPr>
          <w:rFonts w:ascii="Times New Roman" w:hAnsi="Times New Roman"/>
          <w:color w:val="000000"/>
          <w:sz w:val="28"/>
          <w:lang w:val="ru-RU"/>
        </w:rPr>
        <w:t>приводить примеры мировых и национальных религий;</w:t>
      </w:r>
    </w:p>
    <w:p w:rsidR="009614D5" w:rsidRDefault="00241AD4">
      <w:pPr>
        <w:numPr>
          <w:ilvl w:val="0"/>
          <w:numId w:val="12"/>
        </w:numPr>
        <w:spacing w:after="0" w:line="264" w:lineRule="auto"/>
        <w:jc w:val="both"/>
      </w:pPr>
      <w:r>
        <w:rPr>
          <w:rFonts w:ascii="Times New Roman" w:hAnsi="Times New Roman"/>
          <w:color w:val="000000"/>
          <w:sz w:val="28"/>
        </w:rPr>
        <w:t>проводить языковую классификацию народов;</w:t>
      </w:r>
    </w:p>
    <w:p w:rsidR="009614D5" w:rsidRPr="00D9105A" w:rsidRDefault="00241AD4">
      <w:pPr>
        <w:numPr>
          <w:ilvl w:val="0"/>
          <w:numId w:val="12"/>
        </w:numPr>
        <w:spacing w:after="0" w:line="264" w:lineRule="auto"/>
        <w:jc w:val="both"/>
        <w:rPr>
          <w:lang w:val="ru-RU"/>
        </w:rPr>
      </w:pPr>
      <w:r w:rsidRPr="00D9105A">
        <w:rPr>
          <w:rFonts w:ascii="Times New Roman" w:hAnsi="Times New Roman"/>
          <w:color w:val="000000"/>
          <w:sz w:val="28"/>
          <w:lang w:val="ru-RU"/>
        </w:rPr>
        <w:t>различать основные виды хозяйственной деятельности людей на различных территориях;</w:t>
      </w:r>
    </w:p>
    <w:p w:rsidR="009614D5" w:rsidRPr="00D9105A" w:rsidRDefault="00241AD4">
      <w:pPr>
        <w:numPr>
          <w:ilvl w:val="0"/>
          <w:numId w:val="12"/>
        </w:numPr>
        <w:spacing w:after="0" w:line="264" w:lineRule="auto"/>
        <w:jc w:val="both"/>
        <w:rPr>
          <w:lang w:val="ru-RU"/>
        </w:rPr>
      </w:pPr>
      <w:r w:rsidRPr="00D9105A">
        <w:rPr>
          <w:rFonts w:ascii="Times New Roman" w:hAnsi="Times New Roman"/>
          <w:color w:val="000000"/>
          <w:sz w:val="28"/>
          <w:lang w:val="ru-RU"/>
        </w:rPr>
        <w:t>определять страны по их существенным признакам;</w:t>
      </w:r>
    </w:p>
    <w:p w:rsidR="009614D5" w:rsidRPr="00D9105A" w:rsidRDefault="00241AD4">
      <w:pPr>
        <w:numPr>
          <w:ilvl w:val="0"/>
          <w:numId w:val="12"/>
        </w:numPr>
        <w:spacing w:after="0" w:line="264" w:lineRule="auto"/>
        <w:jc w:val="both"/>
        <w:rPr>
          <w:lang w:val="ru-RU"/>
        </w:rPr>
      </w:pPr>
      <w:r w:rsidRPr="00D9105A">
        <w:rPr>
          <w:rFonts w:ascii="Times New Roman" w:hAnsi="Times New Roman"/>
          <w:color w:val="000000"/>
          <w:sz w:val="28"/>
          <w:lang w:val="ru-RU"/>
        </w:rPr>
        <w:lastRenderedPageBreak/>
        <w:t>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p w:rsidR="009614D5" w:rsidRPr="00D9105A" w:rsidRDefault="00241AD4">
      <w:pPr>
        <w:numPr>
          <w:ilvl w:val="0"/>
          <w:numId w:val="12"/>
        </w:numPr>
        <w:spacing w:after="0" w:line="264" w:lineRule="auto"/>
        <w:jc w:val="both"/>
        <w:rPr>
          <w:lang w:val="ru-RU"/>
        </w:rPr>
      </w:pPr>
      <w:r w:rsidRPr="00D9105A">
        <w:rPr>
          <w:rFonts w:ascii="Times New Roman" w:hAnsi="Times New Roman"/>
          <w:color w:val="000000"/>
          <w:sz w:val="28"/>
          <w:lang w:val="ru-RU"/>
        </w:rPr>
        <w:t>объяснять особенности природы, населения и хозяйства отдельных территорий;</w:t>
      </w:r>
    </w:p>
    <w:p w:rsidR="009614D5" w:rsidRPr="00D9105A" w:rsidRDefault="00241AD4">
      <w:pPr>
        <w:numPr>
          <w:ilvl w:val="0"/>
          <w:numId w:val="12"/>
        </w:numPr>
        <w:spacing w:after="0" w:line="264" w:lineRule="auto"/>
        <w:jc w:val="both"/>
        <w:rPr>
          <w:lang w:val="ru-RU"/>
        </w:rPr>
      </w:pPr>
      <w:r w:rsidRPr="00D9105A">
        <w:rPr>
          <w:rFonts w:ascii="Times New Roman" w:hAnsi="Times New Roman"/>
          <w:color w:val="000000"/>
          <w:sz w:val="28"/>
          <w:lang w:val="ru-RU"/>
        </w:rPr>
        <w:t>использовать знания о населении материков и стран для решения различных учебных и практико-ориентированных задач;</w:t>
      </w:r>
    </w:p>
    <w:p w:rsidR="009614D5" w:rsidRPr="00D9105A" w:rsidRDefault="00241AD4">
      <w:pPr>
        <w:numPr>
          <w:ilvl w:val="0"/>
          <w:numId w:val="12"/>
        </w:numPr>
        <w:spacing w:after="0" w:line="264" w:lineRule="auto"/>
        <w:jc w:val="both"/>
        <w:rPr>
          <w:lang w:val="ru-RU"/>
        </w:rPr>
      </w:pPr>
      <w:r w:rsidRPr="00D9105A">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p w:rsidR="009614D5" w:rsidRPr="00D9105A" w:rsidRDefault="00241AD4">
      <w:pPr>
        <w:numPr>
          <w:ilvl w:val="0"/>
          <w:numId w:val="12"/>
        </w:numPr>
        <w:spacing w:after="0" w:line="264" w:lineRule="auto"/>
        <w:jc w:val="both"/>
        <w:rPr>
          <w:lang w:val="ru-RU"/>
        </w:rPr>
      </w:pPr>
      <w:r w:rsidRPr="00D9105A">
        <w:rPr>
          <w:rFonts w:ascii="Times New Roman" w:hAnsi="Times New Roman"/>
          <w:color w:val="000000"/>
          <w:sz w:val="28"/>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9614D5" w:rsidRPr="00D9105A" w:rsidRDefault="00241AD4">
      <w:pPr>
        <w:numPr>
          <w:ilvl w:val="0"/>
          <w:numId w:val="12"/>
        </w:numPr>
        <w:spacing w:after="0" w:line="264" w:lineRule="auto"/>
        <w:jc w:val="both"/>
        <w:rPr>
          <w:lang w:val="ru-RU"/>
        </w:rPr>
      </w:pPr>
      <w:r w:rsidRPr="00D9105A">
        <w:rPr>
          <w:rFonts w:ascii="Times New Roman" w:hAnsi="Times New Roman"/>
          <w:color w:val="000000"/>
          <w:sz w:val="28"/>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p w:rsidR="009614D5" w:rsidRPr="00D9105A" w:rsidRDefault="00241AD4">
      <w:pPr>
        <w:numPr>
          <w:ilvl w:val="0"/>
          <w:numId w:val="12"/>
        </w:numPr>
        <w:spacing w:after="0" w:line="264" w:lineRule="auto"/>
        <w:jc w:val="both"/>
        <w:rPr>
          <w:lang w:val="ru-RU"/>
        </w:rPr>
      </w:pPr>
      <w:r w:rsidRPr="00D9105A">
        <w:rPr>
          <w:rFonts w:ascii="Times New Roman" w:hAnsi="Times New Roman"/>
          <w:color w:val="000000"/>
          <w:sz w:val="28"/>
          <w:lang w:val="ru-RU"/>
        </w:rPr>
        <w:t>приводить примеры взаимодействия природы и общества в пределах отдельных территорий;</w:t>
      </w:r>
    </w:p>
    <w:p w:rsidR="009614D5" w:rsidRPr="00D9105A" w:rsidRDefault="00241AD4">
      <w:pPr>
        <w:numPr>
          <w:ilvl w:val="0"/>
          <w:numId w:val="12"/>
        </w:numPr>
        <w:spacing w:after="0" w:line="264" w:lineRule="auto"/>
        <w:jc w:val="both"/>
        <w:rPr>
          <w:lang w:val="ru-RU"/>
        </w:rPr>
      </w:pPr>
      <w:r w:rsidRPr="00D9105A">
        <w:rPr>
          <w:rFonts w:ascii="Times New Roman" w:hAnsi="Times New Roman"/>
          <w:color w:val="000000"/>
          <w:sz w:val="28"/>
          <w:lang w:val="ru-RU"/>
        </w:rPr>
        <w:t>распознавать проявления глобальных проблем человечества (экологическая, сырьевая, энергетическая, преодоления отсталости стран, продовольственная) на локальном и региональном уровнях и приводить примеры международного сотрудничества по их преодолению.</w:t>
      </w:r>
    </w:p>
    <w:p w:rsidR="009614D5" w:rsidRPr="00D9105A" w:rsidRDefault="009614D5">
      <w:pPr>
        <w:spacing w:after="0" w:line="264" w:lineRule="auto"/>
        <w:ind w:left="120"/>
        <w:jc w:val="both"/>
        <w:rPr>
          <w:lang w:val="ru-RU"/>
        </w:rPr>
      </w:pPr>
    </w:p>
    <w:p w:rsidR="009614D5" w:rsidRDefault="00241AD4">
      <w:pPr>
        <w:spacing w:after="0" w:line="264" w:lineRule="auto"/>
        <w:ind w:left="120"/>
        <w:jc w:val="both"/>
      </w:pPr>
      <w:r>
        <w:rPr>
          <w:rFonts w:ascii="Times New Roman" w:hAnsi="Times New Roman"/>
          <w:b/>
          <w:color w:val="000000"/>
          <w:sz w:val="28"/>
        </w:rPr>
        <w:t>8 КЛАСС</w:t>
      </w:r>
    </w:p>
    <w:p w:rsidR="009614D5" w:rsidRDefault="009614D5">
      <w:pPr>
        <w:spacing w:after="0" w:line="264" w:lineRule="auto"/>
        <w:ind w:left="120"/>
        <w:jc w:val="both"/>
      </w:pPr>
    </w:p>
    <w:p w:rsidR="009614D5" w:rsidRPr="00D9105A" w:rsidRDefault="00241AD4">
      <w:pPr>
        <w:numPr>
          <w:ilvl w:val="0"/>
          <w:numId w:val="13"/>
        </w:numPr>
        <w:spacing w:after="0" w:line="264" w:lineRule="auto"/>
        <w:jc w:val="both"/>
        <w:rPr>
          <w:lang w:val="ru-RU"/>
        </w:rPr>
      </w:pPr>
      <w:r w:rsidRPr="00D9105A">
        <w:rPr>
          <w:rFonts w:ascii="Times New Roman" w:hAnsi="Times New Roman"/>
          <w:color w:val="000000"/>
          <w:sz w:val="28"/>
          <w:lang w:val="ru-RU"/>
        </w:rPr>
        <w:t>Характеризовать основные этапы истории формирования и изучения территории России;</w:t>
      </w:r>
    </w:p>
    <w:p w:rsidR="009614D5" w:rsidRPr="00D9105A" w:rsidRDefault="00241AD4">
      <w:pPr>
        <w:numPr>
          <w:ilvl w:val="0"/>
          <w:numId w:val="13"/>
        </w:numPr>
        <w:spacing w:after="0" w:line="264" w:lineRule="auto"/>
        <w:jc w:val="both"/>
        <w:rPr>
          <w:lang w:val="ru-RU"/>
        </w:rPr>
      </w:pPr>
      <w:r w:rsidRPr="00D9105A">
        <w:rPr>
          <w:rFonts w:ascii="Times New Roman" w:hAnsi="Times New Roman"/>
          <w:color w:val="000000"/>
          <w:sz w:val="28"/>
          <w:lang w:val="ru-RU"/>
        </w:rPr>
        <w:t>находить в различных источниках информации факты, позволяющие определить вклад российских учёных и путешественников в освоение страны;</w:t>
      </w:r>
    </w:p>
    <w:p w:rsidR="009614D5" w:rsidRPr="00D9105A" w:rsidRDefault="00241AD4">
      <w:pPr>
        <w:numPr>
          <w:ilvl w:val="0"/>
          <w:numId w:val="13"/>
        </w:numPr>
        <w:spacing w:after="0" w:line="264" w:lineRule="auto"/>
        <w:jc w:val="both"/>
        <w:rPr>
          <w:lang w:val="ru-RU"/>
        </w:rPr>
      </w:pPr>
      <w:r w:rsidRPr="00D9105A">
        <w:rPr>
          <w:rFonts w:ascii="Times New Roman" w:hAnsi="Times New Roman"/>
          <w:color w:val="000000"/>
          <w:sz w:val="28"/>
          <w:lang w:val="ru-RU"/>
        </w:rPr>
        <w:t>характеризовать географическое положение России с использованием информации из различных источников;</w:t>
      </w:r>
    </w:p>
    <w:p w:rsidR="009614D5" w:rsidRPr="00D9105A" w:rsidRDefault="00241AD4">
      <w:pPr>
        <w:numPr>
          <w:ilvl w:val="0"/>
          <w:numId w:val="13"/>
        </w:numPr>
        <w:spacing w:after="0" w:line="264" w:lineRule="auto"/>
        <w:jc w:val="both"/>
        <w:rPr>
          <w:lang w:val="ru-RU"/>
        </w:rPr>
      </w:pPr>
      <w:r w:rsidRPr="00D9105A">
        <w:rPr>
          <w:rFonts w:ascii="Times New Roman" w:hAnsi="Times New Roman"/>
          <w:color w:val="000000"/>
          <w:sz w:val="28"/>
          <w:lang w:val="ru-RU"/>
        </w:rPr>
        <w:t>различать федеральные округа, крупные географические районы и макрорегионы России;</w:t>
      </w:r>
    </w:p>
    <w:p w:rsidR="009614D5" w:rsidRPr="00D9105A" w:rsidRDefault="00241AD4">
      <w:pPr>
        <w:numPr>
          <w:ilvl w:val="0"/>
          <w:numId w:val="13"/>
        </w:numPr>
        <w:spacing w:after="0" w:line="264" w:lineRule="auto"/>
        <w:jc w:val="both"/>
        <w:rPr>
          <w:lang w:val="ru-RU"/>
        </w:rPr>
      </w:pPr>
      <w:r w:rsidRPr="00D9105A">
        <w:rPr>
          <w:rFonts w:ascii="Times New Roman" w:hAnsi="Times New Roman"/>
          <w:color w:val="000000"/>
          <w:sz w:val="28"/>
          <w:lang w:val="ru-RU"/>
        </w:rPr>
        <w:lastRenderedPageBreak/>
        <w:t>приводить примеры субъектов Российской Федерации разных видов и показывать их на географической карте;</w:t>
      </w:r>
    </w:p>
    <w:p w:rsidR="009614D5" w:rsidRPr="00D9105A" w:rsidRDefault="00241AD4">
      <w:pPr>
        <w:numPr>
          <w:ilvl w:val="0"/>
          <w:numId w:val="13"/>
        </w:numPr>
        <w:spacing w:after="0" w:line="264" w:lineRule="auto"/>
        <w:jc w:val="both"/>
        <w:rPr>
          <w:lang w:val="ru-RU"/>
        </w:rPr>
      </w:pPr>
      <w:r w:rsidRPr="00D9105A">
        <w:rPr>
          <w:rFonts w:ascii="Times New Roman" w:hAnsi="Times New Roman"/>
          <w:color w:val="000000"/>
          <w:sz w:val="28"/>
          <w:lang w:val="ru-RU"/>
        </w:rPr>
        <w:t>оценивать влияние географического положения регионов России на особенности природы, жизнь и хозяйственную деятельность населения;</w:t>
      </w:r>
    </w:p>
    <w:p w:rsidR="009614D5" w:rsidRPr="00D9105A" w:rsidRDefault="00241AD4">
      <w:pPr>
        <w:numPr>
          <w:ilvl w:val="0"/>
          <w:numId w:val="13"/>
        </w:numPr>
        <w:spacing w:after="0" w:line="264" w:lineRule="auto"/>
        <w:jc w:val="both"/>
        <w:rPr>
          <w:lang w:val="ru-RU"/>
        </w:rPr>
      </w:pPr>
      <w:r w:rsidRPr="00D9105A">
        <w:rPr>
          <w:rFonts w:ascii="Times New Roman" w:hAnsi="Times New Roman"/>
          <w:color w:val="000000"/>
          <w:sz w:val="28"/>
          <w:lang w:val="ru-RU"/>
        </w:rPr>
        <w:t>использовать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p w:rsidR="009614D5" w:rsidRPr="00D9105A" w:rsidRDefault="00241AD4">
      <w:pPr>
        <w:numPr>
          <w:ilvl w:val="0"/>
          <w:numId w:val="13"/>
        </w:numPr>
        <w:spacing w:after="0" w:line="264" w:lineRule="auto"/>
        <w:jc w:val="both"/>
        <w:rPr>
          <w:lang w:val="ru-RU"/>
        </w:rPr>
      </w:pPr>
      <w:r w:rsidRPr="00D9105A">
        <w:rPr>
          <w:rFonts w:ascii="Times New Roman" w:hAnsi="Times New Roman"/>
          <w:color w:val="000000"/>
          <w:sz w:val="28"/>
          <w:lang w:val="ru-RU"/>
        </w:rPr>
        <w:t>оценивать степень благоприятности природных условий в пределах отдельных регионов страны;</w:t>
      </w:r>
    </w:p>
    <w:p w:rsidR="009614D5" w:rsidRDefault="00241AD4">
      <w:pPr>
        <w:numPr>
          <w:ilvl w:val="0"/>
          <w:numId w:val="13"/>
        </w:numPr>
        <w:spacing w:after="0" w:line="264" w:lineRule="auto"/>
        <w:jc w:val="both"/>
      </w:pPr>
      <w:r>
        <w:rPr>
          <w:rFonts w:ascii="Times New Roman" w:hAnsi="Times New Roman"/>
          <w:color w:val="000000"/>
          <w:sz w:val="28"/>
        </w:rPr>
        <w:t>проводить классификацию природных ресурсов;</w:t>
      </w:r>
    </w:p>
    <w:p w:rsidR="009614D5" w:rsidRDefault="00241AD4">
      <w:pPr>
        <w:numPr>
          <w:ilvl w:val="0"/>
          <w:numId w:val="13"/>
        </w:numPr>
        <w:spacing w:after="0" w:line="264" w:lineRule="auto"/>
        <w:jc w:val="both"/>
      </w:pPr>
      <w:r>
        <w:rPr>
          <w:rFonts w:ascii="Times New Roman" w:hAnsi="Times New Roman"/>
          <w:color w:val="000000"/>
          <w:sz w:val="28"/>
        </w:rPr>
        <w:t>распознавать типы природопользования;</w:t>
      </w:r>
    </w:p>
    <w:p w:rsidR="009614D5" w:rsidRPr="00D9105A" w:rsidRDefault="00241AD4">
      <w:pPr>
        <w:numPr>
          <w:ilvl w:val="0"/>
          <w:numId w:val="13"/>
        </w:numPr>
        <w:spacing w:after="0" w:line="264" w:lineRule="auto"/>
        <w:jc w:val="both"/>
        <w:rPr>
          <w:lang w:val="ru-RU"/>
        </w:rPr>
      </w:pPr>
      <w:r w:rsidRPr="00D9105A">
        <w:rPr>
          <w:rFonts w:ascii="Times New Roman" w:hAnsi="Times New Roman"/>
          <w:color w:val="000000"/>
          <w:sz w:val="28"/>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p w:rsidR="009614D5" w:rsidRPr="00D9105A" w:rsidRDefault="00241AD4">
      <w:pPr>
        <w:numPr>
          <w:ilvl w:val="0"/>
          <w:numId w:val="13"/>
        </w:numPr>
        <w:spacing w:after="0" w:line="264" w:lineRule="auto"/>
        <w:jc w:val="both"/>
        <w:rPr>
          <w:lang w:val="ru-RU"/>
        </w:rPr>
      </w:pPr>
      <w:r w:rsidRPr="00D9105A">
        <w:rPr>
          <w:rFonts w:ascii="Times New Roman" w:hAnsi="Times New Roman"/>
          <w:color w:val="000000"/>
          <w:sz w:val="28"/>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объяснять закономерности распространения гидрологических, геологических и метеорологических опасных природных явлений на территории страны;</w:t>
      </w:r>
    </w:p>
    <w:p w:rsidR="009614D5" w:rsidRPr="00D9105A" w:rsidRDefault="00241AD4">
      <w:pPr>
        <w:numPr>
          <w:ilvl w:val="0"/>
          <w:numId w:val="13"/>
        </w:numPr>
        <w:spacing w:after="0" w:line="264" w:lineRule="auto"/>
        <w:jc w:val="both"/>
        <w:rPr>
          <w:lang w:val="ru-RU"/>
        </w:rPr>
      </w:pPr>
      <w:r w:rsidRPr="00D9105A">
        <w:rPr>
          <w:rFonts w:ascii="Times New Roman" w:hAnsi="Times New Roman"/>
          <w:color w:val="000000"/>
          <w:sz w:val="28"/>
          <w:lang w:val="ru-RU"/>
        </w:rPr>
        <w:t>сравнивать особенности компонентов природы отдельных территорий страны;</w:t>
      </w:r>
    </w:p>
    <w:p w:rsidR="009614D5" w:rsidRPr="00D9105A" w:rsidRDefault="00241AD4">
      <w:pPr>
        <w:numPr>
          <w:ilvl w:val="0"/>
          <w:numId w:val="13"/>
        </w:numPr>
        <w:spacing w:after="0" w:line="264" w:lineRule="auto"/>
        <w:jc w:val="both"/>
        <w:rPr>
          <w:lang w:val="ru-RU"/>
        </w:rPr>
      </w:pPr>
      <w:r w:rsidRPr="00D9105A">
        <w:rPr>
          <w:rFonts w:ascii="Times New Roman" w:hAnsi="Times New Roman"/>
          <w:color w:val="000000"/>
          <w:sz w:val="28"/>
          <w:lang w:val="ru-RU"/>
        </w:rPr>
        <w:t>объяснять особенности компонентов природы отдельных территорий страны;</w:t>
      </w:r>
    </w:p>
    <w:p w:rsidR="009614D5" w:rsidRPr="00D9105A" w:rsidRDefault="00241AD4">
      <w:pPr>
        <w:numPr>
          <w:ilvl w:val="0"/>
          <w:numId w:val="13"/>
        </w:numPr>
        <w:spacing w:after="0" w:line="264" w:lineRule="auto"/>
        <w:jc w:val="both"/>
        <w:rPr>
          <w:lang w:val="ru-RU"/>
        </w:rPr>
      </w:pPr>
      <w:r w:rsidRPr="00D9105A">
        <w:rPr>
          <w:rFonts w:ascii="Times New Roman" w:hAnsi="Times New Roman"/>
          <w:color w:val="000000"/>
          <w:sz w:val="28"/>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rsidR="009614D5" w:rsidRPr="00D9105A" w:rsidRDefault="00241AD4">
      <w:pPr>
        <w:numPr>
          <w:ilvl w:val="0"/>
          <w:numId w:val="13"/>
        </w:numPr>
        <w:spacing w:after="0" w:line="264" w:lineRule="auto"/>
        <w:jc w:val="both"/>
        <w:rPr>
          <w:lang w:val="ru-RU"/>
        </w:rPr>
      </w:pPr>
      <w:r w:rsidRPr="00D9105A">
        <w:rPr>
          <w:rFonts w:ascii="Times New Roman" w:hAnsi="Times New Roman"/>
          <w:color w:val="000000"/>
          <w:sz w:val="28"/>
          <w:lang w:val="ru-RU"/>
        </w:rPr>
        <w:t>называть географические процессы и явления, определяющие особенности природы страны, отдельных регионов и своей местности;</w:t>
      </w:r>
    </w:p>
    <w:p w:rsidR="009614D5" w:rsidRPr="00D9105A" w:rsidRDefault="00241AD4">
      <w:pPr>
        <w:numPr>
          <w:ilvl w:val="0"/>
          <w:numId w:val="13"/>
        </w:numPr>
        <w:spacing w:after="0" w:line="264" w:lineRule="auto"/>
        <w:jc w:val="both"/>
        <w:rPr>
          <w:lang w:val="ru-RU"/>
        </w:rPr>
      </w:pPr>
      <w:r w:rsidRPr="00D9105A">
        <w:rPr>
          <w:rFonts w:ascii="Times New Roman" w:hAnsi="Times New Roman"/>
          <w:color w:val="000000"/>
          <w:sz w:val="28"/>
          <w:lang w:val="ru-RU"/>
        </w:rPr>
        <w:lastRenderedPageBreak/>
        <w:t>объяснять распространение по территории страны областей современного горообразования, землетрясений и вулканизма;</w:t>
      </w:r>
    </w:p>
    <w:p w:rsidR="009614D5" w:rsidRPr="00D9105A" w:rsidRDefault="00241AD4">
      <w:pPr>
        <w:numPr>
          <w:ilvl w:val="0"/>
          <w:numId w:val="13"/>
        </w:numPr>
        <w:spacing w:after="0" w:line="264" w:lineRule="auto"/>
        <w:jc w:val="both"/>
        <w:rPr>
          <w:lang w:val="ru-RU"/>
        </w:rPr>
      </w:pPr>
      <w:r w:rsidRPr="00D9105A">
        <w:rPr>
          <w:rFonts w:ascii="Times New Roman" w:hAnsi="Times New Roman"/>
          <w:color w:val="000000"/>
          <w:sz w:val="28"/>
          <w:lang w:val="ru-RU"/>
        </w:rPr>
        <w:t>применять понятия «плита», «щит», «моренный холм», «бараньи лбы», «бархан», «дюна» для решения учебных и (или) практико-ориентированных задач;</w:t>
      </w:r>
    </w:p>
    <w:p w:rsidR="009614D5" w:rsidRPr="00D9105A" w:rsidRDefault="00241AD4">
      <w:pPr>
        <w:numPr>
          <w:ilvl w:val="0"/>
          <w:numId w:val="13"/>
        </w:numPr>
        <w:spacing w:after="0" w:line="264" w:lineRule="auto"/>
        <w:jc w:val="both"/>
        <w:rPr>
          <w:lang w:val="ru-RU"/>
        </w:rPr>
      </w:pPr>
      <w:r w:rsidRPr="00D9105A">
        <w:rPr>
          <w:rFonts w:ascii="Times New Roman" w:hAnsi="Times New Roman"/>
          <w:color w:val="000000"/>
          <w:sz w:val="28"/>
          <w:lang w:val="ru-RU"/>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p w:rsidR="009614D5" w:rsidRPr="00D9105A" w:rsidRDefault="00241AD4">
      <w:pPr>
        <w:numPr>
          <w:ilvl w:val="0"/>
          <w:numId w:val="13"/>
        </w:numPr>
        <w:spacing w:after="0" w:line="264" w:lineRule="auto"/>
        <w:jc w:val="both"/>
        <w:rPr>
          <w:lang w:val="ru-RU"/>
        </w:rPr>
      </w:pPr>
      <w:r w:rsidRPr="00D9105A">
        <w:rPr>
          <w:rFonts w:ascii="Times New Roman" w:hAnsi="Times New Roman"/>
          <w:color w:val="000000"/>
          <w:sz w:val="28"/>
          <w:lang w:val="ru-RU"/>
        </w:rPr>
        <w:t>различать понятия «испарение», «испаряемость», «коэффициент увлажнения»; использовать их для решения учебных и (или) практико-ориентированных задач;</w:t>
      </w:r>
    </w:p>
    <w:p w:rsidR="009614D5" w:rsidRPr="00D9105A" w:rsidRDefault="00241AD4">
      <w:pPr>
        <w:numPr>
          <w:ilvl w:val="0"/>
          <w:numId w:val="13"/>
        </w:numPr>
        <w:spacing w:after="0" w:line="264" w:lineRule="auto"/>
        <w:jc w:val="both"/>
        <w:rPr>
          <w:lang w:val="ru-RU"/>
        </w:rPr>
      </w:pPr>
      <w:r w:rsidRPr="00D9105A">
        <w:rPr>
          <w:rFonts w:ascii="Times New Roman" w:hAnsi="Times New Roman"/>
          <w:color w:val="000000"/>
          <w:sz w:val="28"/>
          <w:lang w:val="ru-RU"/>
        </w:rPr>
        <w:t>описывать и прогнозировать погоду территории по карте погоды;</w:t>
      </w:r>
    </w:p>
    <w:p w:rsidR="009614D5" w:rsidRPr="00D9105A" w:rsidRDefault="00241AD4">
      <w:pPr>
        <w:numPr>
          <w:ilvl w:val="0"/>
          <w:numId w:val="13"/>
        </w:numPr>
        <w:spacing w:after="0" w:line="264" w:lineRule="auto"/>
        <w:jc w:val="both"/>
        <w:rPr>
          <w:lang w:val="ru-RU"/>
        </w:rPr>
      </w:pPr>
      <w:r w:rsidRPr="00D9105A">
        <w:rPr>
          <w:rFonts w:ascii="Times New Roman" w:hAnsi="Times New Roman"/>
          <w:color w:val="000000"/>
          <w:sz w:val="28"/>
          <w:lang w:val="ru-RU"/>
        </w:rPr>
        <w:t>использовать понятия «циклон», «антициклон», «атмосферный фронт» для объяснения особенностей погоды отдельных территорий с помощью карт погоды;</w:t>
      </w:r>
    </w:p>
    <w:p w:rsidR="009614D5" w:rsidRPr="00D9105A" w:rsidRDefault="00241AD4">
      <w:pPr>
        <w:numPr>
          <w:ilvl w:val="0"/>
          <w:numId w:val="13"/>
        </w:numPr>
        <w:spacing w:after="0" w:line="264" w:lineRule="auto"/>
        <w:jc w:val="both"/>
        <w:rPr>
          <w:lang w:val="ru-RU"/>
        </w:rPr>
      </w:pPr>
      <w:r w:rsidRPr="00D9105A">
        <w:rPr>
          <w:rFonts w:ascii="Times New Roman" w:hAnsi="Times New Roman"/>
          <w:color w:val="000000"/>
          <w:sz w:val="28"/>
          <w:lang w:val="ru-RU"/>
        </w:rPr>
        <w:t>проводить классификацию типов климата и почв России;</w:t>
      </w:r>
    </w:p>
    <w:p w:rsidR="009614D5" w:rsidRPr="00D9105A" w:rsidRDefault="00241AD4">
      <w:pPr>
        <w:numPr>
          <w:ilvl w:val="0"/>
          <w:numId w:val="13"/>
        </w:numPr>
        <w:spacing w:after="0" w:line="264" w:lineRule="auto"/>
        <w:jc w:val="both"/>
        <w:rPr>
          <w:lang w:val="ru-RU"/>
        </w:rPr>
      </w:pPr>
      <w:r w:rsidRPr="00D9105A">
        <w:rPr>
          <w:rFonts w:ascii="Times New Roman" w:hAnsi="Times New Roman"/>
          <w:color w:val="000000"/>
          <w:sz w:val="28"/>
          <w:lang w:val="ru-RU"/>
        </w:rPr>
        <w:t>распознавать показатели, характеризующие состояние окружающей среды;</w:t>
      </w:r>
    </w:p>
    <w:p w:rsidR="009614D5" w:rsidRPr="00D9105A" w:rsidRDefault="00241AD4">
      <w:pPr>
        <w:numPr>
          <w:ilvl w:val="0"/>
          <w:numId w:val="13"/>
        </w:numPr>
        <w:spacing w:after="0" w:line="264" w:lineRule="auto"/>
        <w:jc w:val="both"/>
        <w:rPr>
          <w:lang w:val="ru-RU"/>
        </w:rPr>
      </w:pPr>
      <w:r w:rsidRPr="00D9105A">
        <w:rPr>
          <w:rFonts w:ascii="Times New Roman" w:hAnsi="Times New Roman"/>
          <w:color w:val="000000"/>
          <w:sz w:val="28"/>
          <w:lang w:val="ru-RU"/>
        </w:rPr>
        <w:t>показывать на карте и (или) обозначать на контурной карте крупные формы рельефа, крайние точки и элементы береговой линии России; крупные реки и озёра, границы климатических поясов и областей, природно-хозяйственных зон в пределах страны; Арктической зоны, южной границы распространения многолетней мерзлоты;</w:t>
      </w:r>
    </w:p>
    <w:p w:rsidR="009614D5" w:rsidRPr="00D9105A" w:rsidRDefault="00241AD4">
      <w:pPr>
        <w:numPr>
          <w:ilvl w:val="0"/>
          <w:numId w:val="13"/>
        </w:numPr>
        <w:spacing w:after="0" w:line="264" w:lineRule="auto"/>
        <w:jc w:val="both"/>
        <w:rPr>
          <w:lang w:val="ru-RU"/>
        </w:rPr>
      </w:pPr>
      <w:r w:rsidRPr="00D9105A">
        <w:rPr>
          <w:rFonts w:ascii="Times New Roman" w:hAnsi="Times New Roman"/>
          <w:color w:val="000000"/>
          <w:sz w:val="28"/>
          <w:lang w:val="ru-RU"/>
        </w:rPr>
        <w:t>приводить примеры мер безопасности, в том числе для экономики семьи, в случае природных стихийных бедствий и техногенных катастроф;</w:t>
      </w:r>
    </w:p>
    <w:p w:rsidR="009614D5" w:rsidRPr="00D9105A" w:rsidRDefault="00241AD4">
      <w:pPr>
        <w:numPr>
          <w:ilvl w:val="0"/>
          <w:numId w:val="13"/>
        </w:numPr>
        <w:spacing w:after="0" w:line="264" w:lineRule="auto"/>
        <w:jc w:val="both"/>
        <w:rPr>
          <w:lang w:val="ru-RU"/>
        </w:rPr>
      </w:pPr>
      <w:r w:rsidRPr="00D9105A">
        <w:rPr>
          <w:rFonts w:ascii="Times New Roman" w:hAnsi="Times New Roman"/>
          <w:color w:val="000000"/>
          <w:sz w:val="28"/>
          <w:lang w:val="ru-RU"/>
        </w:rPr>
        <w:t>приводить примеры рационального и нерационального природопользования;</w:t>
      </w:r>
    </w:p>
    <w:p w:rsidR="009614D5" w:rsidRPr="00D9105A" w:rsidRDefault="00241AD4">
      <w:pPr>
        <w:numPr>
          <w:ilvl w:val="0"/>
          <w:numId w:val="13"/>
        </w:numPr>
        <w:spacing w:after="0" w:line="264" w:lineRule="auto"/>
        <w:jc w:val="both"/>
        <w:rPr>
          <w:lang w:val="ru-RU"/>
        </w:rPr>
      </w:pPr>
      <w:r w:rsidRPr="00D9105A">
        <w:rPr>
          <w:rFonts w:ascii="Times New Roman" w:hAnsi="Times New Roman"/>
          <w:color w:val="000000"/>
          <w:sz w:val="28"/>
          <w:lang w:val="ru-RU"/>
        </w:rPr>
        <w:t>приводить примеры особо охраняемых природных территорий России и своего края, животных и растений, занесённых в Красную книгу России;</w:t>
      </w:r>
    </w:p>
    <w:p w:rsidR="009614D5" w:rsidRPr="00D9105A" w:rsidRDefault="00241AD4">
      <w:pPr>
        <w:numPr>
          <w:ilvl w:val="0"/>
          <w:numId w:val="13"/>
        </w:numPr>
        <w:spacing w:after="0" w:line="264" w:lineRule="auto"/>
        <w:jc w:val="both"/>
        <w:rPr>
          <w:lang w:val="ru-RU"/>
        </w:rPr>
      </w:pPr>
      <w:r w:rsidRPr="00D9105A">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p w:rsidR="009614D5" w:rsidRPr="00D9105A" w:rsidRDefault="00241AD4">
      <w:pPr>
        <w:numPr>
          <w:ilvl w:val="0"/>
          <w:numId w:val="13"/>
        </w:numPr>
        <w:spacing w:after="0" w:line="264" w:lineRule="auto"/>
        <w:jc w:val="both"/>
        <w:rPr>
          <w:lang w:val="ru-RU"/>
        </w:rPr>
      </w:pPr>
      <w:r w:rsidRPr="00D9105A">
        <w:rPr>
          <w:rFonts w:ascii="Times New Roman" w:hAnsi="Times New Roman"/>
          <w:color w:val="000000"/>
          <w:sz w:val="28"/>
          <w:lang w:val="ru-RU"/>
        </w:rPr>
        <w:t>приводить примеры адаптации человека к разнообразным природным условиям на территории страны;</w:t>
      </w:r>
    </w:p>
    <w:p w:rsidR="009614D5" w:rsidRPr="00D9105A" w:rsidRDefault="00241AD4">
      <w:pPr>
        <w:numPr>
          <w:ilvl w:val="0"/>
          <w:numId w:val="13"/>
        </w:numPr>
        <w:spacing w:after="0" w:line="264" w:lineRule="auto"/>
        <w:jc w:val="both"/>
        <w:rPr>
          <w:lang w:val="ru-RU"/>
        </w:rPr>
      </w:pPr>
      <w:r w:rsidRPr="00D9105A">
        <w:rPr>
          <w:rFonts w:ascii="Times New Roman" w:hAnsi="Times New Roman"/>
          <w:color w:val="000000"/>
          <w:sz w:val="28"/>
          <w:lang w:val="ru-RU"/>
        </w:rPr>
        <w:t>сравнивать показатели воспроизводства и качества населения России с мировыми показателями и показателями других стран;</w:t>
      </w:r>
    </w:p>
    <w:p w:rsidR="009614D5" w:rsidRPr="00D9105A" w:rsidRDefault="00241AD4">
      <w:pPr>
        <w:numPr>
          <w:ilvl w:val="0"/>
          <w:numId w:val="13"/>
        </w:numPr>
        <w:spacing w:after="0" w:line="264" w:lineRule="auto"/>
        <w:jc w:val="both"/>
        <w:rPr>
          <w:lang w:val="ru-RU"/>
        </w:rPr>
      </w:pPr>
      <w:r w:rsidRPr="00D9105A">
        <w:rPr>
          <w:rFonts w:ascii="Times New Roman" w:hAnsi="Times New Roman"/>
          <w:color w:val="000000"/>
          <w:sz w:val="28"/>
          <w:lang w:val="ru-RU"/>
        </w:rPr>
        <w:lastRenderedPageBreak/>
        <w:t>различать демографические процессы и явления, характеризующие динамику численности населения России, её отдельных регионов и своего края;</w:t>
      </w:r>
    </w:p>
    <w:p w:rsidR="009614D5" w:rsidRPr="00D9105A" w:rsidRDefault="00241AD4">
      <w:pPr>
        <w:numPr>
          <w:ilvl w:val="0"/>
          <w:numId w:val="13"/>
        </w:numPr>
        <w:spacing w:after="0" w:line="264" w:lineRule="auto"/>
        <w:jc w:val="both"/>
        <w:rPr>
          <w:lang w:val="ru-RU"/>
        </w:rPr>
      </w:pPr>
      <w:r w:rsidRPr="00D9105A">
        <w:rPr>
          <w:rFonts w:ascii="Times New Roman" w:hAnsi="Times New Roman"/>
          <w:color w:val="000000"/>
          <w:sz w:val="28"/>
          <w:lang w:val="ru-RU"/>
        </w:rPr>
        <w:t>проводить классификацию населённых пунктов и регионов России по заданным основаниям;</w:t>
      </w:r>
    </w:p>
    <w:p w:rsidR="009614D5" w:rsidRPr="00D9105A" w:rsidRDefault="00241AD4">
      <w:pPr>
        <w:numPr>
          <w:ilvl w:val="0"/>
          <w:numId w:val="13"/>
        </w:numPr>
        <w:spacing w:after="0" w:line="264" w:lineRule="auto"/>
        <w:jc w:val="both"/>
        <w:rPr>
          <w:lang w:val="ru-RU"/>
        </w:rPr>
      </w:pPr>
      <w:r w:rsidRPr="00D9105A">
        <w:rPr>
          <w:rFonts w:ascii="Times New Roman" w:hAnsi="Times New Roman"/>
          <w:color w:val="000000"/>
          <w:sz w:val="28"/>
          <w:lang w:val="ru-RU"/>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в контексте реальной жизни;</w:t>
      </w:r>
    </w:p>
    <w:p w:rsidR="009614D5" w:rsidRPr="00D9105A" w:rsidRDefault="00241AD4">
      <w:pPr>
        <w:numPr>
          <w:ilvl w:val="0"/>
          <w:numId w:val="13"/>
        </w:numPr>
        <w:spacing w:after="0" w:line="264" w:lineRule="auto"/>
        <w:jc w:val="both"/>
        <w:rPr>
          <w:lang w:val="ru-RU"/>
        </w:rPr>
      </w:pPr>
      <w:r w:rsidRPr="00D9105A">
        <w:rPr>
          <w:rFonts w:ascii="Times New Roman" w:hAnsi="Times New Roman"/>
          <w:color w:val="000000"/>
          <w:sz w:val="28"/>
          <w:lang w:val="ru-RU"/>
        </w:rPr>
        <w:t>применять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«посёлок городского типа», «половозрастная структура населения», «средняя прогнозируемая продолжительность жизни», «трудовые ресурсы», «трудоспособный возраст», «рабочая сила», «безработица», «рынок труда», «качество населения» для решения учебных и (или) практико- ориентированных задач;</w:t>
      </w:r>
    </w:p>
    <w:p w:rsidR="009614D5" w:rsidRPr="00D9105A" w:rsidRDefault="00241AD4">
      <w:pPr>
        <w:numPr>
          <w:ilvl w:val="0"/>
          <w:numId w:val="13"/>
        </w:numPr>
        <w:spacing w:after="0" w:line="264" w:lineRule="auto"/>
        <w:jc w:val="both"/>
        <w:rPr>
          <w:lang w:val="ru-RU"/>
        </w:rPr>
      </w:pPr>
      <w:r w:rsidRPr="00D9105A">
        <w:rPr>
          <w:rFonts w:ascii="Times New Roman" w:hAnsi="Times New Roman"/>
          <w:color w:val="000000"/>
          <w:sz w:val="28"/>
          <w:lang w:val="ru-RU"/>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p w:rsidR="009614D5" w:rsidRPr="00D9105A" w:rsidRDefault="009614D5">
      <w:pPr>
        <w:spacing w:after="0" w:line="264" w:lineRule="auto"/>
        <w:ind w:left="120"/>
        <w:jc w:val="both"/>
        <w:rPr>
          <w:lang w:val="ru-RU"/>
        </w:rPr>
      </w:pPr>
    </w:p>
    <w:p w:rsidR="009614D5" w:rsidRDefault="00241AD4">
      <w:pPr>
        <w:spacing w:after="0" w:line="264" w:lineRule="auto"/>
        <w:ind w:left="120"/>
        <w:jc w:val="both"/>
      </w:pPr>
      <w:r>
        <w:rPr>
          <w:rFonts w:ascii="Times New Roman" w:hAnsi="Times New Roman"/>
          <w:b/>
          <w:color w:val="000000"/>
          <w:sz w:val="28"/>
        </w:rPr>
        <w:t>9 КЛАСС</w:t>
      </w:r>
    </w:p>
    <w:p w:rsidR="009614D5" w:rsidRDefault="009614D5">
      <w:pPr>
        <w:spacing w:after="0" w:line="264" w:lineRule="auto"/>
        <w:ind w:left="120"/>
        <w:jc w:val="both"/>
      </w:pPr>
    </w:p>
    <w:p w:rsidR="009614D5" w:rsidRPr="00D9105A" w:rsidRDefault="00241AD4">
      <w:pPr>
        <w:numPr>
          <w:ilvl w:val="0"/>
          <w:numId w:val="14"/>
        </w:numPr>
        <w:spacing w:after="0" w:line="264" w:lineRule="auto"/>
        <w:jc w:val="both"/>
        <w:rPr>
          <w:lang w:val="ru-RU"/>
        </w:rPr>
      </w:pPr>
      <w:r w:rsidRPr="00D9105A">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w:t>
      </w:r>
    </w:p>
    <w:p w:rsidR="009614D5" w:rsidRPr="00D9105A" w:rsidRDefault="00241AD4">
      <w:pPr>
        <w:numPr>
          <w:ilvl w:val="0"/>
          <w:numId w:val="14"/>
        </w:numPr>
        <w:spacing w:after="0" w:line="264" w:lineRule="auto"/>
        <w:jc w:val="both"/>
        <w:rPr>
          <w:lang w:val="ru-RU"/>
        </w:rPr>
      </w:pPr>
      <w:r w:rsidRPr="00D9105A">
        <w:rPr>
          <w:rFonts w:ascii="Times New Roman" w:hAnsi="Times New Roman"/>
          <w:color w:val="000000"/>
          <w:sz w:val="28"/>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p w:rsidR="009614D5" w:rsidRPr="00D9105A" w:rsidRDefault="00241AD4">
      <w:pPr>
        <w:numPr>
          <w:ilvl w:val="0"/>
          <w:numId w:val="14"/>
        </w:numPr>
        <w:spacing w:after="0" w:line="264" w:lineRule="auto"/>
        <w:jc w:val="both"/>
        <w:rPr>
          <w:lang w:val="ru-RU"/>
        </w:rPr>
      </w:pPr>
      <w:r w:rsidRPr="00D9105A">
        <w:rPr>
          <w:rFonts w:ascii="Times New Roman" w:hAnsi="Times New Roman"/>
          <w:color w:val="000000"/>
          <w:sz w:val="28"/>
          <w:lang w:val="ru-RU"/>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p w:rsidR="009614D5" w:rsidRPr="00D9105A" w:rsidRDefault="00241AD4">
      <w:pPr>
        <w:numPr>
          <w:ilvl w:val="0"/>
          <w:numId w:val="14"/>
        </w:numPr>
        <w:spacing w:after="0" w:line="264" w:lineRule="auto"/>
        <w:jc w:val="both"/>
        <w:rPr>
          <w:lang w:val="ru-RU"/>
        </w:rPr>
      </w:pPr>
      <w:r w:rsidRPr="00D9105A">
        <w:rPr>
          <w:rFonts w:ascii="Times New Roman" w:hAnsi="Times New Roman"/>
          <w:color w:val="000000"/>
          <w:sz w:val="28"/>
          <w:lang w:val="ru-RU"/>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p w:rsidR="009614D5" w:rsidRPr="00D9105A" w:rsidRDefault="00241AD4">
      <w:pPr>
        <w:numPr>
          <w:ilvl w:val="0"/>
          <w:numId w:val="14"/>
        </w:numPr>
        <w:spacing w:after="0" w:line="264" w:lineRule="auto"/>
        <w:jc w:val="both"/>
        <w:rPr>
          <w:lang w:val="ru-RU"/>
        </w:rPr>
      </w:pPr>
      <w:r w:rsidRPr="00D9105A">
        <w:rPr>
          <w:rFonts w:ascii="Times New Roman" w:hAnsi="Times New Roman"/>
          <w:color w:val="000000"/>
          <w:sz w:val="28"/>
          <w:lang w:val="ru-RU"/>
        </w:rPr>
        <w:lastRenderedPageBreak/>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«инфраструктурный комплекс», «рекреационное хозяйство», «инфраструктура», «сфера обслуживания», «агропромышленный комплекс», «химико-лесной комплекс», «машиностроительный комплекс», «металлургический комплекс», «ВИЭ», «ТЭК», для решения учебных и (или) практико-ориентированных задач;</w:t>
      </w:r>
    </w:p>
    <w:p w:rsidR="009614D5" w:rsidRPr="00D9105A" w:rsidRDefault="00241AD4">
      <w:pPr>
        <w:numPr>
          <w:ilvl w:val="0"/>
          <w:numId w:val="14"/>
        </w:numPr>
        <w:spacing w:after="0" w:line="264" w:lineRule="auto"/>
        <w:jc w:val="both"/>
        <w:rPr>
          <w:lang w:val="ru-RU"/>
        </w:rPr>
      </w:pPr>
      <w:r w:rsidRPr="00D9105A">
        <w:rPr>
          <w:rFonts w:ascii="Times New Roman" w:hAnsi="Times New Roman"/>
          <w:color w:val="000000"/>
          <w:sz w:val="28"/>
          <w:lang w:val="ru-RU"/>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p w:rsidR="009614D5" w:rsidRPr="00D9105A" w:rsidRDefault="00241AD4">
      <w:pPr>
        <w:numPr>
          <w:ilvl w:val="0"/>
          <w:numId w:val="14"/>
        </w:numPr>
        <w:spacing w:after="0" w:line="264" w:lineRule="auto"/>
        <w:jc w:val="both"/>
        <w:rPr>
          <w:lang w:val="ru-RU"/>
        </w:rPr>
      </w:pPr>
      <w:r w:rsidRPr="00D9105A">
        <w:rPr>
          <w:rFonts w:ascii="Times New Roman" w:hAnsi="Times New Roman"/>
          <w:color w:val="000000"/>
          <w:sz w:val="28"/>
          <w:lang w:val="ru-RU"/>
        </w:rPr>
        <w:t>различать территории опережающего развития (ТОР), Арктическую зону и зону Севера России;</w:t>
      </w:r>
    </w:p>
    <w:p w:rsidR="009614D5" w:rsidRPr="00D9105A" w:rsidRDefault="00241AD4">
      <w:pPr>
        <w:numPr>
          <w:ilvl w:val="0"/>
          <w:numId w:val="14"/>
        </w:numPr>
        <w:spacing w:after="0" w:line="264" w:lineRule="auto"/>
        <w:jc w:val="both"/>
        <w:rPr>
          <w:lang w:val="ru-RU"/>
        </w:rPr>
      </w:pPr>
      <w:r w:rsidRPr="00D9105A">
        <w:rPr>
          <w:rFonts w:ascii="Times New Roman" w:hAnsi="Times New Roman"/>
          <w:color w:val="000000"/>
          <w:sz w:val="28"/>
          <w:lang w:val="ru-RU"/>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p w:rsidR="009614D5" w:rsidRPr="00D9105A" w:rsidRDefault="00241AD4">
      <w:pPr>
        <w:numPr>
          <w:ilvl w:val="0"/>
          <w:numId w:val="14"/>
        </w:numPr>
        <w:spacing w:after="0" w:line="264" w:lineRule="auto"/>
        <w:jc w:val="both"/>
        <w:rPr>
          <w:lang w:val="ru-RU"/>
        </w:rPr>
      </w:pPr>
      <w:r w:rsidRPr="00D9105A">
        <w:rPr>
          <w:rFonts w:ascii="Times New Roman" w:hAnsi="Times New Roman"/>
          <w:color w:val="000000"/>
          <w:sz w:val="28"/>
          <w:lang w:val="ru-RU"/>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(ВИЭ);</w:t>
      </w:r>
    </w:p>
    <w:p w:rsidR="009614D5" w:rsidRPr="00D9105A" w:rsidRDefault="00241AD4">
      <w:pPr>
        <w:numPr>
          <w:ilvl w:val="0"/>
          <w:numId w:val="14"/>
        </w:numPr>
        <w:spacing w:after="0" w:line="264" w:lineRule="auto"/>
        <w:jc w:val="both"/>
        <w:rPr>
          <w:lang w:val="ru-RU"/>
        </w:rPr>
      </w:pPr>
      <w:r w:rsidRPr="00D9105A">
        <w:rPr>
          <w:rFonts w:ascii="Times New Roman" w:hAnsi="Times New Roman"/>
          <w:color w:val="000000"/>
          <w:sz w:val="28"/>
          <w:lang w:val="ru-RU"/>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p w:rsidR="009614D5" w:rsidRPr="00D9105A" w:rsidRDefault="00241AD4">
      <w:pPr>
        <w:numPr>
          <w:ilvl w:val="0"/>
          <w:numId w:val="14"/>
        </w:numPr>
        <w:spacing w:after="0" w:line="264" w:lineRule="auto"/>
        <w:jc w:val="both"/>
        <w:rPr>
          <w:lang w:val="ru-RU"/>
        </w:rPr>
      </w:pPr>
      <w:r w:rsidRPr="00D9105A">
        <w:rPr>
          <w:rFonts w:ascii="Times New Roman" w:hAnsi="Times New Roman"/>
          <w:color w:val="000000"/>
          <w:sz w:val="28"/>
          <w:lang w:val="ru-RU"/>
        </w:rPr>
        <w:t>различать валовой внутренний продукт (ВВП), валовой региональный продукт (ВРП) и индекс человеческого развития (ИЧР) как показатели уровня развития страны и её регионов;</w:t>
      </w:r>
    </w:p>
    <w:p w:rsidR="009614D5" w:rsidRPr="00D9105A" w:rsidRDefault="00241AD4">
      <w:pPr>
        <w:numPr>
          <w:ilvl w:val="0"/>
          <w:numId w:val="14"/>
        </w:numPr>
        <w:spacing w:after="0" w:line="264" w:lineRule="auto"/>
        <w:jc w:val="both"/>
        <w:rPr>
          <w:lang w:val="ru-RU"/>
        </w:rPr>
      </w:pPr>
      <w:r w:rsidRPr="00D9105A">
        <w:rPr>
          <w:rFonts w:ascii="Times New Roman" w:hAnsi="Times New Roman"/>
          <w:color w:val="000000"/>
          <w:sz w:val="28"/>
          <w:lang w:val="ru-RU"/>
        </w:rPr>
        <w:t>различать природно-ресурсный, человеческий и производственный капитал;</w:t>
      </w:r>
    </w:p>
    <w:p w:rsidR="009614D5" w:rsidRPr="00D9105A" w:rsidRDefault="00241AD4">
      <w:pPr>
        <w:numPr>
          <w:ilvl w:val="0"/>
          <w:numId w:val="14"/>
        </w:numPr>
        <w:spacing w:after="0" w:line="264" w:lineRule="auto"/>
        <w:jc w:val="both"/>
        <w:rPr>
          <w:lang w:val="ru-RU"/>
        </w:rPr>
      </w:pPr>
      <w:r w:rsidRPr="00D9105A">
        <w:rPr>
          <w:rFonts w:ascii="Times New Roman" w:hAnsi="Times New Roman"/>
          <w:color w:val="000000"/>
          <w:sz w:val="28"/>
          <w:lang w:val="ru-RU"/>
        </w:rPr>
        <w:lastRenderedPageBreak/>
        <w:t>различать виды транспорта и основные показатели их работы: грузооборот и пассажирооборот;</w:t>
      </w:r>
    </w:p>
    <w:p w:rsidR="009614D5" w:rsidRPr="00D9105A" w:rsidRDefault="00241AD4">
      <w:pPr>
        <w:numPr>
          <w:ilvl w:val="0"/>
          <w:numId w:val="14"/>
        </w:numPr>
        <w:spacing w:after="0" w:line="264" w:lineRule="auto"/>
        <w:jc w:val="both"/>
        <w:rPr>
          <w:lang w:val="ru-RU"/>
        </w:rPr>
      </w:pPr>
      <w:r w:rsidRPr="00D9105A">
        <w:rPr>
          <w:rFonts w:ascii="Times New Roman" w:hAnsi="Times New Roman"/>
          <w:color w:val="000000"/>
          <w:sz w:val="28"/>
          <w:lang w:val="ru-RU"/>
        </w:rPr>
        <w:t>показывать на карте крупнейшие центры и районы размещения отраслей промышленности, транспортные магистрали и центры, районы развития отраслей сельского хозяйства;</w:t>
      </w:r>
    </w:p>
    <w:p w:rsidR="009614D5" w:rsidRPr="00D9105A" w:rsidRDefault="00241AD4">
      <w:pPr>
        <w:numPr>
          <w:ilvl w:val="0"/>
          <w:numId w:val="14"/>
        </w:numPr>
        <w:spacing w:after="0" w:line="264" w:lineRule="auto"/>
        <w:jc w:val="both"/>
        <w:rPr>
          <w:lang w:val="ru-RU"/>
        </w:rPr>
      </w:pPr>
      <w:r w:rsidRPr="00D9105A">
        <w:rPr>
          <w:rFonts w:ascii="Times New Roman" w:hAnsi="Times New Roman"/>
          <w:color w:val="000000"/>
          <w:sz w:val="28"/>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 оценивать условия отдельных территорий для размещения предприятий и различных производств;</w:t>
      </w:r>
    </w:p>
    <w:p w:rsidR="009614D5" w:rsidRPr="00D9105A" w:rsidRDefault="00241AD4">
      <w:pPr>
        <w:numPr>
          <w:ilvl w:val="0"/>
          <w:numId w:val="14"/>
        </w:numPr>
        <w:spacing w:after="0" w:line="264" w:lineRule="auto"/>
        <w:jc w:val="both"/>
        <w:rPr>
          <w:lang w:val="ru-RU"/>
        </w:rPr>
      </w:pPr>
      <w:r w:rsidRPr="00D9105A">
        <w:rPr>
          <w:rFonts w:ascii="Times New Roman" w:hAnsi="Times New Roman"/>
          <w:color w:val="000000"/>
          <w:sz w:val="28"/>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p w:rsidR="009614D5" w:rsidRPr="00D9105A" w:rsidRDefault="00241AD4">
      <w:pPr>
        <w:numPr>
          <w:ilvl w:val="0"/>
          <w:numId w:val="14"/>
        </w:numPr>
        <w:spacing w:after="0" w:line="264" w:lineRule="auto"/>
        <w:jc w:val="both"/>
        <w:rPr>
          <w:lang w:val="ru-RU"/>
        </w:rPr>
      </w:pPr>
      <w:r w:rsidRPr="00D9105A">
        <w:rPr>
          <w:rFonts w:ascii="Times New Roman" w:hAnsi="Times New Roman"/>
          <w:color w:val="000000"/>
          <w:sz w:val="28"/>
          <w:lang w:val="ru-RU"/>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p w:rsidR="009614D5" w:rsidRPr="00D9105A" w:rsidRDefault="00241AD4">
      <w:pPr>
        <w:numPr>
          <w:ilvl w:val="0"/>
          <w:numId w:val="14"/>
        </w:numPr>
        <w:spacing w:after="0" w:line="264" w:lineRule="auto"/>
        <w:jc w:val="both"/>
        <w:rPr>
          <w:lang w:val="ru-RU"/>
        </w:rPr>
      </w:pPr>
      <w:r w:rsidRPr="00D9105A">
        <w:rPr>
          <w:rFonts w:ascii="Times New Roman" w:hAnsi="Times New Roman"/>
          <w:color w:val="000000"/>
          <w:sz w:val="28"/>
          <w:lang w:val="ru-RU"/>
        </w:rPr>
        <w:t>оценивать влияние географического положения отдельных регионов России на особенности природы, жизнь и хозяйственную деятельность населения;</w:t>
      </w:r>
    </w:p>
    <w:p w:rsidR="009614D5" w:rsidRPr="00D9105A" w:rsidRDefault="00241AD4">
      <w:pPr>
        <w:numPr>
          <w:ilvl w:val="0"/>
          <w:numId w:val="14"/>
        </w:numPr>
        <w:spacing w:after="0" w:line="264" w:lineRule="auto"/>
        <w:jc w:val="both"/>
        <w:rPr>
          <w:lang w:val="ru-RU"/>
        </w:rPr>
      </w:pPr>
      <w:r w:rsidRPr="00D9105A">
        <w:rPr>
          <w:rFonts w:ascii="Times New Roman" w:hAnsi="Times New Roman"/>
          <w:color w:val="000000"/>
          <w:sz w:val="28"/>
          <w:lang w:val="ru-RU"/>
        </w:rPr>
        <w:t>объяснять географические различия населения и хозяйства территорий крупных регионов страны;</w:t>
      </w:r>
    </w:p>
    <w:p w:rsidR="009614D5" w:rsidRPr="00D9105A" w:rsidRDefault="00241AD4">
      <w:pPr>
        <w:numPr>
          <w:ilvl w:val="0"/>
          <w:numId w:val="14"/>
        </w:numPr>
        <w:spacing w:after="0" w:line="264" w:lineRule="auto"/>
        <w:jc w:val="both"/>
        <w:rPr>
          <w:lang w:val="ru-RU"/>
        </w:rPr>
      </w:pPr>
      <w:r w:rsidRPr="00D9105A">
        <w:rPr>
          <w:rFonts w:ascii="Times New Roman" w:hAnsi="Times New Roman"/>
          <w:color w:val="000000"/>
          <w:sz w:val="28"/>
          <w:lang w:val="ru-RU"/>
        </w:rPr>
        <w:t>сравнивать географическое положение, географические особенности природно-ресурсного потенциала, населения и хозяйства регионов России;</w:t>
      </w:r>
    </w:p>
    <w:p w:rsidR="009614D5" w:rsidRPr="00D9105A" w:rsidRDefault="00241AD4">
      <w:pPr>
        <w:numPr>
          <w:ilvl w:val="0"/>
          <w:numId w:val="14"/>
        </w:numPr>
        <w:spacing w:after="0" w:line="264" w:lineRule="auto"/>
        <w:jc w:val="both"/>
        <w:rPr>
          <w:lang w:val="ru-RU"/>
        </w:rPr>
      </w:pPr>
      <w:r w:rsidRPr="00D9105A">
        <w:rPr>
          <w:rFonts w:ascii="Times New Roman" w:hAnsi="Times New Roman"/>
          <w:color w:val="000000"/>
          <w:sz w:val="28"/>
          <w:lang w:val="ru-RU"/>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p w:rsidR="009614D5" w:rsidRPr="00D9105A" w:rsidRDefault="00241AD4">
      <w:pPr>
        <w:numPr>
          <w:ilvl w:val="0"/>
          <w:numId w:val="14"/>
        </w:numPr>
        <w:spacing w:after="0" w:line="264" w:lineRule="auto"/>
        <w:jc w:val="both"/>
        <w:rPr>
          <w:lang w:val="ru-RU"/>
        </w:rPr>
      </w:pPr>
      <w:r w:rsidRPr="00D9105A">
        <w:rPr>
          <w:rFonts w:ascii="Times New Roman" w:hAnsi="Times New Roman"/>
          <w:color w:val="000000"/>
          <w:sz w:val="28"/>
          <w:lang w:val="ru-RU"/>
        </w:rPr>
        <w:t>приводить примеры объектов Всемирного наследия ЮНЕСКО и описывать их местоположение на географической карте;</w:t>
      </w:r>
    </w:p>
    <w:p w:rsidR="009614D5" w:rsidRPr="00D9105A" w:rsidRDefault="00241AD4">
      <w:pPr>
        <w:numPr>
          <w:ilvl w:val="0"/>
          <w:numId w:val="14"/>
        </w:numPr>
        <w:spacing w:after="0" w:line="264" w:lineRule="auto"/>
        <w:jc w:val="both"/>
        <w:rPr>
          <w:lang w:val="ru-RU"/>
        </w:rPr>
      </w:pPr>
      <w:r w:rsidRPr="00D9105A">
        <w:rPr>
          <w:rFonts w:ascii="Times New Roman" w:hAnsi="Times New Roman"/>
          <w:color w:val="000000"/>
          <w:sz w:val="28"/>
          <w:lang w:val="ru-RU"/>
        </w:rPr>
        <w:t>характеризовать место и роль России в мировом хозяйстве.</w:t>
      </w:r>
    </w:p>
    <w:p w:rsidR="009614D5" w:rsidRPr="00D9105A" w:rsidRDefault="009614D5">
      <w:pPr>
        <w:rPr>
          <w:lang w:val="ru-RU"/>
        </w:rPr>
        <w:sectPr w:rsidR="009614D5" w:rsidRPr="00D9105A">
          <w:pgSz w:w="11906" w:h="16383"/>
          <w:pgMar w:top="1134" w:right="850" w:bottom="1134" w:left="1701" w:header="720" w:footer="720" w:gutter="0"/>
          <w:cols w:space="720"/>
        </w:sectPr>
      </w:pPr>
    </w:p>
    <w:p w:rsidR="009614D5" w:rsidRDefault="00241AD4">
      <w:pPr>
        <w:spacing w:after="0"/>
        <w:ind w:left="120"/>
      </w:pPr>
      <w:bookmarkStart w:id="7" w:name="block-2919399"/>
      <w:bookmarkEnd w:id="6"/>
      <w:r>
        <w:rPr>
          <w:rFonts w:ascii="Times New Roman" w:hAnsi="Times New Roman"/>
          <w:b/>
          <w:color w:val="000000"/>
          <w:sz w:val="28"/>
        </w:rPr>
        <w:lastRenderedPageBreak/>
        <w:t xml:space="preserve">ТЕМАТИЧЕСКОЕ ПЛАНИРОВАНИЕ </w:t>
      </w:r>
    </w:p>
    <w:p w:rsidR="009614D5" w:rsidRDefault="00241AD4">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79"/>
        <w:gridCol w:w="4532"/>
        <w:gridCol w:w="1589"/>
        <w:gridCol w:w="1841"/>
        <w:gridCol w:w="1910"/>
        <w:gridCol w:w="2837"/>
      </w:tblGrid>
      <w:tr w:rsidR="009614D5">
        <w:trPr>
          <w:trHeight w:val="144"/>
          <w:tblCellSpacing w:w="20" w:type="nil"/>
        </w:trPr>
        <w:tc>
          <w:tcPr>
            <w:tcW w:w="520" w:type="dxa"/>
            <w:vMerge w:val="restart"/>
            <w:tcMar>
              <w:top w:w="50" w:type="dxa"/>
              <w:left w:w="100" w:type="dxa"/>
            </w:tcMar>
            <w:vAlign w:val="center"/>
          </w:tcPr>
          <w:p w:rsidR="009614D5" w:rsidRDefault="00241AD4">
            <w:pPr>
              <w:spacing w:after="0"/>
              <w:ind w:left="135"/>
            </w:pPr>
            <w:r>
              <w:rPr>
                <w:rFonts w:ascii="Times New Roman" w:hAnsi="Times New Roman"/>
                <w:b/>
                <w:color w:val="000000"/>
                <w:sz w:val="24"/>
              </w:rPr>
              <w:t xml:space="preserve">№ п/п </w:t>
            </w:r>
          </w:p>
          <w:p w:rsidR="009614D5" w:rsidRDefault="009614D5">
            <w:pPr>
              <w:spacing w:after="0"/>
              <w:ind w:left="135"/>
            </w:pPr>
          </w:p>
        </w:tc>
        <w:tc>
          <w:tcPr>
            <w:tcW w:w="2640" w:type="dxa"/>
            <w:vMerge w:val="restart"/>
            <w:tcMar>
              <w:top w:w="50" w:type="dxa"/>
              <w:left w:w="100" w:type="dxa"/>
            </w:tcMar>
            <w:vAlign w:val="center"/>
          </w:tcPr>
          <w:p w:rsidR="009614D5" w:rsidRDefault="00241AD4">
            <w:pPr>
              <w:spacing w:after="0"/>
              <w:ind w:left="135"/>
            </w:pPr>
            <w:r>
              <w:rPr>
                <w:rFonts w:ascii="Times New Roman" w:hAnsi="Times New Roman"/>
                <w:b/>
                <w:color w:val="000000"/>
                <w:sz w:val="24"/>
              </w:rPr>
              <w:t xml:space="preserve">Наименование разделов и тем программы </w:t>
            </w:r>
          </w:p>
          <w:p w:rsidR="009614D5" w:rsidRDefault="009614D5">
            <w:pPr>
              <w:spacing w:after="0"/>
              <w:ind w:left="135"/>
            </w:pPr>
          </w:p>
        </w:tc>
        <w:tc>
          <w:tcPr>
            <w:tcW w:w="0" w:type="auto"/>
            <w:gridSpan w:val="3"/>
            <w:tcMar>
              <w:top w:w="50" w:type="dxa"/>
              <w:left w:w="100" w:type="dxa"/>
            </w:tcMar>
            <w:vAlign w:val="center"/>
          </w:tcPr>
          <w:p w:rsidR="009614D5" w:rsidRDefault="00241AD4">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9614D5" w:rsidRDefault="00241AD4">
            <w:pPr>
              <w:spacing w:after="0"/>
              <w:ind w:left="135"/>
            </w:pPr>
            <w:r>
              <w:rPr>
                <w:rFonts w:ascii="Times New Roman" w:hAnsi="Times New Roman"/>
                <w:b/>
                <w:color w:val="000000"/>
                <w:sz w:val="24"/>
              </w:rPr>
              <w:t xml:space="preserve">Электронные (цифровые) образовательные ресурсы </w:t>
            </w:r>
          </w:p>
          <w:p w:rsidR="009614D5" w:rsidRDefault="009614D5">
            <w:pPr>
              <w:spacing w:after="0"/>
              <w:ind w:left="135"/>
            </w:pPr>
          </w:p>
        </w:tc>
      </w:tr>
      <w:tr w:rsidR="009614D5">
        <w:trPr>
          <w:trHeight w:val="144"/>
          <w:tblCellSpacing w:w="20" w:type="nil"/>
        </w:trPr>
        <w:tc>
          <w:tcPr>
            <w:tcW w:w="0" w:type="auto"/>
            <w:vMerge/>
            <w:tcBorders>
              <w:top w:val="nil"/>
            </w:tcBorders>
            <w:tcMar>
              <w:top w:w="50" w:type="dxa"/>
              <w:left w:w="100" w:type="dxa"/>
            </w:tcMar>
          </w:tcPr>
          <w:p w:rsidR="009614D5" w:rsidRDefault="009614D5"/>
        </w:tc>
        <w:tc>
          <w:tcPr>
            <w:tcW w:w="0" w:type="auto"/>
            <w:vMerge/>
            <w:tcBorders>
              <w:top w:val="nil"/>
            </w:tcBorders>
            <w:tcMar>
              <w:top w:w="50" w:type="dxa"/>
              <w:left w:w="100" w:type="dxa"/>
            </w:tcMar>
          </w:tcPr>
          <w:p w:rsidR="009614D5" w:rsidRDefault="009614D5"/>
        </w:tc>
        <w:tc>
          <w:tcPr>
            <w:tcW w:w="1011" w:type="dxa"/>
            <w:tcMar>
              <w:top w:w="50" w:type="dxa"/>
              <w:left w:w="100" w:type="dxa"/>
            </w:tcMar>
            <w:vAlign w:val="center"/>
          </w:tcPr>
          <w:p w:rsidR="009614D5" w:rsidRDefault="00241AD4">
            <w:pPr>
              <w:spacing w:after="0"/>
              <w:ind w:left="135"/>
            </w:pPr>
            <w:r>
              <w:rPr>
                <w:rFonts w:ascii="Times New Roman" w:hAnsi="Times New Roman"/>
                <w:b/>
                <w:color w:val="000000"/>
                <w:sz w:val="24"/>
              </w:rPr>
              <w:t xml:space="preserve">Всего </w:t>
            </w:r>
          </w:p>
          <w:p w:rsidR="009614D5" w:rsidRDefault="009614D5">
            <w:pPr>
              <w:spacing w:after="0"/>
              <w:ind w:left="135"/>
            </w:pPr>
          </w:p>
        </w:tc>
        <w:tc>
          <w:tcPr>
            <w:tcW w:w="1738" w:type="dxa"/>
            <w:tcMar>
              <w:top w:w="50" w:type="dxa"/>
              <w:left w:w="100" w:type="dxa"/>
            </w:tcMar>
            <w:vAlign w:val="center"/>
          </w:tcPr>
          <w:p w:rsidR="009614D5" w:rsidRDefault="00241AD4">
            <w:pPr>
              <w:spacing w:after="0"/>
              <w:ind w:left="135"/>
            </w:pPr>
            <w:r>
              <w:rPr>
                <w:rFonts w:ascii="Times New Roman" w:hAnsi="Times New Roman"/>
                <w:b/>
                <w:color w:val="000000"/>
                <w:sz w:val="24"/>
              </w:rPr>
              <w:t xml:space="preserve">Контрольные работы </w:t>
            </w:r>
          </w:p>
          <w:p w:rsidR="009614D5" w:rsidRDefault="009614D5">
            <w:pPr>
              <w:spacing w:after="0"/>
              <w:ind w:left="135"/>
            </w:pPr>
          </w:p>
        </w:tc>
        <w:tc>
          <w:tcPr>
            <w:tcW w:w="1823" w:type="dxa"/>
            <w:tcMar>
              <w:top w:w="50" w:type="dxa"/>
              <w:left w:w="100" w:type="dxa"/>
            </w:tcMar>
            <w:vAlign w:val="center"/>
          </w:tcPr>
          <w:p w:rsidR="009614D5" w:rsidRDefault="00241AD4">
            <w:pPr>
              <w:spacing w:after="0"/>
              <w:ind w:left="135"/>
            </w:pPr>
            <w:r>
              <w:rPr>
                <w:rFonts w:ascii="Times New Roman" w:hAnsi="Times New Roman"/>
                <w:b/>
                <w:color w:val="000000"/>
                <w:sz w:val="24"/>
              </w:rPr>
              <w:t xml:space="preserve">Практические работы </w:t>
            </w:r>
          </w:p>
          <w:p w:rsidR="009614D5" w:rsidRDefault="009614D5">
            <w:pPr>
              <w:spacing w:after="0"/>
              <w:ind w:left="135"/>
            </w:pPr>
          </w:p>
        </w:tc>
        <w:tc>
          <w:tcPr>
            <w:tcW w:w="0" w:type="auto"/>
            <w:vMerge/>
            <w:tcBorders>
              <w:top w:val="nil"/>
            </w:tcBorders>
            <w:tcMar>
              <w:top w:w="50" w:type="dxa"/>
              <w:left w:w="100" w:type="dxa"/>
            </w:tcMar>
          </w:tcPr>
          <w:p w:rsidR="009614D5" w:rsidRDefault="009614D5"/>
        </w:tc>
      </w:tr>
      <w:tr w:rsidR="009614D5">
        <w:trPr>
          <w:trHeight w:val="144"/>
          <w:tblCellSpacing w:w="20" w:type="nil"/>
        </w:trPr>
        <w:tc>
          <w:tcPr>
            <w:tcW w:w="0" w:type="auto"/>
            <w:gridSpan w:val="6"/>
            <w:tcMar>
              <w:top w:w="50" w:type="dxa"/>
              <w:left w:w="100" w:type="dxa"/>
            </w:tcMar>
            <w:vAlign w:val="center"/>
          </w:tcPr>
          <w:p w:rsidR="009614D5" w:rsidRDefault="00241AD4">
            <w:pPr>
              <w:spacing w:after="0"/>
              <w:ind w:left="135"/>
            </w:pPr>
            <w:r>
              <w:rPr>
                <w:rFonts w:ascii="Times New Roman" w:hAnsi="Times New Roman"/>
                <w:b/>
                <w:color w:val="000000"/>
                <w:sz w:val="24"/>
              </w:rPr>
              <w:t>Раздел 1.Географическое изучение Земли</w:t>
            </w:r>
          </w:p>
        </w:tc>
      </w:tr>
      <w:tr w:rsidR="009614D5" w:rsidRPr="004F73A3">
        <w:trPr>
          <w:trHeight w:val="144"/>
          <w:tblCellSpacing w:w="20" w:type="nil"/>
        </w:trPr>
        <w:tc>
          <w:tcPr>
            <w:tcW w:w="520" w:type="dxa"/>
            <w:tcMar>
              <w:top w:w="50" w:type="dxa"/>
              <w:left w:w="100" w:type="dxa"/>
            </w:tcMar>
            <w:vAlign w:val="center"/>
          </w:tcPr>
          <w:p w:rsidR="009614D5" w:rsidRDefault="00241AD4">
            <w:pPr>
              <w:spacing w:after="0"/>
            </w:pPr>
            <w:r>
              <w:rPr>
                <w:rFonts w:ascii="Times New Roman" w:hAnsi="Times New Roman"/>
                <w:color w:val="000000"/>
                <w:sz w:val="24"/>
              </w:rPr>
              <w:t>1.1</w:t>
            </w:r>
          </w:p>
        </w:tc>
        <w:tc>
          <w:tcPr>
            <w:tcW w:w="2640"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Введение. География - наука о планете Земля</w:t>
            </w:r>
          </w:p>
        </w:tc>
        <w:tc>
          <w:tcPr>
            <w:tcW w:w="1011"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2 </w:t>
            </w:r>
          </w:p>
        </w:tc>
        <w:tc>
          <w:tcPr>
            <w:tcW w:w="1738" w:type="dxa"/>
            <w:tcMar>
              <w:top w:w="50" w:type="dxa"/>
              <w:left w:w="100" w:type="dxa"/>
            </w:tcMar>
            <w:vAlign w:val="center"/>
          </w:tcPr>
          <w:p w:rsidR="009614D5" w:rsidRDefault="009614D5">
            <w:pPr>
              <w:spacing w:after="0"/>
              <w:ind w:left="135"/>
              <w:jc w:val="center"/>
            </w:pPr>
          </w:p>
        </w:tc>
        <w:tc>
          <w:tcPr>
            <w:tcW w:w="1823"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/7</w:t>
              </w:r>
              <w:r>
                <w:rPr>
                  <w:rFonts w:ascii="Times New Roman" w:hAnsi="Times New Roman"/>
                  <w:color w:val="0000FF"/>
                  <w:u w:val="single"/>
                </w:rPr>
                <w:t>f</w:t>
              </w:r>
              <w:r w:rsidRPr="00D9105A">
                <w:rPr>
                  <w:rFonts w:ascii="Times New Roman" w:hAnsi="Times New Roman"/>
                  <w:color w:val="0000FF"/>
                  <w:u w:val="single"/>
                  <w:lang w:val="ru-RU"/>
                </w:rPr>
                <w:t>413</w:t>
              </w:r>
              <w:r>
                <w:rPr>
                  <w:rFonts w:ascii="Times New Roman" w:hAnsi="Times New Roman"/>
                  <w:color w:val="0000FF"/>
                  <w:u w:val="single"/>
                </w:rPr>
                <w:t>b</w:t>
              </w:r>
              <w:r w:rsidRPr="00D9105A">
                <w:rPr>
                  <w:rFonts w:ascii="Times New Roman" w:hAnsi="Times New Roman"/>
                  <w:color w:val="0000FF"/>
                  <w:u w:val="single"/>
                  <w:lang w:val="ru-RU"/>
                </w:rPr>
                <w:t>38</w:t>
              </w:r>
            </w:hyperlink>
          </w:p>
        </w:tc>
      </w:tr>
      <w:tr w:rsidR="009614D5" w:rsidRPr="004F73A3">
        <w:trPr>
          <w:trHeight w:val="144"/>
          <w:tblCellSpacing w:w="20" w:type="nil"/>
        </w:trPr>
        <w:tc>
          <w:tcPr>
            <w:tcW w:w="520" w:type="dxa"/>
            <w:tcMar>
              <w:top w:w="50" w:type="dxa"/>
              <w:left w:w="100" w:type="dxa"/>
            </w:tcMar>
            <w:vAlign w:val="center"/>
          </w:tcPr>
          <w:p w:rsidR="009614D5" w:rsidRDefault="00241AD4">
            <w:pPr>
              <w:spacing w:after="0"/>
            </w:pPr>
            <w:r>
              <w:rPr>
                <w:rFonts w:ascii="Times New Roman" w:hAnsi="Times New Roman"/>
                <w:color w:val="000000"/>
                <w:sz w:val="24"/>
              </w:rPr>
              <w:t>1.2</w:t>
            </w:r>
          </w:p>
        </w:tc>
        <w:tc>
          <w:tcPr>
            <w:tcW w:w="2640" w:type="dxa"/>
            <w:tcMar>
              <w:top w:w="50" w:type="dxa"/>
              <w:left w:w="100" w:type="dxa"/>
            </w:tcMar>
            <w:vAlign w:val="center"/>
          </w:tcPr>
          <w:p w:rsidR="009614D5" w:rsidRDefault="00241AD4">
            <w:pPr>
              <w:spacing w:after="0"/>
              <w:ind w:left="135"/>
            </w:pPr>
            <w:r>
              <w:rPr>
                <w:rFonts w:ascii="Times New Roman" w:hAnsi="Times New Roman"/>
                <w:color w:val="000000"/>
                <w:sz w:val="24"/>
              </w:rPr>
              <w:t>История географических открытий</w:t>
            </w:r>
          </w:p>
        </w:tc>
        <w:tc>
          <w:tcPr>
            <w:tcW w:w="1011"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9614D5" w:rsidRDefault="009614D5">
            <w:pPr>
              <w:spacing w:after="0"/>
              <w:ind w:left="135"/>
              <w:jc w:val="center"/>
            </w:pPr>
          </w:p>
        </w:tc>
        <w:tc>
          <w:tcPr>
            <w:tcW w:w="1823"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/7</w:t>
              </w:r>
              <w:r>
                <w:rPr>
                  <w:rFonts w:ascii="Times New Roman" w:hAnsi="Times New Roman"/>
                  <w:color w:val="0000FF"/>
                  <w:u w:val="single"/>
                </w:rPr>
                <w:t>f</w:t>
              </w:r>
              <w:r w:rsidRPr="00D9105A">
                <w:rPr>
                  <w:rFonts w:ascii="Times New Roman" w:hAnsi="Times New Roman"/>
                  <w:color w:val="0000FF"/>
                  <w:u w:val="single"/>
                  <w:lang w:val="ru-RU"/>
                </w:rPr>
                <w:t>413</w:t>
              </w:r>
              <w:r>
                <w:rPr>
                  <w:rFonts w:ascii="Times New Roman" w:hAnsi="Times New Roman"/>
                  <w:color w:val="0000FF"/>
                  <w:u w:val="single"/>
                </w:rPr>
                <w:t>b</w:t>
              </w:r>
              <w:r w:rsidRPr="00D9105A">
                <w:rPr>
                  <w:rFonts w:ascii="Times New Roman" w:hAnsi="Times New Roman"/>
                  <w:color w:val="0000FF"/>
                  <w:u w:val="single"/>
                  <w:lang w:val="ru-RU"/>
                </w:rPr>
                <w:t>38</w:t>
              </w:r>
            </w:hyperlink>
          </w:p>
        </w:tc>
      </w:tr>
      <w:tr w:rsidR="009614D5">
        <w:trPr>
          <w:trHeight w:val="144"/>
          <w:tblCellSpacing w:w="20" w:type="nil"/>
        </w:trPr>
        <w:tc>
          <w:tcPr>
            <w:tcW w:w="0" w:type="auto"/>
            <w:gridSpan w:val="2"/>
            <w:tcMar>
              <w:top w:w="50" w:type="dxa"/>
              <w:left w:w="100" w:type="dxa"/>
            </w:tcMar>
            <w:vAlign w:val="center"/>
          </w:tcPr>
          <w:p w:rsidR="009614D5" w:rsidRDefault="00241AD4">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9614D5" w:rsidRDefault="009614D5"/>
        </w:tc>
      </w:tr>
      <w:tr w:rsidR="009614D5">
        <w:trPr>
          <w:trHeight w:val="144"/>
          <w:tblCellSpacing w:w="20" w:type="nil"/>
        </w:trPr>
        <w:tc>
          <w:tcPr>
            <w:tcW w:w="0" w:type="auto"/>
            <w:gridSpan w:val="6"/>
            <w:tcMar>
              <w:top w:w="50" w:type="dxa"/>
              <w:left w:w="100" w:type="dxa"/>
            </w:tcMar>
            <w:vAlign w:val="center"/>
          </w:tcPr>
          <w:p w:rsidR="009614D5" w:rsidRDefault="00241AD4">
            <w:pPr>
              <w:spacing w:after="0"/>
              <w:ind w:left="135"/>
            </w:pPr>
            <w:r>
              <w:rPr>
                <w:rFonts w:ascii="Times New Roman" w:hAnsi="Times New Roman"/>
                <w:b/>
                <w:color w:val="000000"/>
                <w:sz w:val="24"/>
              </w:rPr>
              <w:t>Раздел 2.Изображения земной поверхности</w:t>
            </w:r>
          </w:p>
        </w:tc>
      </w:tr>
      <w:tr w:rsidR="009614D5" w:rsidRPr="004F73A3">
        <w:trPr>
          <w:trHeight w:val="144"/>
          <w:tblCellSpacing w:w="20" w:type="nil"/>
        </w:trPr>
        <w:tc>
          <w:tcPr>
            <w:tcW w:w="520" w:type="dxa"/>
            <w:tcMar>
              <w:top w:w="50" w:type="dxa"/>
              <w:left w:w="100" w:type="dxa"/>
            </w:tcMar>
            <w:vAlign w:val="center"/>
          </w:tcPr>
          <w:p w:rsidR="009614D5" w:rsidRDefault="00241AD4">
            <w:pPr>
              <w:spacing w:after="0"/>
            </w:pPr>
            <w:r>
              <w:rPr>
                <w:rFonts w:ascii="Times New Roman" w:hAnsi="Times New Roman"/>
                <w:color w:val="000000"/>
                <w:sz w:val="24"/>
              </w:rPr>
              <w:t>2.1</w:t>
            </w:r>
          </w:p>
        </w:tc>
        <w:tc>
          <w:tcPr>
            <w:tcW w:w="2640" w:type="dxa"/>
            <w:tcMar>
              <w:top w:w="50" w:type="dxa"/>
              <w:left w:w="100" w:type="dxa"/>
            </w:tcMar>
            <w:vAlign w:val="center"/>
          </w:tcPr>
          <w:p w:rsidR="009614D5" w:rsidRDefault="00241AD4">
            <w:pPr>
              <w:spacing w:after="0"/>
              <w:ind w:left="135"/>
            </w:pPr>
            <w:r>
              <w:rPr>
                <w:rFonts w:ascii="Times New Roman" w:hAnsi="Times New Roman"/>
                <w:color w:val="000000"/>
                <w:sz w:val="24"/>
              </w:rPr>
              <w:t>Планы местности</w:t>
            </w:r>
          </w:p>
        </w:tc>
        <w:tc>
          <w:tcPr>
            <w:tcW w:w="1011"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9614D5" w:rsidRDefault="009614D5">
            <w:pPr>
              <w:spacing w:after="0"/>
              <w:ind w:left="135"/>
              <w:jc w:val="center"/>
            </w:pPr>
          </w:p>
        </w:tc>
        <w:tc>
          <w:tcPr>
            <w:tcW w:w="1823"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/7</w:t>
              </w:r>
              <w:r>
                <w:rPr>
                  <w:rFonts w:ascii="Times New Roman" w:hAnsi="Times New Roman"/>
                  <w:color w:val="0000FF"/>
                  <w:u w:val="single"/>
                </w:rPr>
                <w:t>f</w:t>
              </w:r>
              <w:r w:rsidRPr="00D9105A">
                <w:rPr>
                  <w:rFonts w:ascii="Times New Roman" w:hAnsi="Times New Roman"/>
                  <w:color w:val="0000FF"/>
                  <w:u w:val="single"/>
                  <w:lang w:val="ru-RU"/>
                </w:rPr>
                <w:t>413</w:t>
              </w:r>
              <w:r>
                <w:rPr>
                  <w:rFonts w:ascii="Times New Roman" w:hAnsi="Times New Roman"/>
                  <w:color w:val="0000FF"/>
                  <w:u w:val="single"/>
                </w:rPr>
                <w:t>b</w:t>
              </w:r>
              <w:r w:rsidRPr="00D9105A">
                <w:rPr>
                  <w:rFonts w:ascii="Times New Roman" w:hAnsi="Times New Roman"/>
                  <w:color w:val="0000FF"/>
                  <w:u w:val="single"/>
                  <w:lang w:val="ru-RU"/>
                </w:rPr>
                <w:t>38</w:t>
              </w:r>
            </w:hyperlink>
          </w:p>
        </w:tc>
      </w:tr>
      <w:tr w:rsidR="009614D5" w:rsidRPr="004F73A3">
        <w:trPr>
          <w:trHeight w:val="144"/>
          <w:tblCellSpacing w:w="20" w:type="nil"/>
        </w:trPr>
        <w:tc>
          <w:tcPr>
            <w:tcW w:w="520" w:type="dxa"/>
            <w:tcMar>
              <w:top w:w="50" w:type="dxa"/>
              <w:left w:w="100" w:type="dxa"/>
            </w:tcMar>
            <w:vAlign w:val="center"/>
          </w:tcPr>
          <w:p w:rsidR="009614D5" w:rsidRDefault="00241AD4">
            <w:pPr>
              <w:spacing w:after="0"/>
            </w:pPr>
            <w:r>
              <w:rPr>
                <w:rFonts w:ascii="Times New Roman" w:hAnsi="Times New Roman"/>
                <w:color w:val="000000"/>
                <w:sz w:val="24"/>
              </w:rPr>
              <w:t>2.2</w:t>
            </w:r>
          </w:p>
        </w:tc>
        <w:tc>
          <w:tcPr>
            <w:tcW w:w="2640" w:type="dxa"/>
            <w:tcMar>
              <w:top w:w="50" w:type="dxa"/>
              <w:left w:w="100" w:type="dxa"/>
            </w:tcMar>
            <w:vAlign w:val="center"/>
          </w:tcPr>
          <w:p w:rsidR="009614D5" w:rsidRDefault="00241AD4">
            <w:pPr>
              <w:spacing w:after="0"/>
              <w:ind w:left="135"/>
            </w:pPr>
            <w:r>
              <w:rPr>
                <w:rFonts w:ascii="Times New Roman" w:hAnsi="Times New Roman"/>
                <w:color w:val="000000"/>
                <w:sz w:val="24"/>
              </w:rPr>
              <w:t>Географические карты</w:t>
            </w:r>
          </w:p>
        </w:tc>
        <w:tc>
          <w:tcPr>
            <w:tcW w:w="1011"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9614D5" w:rsidRDefault="009614D5">
            <w:pPr>
              <w:spacing w:after="0"/>
              <w:ind w:left="135"/>
              <w:jc w:val="center"/>
            </w:pPr>
          </w:p>
        </w:tc>
        <w:tc>
          <w:tcPr>
            <w:tcW w:w="1823"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/7</w:t>
              </w:r>
              <w:r>
                <w:rPr>
                  <w:rFonts w:ascii="Times New Roman" w:hAnsi="Times New Roman"/>
                  <w:color w:val="0000FF"/>
                  <w:u w:val="single"/>
                </w:rPr>
                <w:t>f</w:t>
              </w:r>
              <w:r w:rsidRPr="00D9105A">
                <w:rPr>
                  <w:rFonts w:ascii="Times New Roman" w:hAnsi="Times New Roman"/>
                  <w:color w:val="0000FF"/>
                  <w:u w:val="single"/>
                  <w:lang w:val="ru-RU"/>
                </w:rPr>
                <w:t>413</w:t>
              </w:r>
              <w:r>
                <w:rPr>
                  <w:rFonts w:ascii="Times New Roman" w:hAnsi="Times New Roman"/>
                  <w:color w:val="0000FF"/>
                  <w:u w:val="single"/>
                </w:rPr>
                <w:t>b</w:t>
              </w:r>
              <w:r w:rsidRPr="00D9105A">
                <w:rPr>
                  <w:rFonts w:ascii="Times New Roman" w:hAnsi="Times New Roman"/>
                  <w:color w:val="0000FF"/>
                  <w:u w:val="single"/>
                  <w:lang w:val="ru-RU"/>
                </w:rPr>
                <w:t>38</w:t>
              </w:r>
            </w:hyperlink>
          </w:p>
        </w:tc>
      </w:tr>
      <w:tr w:rsidR="009614D5">
        <w:trPr>
          <w:trHeight w:val="144"/>
          <w:tblCellSpacing w:w="20" w:type="nil"/>
        </w:trPr>
        <w:tc>
          <w:tcPr>
            <w:tcW w:w="0" w:type="auto"/>
            <w:gridSpan w:val="2"/>
            <w:tcMar>
              <w:top w:w="50" w:type="dxa"/>
              <w:left w:w="100" w:type="dxa"/>
            </w:tcMar>
            <w:vAlign w:val="center"/>
          </w:tcPr>
          <w:p w:rsidR="009614D5" w:rsidRDefault="00241AD4">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rsidR="009614D5" w:rsidRDefault="009614D5"/>
        </w:tc>
      </w:tr>
      <w:tr w:rsidR="009614D5" w:rsidRPr="004F73A3">
        <w:trPr>
          <w:trHeight w:val="144"/>
          <w:tblCellSpacing w:w="20" w:type="nil"/>
        </w:trPr>
        <w:tc>
          <w:tcPr>
            <w:tcW w:w="0" w:type="auto"/>
            <w:gridSpan w:val="6"/>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b/>
                <w:color w:val="000000"/>
                <w:sz w:val="24"/>
                <w:lang w:val="ru-RU"/>
              </w:rPr>
              <w:t>Раздел 3.Земля - планета Солнечной системы</w:t>
            </w:r>
          </w:p>
        </w:tc>
      </w:tr>
      <w:tr w:rsidR="009614D5" w:rsidRPr="004F73A3">
        <w:trPr>
          <w:trHeight w:val="144"/>
          <w:tblCellSpacing w:w="20" w:type="nil"/>
        </w:trPr>
        <w:tc>
          <w:tcPr>
            <w:tcW w:w="520" w:type="dxa"/>
            <w:tcMar>
              <w:top w:w="50" w:type="dxa"/>
              <w:left w:w="100" w:type="dxa"/>
            </w:tcMar>
            <w:vAlign w:val="center"/>
          </w:tcPr>
          <w:p w:rsidR="009614D5" w:rsidRDefault="00241AD4">
            <w:pPr>
              <w:spacing w:after="0"/>
            </w:pPr>
            <w:r>
              <w:rPr>
                <w:rFonts w:ascii="Times New Roman" w:hAnsi="Times New Roman"/>
                <w:color w:val="000000"/>
                <w:sz w:val="24"/>
              </w:rPr>
              <w:t>3.1</w:t>
            </w:r>
          </w:p>
        </w:tc>
        <w:tc>
          <w:tcPr>
            <w:tcW w:w="2640" w:type="dxa"/>
            <w:tcMar>
              <w:top w:w="50" w:type="dxa"/>
              <w:left w:w="100" w:type="dxa"/>
            </w:tcMar>
            <w:vAlign w:val="center"/>
          </w:tcPr>
          <w:p w:rsidR="009614D5" w:rsidRDefault="00241AD4">
            <w:pPr>
              <w:spacing w:after="0"/>
              <w:ind w:left="135"/>
            </w:pPr>
            <w:r>
              <w:rPr>
                <w:rFonts w:ascii="Times New Roman" w:hAnsi="Times New Roman"/>
                <w:color w:val="000000"/>
                <w:sz w:val="24"/>
              </w:rPr>
              <w:t>Земля - планета Солнечной системы</w:t>
            </w:r>
          </w:p>
        </w:tc>
        <w:tc>
          <w:tcPr>
            <w:tcW w:w="1011"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9614D5" w:rsidRDefault="009614D5">
            <w:pPr>
              <w:spacing w:after="0"/>
              <w:ind w:left="135"/>
              <w:jc w:val="center"/>
            </w:pPr>
          </w:p>
        </w:tc>
        <w:tc>
          <w:tcPr>
            <w:tcW w:w="1823"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/7</w:t>
              </w:r>
              <w:r>
                <w:rPr>
                  <w:rFonts w:ascii="Times New Roman" w:hAnsi="Times New Roman"/>
                  <w:color w:val="0000FF"/>
                  <w:u w:val="single"/>
                </w:rPr>
                <w:t>f</w:t>
              </w:r>
              <w:r w:rsidRPr="00D9105A">
                <w:rPr>
                  <w:rFonts w:ascii="Times New Roman" w:hAnsi="Times New Roman"/>
                  <w:color w:val="0000FF"/>
                  <w:u w:val="single"/>
                  <w:lang w:val="ru-RU"/>
                </w:rPr>
                <w:t>413</w:t>
              </w:r>
              <w:r>
                <w:rPr>
                  <w:rFonts w:ascii="Times New Roman" w:hAnsi="Times New Roman"/>
                  <w:color w:val="0000FF"/>
                  <w:u w:val="single"/>
                </w:rPr>
                <w:t>b</w:t>
              </w:r>
              <w:r w:rsidRPr="00D9105A">
                <w:rPr>
                  <w:rFonts w:ascii="Times New Roman" w:hAnsi="Times New Roman"/>
                  <w:color w:val="0000FF"/>
                  <w:u w:val="single"/>
                  <w:lang w:val="ru-RU"/>
                </w:rPr>
                <w:t>38</w:t>
              </w:r>
            </w:hyperlink>
          </w:p>
        </w:tc>
      </w:tr>
      <w:tr w:rsidR="009614D5">
        <w:trPr>
          <w:trHeight w:val="144"/>
          <w:tblCellSpacing w:w="20" w:type="nil"/>
        </w:trPr>
        <w:tc>
          <w:tcPr>
            <w:tcW w:w="0" w:type="auto"/>
            <w:gridSpan w:val="2"/>
            <w:tcMar>
              <w:top w:w="50" w:type="dxa"/>
              <w:left w:w="100" w:type="dxa"/>
            </w:tcMar>
            <w:vAlign w:val="center"/>
          </w:tcPr>
          <w:p w:rsidR="009614D5" w:rsidRDefault="00241AD4">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9614D5" w:rsidRDefault="009614D5"/>
        </w:tc>
      </w:tr>
      <w:tr w:rsidR="009614D5">
        <w:trPr>
          <w:trHeight w:val="144"/>
          <w:tblCellSpacing w:w="20" w:type="nil"/>
        </w:trPr>
        <w:tc>
          <w:tcPr>
            <w:tcW w:w="0" w:type="auto"/>
            <w:gridSpan w:val="6"/>
            <w:tcMar>
              <w:top w:w="50" w:type="dxa"/>
              <w:left w:w="100" w:type="dxa"/>
            </w:tcMar>
            <w:vAlign w:val="center"/>
          </w:tcPr>
          <w:p w:rsidR="009614D5" w:rsidRDefault="00241AD4">
            <w:pPr>
              <w:spacing w:after="0"/>
              <w:ind w:left="135"/>
            </w:pPr>
            <w:r>
              <w:rPr>
                <w:rFonts w:ascii="Times New Roman" w:hAnsi="Times New Roman"/>
                <w:b/>
                <w:color w:val="000000"/>
                <w:sz w:val="24"/>
              </w:rPr>
              <w:t>Раздел 4.Оболочки Земли</w:t>
            </w:r>
          </w:p>
        </w:tc>
      </w:tr>
      <w:tr w:rsidR="009614D5" w:rsidRPr="004F73A3">
        <w:trPr>
          <w:trHeight w:val="144"/>
          <w:tblCellSpacing w:w="20" w:type="nil"/>
        </w:trPr>
        <w:tc>
          <w:tcPr>
            <w:tcW w:w="520" w:type="dxa"/>
            <w:tcMar>
              <w:top w:w="50" w:type="dxa"/>
              <w:left w:w="100" w:type="dxa"/>
            </w:tcMar>
            <w:vAlign w:val="center"/>
          </w:tcPr>
          <w:p w:rsidR="009614D5" w:rsidRDefault="00241AD4">
            <w:pPr>
              <w:spacing w:after="0"/>
            </w:pPr>
            <w:r>
              <w:rPr>
                <w:rFonts w:ascii="Times New Roman" w:hAnsi="Times New Roman"/>
                <w:color w:val="000000"/>
                <w:sz w:val="24"/>
              </w:rPr>
              <w:t>4.1</w:t>
            </w:r>
          </w:p>
        </w:tc>
        <w:tc>
          <w:tcPr>
            <w:tcW w:w="2640" w:type="dxa"/>
            <w:tcMar>
              <w:top w:w="50" w:type="dxa"/>
              <w:left w:w="100" w:type="dxa"/>
            </w:tcMar>
            <w:vAlign w:val="center"/>
          </w:tcPr>
          <w:p w:rsidR="009614D5" w:rsidRDefault="00241AD4">
            <w:pPr>
              <w:spacing w:after="0"/>
              <w:ind w:left="135"/>
            </w:pPr>
            <w:r>
              <w:rPr>
                <w:rFonts w:ascii="Times New Roman" w:hAnsi="Times New Roman"/>
                <w:color w:val="000000"/>
                <w:sz w:val="24"/>
              </w:rPr>
              <w:t>Литосфера - каменная оболочка Земли</w:t>
            </w:r>
          </w:p>
        </w:tc>
        <w:tc>
          <w:tcPr>
            <w:tcW w:w="1011"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9614D5" w:rsidRDefault="009614D5">
            <w:pPr>
              <w:spacing w:after="0"/>
              <w:ind w:left="135"/>
              <w:jc w:val="center"/>
            </w:pPr>
          </w:p>
        </w:tc>
        <w:tc>
          <w:tcPr>
            <w:tcW w:w="1823"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/7</w:t>
              </w:r>
              <w:r>
                <w:rPr>
                  <w:rFonts w:ascii="Times New Roman" w:hAnsi="Times New Roman"/>
                  <w:color w:val="0000FF"/>
                  <w:u w:val="single"/>
                </w:rPr>
                <w:t>f</w:t>
              </w:r>
              <w:r w:rsidRPr="00D9105A">
                <w:rPr>
                  <w:rFonts w:ascii="Times New Roman" w:hAnsi="Times New Roman"/>
                  <w:color w:val="0000FF"/>
                  <w:u w:val="single"/>
                  <w:lang w:val="ru-RU"/>
                </w:rPr>
                <w:t>413</w:t>
              </w:r>
              <w:r>
                <w:rPr>
                  <w:rFonts w:ascii="Times New Roman" w:hAnsi="Times New Roman"/>
                  <w:color w:val="0000FF"/>
                  <w:u w:val="single"/>
                </w:rPr>
                <w:t>b</w:t>
              </w:r>
              <w:r w:rsidRPr="00D9105A">
                <w:rPr>
                  <w:rFonts w:ascii="Times New Roman" w:hAnsi="Times New Roman"/>
                  <w:color w:val="0000FF"/>
                  <w:u w:val="single"/>
                  <w:lang w:val="ru-RU"/>
                </w:rPr>
                <w:t>38</w:t>
              </w:r>
            </w:hyperlink>
          </w:p>
        </w:tc>
      </w:tr>
      <w:tr w:rsidR="009614D5">
        <w:trPr>
          <w:trHeight w:val="144"/>
          <w:tblCellSpacing w:w="20" w:type="nil"/>
        </w:trPr>
        <w:tc>
          <w:tcPr>
            <w:tcW w:w="0" w:type="auto"/>
            <w:gridSpan w:val="2"/>
            <w:tcMar>
              <w:top w:w="50" w:type="dxa"/>
              <w:left w:w="100" w:type="dxa"/>
            </w:tcMar>
            <w:vAlign w:val="center"/>
          </w:tcPr>
          <w:p w:rsidR="009614D5" w:rsidRDefault="00241AD4">
            <w:pPr>
              <w:spacing w:after="0"/>
              <w:ind w:left="135"/>
            </w:pPr>
            <w:r>
              <w:rPr>
                <w:rFonts w:ascii="Times New Roman" w:hAnsi="Times New Roman"/>
                <w:color w:val="000000"/>
                <w:sz w:val="24"/>
              </w:rPr>
              <w:lastRenderedPageBreak/>
              <w:t>Итого по разделу</w:t>
            </w:r>
          </w:p>
        </w:tc>
        <w:tc>
          <w:tcPr>
            <w:tcW w:w="1589"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9614D5" w:rsidRDefault="009614D5"/>
        </w:tc>
      </w:tr>
      <w:tr w:rsidR="009614D5" w:rsidRPr="004F73A3">
        <w:trPr>
          <w:trHeight w:val="144"/>
          <w:tblCellSpacing w:w="20" w:type="nil"/>
        </w:trPr>
        <w:tc>
          <w:tcPr>
            <w:tcW w:w="0" w:type="auto"/>
            <w:gridSpan w:val="2"/>
            <w:tcMar>
              <w:top w:w="50" w:type="dxa"/>
              <w:left w:w="100" w:type="dxa"/>
            </w:tcMar>
            <w:vAlign w:val="center"/>
          </w:tcPr>
          <w:p w:rsidR="009614D5" w:rsidRDefault="00241AD4">
            <w:pPr>
              <w:spacing w:after="0"/>
              <w:ind w:left="135"/>
            </w:pPr>
            <w:r>
              <w:rPr>
                <w:rFonts w:ascii="Times New Roman" w:hAnsi="Times New Roman"/>
                <w:color w:val="000000"/>
                <w:sz w:val="24"/>
              </w:rPr>
              <w:t>Заключение</w:t>
            </w:r>
          </w:p>
        </w:tc>
        <w:tc>
          <w:tcPr>
            <w:tcW w:w="1589"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9614D5" w:rsidRDefault="009614D5">
            <w:pPr>
              <w:spacing w:after="0"/>
              <w:ind w:left="135"/>
              <w:jc w:val="center"/>
            </w:pPr>
          </w:p>
        </w:tc>
        <w:tc>
          <w:tcPr>
            <w:tcW w:w="1823"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/7</w:t>
              </w:r>
              <w:r>
                <w:rPr>
                  <w:rFonts w:ascii="Times New Roman" w:hAnsi="Times New Roman"/>
                  <w:color w:val="0000FF"/>
                  <w:u w:val="single"/>
                </w:rPr>
                <w:t>f</w:t>
              </w:r>
              <w:r w:rsidRPr="00D9105A">
                <w:rPr>
                  <w:rFonts w:ascii="Times New Roman" w:hAnsi="Times New Roman"/>
                  <w:color w:val="0000FF"/>
                  <w:u w:val="single"/>
                  <w:lang w:val="ru-RU"/>
                </w:rPr>
                <w:t>413</w:t>
              </w:r>
              <w:r>
                <w:rPr>
                  <w:rFonts w:ascii="Times New Roman" w:hAnsi="Times New Roman"/>
                  <w:color w:val="0000FF"/>
                  <w:u w:val="single"/>
                </w:rPr>
                <w:t>b</w:t>
              </w:r>
              <w:r w:rsidRPr="00D9105A">
                <w:rPr>
                  <w:rFonts w:ascii="Times New Roman" w:hAnsi="Times New Roman"/>
                  <w:color w:val="0000FF"/>
                  <w:u w:val="single"/>
                  <w:lang w:val="ru-RU"/>
                </w:rPr>
                <w:t>38</w:t>
              </w:r>
            </w:hyperlink>
          </w:p>
        </w:tc>
      </w:tr>
      <w:tr w:rsidR="009614D5" w:rsidRPr="004F73A3">
        <w:trPr>
          <w:trHeight w:val="144"/>
          <w:tblCellSpacing w:w="20" w:type="nil"/>
        </w:trPr>
        <w:tc>
          <w:tcPr>
            <w:tcW w:w="0" w:type="auto"/>
            <w:gridSpan w:val="2"/>
            <w:tcMar>
              <w:top w:w="50" w:type="dxa"/>
              <w:left w:w="100" w:type="dxa"/>
            </w:tcMar>
            <w:vAlign w:val="center"/>
          </w:tcPr>
          <w:p w:rsidR="009614D5" w:rsidRDefault="00241AD4">
            <w:pPr>
              <w:spacing w:after="0"/>
              <w:ind w:left="135"/>
            </w:pPr>
            <w:r>
              <w:rPr>
                <w:rFonts w:ascii="Times New Roman" w:hAnsi="Times New Roman"/>
                <w:color w:val="000000"/>
                <w:sz w:val="24"/>
              </w:rPr>
              <w:t>Резервное время</w:t>
            </w:r>
          </w:p>
        </w:tc>
        <w:tc>
          <w:tcPr>
            <w:tcW w:w="1589"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rsidR="009614D5" w:rsidRDefault="009614D5">
            <w:pPr>
              <w:spacing w:after="0"/>
              <w:ind w:left="135"/>
              <w:jc w:val="center"/>
            </w:pPr>
          </w:p>
        </w:tc>
        <w:tc>
          <w:tcPr>
            <w:tcW w:w="2741"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/7</w:t>
              </w:r>
              <w:r>
                <w:rPr>
                  <w:rFonts w:ascii="Times New Roman" w:hAnsi="Times New Roman"/>
                  <w:color w:val="0000FF"/>
                  <w:u w:val="single"/>
                </w:rPr>
                <w:t>f</w:t>
              </w:r>
              <w:r w:rsidRPr="00D9105A">
                <w:rPr>
                  <w:rFonts w:ascii="Times New Roman" w:hAnsi="Times New Roman"/>
                  <w:color w:val="0000FF"/>
                  <w:u w:val="single"/>
                  <w:lang w:val="ru-RU"/>
                </w:rPr>
                <w:t>413</w:t>
              </w:r>
              <w:r>
                <w:rPr>
                  <w:rFonts w:ascii="Times New Roman" w:hAnsi="Times New Roman"/>
                  <w:color w:val="0000FF"/>
                  <w:u w:val="single"/>
                </w:rPr>
                <w:t>b</w:t>
              </w:r>
              <w:r w:rsidRPr="00D9105A">
                <w:rPr>
                  <w:rFonts w:ascii="Times New Roman" w:hAnsi="Times New Roman"/>
                  <w:color w:val="0000FF"/>
                  <w:u w:val="single"/>
                  <w:lang w:val="ru-RU"/>
                </w:rPr>
                <w:t>38</w:t>
              </w:r>
            </w:hyperlink>
          </w:p>
        </w:tc>
      </w:tr>
      <w:tr w:rsidR="009614D5">
        <w:trPr>
          <w:trHeight w:val="144"/>
          <w:tblCellSpacing w:w="20" w:type="nil"/>
        </w:trPr>
        <w:tc>
          <w:tcPr>
            <w:tcW w:w="0" w:type="auto"/>
            <w:gridSpan w:val="2"/>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34 </w:t>
            </w:r>
          </w:p>
        </w:tc>
        <w:tc>
          <w:tcPr>
            <w:tcW w:w="1738"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5 </w:t>
            </w:r>
          </w:p>
        </w:tc>
        <w:tc>
          <w:tcPr>
            <w:tcW w:w="2741" w:type="dxa"/>
            <w:tcMar>
              <w:top w:w="50" w:type="dxa"/>
              <w:left w:w="100" w:type="dxa"/>
            </w:tcMar>
            <w:vAlign w:val="center"/>
          </w:tcPr>
          <w:p w:rsidR="009614D5" w:rsidRDefault="009614D5"/>
        </w:tc>
      </w:tr>
    </w:tbl>
    <w:p w:rsidR="009614D5" w:rsidRDefault="009614D5">
      <w:pPr>
        <w:sectPr w:rsidR="009614D5">
          <w:pgSz w:w="16383" w:h="11906" w:orient="landscape"/>
          <w:pgMar w:top="1134" w:right="850" w:bottom="1134" w:left="1701" w:header="720" w:footer="720" w:gutter="0"/>
          <w:cols w:space="720"/>
        </w:sectPr>
      </w:pPr>
    </w:p>
    <w:p w:rsidR="009614D5" w:rsidRDefault="00241AD4">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335"/>
        <w:gridCol w:w="4446"/>
        <w:gridCol w:w="1642"/>
        <w:gridCol w:w="1841"/>
        <w:gridCol w:w="1910"/>
        <w:gridCol w:w="2837"/>
      </w:tblGrid>
      <w:tr w:rsidR="009614D5">
        <w:trPr>
          <w:trHeight w:val="144"/>
          <w:tblCellSpacing w:w="20" w:type="nil"/>
        </w:trPr>
        <w:tc>
          <w:tcPr>
            <w:tcW w:w="538" w:type="dxa"/>
            <w:vMerge w:val="restart"/>
            <w:tcMar>
              <w:top w:w="50" w:type="dxa"/>
              <w:left w:w="100" w:type="dxa"/>
            </w:tcMar>
            <w:vAlign w:val="center"/>
          </w:tcPr>
          <w:p w:rsidR="009614D5" w:rsidRDefault="00241AD4">
            <w:pPr>
              <w:spacing w:after="0"/>
              <w:ind w:left="135"/>
            </w:pPr>
            <w:r>
              <w:rPr>
                <w:rFonts w:ascii="Times New Roman" w:hAnsi="Times New Roman"/>
                <w:b/>
                <w:color w:val="000000"/>
                <w:sz w:val="24"/>
              </w:rPr>
              <w:t xml:space="preserve">№ п/п </w:t>
            </w:r>
          </w:p>
          <w:p w:rsidR="009614D5" w:rsidRDefault="009614D5">
            <w:pPr>
              <w:spacing w:after="0"/>
              <w:ind w:left="135"/>
            </w:pPr>
          </w:p>
        </w:tc>
        <w:tc>
          <w:tcPr>
            <w:tcW w:w="2288" w:type="dxa"/>
            <w:vMerge w:val="restart"/>
            <w:tcMar>
              <w:top w:w="50" w:type="dxa"/>
              <w:left w:w="100" w:type="dxa"/>
            </w:tcMar>
            <w:vAlign w:val="center"/>
          </w:tcPr>
          <w:p w:rsidR="009614D5" w:rsidRDefault="00241AD4">
            <w:pPr>
              <w:spacing w:after="0"/>
              <w:ind w:left="135"/>
            </w:pPr>
            <w:r>
              <w:rPr>
                <w:rFonts w:ascii="Times New Roman" w:hAnsi="Times New Roman"/>
                <w:b/>
                <w:color w:val="000000"/>
                <w:sz w:val="24"/>
              </w:rPr>
              <w:t xml:space="preserve">Наименование разделов и тем программы </w:t>
            </w:r>
          </w:p>
          <w:p w:rsidR="009614D5" w:rsidRDefault="009614D5">
            <w:pPr>
              <w:spacing w:after="0"/>
              <w:ind w:left="135"/>
            </w:pPr>
          </w:p>
        </w:tc>
        <w:tc>
          <w:tcPr>
            <w:tcW w:w="0" w:type="auto"/>
            <w:gridSpan w:val="3"/>
            <w:tcMar>
              <w:top w:w="50" w:type="dxa"/>
              <w:left w:w="100" w:type="dxa"/>
            </w:tcMar>
            <w:vAlign w:val="center"/>
          </w:tcPr>
          <w:p w:rsidR="009614D5" w:rsidRDefault="00241AD4">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rsidR="009614D5" w:rsidRDefault="00241AD4">
            <w:pPr>
              <w:spacing w:after="0"/>
              <w:ind w:left="135"/>
            </w:pPr>
            <w:r>
              <w:rPr>
                <w:rFonts w:ascii="Times New Roman" w:hAnsi="Times New Roman"/>
                <w:b/>
                <w:color w:val="000000"/>
                <w:sz w:val="24"/>
              </w:rPr>
              <w:t xml:space="preserve">Электронные (цифровые) образовательные ресурсы </w:t>
            </w:r>
          </w:p>
          <w:p w:rsidR="009614D5" w:rsidRDefault="009614D5">
            <w:pPr>
              <w:spacing w:after="0"/>
              <w:ind w:left="135"/>
            </w:pPr>
          </w:p>
        </w:tc>
      </w:tr>
      <w:tr w:rsidR="009614D5">
        <w:trPr>
          <w:trHeight w:val="144"/>
          <w:tblCellSpacing w:w="20" w:type="nil"/>
        </w:trPr>
        <w:tc>
          <w:tcPr>
            <w:tcW w:w="0" w:type="auto"/>
            <w:vMerge/>
            <w:tcBorders>
              <w:top w:val="nil"/>
            </w:tcBorders>
            <w:tcMar>
              <w:top w:w="50" w:type="dxa"/>
              <w:left w:w="100" w:type="dxa"/>
            </w:tcMar>
          </w:tcPr>
          <w:p w:rsidR="009614D5" w:rsidRDefault="009614D5"/>
        </w:tc>
        <w:tc>
          <w:tcPr>
            <w:tcW w:w="0" w:type="auto"/>
            <w:vMerge/>
            <w:tcBorders>
              <w:top w:val="nil"/>
            </w:tcBorders>
            <w:tcMar>
              <w:top w:w="50" w:type="dxa"/>
              <w:left w:w="100" w:type="dxa"/>
            </w:tcMar>
          </w:tcPr>
          <w:p w:rsidR="009614D5" w:rsidRDefault="009614D5"/>
        </w:tc>
        <w:tc>
          <w:tcPr>
            <w:tcW w:w="1045" w:type="dxa"/>
            <w:tcMar>
              <w:top w:w="50" w:type="dxa"/>
              <w:left w:w="100" w:type="dxa"/>
            </w:tcMar>
            <w:vAlign w:val="center"/>
          </w:tcPr>
          <w:p w:rsidR="009614D5" w:rsidRDefault="00241AD4">
            <w:pPr>
              <w:spacing w:after="0"/>
              <w:ind w:left="135"/>
            </w:pPr>
            <w:r>
              <w:rPr>
                <w:rFonts w:ascii="Times New Roman" w:hAnsi="Times New Roman"/>
                <w:b/>
                <w:color w:val="000000"/>
                <w:sz w:val="24"/>
              </w:rPr>
              <w:t xml:space="preserve">Всего </w:t>
            </w:r>
          </w:p>
          <w:p w:rsidR="009614D5" w:rsidRDefault="009614D5">
            <w:pPr>
              <w:spacing w:after="0"/>
              <w:ind w:left="135"/>
            </w:pPr>
          </w:p>
        </w:tc>
        <w:tc>
          <w:tcPr>
            <w:tcW w:w="1778" w:type="dxa"/>
            <w:tcMar>
              <w:top w:w="50" w:type="dxa"/>
              <w:left w:w="100" w:type="dxa"/>
            </w:tcMar>
            <w:vAlign w:val="center"/>
          </w:tcPr>
          <w:p w:rsidR="009614D5" w:rsidRDefault="00241AD4">
            <w:pPr>
              <w:spacing w:after="0"/>
              <w:ind w:left="135"/>
            </w:pPr>
            <w:r>
              <w:rPr>
                <w:rFonts w:ascii="Times New Roman" w:hAnsi="Times New Roman"/>
                <w:b/>
                <w:color w:val="000000"/>
                <w:sz w:val="24"/>
              </w:rPr>
              <w:t xml:space="preserve">Контрольные работы </w:t>
            </w:r>
          </w:p>
          <w:p w:rsidR="009614D5" w:rsidRDefault="009614D5">
            <w:pPr>
              <w:spacing w:after="0"/>
              <w:ind w:left="135"/>
            </w:pPr>
          </w:p>
        </w:tc>
        <w:tc>
          <w:tcPr>
            <w:tcW w:w="1860" w:type="dxa"/>
            <w:tcMar>
              <w:top w:w="50" w:type="dxa"/>
              <w:left w:w="100" w:type="dxa"/>
            </w:tcMar>
            <w:vAlign w:val="center"/>
          </w:tcPr>
          <w:p w:rsidR="009614D5" w:rsidRDefault="00241AD4">
            <w:pPr>
              <w:spacing w:after="0"/>
              <w:ind w:left="135"/>
            </w:pPr>
            <w:r>
              <w:rPr>
                <w:rFonts w:ascii="Times New Roman" w:hAnsi="Times New Roman"/>
                <w:b/>
                <w:color w:val="000000"/>
                <w:sz w:val="24"/>
              </w:rPr>
              <w:t xml:space="preserve">Практические работы </w:t>
            </w:r>
          </w:p>
          <w:p w:rsidR="009614D5" w:rsidRDefault="009614D5">
            <w:pPr>
              <w:spacing w:after="0"/>
              <w:ind w:left="135"/>
            </w:pPr>
          </w:p>
        </w:tc>
        <w:tc>
          <w:tcPr>
            <w:tcW w:w="0" w:type="auto"/>
            <w:vMerge/>
            <w:tcBorders>
              <w:top w:val="nil"/>
            </w:tcBorders>
            <w:tcMar>
              <w:top w:w="50" w:type="dxa"/>
              <w:left w:w="100" w:type="dxa"/>
            </w:tcMar>
          </w:tcPr>
          <w:p w:rsidR="009614D5" w:rsidRDefault="009614D5"/>
        </w:tc>
      </w:tr>
      <w:tr w:rsidR="009614D5">
        <w:trPr>
          <w:trHeight w:val="144"/>
          <w:tblCellSpacing w:w="20" w:type="nil"/>
        </w:trPr>
        <w:tc>
          <w:tcPr>
            <w:tcW w:w="0" w:type="auto"/>
            <w:gridSpan w:val="6"/>
            <w:tcMar>
              <w:top w:w="50" w:type="dxa"/>
              <w:left w:w="100" w:type="dxa"/>
            </w:tcMar>
            <w:vAlign w:val="center"/>
          </w:tcPr>
          <w:p w:rsidR="009614D5" w:rsidRDefault="00241AD4">
            <w:pPr>
              <w:spacing w:after="0"/>
              <w:ind w:left="135"/>
            </w:pPr>
            <w:r>
              <w:rPr>
                <w:rFonts w:ascii="Times New Roman" w:hAnsi="Times New Roman"/>
                <w:b/>
                <w:color w:val="000000"/>
                <w:sz w:val="24"/>
              </w:rPr>
              <w:t>Раздел 1.Оболочки Земли</w:t>
            </w:r>
          </w:p>
        </w:tc>
      </w:tr>
      <w:tr w:rsidR="009614D5" w:rsidRPr="004F73A3">
        <w:trPr>
          <w:trHeight w:val="144"/>
          <w:tblCellSpacing w:w="20" w:type="nil"/>
        </w:trPr>
        <w:tc>
          <w:tcPr>
            <w:tcW w:w="538" w:type="dxa"/>
            <w:tcMar>
              <w:top w:w="50" w:type="dxa"/>
              <w:left w:w="100" w:type="dxa"/>
            </w:tcMar>
            <w:vAlign w:val="center"/>
          </w:tcPr>
          <w:p w:rsidR="009614D5" w:rsidRDefault="00241AD4">
            <w:pPr>
              <w:spacing w:after="0"/>
            </w:pPr>
            <w:r>
              <w:rPr>
                <w:rFonts w:ascii="Times New Roman" w:hAnsi="Times New Roman"/>
                <w:color w:val="000000"/>
                <w:sz w:val="24"/>
              </w:rPr>
              <w:t>1.1</w:t>
            </w:r>
          </w:p>
        </w:tc>
        <w:tc>
          <w:tcPr>
            <w:tcW w:w="2288" w:type="dxa"/>
            <w:tcMar>
              <w:top w:w="50" w:type="dxa"/>
              <w:left w:w="100" w:type="dxa"/>
            </w:tcMar>
            <w:vAlign w:val="center"/>
          </w:tcPr>
          <w:p w:rsidR="009614D5" w:rsidRDefault="00241AD4">
            <w:pPr>
              <w:spacing w:after="0"/>
              <w:ind w:left="135"/>
            </w:pPr>
            <w:r>
              <w:rPr>
                <w:rFonts w:ascii="Times New Roman" w:hAnsi="Times New Roman"/>
                <w:color w:val="000000"/>
                <w:sz w:val="24"/>
              </w:rPr>
              <w:t>Гидросфера — водная оболочка Земли</w:t>
            </w:r>
          </w:p>
        </w:tc>
        <w:tc>
          <w:tcPr>
            <w:tcW w:w="1045"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9 </w:t>
            </w:r>
          </w:p>
        </w:tc>
        <w:tc>
          <w:tcPr>
            <w:tcW w:w="1778" w:type="dxa"/>
            <w:tcMar>
              <w:top w:w="50" w:type="dxa"/>
              <w:left w:w="100" w:type="dxa"/>
            </w:tcMar>
            <w:vAlign w:val="center"/>
          </w:tcPr>
          <w:p w:rsidR="009614D5" w:rsidRDefault="009614D5">
            <w:pPr>
              <w:spacing w:after="0"/>
              <w:ind w:left="135"/>
              <w:jc w:val="center"/>
            </w:pPr>
          </w:p>
        </w:tc>
        <w:tc>
          <w:tcPr>
            <w:tcW w:w="1860"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1.5 </w:t>
            </w:r>
          </w:p>
        </w:tc>
        <w:tc>
          <w:tcPr>
            <w:tcW w:w="2837"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/7</w:t>
              </w:r>
              <w:r>
                <w:rPr>
                  <w:rFonts w:ascii="Times New Roman" w:hAnsi="Times New Roman"/>
                  <w:color w:val="0000FF"/>
                  <w:u w:val="single"/>
                </w:rPr>
                <w:t>f</w:t>
              </w:r>
              <w:r w:rsidRPr="00D9105A">
                <w:rPr>
                  <w:rFonts w:ascii="Times New Roman" w:hAnsi="Times New Roman"/>
                  <w:color w:val="0000FF"/>
                  <w:u w:val="single"/>
                  <w:lang w:val="ru-RU"/>
                </w:rPr>
                <w:t>414</w:t>
              </w:r>
              <w:r>
                <w:rPr>
                  <w:rFonts w:ascii="Times New Roman" w:hAnsi="Times New Roman"/>
                  <w:color w:val="0000FF"/>
                  <w:u w:val="single"/>
                </w:rPr>
                <w:t>f</w:t>
              </w:r>
              <w:r w:rsidRPr="00D9105A">
                <w:rPr>
                  <w:rFonts w:ascii="Times New Roman" w:hAnsi="Times New Roman"/>
                  <w:color w:val="0000FF"/>
                  <w:u w:val="single"/>
                  <w:lang w:val="ru-RU"/>
                </w:rPr>
                <w:t>38</w:t>
              </w:r>
            </w:hyperlink>
          </w:p>
        </w:tc>
      </w:tr>
      <w:tr w:rsidR="009614D5" w:rsidRPr="004F73A3">
        <w:trPr>
          <w:trHeight w:val="144"/>
          <w:tblCellSpacing w:w="20" w:type="nil"/>
        </w:trPr>
        <w:tc>
          <w:tcPr>
            <w:tcW w:w="538" w:type="dxa"/>
            <w:tcMar>
              <w:top w:w="50" w:type="dxa"/>
              <w:left w:w="100" w:type="dxa"/>
            </w:tcMar>
            <w:vAlign w:val="center"/>
          </w:tcPr>
          <w:p w:rsidR="009614D5" w:rsidRDefault="00241AD4">
            <w:pPr>
              <w:spacing w:after="0"/>
            </w:pPr>
            <w:r>
              <w:rPr>
                <w:rFonts w:ascii="Times New Roman" w:hAnsi="Times New Roman"/>
                <w:color w:val="000000"/>
                <w:sz w:val="24"/>
              </w:rPr>
              <w:t>1.2</w:t>
            </w:r>
          </w:p>
        </w:tc>
        <w:tc>
          <w:tcPr>
            <w:tcW w:w="2288" w:type="dxa"/>
            <w:tcMar>
              <w:top w:w="50" w:type="dxa"/>
              <w:left w:w="100" w:type="dxa"/>
            </w:tcMar>
            <w:vAlign w:val="center"/>
          </w:tcPr>
          <w:p w:rsidR="009614D5" w:rsidRDefault="00241AD4">
            <w:pPr>
              <w:spacing w:after="0"/>
              <w:ind w:left="135"/>
            </w:pPr>
            <w:r>
              <w:rPr>
                <w:rFonts w:ascii="Times New Roman" w:hAnsi="Times New Roman"/>
                <w:color w:val="000000"/>
                <w:sz w:val="24"/>
              </w:rPr>
              <w:t xml:space="preserve">Атмосфера — воздушная оболочка </w:t>
            </w:r>
          </w:p>
        </w:tc>
        <w:tc>
          <w:tcPr>
            <w:tcW w:w="1045"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11 </w:t>
            </w:r>
          </w:p>
        </w:tc>
        <w:tc>
          <w:tcPr>
            <w:tcW w:w="1778" w:type="dxa"/>
            <w:tcMar>
              <w:top w:w="50" w:type="dxa"/>
              <w:left w:w="100" w:type="dxa"/>
            </w:tcMar>
            <w:vAlign w:val="center"/>
          </w:tcPr>
          <w:p w:rsidR="009614D5" w:rsidRDefault="009614D5">
            <w:pPr>
              <w:spacing w:after="0"/>
              <w:ind w:left="135"/>
              <w:jc w:val="center"/>
            </w:pPr>
          </w:p>
        </w:tc>
        <w:tc>
          <w:tcPr>
            <w:tcW w:w="1860"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/7</w:t>
              </w:r>
              <w:r>
                <w:rPr>
                  <w:rFonts w:ascii="Times New Roman" w:hAnsi="Times New Roman"/>
                  <w:color w:val="0000FF"/>
                  <w:u w:val="single"/>
                </w:rPr>
                <w:t>f</w:t>
              </w:r>
              <w:r w:rsidRPr="00D9105A">
                <w:rPr>
                  <w:rFonts w:ascii="Times New Roman" w:hAnsi="Times New Roman"/>
                  <w:color w:val="0000FF"/>
                  <w:u w:val="single"/>
                  <w:lang w:val="ru-RU"/>
                </w:rPr>
                <w:t>414</w:t>
              </w:r>
              <w:r>
                <w:rPr>
                  <w:rFonts w:ascii="Times New Roman" w:hAnsi="Times New Roman"/>
                  <w:color w:val="0000FF"/>
                  <w:u w:val="single"/>
                </w:rPr>
                <w:t>f</w:t>
              </w:r>
              <w:r w:rsidRPr="00D9105A">
                <w:rPr>
                  <w:rFonts w:ascii="Times New Roman" w:hAnsi="Times New Roman"/>
                  <w:color w:val="0000FF"/>
                  <w:u w:val="single"/>
                  <w:lang w:val="ru-RU"/>
                </w:rPr>
                <w:t>38</w:t>
              </w:r>
            </w:hyperlink>
          </w:p>
        </w:tc>
      </w:tr>
      <w:tr w:rsidR="009614D5" w:rsidRPr="004F73A3">
        <w:trPr>
          <w:trHeight w:val="144"/>
          <w:tblCellSpacing w:w="20" w:type="nil"/>
        </w:trPr>
        <w:tc>
          <w:tcPr>
            <w:tcW w:w="538" w:type="dxa"/>
            <w:tcMar>
              <w:top w:w="50" w:type="dxa"/>
              <w:left w:w="100" w:type="dxa"/>
            </w:tcMar>
            <w:vAlign w:val="center"/>
          </w:tcPr>
          <w:p w:rsidR="009614D5" w:rsidRDefault="00241AD4">
            <w:pPr>
              <w:spacing w:after="0"/>
            </w:pPr>
            <w:r>
              <w:rPr>
                <w:rFonts w:ascii="Times New Roman" w:hAnsi="Times New Roman"/>
                <w:color w:val="000000"/>
                <w:sz w:val="24"/>
              </w:rPr>
              <w:t>1.3</w:t>
            </w:r>
          </w:p>
        </w:tc>
        <w:tc>
          <w:tcPr>
            <w:tcW w:w="2288" w:type="dxa"/>
            <w:tcMar>
              <w:top w:w="50" w:type="dxa"/>
              <w:left w:w="100" w:type="dxa"/>
            </w:tcMar>
            <w:vAlign w:val="center"/>
          </w:tcPr>
          <w:p w:rsidR="009614D5" w:rsidRDefault="00241AD4">
            <w:pPr>
              <w:spacing w:after="0"/>
              <w:ind w:left="135"/>
            </w:pPr>
            <w:r>
              <w:rPr>
                <w:rFonts w:ascii="Times New Roman" w:hAnsi="Times New Roman"/>
                <w:color w:val="000000"/>
                <w:sz w:val="24"/>
              </w:rPr>
              <w:t>Биосфера — оболочка жизни</w:t>
            </w:r>
          </w:p>
        </w:tc>
        <w:tc>
          <w:tcPr>
            <w:tcW w:w="1045"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5 </w:t>
            </w:r>
          </w:p>
        </w:tc>
        <w:tc>
          <w:tcPr>
            <w:tcW w:w="1778" w:type="dxa"/>
            <w:tcMar>
              <w:top w:w="50" w:type="dxa"/>
              <w:left w:w="100" w:type="dxa"/>
            </w:tcMar>
            <w:vAlign w:val="center"/>
          </w:tcPr>
          <w:p w:rsidR="009614D5" w:rsidRDefault="009614D5">
            <w:pPr>
              <w:spacing w:after="0"/>
              <w:ind w:left="135"/>
              <w:jc w:val="center"/>
            </w:pPr>
          </w:p>
        </w:tc>
        <w:tc>
          <w:tcPr>
            <w:tcW w:w="1860"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/7</w:t>
              </w:r>
              <w:r>
                <w:rPr>
                  <w:rFonts w:ascii="Times New Roman" w:hAnsi="Times New Roman"/>
                  <w:color w:val="0000FF"/>
                  <w:u w:val="single"/>
                </w:rPr>
                <w:t>f</w:t>
              </w:r>
              <w:r w:rsidRPr="00D9105A">
                <w:rPr>
                  <w:rFonts w:ascii="Times New Roman" w:hAnsi="Times New Roman"/>
                  <w:color w:val="0000FF"/>
                  <w:u w:val="single"/>
                  <w:lang w:val="ru-RU"/>
                </w:rPr>
                <w:t>414</w:t>
              </w:r>
              <w:r>
                <w:rPr>
                  <w:rFonts w:ascii="Times New Roman" w:hAnsi="Times New Roman"/>
                  <w:color w:val="0000FF"/>
                  <w:u w:val="single"/>
                </w:rPr>
                <w:t>f</w:t>
              </w:r>
              <w:r w:rsidRPr="00D9105A">
                <w:rPr>
                  <w:rFonts w:ascii="Times New Roman" w:hAnsi="Times New Roman"/>
                  <w:color w:val="0000FF"/>
                  <w:u w:val="single"/>
                  <w:lang w:val="ru-RU"/>
                </w:rPr>
                <w:t>38</w:t>
              </w:r>
            </w:hyperlink>
          </w:p>
        </w:tc>
      </w:tr>
      <w:tr w:rsidR="009614D5">
        <w:trPr>
          <w:trHeight w:val="144"/>
          <w:tblCellSpacing w:w="20" w:type="nil"/>
        </w:trPr>
        <w:tc>
          <w:tcPr>
            <w:tcW w:w="0" w:type="auto"/>
            <w:gridSpan w:val="2"/>
            <w:tcMar>
              <w:top w:w="50" w:type="dxa"/>
              <w:left w:w="100" w:type="dxa"/>
            </w:tcMar>
            <w:vAlign w:val="center"/>
          </w:tcPr>
          <w:p w:rsidR="009614D5" w:rsidRDefault="00241AD4">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25 </w:t>
            </w:r>
          </w:p>
        </w:tc>
        <w:tc>
          <w:tcPr>
            <w:tcW w:w="0" w:type="auto"/>
            <w:gridSpan w:val="3"/>
            <w:tcMar>
              <w:top w:w="50" w:type="dxa"/>
              <w:left w:w="100" w:type="dxa"/>
            </w:tcMar>
            <w:vAlign w:val="center"/>
          </w:tcPr>
          <w:p w:rsidR="009614D5" w:rsidRDefault="009614D5"/>
        </w:tc>
      </w:tr>
      <w:tr w:rsidR="009614D5" w:rsidRPr="004F73A3">
        <w:trPr>
          <w:trHeight w:val="144"/>
          <w:tblCellSpacing w:w="20" w:type="nil"/>
        </w:trPr>
        <w:tc>
          <w:tcPr>
            <w:tcW w:w="0" w:type="auto"/>
            <w:gridSpan w:val="2"/>
            <w:tcMar>
              <w:top w:w="50" w:type="dxa"/>
              <w:left w:w="100" w:type="dxa"/>
            </w:tcMar>
            <w:vAlign w:val="center"/>
          </w:tcPr>
          <w:p w:rsidR="009614D5" w:rsidRDefault="00241AD4">
            <w:pPr>
              <w:spacing w:after="0"/>
              <w:ind w:left="135"/>
            </w:pPr>
            <w:r>
              <w:rPr>
                <w:rFonts w:ascii="Times New Roman" w:hAnsi="Times New Roman"/>
                <w:color w:val="000000"/>
                <w:sz w:val="24"/>
              </w:rPr>
              <w:t>Заключение. Природно-территориальные комплексы</w:t>
            </w:r>
          </w:p>
        </w:tc>
        <w:tc>
          <w:tcPr>
            <w:tcW w:w="1642"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4 </w:t>
            </w:r>
          </w:p>
        </w:tc>
        <w:tc>
          <w:tcPr>
            <w:tcW w:w="1778" w:type="dxa"/>
            <w:tcMar>
              <w:top w:w="50" w:type="dxa"/>
              <w:left w:w="100" w:type="dxa"/>
            </w:tcMar>
            <w:vAlign w:val="center"/>
          </w:tcPr>
          <w:p w:rsidR="009614D5" w:rsidRDefault="009614D5">
            <w:pPr>
              <w:spacing w:after="0"/>
              <w:ind w:left="135"/>
              <w:jc w:val="center"/>
            </w:pPr>
          </w:p>
        </w:tc>
        <w:tc>
          <w:tcPr>
            <w:tcW w:w="1860"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/7</w:t>
              </w:r>
              <w:r>
                <w:rPr>
                  <w:rFonts w:ascii="Times New Roman" w:hAnsi="Times New Roman"/>
                  <w:color w:val="0000FF"/>
                  <w:u w:val="single"/>
                </w:rPr>
                <w:t>f</w:t>
              </w:r>
              <w:r w:rsidRPr="00D9105A">
                <w:rPr>
                  <w:rFonts w:ascii="Times New Roman" w:hAnsi="Times New Roman"/>
                  <w:color w:val="0000FF"/>
                  <w:u w:val="single"/>
                  <w:lang w:val="ru-RU"/>
                </w:rPr>
                <w:t>414</w:t>
              </w:r>
              <w:r>
                <w:rPr>
                  <w:rFonts w:ascii="Times New Roman" w:hAnsi="Times New Roman"/>
                  <w:color w:val="0000FF"/>
                  <w:u w:val="single"/>
                </w:rPr>
                <w:t>f</w:t>
              </w:r>
              <w:r w:rsidRPr="00D9105A">
                <w:rPr>
                  <w:rFonts w:ascii="Times New Roman" w:hAnsi="Times New Roman"/>
                  <w:color w:val="0000FF"/>
                  <w:u w:val="single"/>
                  <w:lang w:val="ru-RU"/>
                </w:rPr>
                <w:t>38</w:t>
              </w:r>
            </w:hyperlink>
          </w:p>
        </w:tc>
      </w:tr>
      <w:tr w:rsidR="009614D5" w:rsidRPr="004F73A3">
        <w:trPr>
          <w:trHeight w:val="144"/>
          <w:tblCellSpacing w:w="20" w:type="nil"/>
        </w:trPr>
        <w:tc>
          <w:tcPr>
            <w:tcW w:w="0" w:type="auto"/>
            <w:gridSpan w:val="2"/>
            <w:tcMar>
              <w:top w:w="50" w:type="dxa"/>
              <w:left w:w="100" w:type="dxa"/>
            </w:tcMar>
            <w:vAlign w:val="center"/>
          </w:tcPr>
          <w:p w:rsidR="009614D5" w:rsidRDefault="00241AD4">
            <w:pPr>
              <w:spacing w:after="0"/>
              <w:ind w:left="135"/>
            </w:pPr>
            <w:r>
              <w:rPr>
                <w:rFonts w:ascii="Times New Roman" w:hAnsi="Times New Roman"/>
                <w:color w:val="000000"/>
                <w:sz w:val="24"/>
              </w:rPr>
              <w:t>Резервное время</w:t>
            </w:r>
          </w:p>
        </w:tc>
        <w:tc>
          <w:tcPr>
            <w:tcW w:w="1642"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5 </w:t>
            </w:r>
          </w:p>
        </w:tc>
        <w:tc>
          <w:tcPr>
            <w:tcW w:w="1778"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3 </w:t>
            </w:r>
          </w:p>
        </w:tc>
        <w:tc>
          <w:tcPr>
            <w:tcW w:w="1860" w:type="dxa"/>
            <w:tcMar>
              <w:top w:w="50" w:type="dxa"/>
              <w:left w:w="100" w:type="dxa"/>
            </w:tcMar>
            <w:vAlign w:val="center"/>
          </w:tcPr>
          <w:p w:rsidR="009614D5" w:rsidRDefault="009614D5">
            <w:pPr>
              <w:spacing w:after="0"/>
              <w:ind w:left="135"/>
              <w:jc w:val="center"/>
            </w:pPr>
          </w:p>
        </w:tc>
        <w:tc>
          <w:tcPr>
            <w:tcW w:w="2837"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/7</w:t>
              </w:r>
              <w:r>
                <w:rPr>
                  <w:rFonts w:ascii="Times New Roman" w:hAnsi="Times New Roman"/>
                  <w:color w:val="0000FF"/>
                  <w:u w:val="single"/>
                </w:rPr>
                <w:t>f</w:t>
              </w:r>
              <w:r w:rsidRPr="00D9105A">
                <w:rPr>
                  <w:rFonts w:ascii="Times New Roman" w:hAnsi="Times New Roman"/>
                  <w:color w:val="0000FF"/>
                  <w:u w:val="single"/>
                  <w:lang w:val="ru-RU"/>
                </w:rPr>
                <w:t>414</w:t>
              </w:r>
              <w:r>
                <w:rPr>
                  <w:rFonts w:ascii="Times New Roman" w:hAnsi="Times New Roman"/>
                  <w:color w:val="0000FF"/>
                  <w:u w:val="single"/>
                </w:rPr>
                <w:t>f</w:t>
              </w:r>
              <w:r w:rsidRPr="00D9105A">
                <w:rPr>
                  <w:rFonts w:ascii="Times New Roman" w:hAnsi="Times New Roman"/>
                  <w:color w:val="0000FF"/>
                  <w:u w:val="single"/>
                  <w:lang w:val="ru-RU"/>
                </w:rPr>
                <w:t>38</w:t>
              </w:r>
            </w:hyperlink>
          </w:p>
        </w:tc>
      </w:tr>
      <w:tr w:rsidR="009614D5">
        <w:trPr>
          <w:trHeight w:val="144"/>
          <w:tblCellSpacing w:w="20" w:type="nil"/>
        </w:trPr>
        <w:tc>
          <w:tcPr>
            <w:tcW w:w="0" w:type="auto"/>
            <w:gridSpan w:val="2"/>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34 </w:t>
            </w:r>
          </w:p>
        </w:tc>
        <w:tc>
          <w:tcPr>
            <w:tcW w:w="1778"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3 </w:t>
            </w:r>
          </w:p>
        </w:tc>
        <w:tc>
          <w:tcPr>
            <w:tcW w:w="1860"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3.5 </w:t>
            </w:r>
          </w:p>
        </w:tc>
        <w:tc>
          <w:tcPr>
            <w:tcW w:w="2837" w:type="dxa"/>
            <w:tcMar>
              <w:top w:w="50" w:type="dxa"/>
              <w:left w:w="100" w:type="dxa"/>
            </w:tcMar>
            <w:vAlign w:val="center"/>
          </w:tcPr>
          <w:p w:rsidR="009614D5" w:rsidRDefault="009614D5"/>
        </w:tc>
      </w:tr>
    </w:tbl>
    <w:p w:rsidR="009614D5" w:rsidRDefault="009614D5">
      <w:pPr>
        <w:sectPr w:rsidR="009614D5">
          <w:pgSz w:w="16383" w:h="11906" w:orient="landscape"/>
          <w:pgMar w:top="1134" w:right="850" w:bottom="1134" w:left="1701" w:header="720" w:footer="720" w:gutter="0"/>
          <w:cols w:space="720"/>
        </w:sectPr>
      </w:pPr>
    </w:p>
    <w:p w:rsidR="009614D5" w:rsidRDefault="00241AD4">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79"/>
        <w:gridCol w:w="4532"/>
        <w:gridCol w:w="1589"/>
        <w:gridCol w:w="1841"/>
        <w:gridCol w:w="1910"/>
        <w:gridCol w:w="2824"/>
      </w:tblGrid>
      <w:tr w:rsidR="009614D5">
        <w:trPr>
          <w:trHeight w:val="144"/>
          <w:tblCellSpacing w:w="20" w:type="nil"/>
        </w:trPr>
        <w:tc>
          <w:tcPr>
            <w:tcW w:w="520" w:type="dxa"/>
            <w:vMerge w:val="restart"/>
            <w:tcMar>
              <w:top w:w="50" w:type="dxa"/>
              <w:left w:w="100" w:type="dxa"/>
            </w:tcMar>
            <w:vAlign w:val="center"/>
          </w:tcPr>
          <w:p w:rsidR="009614D5" w:rsidRDefault="00241AD4">
            <w:pPr>
              <w:spacing w:after="0"/>
              <w:ind w:left="135"/>
            </w:pPr>
            <w:r>
              <w:rPr>
                <w:rFonts w:ascii="Times New Roman" w:hAnsi="Times New Roman"/>
                <w:b/>
                <w:color w:val="000000"/>
                <w:sz w:val="24"/>
              </w:rPr>
              <w:t xml:space="preserve">№ п/п </w:t>
            </w:r>
          </w:p>
          <w:p w:rsidR="009614D5" w:rsidRDefault="009614D5">
            <w:pPr>
              <w:spacing w:after="0"/>
              <w:ind w:left="135"/>
            </w:pPr>
          </w:p>
        </w:tc>
        <w:tc>
          <w:tcPr>
            <w:tcW w:w="2640" w:type="dxa"/>
            <w:vMerge w:val="restart"/>
            <w:tcMar>
              <w:top w:w="50" w:type="dxa"/>
              <w:left w:w="100" w:type="dxa"/>
            </w:tcMar>
            <w:vAlign w:val="center"/>
          </w:tcPr>
          <w:p w:rsidR="009614D5" w:rsidRDefault="00241AD4">
            <w:pPr>
              <w:spacing w:after="0"/>
              <w:ind w:left="135"/>
            </w:pPr>
            <w:r>
              <w:rPr>
                <w:rFonts w:ascii="Times New Roman" w:hAnsi="Times New Roman"/>
                <w:b/>
                <w:color w:val="000000"/>
                <w:sz w:val="24"/>
              </w:rPr>
              <w:t xml:space="preserve">Наименование разделов и тем программы </w:t>
            </w:r>
          </w:p>
          <w:p w:rsidR="009614D5" w:rsidRDefault="009614D5">
            <w:pPr>
              <w:spacing w:after="0"/>
              <w:ind w:left="135"/>
            </w:pPr>
          </w:p>
        </w:tc>
        <w:tc>
          <w:tcPr>
            <w:tcW w:w="0" w:type="auto"/>
            <w:gridSpan w:val="3"/>
            <w:tcMar>
              <w:top w:w="50" w:type="dxa"/>
              <w:left w:w="100" w:type="dxa"/>
            </w:tcMar>
            <w:vAlign w:val="center"/>
          </w:tcPr>
          <w:p w:rsidR="009614D5" w:rsidRDefault="00241AD4">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9614D5" w:rsidRDefault="00241AD4">
            <w:pPr>
              <w:spacing w:after="0"/>
              <w:ind w:left="135"/>
            </w:pPr>
            <w:r>
              <w:rPr>
                <w:rFonts w:ascii="Times New Roman" w:hAnsi="Times New Roman"/>
                <w:b/>
                <w:color w:val="000000"/>
                <w:sz w:val="24"/>
              </w:rPr>
              <w:t xml:space="preserve">Электронные (цифровые) образовательные ресурсы </w:t>
            </w:r>
          </w:p>
          <w:p w:rsidR="009614D5" w:rsidRDefault="009614D5">
            <w:pPr>
              <w:spacing w:after="0"/>
              <w:ind w:left="135"/>
            </w:pPr>
          </w:p>
        </w:tc>
      </w:tr>
      <w:tr w:rsidR="009614D5">
        <w:trPr>
          <w:trHeight w:val="144"/>
          <w:tblCellSpacing w:w="20" w:type="nil"/>
        </w:trPr>
        <w:tc>
          <w:tcPr>
            <w:tcW w:w="0" w:type="auto"/>
            <w:vMerge/>
            <w:tcBorders>
              <w:top w:val="nil"/>
            </w:tcBorders>
            <w:tcMar>
              <w:top w:w="50" w:type="dxa"/>
              <w:left w:w="100" w:type="dxa"/>
            </w:tcMar>
          </w:tcPr>
          <w:p w:rsidR="009614D5" w:rsidRDefault="009614D5"/>
        </w:tc>
        <w:tc>
          <w:tcPr>
            <w:tcW w:w="0" w:type="auto"/>
            <w:vMerge/>
            <w:tcBorders>
              <w:top w:val="nil"/>
            </w:tcBorders>
            <w:tcMar>
              <w:top w:w="50" w:type="dxa"/>
              <w:left w:w="100" w:type="dxa"/>
            </w:tcMar>
          </w:tcPr>
          <w:p w:rsidR="009614D5" w:rsidRDefault="009614D5"/>
        </w:tc>
        <w:tc>
          <w:tcPr>
            <w:tcW w:w="1011" w:type="dxa"/>
            <w:tcMar>
              <w:top w:w="50" w:type="dxa"/>
              <w:left w:w="100" w:type="dxa"/>
            </w:tcMar>
            <w:vAlign w:val="center"/>
          </w:tcPr>
          <w:p w:rsidR="009614D5" w:rsidRDefault="00241AD4">
            <w:pPr>
              <w:spacing w:after="0"/>
              <w:ind w:left="135"/>
            </w:pPr>
            <w:r>
              <w:rPr>
                <w:rFonts w:ascii="Times New Roman" w:hAnsi="Times New Roman"/>
                <w:b/>
                <w:color w:val="000000"/>
                <w:sz w:val="24"/>
              </w:rPr>
              <w:t xml:space="preserve">Всего </w:t>
            </w:r>
          </w:p>
          <w:p w:rsidR="009614D5" w:rsidRDefault="009614D5">
            <w:pPr>
              <w:spacing w:after="0"/>
              <w:ind w:left="135"/>
            </w:pPr>
          </w:p>
        </w:tc>
        <w:tc>
          <w:tcPr>
            <w:tcW w:w="1738" w:type="dxa"/>
            <w:tcMar>
              <w:top w:w="50" w:type="dxa"/>
              <w:left w:w="100" w:type="dxa"/>
            </w:tcMar>
            <w:vAlign w:val="center"/>
          </w:tcPr>
          <w:p w:rsidR="009614D5" w:rsidRDefault="00241AD4">
            <w:pPr>
              <w:spacing w:after="0"/>
              <w:ind w:left="135"/>
            </w:pPr>
            <w:r>
              <w:rPr>
                <w:rFonts w:ascii="Times New Roman" w:hAnsi="Times New Roman"/>
                <w:b/>
                <w:color w:val="000000"/>
                <w:sz w:val="24"/>
              </w:rPr>
              <w:t xml:space="preserve">Контрольные работы </w:t>
            </w:r>
          </w:p>
          <w:p w:rsidR="009614D5" w:rsidRDefault="009614D5">
            <w:pPr>
              <w:spacing w:after="0"/>
              <w:ind w:left="135"/>
            </w:pPr>
          </w:p>
        </w:tc>
        <w:tc>
          <w:tcPr>
            <w:tcW w:w="1823" w:type="dxa"/>
            <w:tcMar>
              <w:top w:w="50" w:type="dxa"/>
              <w:left w:w="100" w:type="dxa"/>
            </w:tcMar>
            <w:vAlign w:val="center"/>
          </w:tcPr>
          <w:p w:rsidR="009614D5" w:rsidRDefault="00241AD4">
            <w:pPr>
              <w:spacing w:after="0"/>
              <w:ind w:left="135"/>
            </w:pPr>
            <w:r>
              <w:rPr>
                <w:rFonts w:ascii="Times New Roman" w:hAnsi="Times New Roman"/>
                <w:b/>
                <w:color w:val="000000"/>
                <w:sz w:val="24"/>
              </w:rPr>
              <w:t xml:space="preserve">Практические работы </w:t>
            </w:r>
          </w:p>
          <w:p w:rsidR="009614D5" w:rsidRDefault="009614D5">
            <w:pPr>
              <w:spacing w:after="0"/>
              <w:ind w:left="135"/>
            </w:pPr>
          </w:p>
        </w:tc>
        <w:tc>
          <w:tcPr>
            <w:tcW w:w="0" w:type="auto"/>
            <w:vMerge/>
            <w:tcBorders>
              <w:top w:val="nil"/>
            </w:tcBorders>
            <w:tcMar>
              <w:top w:w="50" w:type="dxa"/>
              <w:left w:w="100" w:type="dxa"/>
            </w:tcMar>
          </w:tcPr>
          <w:p w:rsidR="009614D5" w:rsidRDefault="009614D5"/>
        </w:tc>
      </w:tr>
      <w:tr w:rsidR="009614D5" w:rsidRPr="004F73A3">
        <w:trPr>
          <w:trHeight w:val="144"/>
          <w:tblCellSpacing w:w="20" w:type="nil"/>
        </w:trPr>
        <w:tc>
          <w:tcPr>
            <w:tcW w:w="0" w:type="auto"/>
            <w:gridSpan w:val="6"/>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b/>
                <w:color w:val="000000"/>
                <w:sz w:val="24"/>
                <w:lang w:val="ru-RU"/>
              </w:rPr>
              <w:t>Раздел 1.Главные закономерности природы Земли</w:t>
            </w:r>
          </w:p>
        </w:tc>
      </w:tr>
      <w:tr w:rsidR="009614D5" w:rsidRPr="004F73A3">
        <w:trPr>
          <w:trHeight w:val="144"/>
          <w:tblCellSpacing w:w="20" w:type="nil"/>
        </w:trPr>
        <w:tc>
          <w:tcPr>
            <w:tcW w:w="520" w:type="dxa"/>
            <w:tcMar>
              <w:top w:w="50" w:type="dxa"/>
              <w:left w:w="100" w:type="dxa"/>
            </w:tcMar>
            <w:vAlign w:val="center"/>
          </w:tcPr>
          <w:p w:rsidR="009614D5" w:rsidRDefault="00241AD4">
            <w:pPr>
              <w:spacing w:after="0"/>
            </w:pPr>
            <w:r>
              <w:rPr>
                <w:rFonts w:ascii="Times New Roman" w:hAnsi="Times New Roman"/>
                <w:color w:val="000000"/>
                <w:sz w:val="24"/>
              </w:rPr>
              <w:t>1.1</w:t>
            </w:r>
          </w:p>
        </w:tc>
        <w:tc>
          <w:tcPr>
            <w:tcW w:w="2640" w:type="dxa"/>
            <w:tcMar>
              <w:top w:w="50" w:type="dxa"/>
              <w:left w:w="100" w:type="dxa"/>
            </w:tcMar>
            <w:vAlign w:val="center"/>
          </w:tcPr>
          <w:p w:rsidR="009614D5" w:rsidRDefault="00241AD4">
            <w:pPr>
              <w:spacing w:after="0"/>
              <w:ind w:left="135"/>
            </w:pPr>
            <w:r>
              <w:rPr>
                <w:rFonts w:ascii="Times New Roman" w:hAnsi="Times New Roman"/>
                <w:color w:val="000000"/>
                <w:sz w:val="24"/>
              </w:rPr>
              <w:t>Географическая оболочка</w:t>
            </w:r>
          </w:p>
        </w:tc>
        <w:tc>
          <w:tcPr>
            <w:tcW w:w="1011"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2 </w:t>
            </w:r>
          </w:p>
        </w:tc>
        <w:tc>
          <w:tcPr>
            <w:tcW w:w="1738" w:type="dxa"/>
            <w:tcMar>
              <w:top w:w="50" w:type="dxa"/>
              <w:left w:w="100" w:type="dxa"/>
            </w:tcMar>
            <w:vAlign w:val="center"/>
          </w:tcPr>
          <w:p w:rsidR="009614D5" w:rsidRDefault="009614D5">
            <w:pPr>
              <w:spacing w:after="0"/>
              <w:ind w:left="135"/>
              <w:jc w:val="center"/>
            </w:pPr>
          </w:p>
        </w:tc>
        <w:tc>
          <w:tcPr>
            <w:tcW w:w="1823"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/7</w:t>
              </w:r>
              <w:r>
                <w:rPr>
                  <w:rFonts w:ascii="Times New Roman" w:hAnsi="Times New Roman"/>
                  <w:color w:val="0000FF"/>
                  <w:u w:val="single"/>
                </w:rPr>
                <w:t>f</w:t>
              </w:r>
              <w:r w:rsidRPr="00D9105A">
                <w:rPr>
                  <w:rFonts w:ascii="Times New Roman" w:hAnsi="Times New Roman"/>
                  <w:color w:val="0000FF"/>
                  <w:u w:val="single"/>
                  <w:lang w:val="ru-RU"/>
                </w:rPr>
                <w:t>416</w:t>
              </w:r>
              <w:r>
                <w:rPr>
                  <w:rFonts w:ascii="Times New Roman" w:hAnsi="Times New Roman"/>
                  <w:color w:val="0000FF"/>
                  <w:u w:val="single"/>
                </w:rPr>
                <w:t>c</w:t>
              </w:r>
              <w:r w:rsidRPr="00D9105A">
                <w:rPr>
                  <w:rFonts w:ascii="Times New Roman" w:hAnsi="Times New Roman"/>
                  <w:color w:val="0000FF"/>
                  <w:u w:val="single"/>
                  <w:lang w:val="ru-RU"/>
                </w:rPr>
                <w:t>48</w:t>
              </w:r>
            </w:hyperlink>
          </w:p>
        </w:tc>
      </w:tr>
      <w:tr w:rsidR="009614D5" w:rsidRPr="004F73A3">
        <w:trPr>
          <w:trHeight w:val="144"/>
          <w:tblCellSpacing w:w="20" w:type="nil"/>
        </w:trPr>
        <w:tc>
          <w:tcPr>
            <w:tcW w:w="520" w:type="dxa"/>
            <w:tcMar>
              <w:top w:w="50" w:type="dxa"/>
              <w:left w:w="100" w:type="dxa"/>
            </w:tcMar>
            <w:vAlign w:val="center"/>
          </w:tcPr>
          <w:p w:rsidR="009614D5" w:rsidRDefault="00241AD4">
            <w:pPr>
              <w:spacing w:after="0"/>
            </w:pPr>
            <w:r>
              <w:rPr>
                <w:rFonts w:ascii="Times New Roman" w:hAnsi="Times New Roman"/>
                <w:color w:val="000000"/>
                <w:sz w:val="24"/>
              </w:rPr>
              <w:t>1.2</w:t>
            </w:r>
          </w:p>
        </w:tc>
        <w:tc>
          <w:tcPr>
            <w:tcW w:w="2640" w:type="dxa"/>
            <w:tcMar>
              <w:top w:w="50" w:type="dxa"/>
              <w:left w:w="100" w:type="dxa"/>
            </w:tcMar>
            <w:vAlign w:val="center"/>
          </w:tcPr>
          <w:p w:rsidR="009614D5" w:rsidRDefault="00241AD4">
            <w:pPr>
              <w:spacing w:after="0"/>
              <w:ind w:left="135"/>
            </w:pPr>
            <w:r>
              <w:rPr>
                <w:rFonts w:ascii="Times New Roman" w:hAnsi="Times New Roman"/>
                <w:color w:val="000000"/>
                <w:sz w:val="24"/>
              </w:rPr>
              <w:t>Литосфера и рельеф Земли</w:t>
            </w:r>
          </w:p>
        </w:tc>
        <w:tc>
          <w:tcPr>
            <w:tcW w:w="1011"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9614D5" w:rsidRDefault="009614D5">
            <w:pPr>
              <w:spacing w:after="0"/>
              <w:ind w:left="135"/>
              <w:jc w:val="center"/>
            </w:pPr>
          </w:p>
        </w:tc>
        <w:tc>
          <w:tcPr>
            <w:tcW w:w="1823"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/7</w:t>
              </w:r>
              <w:r>
                <w:rPr>
                  <w:rFonts w:ascii="Times New Roman" w:hAnsi="Times New Roman"/>
                  <w:color w:val="0000FF"/>
                  <w:u w:val="single"/>
                </w:rPr>
                <w:t>f</w:t>
              </w:r>
              <w:r w:rsidRPr="00D9105A">
                <w:rPr>
                  <w:rFonts w:ascii="Times New Roman" w:hAnsi="Times New Roman"/>
                  <w:color w:val="0000FF"/>
                  <w:u w:val="single"/>
                  <w:lang w:val="ru-RU"/>
                </w:rPr>
                <w:t>416</w:t>
              </w:r>
              <w:r>
                <w:rPr>
                  <w:rFonts w:ascii="Times New Roman" w:hAnsi="Times New Roman"/>
                  <w:color w:val="0000FF"/>
                  <w:u w:val="single"/>
                </w:rPr>
                <w:t>c</w:t>
              </w:r>
              <w:r w:rsidRPr="00D9105A">
                <w:rPr>
                  <w:rFonts w:ascii="Times New Roman" w:hAnsi="Times New Roman"/>
                  <w:color w:val="0000FF"/>
                  <w:u w:val="single"/>
                  <w:lang w:val="ru-RU"/>
                </w:rPr>
                <w:t>48</w:t>
              </w:r>
            </w:hyperlink>
          </w:p>
        </w:tc>
      </w:tr>
      <w:tr w:rsidR="009614D5" w:rsidRPr="004F73A3">
        <w:trPr>
          <w:trHeight w:val="144"/>
          <w:tblCellSpacing w:w="20" w:type="nil"/>
        </w:trPr>
        <w:tc>
          <w:tcPr>
            <w:tcW w:w="520" w:type="dxa"/>
            <w:tcMar>
              <w:top w:w="50" w:type="dxa"/>
              <w:left w:w="100" w:type="dxa"/>
            </w:tcMar>
            <w:vAlign w:val="center"/>
          </w:tcPr>
          <w:p w:rsidR="009614D5" w:rsidRDefault="00241AD4">
            <w:pPr>
              <w:spacing w:after="0"/>
            </w:pPr>
            <w:r>
              <w:rPr>
                <w:rFonts w:ascii="Times New Roman" w:hAnsi="Times New Roman"/>
                <w:color w:val="000000"/>
                <w:sz w:val="24"/>
              </w:rPr>
              <w:t>1.3</w:t>
            </w:r>
          </w:p>
        </w:tc>
        <w:tc>
          <w:tcPr>
            <w:tcW w:w="2640" w:type="dxa"/>
            <w:tcMar>
              <w:top w:w="50" w:type="dxa"/>
              <w:left w:w="100" w:type="dxa"/>
            </w:tcMar>
            <w:vAlign w:val="center"/>
          </w:tcPr>
          <w:p w:rsidR="009614D5" w:rsidRDefault="00241AD4">
            <w:pPr>
              <w:spacing w:after="0"/>
              <w:ind w:left="135"/>
            </w:pPr>
            <w:r>
              <w:rPr>
                <w:rFonts w:ascii="Times New Roman" w:hAnsi="Times New Roman"/>
                <w:color w:val="000000"/>
                <w:sz w:val="24"/>
              </w:rPr>
              <w:t>Атмосфера и климаты Земли</w:t>
            </w:r>
          </w:p>
        </w:tc>
        <w:tc>
          <w:tcPr>
            <w:tcW w:w="1011"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9614D5" w:rsidRDefault="009614D5">
            <w:pPr>
              <w:spacing w:after="0"/>
              <w:ind w:left="135"/>
              <w:jc w:val="center"/>
            </w:pPr>
          </w:p>
        </w:tc>
        <w:tc>
          <w:tcPr>
            <w:tcW w:w="1823"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/7</w:t>
              </w:r>
              <w:r>
                <w:rPr>
                  <w:rFonts w:ascii="Times New Roman" w:hAnsi="Times New Roman"/>
                  <w:color w:val="0000FF"/>
                  <w:u w:val="single"/>
                </w:rPr>
                <w:t>f</w:t>
              </w:r>
              <w:r w:rsidRPr="00D9105A">
                <w:rPr>
                  <w:rFonts w:ascii="Times New Roman" w:hAnsi="Times New Roman"/>
                  <w:color w:val="0000FF"/>
                  <w:u w:val="single"/>
                  <w:lang w:val="ru-RU"/>
                </w:rPr>
                <w:t>416</w:t>
              </w:r>
              <w:r>
                <w:rPr>
                  <w:rFonts w:ascii="Times New Roman" w:hAnsi="Times New Roman"/>
                  <w:color w:val="0000FF"/>
                  <w:u w:val="single"/>
                </w:rPr>
                <w:t>c</w:t>
              </w:r>
              <w:r w:rsidRPr="00D9105A">
                <w:rPr>
                  <w:rFonts w:ascii="Times New Roman" w:hAnsi="Times New Roman"/>
                  <w:color w:val="0000FF"/>
                  <w:u w:val="single"/>
                  <w:lang w:val="ru-RU"/>
                </w:rPr>
                <w:t>48</w:t>
              </w:r>
            </w:hyperlink>
          </w:p>
        </w:tc>
      </w:tr>
      <w:tr w:rsidR="009614D5" w:rsidRPr="004F73A3">
        <w:trPr>
          <w:trHeight w:val="144"/>
          <w:tblCellSpacing w:w="20" w:type="nil"/>
        </w:trPr>
        <w:tc>
          <w:tcPr>
            <w:tcW w:w="520" w:type="dxa"/>
            <w:tcMar>
              <w:top w:w="50" w:type="dxa"/>
              <w:left w:w="100" w:type="dxa"/>
            </w:tcMar>
            <w:vAlign w:val="center"/>
          </w:tcPr>
          <w:p w:rsidR="009614D5" w:rsidRDefault="00241AD4">
            <w:pPr>
              <w:spacing w:after="0"/>
            </w:pPr>
            <w:r>
              <w:rPr>
                <w:rFonts w:ascii="Times New Roman" w:hAnsi="Times New Roman"/>
                <w:color w:val="000000"/>
                <w:sz w:val="24"/>
              </w:rPr>
              <w:t>1.4</w:t>
            </w:r>
          </w:p>
        </w:tc>
        <w:tc>
          <w:tcPr>
            <w:tcW w:w="2640"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Мировой океан — основная часть гидросферы</w:t>
            </w:r>
          </w:p>
        </w:tc>
        <w:tc>
          <w:tcPr>
            <w:tcW w:w="1011"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6 </w:t>
            </w:r>
          </w:p>
        </w:tc>
        <w:tc>
          <w:tcPr>
            <w:tcW w:w="1738" w:type="dxa"/>
            <w:tcMar>
              <w:top w:w="50" w:type="dxa"/>
              <w:left w:w="100" w:type="dxa"/>
            </w:tcMar>
            <w:vAlign w:val="center"/>
          </w:tcPr>
          <w:p w:rsidR="009614D5" w:rsidRDefault="009614D5">
            <w:pPr>
              <w:spacing w:after="0"/>
              <w:ind w:left="135"/>
              <w:jc w:val="center"/>
            </w:pPr>
          </w:p>
        </w:tc>
        <w:tc>
          <w:tcPr>
            <w:tcW w:w="1823"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/7</w:t>
              </w:r>
              <w:r>
                <w:rPr>
                  <w:rFonts w:ascii="Times New Roman" w:hAnsi="Times New Roman"/>
                  <w:color w:val="0000FF"/>
                  <w:u w:val="single"/>
                </w:rPr>
                <w:t>f</w:t>
              </w:r>
              <w:r w:rsidRPr="00D9105A">
                <w:rPr>
                  <w:rFonts w:ascii="Times New Roman" w:hAnsi="Times New Roman"/>
                  <w:color w:val="0000FF"/>
                  <w:u w:val="single"/>
                  <w:lang w:val="ru-RU"/>
                </w:rPr>
                <w:t>416</w:t>
              </w:r>
              <w:r>
                <w:rPr>
                  <w:rFonts w:ascii="Times New Roman" w:hAnsi="Times New Roman"/>
                  <w:color w:val="0000FF"/>
                  <w:u w:val="single"/>
                </w:rPr>
                <w:t>c</w:t>
              </w:r>
              <w:r w:rsidRPr="00D9105A">
                <w:rPr>
                  <w:rFonts w:ascii="Times New Roman" w:hAnsi="Times New Roman"/>
                  <w:color w:val="0000FF"/>
                  <w:u w:val="single"/>
                  <w:lang w:val="ru-RU"/>
                </w:rPr>
                <w:t>48</w:t>
              </w:r>
            </w:hyperlink>
          </w:p>
        </w:tc>
      </w:tr>
      <w:tr w:rsidR="009614D5">
        <w:trPr>
          <w:trHeight w:val="144"/>
          <w:tblCellSpacing w:w="20" w:type="nil"/>
        </w:trPr>
        <w:tc>
          <w:tcPr>
            <w:tcW w:w="0" w:type="auto"/>
            <w:gridSpan w:val="2"/>
            <w:tcMar>
              <w:top w:w="50" w:type="dxa"/>
              <w:left w:w="100" w:type="dxa"/>
            </w:tcMar>
            <w:vAlign w:val="center"/>
          </w:tcPr>
          <w:p w:rsidR="009614D5" w:rsidRDefault="00241AD4">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9614D5" w:rsidRDefault="009614D5"/>
        </w:tc>
      </w:tr>
      <w:tr w:rsidR="009614D5">
        <w:trPr>
          <w:trHeight w:val="144"/>
          <w:tblCellSpacing w:w="20" w:type="nil"/>
        </w:trPr>
        <w:tc>
          <w:tcPr>
            <w:tcW w:w="0" w:type="auto"/>
            <w:gridSpan w:val="6"/>
            <w:tcMar>
              <w:top w:w="50" w:type="dxa"/>
              <w:left w:w="100" w:type="dxa"/>
            </w:tcMar>
            <w:vAlign w:val="center"/>
          </w:tcPr>
          <w:p w:rsidR="009614D5" w:rsidRDefault="00241AD4">
            <w:pPr>
              <w:spacing w:after="0"/>
              <w:ind w:left="135"/>
            </w:pPr>
            <w:r>
              <w:rPr>
                <w:rFonts w:ascii="Times New Roman" w:hAnsi="Times New Roman"/>
                <w:b/>
                <w:color w:val="000000"/>
                <w:sz w:val="24"/>
              </w:rPr>
              <w:t>Раздел 2.Человечество на Земле</w:t>
            </w:r>
          </w:p>
        </w:tc>
      </w:tr>
      <w:tr w:rsidR="009614D5" w:rsidRPr="004F73A3">
        <w:trPr>
          <w:trHeight w:val="144"/>
          <w:tblCellSpacing w:w="20" w:type="nil"/>
        </w:trPr>
        <w:tc>
          <w:tcPr>
            <w:tcW w:w="520" w:type="dxa"/>
            <w:tcMar>
              <w:top w:w="50" w:type="dxa"/>
              <w:left w:w="100" w:type="dxa"/>
            </w:tcMar>
            <w:vAlign w:val="center"/>
          </w:tcPr>
          <w:p w:rsidR="009614D5" w:rsidRDefault="00241AD4">
            <w:pPr>
              <w:spacing w:after="0"/>
            </w:pPr>
            <w:r>
              <w:rPr>
                <w:rFonts w:ascii="Times New Roman" w:hAnsi="Times New Roman"/>
                <w:color w:val="000000"/>
                <w:sz w:val="24"/>
              </w:rPr>
              <w:t>2.1</w:t>
            </w:r>
          </w:p>
        </w:tc>
        <w:tc>
          <w:tcPr>
            <w:tcW w:w="2640" w:type="dxa"/>
            <w:tcMar>
              <w:top w:w="50" w:type="dxa"/>
              <w:left w:w="100" w:type="dxa"/>
            </w:tcMar>
            <w:vAlign w:val="center"/>
          </w:tcPr>
          <w:p w:rsidR="009614D5" w:rsidRDefault="00241AD4">
            <w:pPr>
              <w:spacing w:after="0"/>
              <w:ind w:left="135"/>
            </w:pPr>
            <w:r>
              <w:rPr>
                <w:rFonts w:ascii="Times New Roman" w:hAnsi="Times New Roman"/>
                <w:color w:val="000000"/>
                <w:sz w:val="24"/>
              </w:rPr>
              <w:t>Численность населения</w:t>
            </w:r>
          </w:p>
        </w:tc>
        <w:tc>
          <w:tcPr>
            <w:tcW w:w="1011"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9614D5" w:rsidRDefault="009614D5">
            <w:pPr>
              <w:spacing w:after="0"/>
              <w:ind w:left="135"/>
              <w:jc w:val="center"/>
            </w:pPr>
          </w:p>
        </w:tc>
        <w:tc>
          <w:tcPr>
            <w:tcW w:w="1823"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/7</w:t>
              </w:r>
              <w:r>
                <w:rPr>
                  <w:rFonts w:ascii="Times New Roman" w:hAnsi="Times New Roman"/>
                  <w:color w:val="0000FF"/>
                  <w:u w:val="single"/>
                </w:rPr>
                <w:t>f</w:t>
              </w:r>
              <w:r w:rsidRPr="00D9105A">
                <w:rPr>
                  <w:rFonts w:ascii="Times New Roman" w:hAnsi="Times New Roman"/>
                  <w:color w:val="0000FF"/>
                  <w:u w:val="single"/>
                  <w:lang w:val="ru-RU"/>
                </w:rPr>
                <w:t>416</w:t>
              </w:r>
              <w:r>
                <w:rPr>
                  <w:rFonts w:ascii="Times New Roman" w:hAnsi="Times New Roman"/>
                  <w:color w:val="0000FF"/>
                  <w:u w:val="single"/>
                </w:rPr>
                <w:t>c</w:t>
              </w:r>
              <w:r w:rsidRPr="00D9105A">
                <w:rPr>
                  <w:rFonts w:ascii="Times New Roman" w:hAnsi="Times New Roman"/>
                  <w:color w:val="0000FF"/>
                  <w:u w:val="single"/>
                  <w:lang w:val="ru-RU"/>
                </w:rPr>
                <w:t>48</w:t>
              </w:r>
            </w:hyperlink>
          </w:p>
        </w:tc>
      </w:tr>
      <w:tr w:rsidR="009614D5" w:rsidRPr="004F73A3">
        <w:trPr>
          <w:trHeight w:val="144"/>
          <w:tblCellSpacing w:w="20" w:type="nil"/>
        </w:trPr>
        <w:tc>
          <w:tcPr>
            <w:tcW w:w="520" w:type="dxa"/>
            <w:tcMar>
              <w:top w:w="50" w:type="dxa"/>
              <w:left w:w="100" w:type="dxa"/>
            </w:tcMar>
            <w:vAlign w:val="center"/>
          </w:tcPr>
          <w:p w:rsidR="009614D5" w:rsidRDefault="00241AD4">
            <w:pPr>
              <w:spacing w:after="0"/>
            </w:pPr>
            <w:r>
              <w:rPr>
                <w:rFonts w:ascii="Times New Roman" w:hAnsi="Times New Roman"/>
                <w:color w:val="000000"/>
                <w:sz w:val="24"/>
              </w:rPr>
              <w:t>2.2</w:t>
            </w:r>
          </w:p>
        </w:tc>
        <w:tc>
          <w:tcPr>
            <w:tcW w:w="2640" w:type="dxa"/>
            <w:tcMar>
              <w:top w:w="50" w:type="dxa"/>
              <w:left w:w="100" w:type="dxa"/>
            </w:tcMar>
            <w:vAlign w:val="center"/>
          </w:tcPr>
          <w:p w:rsidR="009614D5" w:rsidRDefault="00241AD4">
            <w:pPr>
              <w:spacing w:after="0"/>
              <w:ind w:left="135"/>
            </w:pPr>
            <w:r>
              <w:rPr>
                <w:rFonts w:ascii="Times New Roman" w:hAnsi="Times New Roman"/>
                <w:color w:val="000000"/>
                <w:sz w:val="24"/>
              </w:rPr>
              <w:t>Страны и народы мира</w:t>
            </w:r>
          </w:p>
        </w:tc>
        <w:tc>
          <w:tcPr>
            <w:tcW w:w="1011"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9614D5" w:rsidRDefault="009614D5">
            <w:pPr>
              <w:spacing w:after="0"/>
              <w:ind w:left="135"/>
              <w:jc w:val="center"/>
            </w:pPr>
          </w:p>
        </w:tc>
        <w:tc>
          <w:tcPr>
            <w:tcW w:w="1823"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/7</w:t>
              </w:r>
              <w:r>
                <w:rPr>
                  <w:rFonts w:ascii="Times New Roman" w:hAnsi="Times New Roman"/>
                  <w:color w:val="0000FF"/>
                  <w:u w:val="single"/>
                </w:rPr>
                <w:t>f</w:t>
              </w:r>
              <w:r w:rsidRPr="00D9105A">
                <w:rPr>
                  <w:rFonts w:ascii="Times New Roman" w:hAnsi="Times New Roman"/>
                  <w:color w:val="0000FF"/>
                  <w:u w:val="single"/>
                  <w:lang w:val="ru-RU"/>
                </w:rPr>
                <w:t>416</w:t>
              </w:r>
              <w:r>
                <w:rPr>
                  <w:rFonts w:ascii="Times New Roman" w:hAnsi="Times New Roman"/>
                  <w:color w:val="0000FF"/>
                  <w:u w:val="single"/>
                </w:rPr>
                <w:t>c</w:t>
              </w:r>
              <w:r w:rsidRPr="00D9105A">
                <w:rPr>
                  <w:rFonts w:ascii="Times New Roman" w:hAnsi="Times New Roman"/>
                  <w:color w:val="0000FF"/>
                  <w:u w:val="single"/>
                  <w:lang w:val="ru-RU"/>
                </w:rPr>
                <w:t>48</w:t>
              </w:r>
            </w:hyperlink>
          </w:p>
        </w:tc>
      </w:tr>
      <w:tr w:rsidR="009614D5">
        <w:trPr>
          <w:trHeight w:val="144"/>
          <w:tblCellSpacing w:w="20" w:type="nil"/>
        </w:trPr>
        <w:tc>
          <w:tcPr>
            <w:tcW w:w="0" w:type="auto"/>
            <w:gridSpan w:val="2"/>
            <w:tcMar>
              <w:top w:w="50" w:type="dxa"/>
              <w:left w:w="100" w:type="dxa"/>
            </w:tcMar>
            <w:vAlign w:val="center"/>
          </w:tcPr>
          <w:p w:rsidR="009614D5" w:rsidRDefault="00241AD4">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9614D5" w:rsidRDefault="009614D5"/>
        </w:tc>
      </w:tr>
      <w:tr w:rsidR="009614D5">
        <w:trPr>
          <w:trHeight w:val="144"/>
          <w:tblCellSpacing w:w="20" w:type="nil"/>
        </w:trPr>
        <w:tc>
          <w:tcPr>
            <w:tcW w:w="0" w:type="auto"/>
            <w:gridSpan w:val="6"/>
            <w:tcMar>
              <w:top w:w="50" w:type="dxa"/>
              <w:left w:w="100" w:type="dxa"/>
            </w:tcMar>
            <w:vAlign w:val="center"/>
          </w:tcPr>
          <w:p w:rsidR="009614D5" w:rsidRDefault="00241AD4">
            <w:pPr>
              <w:spacing w:after="0"/>
              <w:ind w:left="135"/>
            </w:pPr>
            <w:r>
              <w:rPr>
                <w:rFonts w:ascii="Times New Roman" w:hAnsi="Times New Roman"/>
                <w:b/>
                <w:color w:val="000000"/>
                <w:sz w:val="24"/>
              </w:rPr>
              <w:t>Раздел 3.Материки и страны</w:t>
            </w:r>
          </w:p>
        </w:tc>
      </w:tr>
      <w:tr w:rsidR="009614D5" w:rsidRPr="004F73A3">
        <w:trPr>
          <w:trHeight w:val="144"/>
          <w:tblCellSpacing w:w="20" w:type="nil"/>
        </w:trPr>
        <w:tc>
          <w:tcPr>
            <w:tcW w:w="520" w:type="dxa"/>
            <w:tcMar>
              <w:top w:w="50" w:type="dxa"/>
              <w:left w:w="100" w:type="dxa"/>
            </w:tcMar>
            <w:vAlign w:val="center"/>
          </w:tcPr>
          <w:p w:rsidR="009614D5" w:rsidRDefault="00241AD4">
            <w:pPr>
              <w:spacing w:after="0"/>
            </w:pPr>
            <w:r>
              <w:rPr>
                <w:rFonts w:ascii="Times New Roman" w:hAnsi="Times New Roman"/>
                <w:color w:val="000000"/>
                <w:sz w:val="24"/>
              </w:rPr>
              <w:t>3.1</w:t>
            </w:r>
          </w:p>
        </w:tc>
        <w:tc>
          <w:tcPr>
            <w:tcW w:w="2640" w:type="dxa"/>
            <w:tcMar>
              <w:top w:w="50" w:type="dxa"/>
              <w:left w:w="100" w:type="dxa"/>
            </w:tcMar>
            <w:vAlign w:val="center"/>
          </w:tcPr>
          <w:p w:rsidR="009614D5" w:rsidRDefault="00241AD4">
            <w:pPr>
              <w:spacing w:after="0"/>
              <w:ind w:left="135"/>
            </w:pPr>
            <w:r>
              <w:rPr>
                <w:rFonts w:ascii="Times New Roman" w:hAnsi="Times New Roman"/>
                <w:color w:val="000000"/>
                <w:sz w:val="24"/>
              </w:rPr>
              <w:t>Южные материки</w:t>
            </w:r>
          </w:p>
        </w:tc>
        <w:tc>
          <w:tcPr>
            <w:tcW w:w="1011"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16 </w:t>
            </w:r>
          </w:p>
        </w:tc>
        <w:tc>
          <w:tcPr>
            <w:tcW w:w="1738"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4 </w:t>
            </w:r>
          </w:p>
        </w:tc>
        <w:tc>
          <w:tcPr>
            <w:tcW w:w="2741"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/7</w:t>
              </w:r>
              <w:r>
                <w:rPr>
                  <w:rFonts w:ascii="Times New Roman" w:hAnsi="Times New Roman"/>
                  <w:color w:val="0000FF"/>
                  <w:u w:val="single"/>
                </w:rPr>
                <w:t>f</w:t>
              </w:r>
              <w:r w:rsidRPr="00D9105A">
                <w:rPr>
                  <w:rFonts w:ascii="Times New Roman" w:hAnsi="Times New Roman"/>
                  <w:color w:val="0000FF"/>
                  <w:u w:val="single"/>
                  <w:lang w:val="ru-RU"/>
                </w:rPr>
                <w:t>416</w:t>
              </w:r>
              <w:r>
                <w:rPr>
                  <w:rFonts w:ascii="Times New Roman" w:hAnsi="Times New Roman"/>
                  <w:color w:val="0000FF"/>
                  <w:u w:val="single"/>
                </w:rPr>
                <w:t>c</w:t>
              </w:r>
              <w:r w:rsidRPr="00D9105A">
                <w:rPr>
                  <w:rFonts w:ascii="Times New Roman" w:hAnsi="Times New Roman"/>
                  <w:color w:val="0000FF"/>
                  <w:u w:val="single"/>
                  <w:lang w:val="ru-RU"/>
                </w:rPr>
                <w:t>48</w:t>
              </w:r>
            </w:hyperlink>
          </w:p>
        </w:tc>
      </w:tr>
      <w:tr w:rsidR="009614D5" w:rsidRPr="004F73A3">
        <w:trPr>
          <w:trHeight w:val="144"/>
          <w:tblCellSpacing w:w="20" w:type="nil"/>
        </w:trPr>
        <w:tc>
          <w:tcPr>
            <w:tcW w:w="520" w:type="dxa"/>
            <w:tcMar>
              <w:top w:w="50" w:type="dxa"/>
              <w:left w:w="100" w:type="dxa"/>
            </w:tcMar>
            <w:vAlign w:val="center"/>
          </w:tcPr>
          <w:p w:rsidR="009614D5" w:rsidRDefault="00241AD4">
            <w:pPr>
              <w:spacing w:after="0"/>
            </w:pPr>
            <w:r>
              <w:rPr>
                <w:rFonts w:ascii="Times New Roman" w:hAnsi="Times New Roman"/>
                <w:color w:val="000000"/>
                <w:sz w:val="24"/>
              </w:rPr>
              <w:t>3.2</w:t>
            </w:r>
          </w:p>
        </w:tc>
        <w:tc>
          <w:tcPr>
            <w:tcW w:w="2640" w:type="dxa"/>
            <w:tcMar>
              <w:top w:w="50" w:type="dxa"/>
              <w:left w:w="100" w:type="dxa"/>
            </w:tcMar>
            <w:vAlign w:val="center"/>
          </w:tcPr>
          <w:p w:rsidR="009614D5" w:rsidRDefault="00241AD4">
            <w:pPr>
              <w:spacing w:after="0"/>
              <w:ind w:left="135"/>
            </w:pPr>
            <w:r>
              <w:rPr>
                <w:rFonts w:ascii="Times New Roman" w:hAnsi="Times New Roman"/>
                <w:color w:val="000000"/>
                <w:sz w:val="24"/>
              </w:rPr>
              <w:t>Северные материки</w:t>
            </w:r>
          </w:p>
        </w:tc>
        <w:tc>
          <w:tcPr>
            <w:tcW w:w="1011"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17 </w:t>
            </w:r>
          </w:p>
        </w:tc>
        <w:tc>
          <w:tcPr>
            <w:tcW w:w="1738" w:type="dxa"/>
            <w:tcMar>
              <w:top w:w="50" w:type="dxa"/>
              <w:left w:w="100" w:type="dxa"/>
            </w:tcMar>
            <w:vAlign w:val="center"/>
          </w:tcPr>
          <w:p w:rsidR="009614D5" w:rsidRDefault="009614D5">
            <w:pPr>
              <w:spacing w:after="0"/>
              <w:ind w:left="135"/>
              <w:jc w:val="center"/>
            </w:pPr>
          </w:p>
        </w:tc>
        <w:tc>
          <w:tcPr>
            <w:tcW w:w="1823"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3 </w:t>
            </w:r>
          </w:p>
        </w:tc>
        <w:tc>
          <w:tcPr>
            <w:tcW w:w="2741"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/7</w:t>
              </w:r>
              <w:r>
                <w:rPr>
                  <w:rFonts w:ascii="Times New Roman" w:hAnsi="Times New Roman"/>
                  <w:color w:val="0000FF"/>
                  <w:u w:val="single"/>
                </w:rPr>
                <w:t>f</w:t>
              </w:r>
              <w:r w:rsidRPr="00D9105A">
                <w:rPr>
                  <w:rFonts w:ascii="Times New Roman" w:hAnsi="Times New Roman"/>
                  <w:color w:val="0000FF"/>
                  <w:u w:val="single"/>
                  <w:lang w:val="ru-RU"/>
                </w:rPr>
                <w:t>416</w:t>
              </w:r>
              <w:r>
                <w:rPr>
                  <w:rFonts w:ascii="Times New Roman" w:hAnsi="Times New Roman"/>
                  <w:color w:val="0000FF"/>
                  <w:u w:val="single"/>
                </w:rPr>
                <w:t>c</w:t>
              </w:r>
              <w:r w:rsidRPr="00D9105A">
                <w:rPr>
                  <w:rFonts w:ascii="Times New Roman" w:hAnsi="Times New Roman"/>
                  <w:color w:val="0000FF"/>
                  <w:u w:val="single"/>
                  <w:lang w:val="ru-RU"/>
                </w:rPr>
                <w:t>48</w:t>
              </w:r>
            </w:hyperlink>
          </w:p>
        </w:tc>
      </w:tr>
      <w:tr w:rsidR="009614D5" w:rsidRPr="004F73A3">
        <w:trPr>
          <w:trHeight w:val="144"/>
          <w:tblCellSpacing w:w="20" w:type="nil"/>
        </w:trPr>
        <w:tc>
          <w:tcPr>
            <w:tcW w:w="520" w:type="dxa"/>
            <w:tcMar>
              <w:top w:w="50" w:type="dxa"/>
              <w:left w:w="100" w:type="dxa"/>
            </w:tcMar>
            <w:vAlign w:val="center"/>
          </w:tcPr>
          <w:p w:rsidR="009614D5" w:rsidRDefault="00241AD4">
            <w:pPr>
              <w:spacing w:after="0"/>
            </w:pPr>
            <w:r>
              <w:rPr>
                <w:rFonts w:ascii="Times New Roman" w:hAnsi="Times New Roman"/>
                <w:color w:val="000000"/>
                <w:sz w:val="24"/>
              </w:rPr>
              <w:lastRenderedPageBreak/>
              <w:t>3.3</w:t>
            </w:r>
          </w:p>
        </w:tc>
        <w:tc>
          <w:tcPr>
            <w:tcW w:w="2640" w:type="dxa"/>
            <w:tcMar>
              <w:top w:w="50" w:type="dxa"/>
              <w:left w:w="100" w:type="dxa"/>
            </w:tcMar>
            <w:vAlign w:val="center"/>
          </w:tcPr>
          <w:p w:rsidR="009614D5" w:rsidRDefault="00241AD4">
            <w:pPr>
              <w:spacing w:after="0"/>
              <w:ind w:left="135"/>
            </w:pPr>
            <w:r>
              <w:rPr>
                <w:rFonts w:ascii="Times New Roman" w:hAnsi="Times New Roman"/>
                <w:color w:val="000000"/>
                <w:sz w:val="24"/>
              </w:rPr>
              <w:t>Взаимодействие природы и общества</w:t>
            </w:r>
          </w:p>
        </w:tc>
        <w:tc>
          <w:tcPr>
            <w:tcW w:w="1011"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9614D5" w:rsidRDefault="009614D5">
            <w:pPr>
              <w:spacing w:after="0"/>
              <w:ind w:left="135"/>
              <w:jc w:val="center"/>
            </w:pPr>
          </w:p>
        </w:tc>
        <w:tc>
          <w:tcPr>
            <w:tcW w:w="1823"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/7</w:t>
              </w:r>
              <w:r>
                <w:rPr>
                  <w:rFonts w:ascii="Times New Roman" w:hAnsi="Times New Roman"/>
                  <w:color w:val="0000FF"/>
                  <w:u w:val="single"/>
                </w:rPr>
                <w:t>f</w:t>
              </w:r>
              <w:r w:rsidRPr="00D9105A">
                <w:rPr>
                  <w:rFonts w:ascii="Times New Roman" w:hAnsi="Times New Roman"/>
                  <w:color w:val="0000FF"/>
                  <w:u w:val="single"/>
                  <w:lang w:val="ru-RU"/>
                </w:rPr>
                <w:t>416</w:t>
              </w:r>
              <w:r>
                <w:rPr>
                  <w:rFonts w:ascii="Times New Roman" w:hAnsi="Times New Roman"/>
                  <w:color w:val="0000FF"/>
                  <w:u w:val="single"/>
                </w:rPr>
                <w:t>c</w:t>
              </w:r>
              <w:r w:rsidRPr="00D9105A">
                <w:rPr>
                  <w:rFonts w:ascii="Times New Roman" w:hAnsi="Times New Roman"/>
                  <w:color w:val="0000FF"/>
                  <w:u w:val="single"/>
                  <w:lang w:val="ru-RU"/>
                </w:rPr>
                <w:t>48</w:t>
              </w:r>
            </w:hyperlink>
          </w:p>
        </w:tc>
      </w:tr>
      <w:tr w:rsidR="009614D5">
        <w:trPr>
          <w:trHeight w:val="144"/>
          <w:tblCellSpacing w:w="20" w:type="nil"/>
        </w:trPr>
        <w:tc>
          <w:tcPr>
            <w:tcW w:w="0" w:type="auto"/>
            <w:gridSpan w:val="2"/>
            <w:tcMar>
              <w:top w:w="50" w:type="dxa"/>
              <w:left w:w="100" w:type="dxa"/>
            </w:tcMar>
            <w:vAlign w:val="center"/>
          </w:tcPr>
          <w:p w:rsidR="009614D5" w:rsidRDefault="00241AD4">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36 </w:t>
            </w:r>
          </w:p>
        </w:tc>
        <w:tc>
          <w:tcPr>
            <w:tcW w:w="0" w:type="auto"/>
            <w:gridSpan w:val="3"/>
            <w:tcMar>
              <w:top w:w="50" w:type="dxa"/>
              <w:left w:w="100" w:type="dxa"/>
            </w:tcMar>
            <w:vAlign w:val="center"/>
          </w:tcPr>
          <w:p w:rsidR="009614D5" w:rsidRDefault="009614D5"/>
        </w:tc>
      </w:tr>
      <w:tr w:rsidR="009614D5" w:rsidRPr="004F73A3">
        <w:trPr>
          <w:trHeight w:val="144"/>
          <w:tblCellSpacing w:w="20" w:type="nil"/>
        </w:trPr>
        <w:tc>
          <w:tcPr>
            <w:tcW w:w="0" w:type="auto"/>
            <w:gridSpan w:val="2"/>
            <w:tcMar>
              <w:top w:w="50" w:type="dxa"/>
              <w:left w:w="100" w:type="dxa"/>
            </w:tcMar>
            <w:vAlign w:val="center"/>
          </w:tcPr>
          <w:p w:rsidR="009614D5" w:rsidRDefault="00241AD4">
            <w:pPr>
              <w:spacing w:after="0"/>
              <w:ind w:left="135"/>
            </w:pPr>
            <w:r>
              <w:rPr>
                <w:rFonts w:ascii="Times New Roman" w:hAnsi="Times New Roman"/>
                <w:color w:val="000000"/>
                <w:sz w:val="24"/>
              </w:rPr>
              <w:t>Резервное время</w:t>
            </w:r>
          </w:p>
        </w:tc>
        <w:tc>
          <w:tcPr>
            <w:tcW w:w="1589"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2 </w:t>
            </w:r>
          </w:p>
        </w:tc>
        <w:tc>
          <w:tcPr>
            <w:tcW w:w="1823" w:type="dxa"/>
            <w:tcMar>
              <w:top w:w="50" w:type="dxa"/>
              <w:left w:w="100" w:type="dxa"/>
            </w:tcMar>
            <w:vAlign w:val="center"/>
          </w:tcPr>
          <w:p w:rsidR="009614D5" w:rsidRDefault="009614D5">
            <w:pPr>
              <w:spacing w:after="0"/>
              <w:ind w:left="135"/>
              <w:jc w:val="center"/>
            </w:pPr>
          </w:p>
        </w:tc>
        <w:tc>
          <w:tcPr>
            <w:tcW w:w="2741"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/7</w:t>
              </w:r>
              <w:r>
                <w:rPr>
                  <w:rFonts w:ascii="Times New Roman" w:hAnsi="Times New Roman"/>
                  <w:color w:val="0000FF"/>
                  <w:u w:val="single"/>
                </w:rPr>
                <w:t>f</w:t>
              </w:r>
              <w:r w:rsidRPr="00D9105A">
                <w:rPr>
                  <w:rFonts w:ascii="Times New Roman" w:hAnsi="Times New Roman"/>
                  <w:color w:val="0000FF"/>
                  <w:u w:val="single"/>
                  <w:lang w:val="ru-RU"/>
                </w:rPr>
                <w:t>416</w:t>
              </w:r>
              <w:r>
                <w:rPr>
                  <w:rFonts w:ascii="Times New Roman" w:hAnsi="Times New Roman"/>
                  <w:color w:val="0000FF"/>
                  <w:u w:val="single"/>
                </w:rPr>
                <w:t>c</w:t>
              </w:r>
              <w:r w:rsidRPr="00D9105A">
                <w:rPr>
                  <w:rFonts w:ascii="Times New Roman" w:hAnsi="Times New Roman"/>
                  <w:color w:val="0000FF"/>
                  <w:u w:val="single"/>
                  <w:lang w:val="ru-RU"/>
                </w:rPr>
                <w:t>48</w:t>
              </w:r>
            </w:hyperlink>
          </w:p>
        </w:tc>
      </w:tr>
      <w:tr w:rsidR="009614D5">
        <w:trPr>
          <w:trHeight w:val="144"/>
          <w:tblCellSpacing w:w="20" w:type="nil"/>
        </w:trPr>
        <w:tc>
          <w:tcPr>
            <w:tcW w:w="0" w:type="auto"/>
            <w:gridSpan w:val="2"/>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68 </w:t>
            </w:r>
          </w:p>
        </w:tc>
        <w:tc>
          <w:tcPr>
            <w:tcW w:w="1738"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12 </w:t>
            </w:r>
          </w:p>
        </w:tc>
        <w:tc>
          <w:tcPr>
            <w:tcW w:w="2741" w:type="dxa"/>
            <w:tcMar>
              <w:top w:w="50" w:type="dxa"/>
              <w:left w:w="100" w:type="dxa"/>
            </w:tcMar>
            <w:vAlign w:val="center"/>
          </w:tcPr>
          <w:p w:rsidR="009614D5" w:rsidRDefault="009614D5"/>
        </w:tc>
      </w:tr>
    </w:tbl>
    <w:p w:rsidR="009614D5" w:rsidRDefault="009614D5">
      <w:pPr>
        <w:sectPr w:rsidR="009614D5">
          <w:pgSz w:w="16383" w:h="11906" w:orient="landscape"/>
          <w:pgMar w:top="1134" w:right="850" w:bottom="1134" w:left="1701" w:header="720" w:footer="720" w:gutter="0"/>
          <w:cols w:space="720"/>
        </w:sectPr>
      </w:pPr>
    </w:p>
    <w:p w:rsidR="009614D5" w:rsidRDefault="00241AD4">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61"/>
        <w:gridCol w:w="4850"/>
        <w:gridCol w:w="1402"/>
        <w:gridCol w:w="1841"/>
        <w:gridCol w:w="1910"/>
        <w:gridCol w:w="2837"/>
      </w:tblGrid>
      <w:tr w:rsidR="009614D5">
        <w:trPr>
          <w:trHeight w:val="144"/>
          <w:tblCellSpacing w:w="20" w:type="nil"/>
        </w:trPr>
        <w:tc>
          <w:tcPr>
            <w:tcW w:w="455" w:type="dxa"/>
            <w:vMerge w:val="restart"/>
            <w:tcMar>
              <w:top w:w="50" w:type="dxa"/>
              <w:left w:w="100" w:type="dxa"/>
            </w:tcMar>
            <w:vAlign w:val="center"/>
          </w:tcPr>
          <w:p w:rsidR="009614D5" w:rsidRDefault="00241AD4">
            <w:pPr>
              <w:spacing w:after="0"/>
              <w:ind w:left="135"/>
            </w:pPr>
            <w:r>
              <w:rPr>
                <w:rFonts w:ascii="Times New Roman" w:hAnsi="Times New Roman"/>
                <w:b/>
                <w:color w:val="000000"/>
                <w:sz w:val="24"/>
              </w:rPr>
              <w:t xml:space="preserve">№ п/п </w:t>
            </w:r>
          </w:p>
          <w:p w:rsidR="009614D5" w:rsidRDefault="009614D5">
            <w:pPr>
              <w:spacing w:after="0"/>
              <w:ind w:left="135"/>
            </w:pPr>
          </w:p>
        </w:tc>
        <w:tc>
          <w:tcPr>
            <w:tcW w:w="3872" w:type="dxa"/>
            <w:vMerge w:val="restart"/>
            <w:tcMar>
              <w:top w:w="50" w:type="dxa"/>
              <w:left w:w="100" w:type="dxa"/>
            </w:tcMar>
            <w:vAlign w:val="center"/>
          </w:tcPr>
          <w:p w:rsidR="009614D5" w:rsidRDefault="00241AD4">
            <w:pPr>
              <w:spacing w:after="0"/>
              <w:ind w:left="135"/>
            </w:pPr>
            <w:r>
              <w:rPr>
                <w:rFonts w:ascii="Times New Roman" w:hAnsi="Times New Roman"/>
                <w:b/>
                <w:color w:val="000000"/>
                <w:sz w:val="24"/>
              </w:rPr>
              <w:t xml:space="preserve">Наименование разделов и тем программы </w:t>
            </w:r>
          </w:p>
          <w:p w:rsidR="009614D5" w:rsidRDefault="009614D5">
            <w:pPr>
              <w:spacing w:after="0"/>
              <w:ind w:left="135"/>
            </w:pPr>
          </w:p>
        </w:tc>
        <w:tc>
          <w:tcPr>
            <w:tcW w:w="0" w:type="auto"/>
            <w:gridSpan w:val="3"/>
            <w:tcMar>
              <w:top w:w="50" w:type="dxa"/>
              <w:left w:w="100" w:type="dxa"/>
            </w:tcMar>
            <w:vAlign w:val="center"/>
          </w:tcPr>
          <w:p w:rsidR="009614D5" w:rsidRDefault="00241AD4">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9614D5" w:rsidRDefault="00241AD4">
            <w:pPr>
              <w:spacing w:after="0"/>
              <w:ind w:left="135"/>
            </w:pPr>
            <w:r>
              <w:rPr>
                <w:rFonts w:ascii="Times New Roman" w:hAnsi="Times New Roman"/>
                <w:b/>
                <w:color w:val="000000"/>
                <w:sz w:val="24"/>
              </w:rPr>
              <w:t xml:space="preserve">Электронные (цифровые) образовательные ресурсы </w:t>
            </w:r>
          </w:p>
          <w:p w:rsidR="009614D5" w:rsidRDefault="009614D5">
            <w:pPr>
              <w:spacing w:after="0"/>
              <w:ind w:left="135"/>
            </w:pPr>
          </w:p>
        </w:tc>
      </w:tr>
      <w:tr w:rsidR="009614D5">
        <w:trPr>
          <w:trHeight w:val="144"/>
          <w:tblCellSpacing w:w="20" w:type="nil"/>
        </w:trPr>
        <w:tc>
          <w:tcPr>
            <w:tcW w:w="0" w:type="auto"/>
            <w:vMerge/>
            <w:tcBorders>
              <w:top w:val="nil"/>
            </w:tcBorders>
            <w:tcMar>
              <w:top w:w="50" w:type="dxa"/>
              <w:left w:w="100" w:type="dxa"/>
            </w:tcMar>
          </w:tcPr>
          <w:p w:rsidR="009614D5" w:rsidRDefault="009614D5"/>
        </w:tc>
        <w:tc>
          <w:tcPr>
            <w:tcW w:w="0" w:type="auto"/>
            <w:vMerge/>
            <w:tcBorders>
              <w:top w:val="nil"/>
            </w:tcBorders>
            <w:tcMar>
              <w:top w:w="50" w:type="dxa"/>
              <w:left w:w="100" w:type="dxa"/>
            </w:tcMar>
          </w:tcPr>
          <w:p w:rsidR="009614D5" w:rsidRDefault="009614D5"/>
        </w:tc>
        <w:tc>
          <w:tcPr>
            <w:tcW w:w="892" w:type="dxa"/>
            <w:tcMar>
              <w:top w:w="50" w:type="dxa"/>
              <w:left w:w="100" w:type="dxa"/>
            </w:tcMar>
            <w:vAlign w:val="center"/>
          </w:tcPr>
          <w:p w:rsidR="009614D5" w:rsidRDefault="00241AD4">
            <w:pPr>
              <w:spacing w:after="0"/>
              <w:ind w:left="135"/>
            </w:pPr>
            <w:r>
              <w:rPr>
                <w:rFonts w:ascii="Times New Roman" w:hAnsi="Times New Roman"/>
                <w:b/>
                <w:color w:val="000000"/>
                <w:sz w:val="24"/>
              </w:rPr>
              <w:t xml:space="preserve">Всего </w:t>
            </w:r>
          </w:p>
          <w:p w:rsidR="009614D5" w:rsidRDefault="009614D5">
            <w:pPr>
              <w:spacing w:after="0"/>
              <w:ind w:left="135"/>
            </w:pPr>
          </w:p>
        </w:tc>
        <w:tc>
          <w:tcPr>
            <w:tcW w:w="1600" w:type="dxa"/>
            <w:tcMar>
              <w:top w:w="50" w:type="dxa"/>
              <w:left w:w="100" w:type="dxa"/>
            </w:tcMar>
            <w:vAlign w:val="center"/>
          </w:tcPr>
          <w:p w:rsidR="009614D5" w:rsidRDefault="00241AD4">
            <w:pPr>
              <w:spacing w:after="0"/>
              <w:ind w:left="135"/>
            </w:pPr>
            <w:r>
              <w:rPr>
                <w:rFonts w:ascii="Times New Roman" w:hAnsi="Times New Roman"/>
                <w:b/>
                <w:color w:val="000000"/>
                <w:sz w:val="24"/>
              </w:rPr>
              <w:t xml:space="preserve">Контрольные работы </w:t>
            </w:r>
          </w:p>
          <w:p w:rsidR="009614D5" w:rsidRDefault="009614D5">
            <w:pPr>
              <w:spacing w:after="0"/>
              <w:ind w:left="135"/>
            </w:pPr>
          </w:p>
        </w:tc>
        <w:tc>
          <w:tcPr>
            <w:tcW w:w="1694" w:type="dxa"/>
            <w:tcMar>
              <w:top w:w="50" w:type="dxa"/>
              <w:left w:w="100" w:type="dxa"/>
            </w:tcMar>
            <w:vAlign w:val="center"/>
          </w:tcPr>
          <w:p w:rsidR="009614D5" w:rsidRDefault="00241AD4">
            <w:pPr>
              <w:spacing w:after="0"/>
              <w:ind w:left="135"/>
            </w:pPr>
            <w:r>
              <w:rPr>
                <w:rFonts w:ascii="Times New Roman" w:hAnsi="Times New Roman"/>
                <w:b/>
                <w:color w:val="000000"/>
                <w:sz w:val="24"/>
              </w:rPr>
              <w:t xml:space="preserve">Практические работы </w:t>
            </w:r>
          </w:p>
          <w:p w:rsidR="009614D5" w:rsidRDefault="009614D5">
            <w:pPr>
              <w:spacing w:after="0"/>
              <w:ind w:left="135"/>
            </w:pPr>
          </w:p>
        </w:tc>
        <w:tc>
          <w:tcPr>
            <w:tcW w:w="0" w:type="auto"/>
            <w:vMerge/>
            <w:tcBorders>
              <w:top w:val="nil"/>
            </w:tcBorders>
            <w:tcMar>
              <w:top w:w="50" w:type="dxa"/>
              <w:left w:w="100" w:type="dxa"/>
            </w:tcMar>
          </w:tcPr>
          <w:p w:rsidR="009614D5" w:rsidRDefault="009614D5"/>
        </w:tc>
      </w:tr>
      <w:tr w:rsidR="009614D5">
        <w:trPr>
          <w:trHeight w:val="144"/>
          <w:tblCellSpacing w:w="20" w:type="nil"/>
        </w:trPr>
        <w:tc>
          <w:tcPr>
            <w:tcW w:w="0" w:type="auto"/>
            <w:gridSpan w:val="6"/>
            <w:tcMar>
              <w:top w:w="50" w:type="dxa"/>
              <w:left w:w="100" w:type="dxa"/>
            </w:tcMar>
            <w:vAlign w:val="center"/>
          </w:tcPr>
          <w:p w:rsidR="009614D5" w:rsidRDefault="00241AD4">
            <w:pPr>
              <w:spacing w:after="0"/>
              <w:ind w:left="135"/>
            </w:pPr>
            <w:r>
              <w:rPr>
                <w:rFonts w:ascii="Times New Roman" w:hAnsi="Times New Roman"/>
                <w:b/>
                <w:color w:val="000000"/>
                <w:sz w:val="24"/>
              </w:rPr>
              <w:t>Раздел 1.Географическое пространство России</w:t>
            </w:r>
          </w:p>
        </w:tc>
      </w:tr>
      <w:tr w:rsidR="009614D5" w:rsidRPr="004F73A3">
        <w:trPr>
          <w:trHeight w:val="144"/>
          <w:tblCellSpacing w:w="20" w:type="nil"/>
        </w:trPr>
        <w:tc>
          <w:tcPr>
            <w:tcW w:w="455" w:type="dxa"/>
            <w:tcMar>
              <w:top w:w="50" w:type="dxa"/>
              <w:left w:w="100" w:type="dxa"/>
            </w:tcMar>
            <w:vAlign w:val="center"/>
          </w:tcPr>
          <w:p w:rsidR="009614D5" w:rsidRDefault="00241AD4">
            <w:pPr>
              <w:spacing w:after="0"/>
            </w:pPr>
            <w:r>
              <w:rPr>
                <w:rFonts w:ascii="Times New Roman" w:hAnsi="Times New Roman"/>
                <w:color w:val="000000"/>
                <w:sz w:val="24"/>
              </w:rPr>
              <w:t>1.1</w:t>
            </w:r>
          </w:p>
        </w:tc>
        <w:tc>
          <w:tcPr>
            <w:tcW w:w="3872"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История формирования и освоения территории России</w:t>
            </w:r>
          </w:p>
        </w:tc>
        <w:tc>
          <w:tcPr>
            <w:tcW w:w="892"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4 </w:t>
            </w:r>
          </w:p>
        </w:tc>
        <w:tc>
          <w:tcPr>
            <w:tcW w:w="1600" w:type="dxa"/>
            <w:tcMar>
              <w:top w:w="50" w:type="dxa"/>
              <w:left w:w="100" w:type="dxa"/>
            </w:tcMar>
            <w:vAlign w:val="center"/>
          </w:tcPr>
          <w:p w:rsidR="009614D5" w:rsidRDefault="009614D5">
            <w:pPr>
              <w:spacing w:after="0"/>
              <w:ind w:left="135"/>
              <w:jc w:val="center"/>
            </w:pPr>
          </w:p>
        </w:tc>
        <w:tc>
          <w:tcPr>
            <w:tcW w:w="1694"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/7</w:t>
              </w:r>
              <w:r>
                <w:rPr>
                  <w:rFonts w:ascii="Times New Roman" w:hAnsi="Times New Roman"/>
                  <w:color w:val="0000FF"/>
                  <w:u w:val="single"/>
                </w:rPr>
                <w:t>f</w:t>
              </w:r>
              <w:r w:rsidRPr="00D9105A">
                <w:rPr>
                  <w:rFonts w:ascii="Times New Roman" w:hAnsi="Times New Roman"/>
                  <w:color w:val="0000FF"/>
                  <w:u w:val="single"/>
                  <w:lang w:val="ru-RU"/>
                </w:rPr>
                <w:t>418</w:t>
              </w:r>
              <w:r>
                <w:rPr>
                  <w:rFonts w:ascii="Times New Roman" w:hAnsi="Times New Roman"/>
                  <w:color w:val="0000FF"/>
                  <w:u w:val="single"/>
                </w:rPr>
                <w:t>d</w:t>
              </w:r>
              <w:r w:rsidRPr="00D9105A">
                <w:rPr>
                  <w:rFonts w:ascii="Times New Roman" w:hAnsi="Times New Roman"/>
                  <w:color w:val="0000FF"/>
                  <w:u w:val="single"/>
                  <w:lang w:val="ru-RU"/>
                </w:rPr>
                <w:t>72</w:t>
              </w:r>
            </w:hyperlink>
          </w:p>
        </w:tc>
      </w:tr>
      <w:tr w:rsidR="009614D5" w:rsidRPr="004F73A3">
        <w:trPr>
          <w:trHeight w:val="144"/>
          <w:tblCellSpacing w:w="20" w:type="nil"/>
        </w:trPr>
        <w:tc>
          <w:tcPr>
            <w:tcW w:w="455" w:type="dxa"/>
            <w:tcMar>
              <w:top w:w="50" w:type="dxa"/>
              <w:left w:w="100" w:type="dxa"/>
            </w:tcMar>
            <w:vAlign w:val="center"/>
          </w:tcPr>
          <w:p w:rsidR="009614D5" w:rsidRDefault="00241AD4">
            <w:pPr>
              <w:spacing w:after="0"/>
            </w:pPr>
            <w:r>
              <w:rPr>
                <w:rFonts w:ascii="Times New Roman" w:hAnsi="Times New Roman"/>
                <w:color w:val="000000"/>
                <w:sz w:val="24"/>
              </w:rPr>
              <w:t>1.2</w:t>
            </w:r>
          </w:p>
        </w:tc>
        <w:tc>
          <w:tcPr>
            <w:tcW w:w="3872"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Географическое положение и границы России</w:t>
            </w:r>
          </w:p>
        </w:tc>
        <w:tc>
          <w:tcPr>
            <w:tcW w:w="892"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2 </w:t>
            </w:r>
          </w:p>
        </w:tc>
        <w:tc>
          <w:tcPr>
            <w:tcW w:w="1600" w:type="dxa"/>
            <w:tcMar>
              <w:top w:w="50" w:type="dxa"/>
              <w:left w:w="100" w:type="dxa"/>
            </w:tcMar>
            <w:vAlign w:val="center"/>
          </w:tcPr>
          <w:p w:rsidR="009614D5" w:rsidRDefault="009614D5">
            <w:pPr>
              <w:spacing w:after="0"/>
              <w:ind w:left="135"/>
              <w:jc w:val="center"/>
            </w:pPr>
          </w:p>
        </w:tc>
        <w:tc>
          <w:tcPr>
            <w:tcW w:w="1694" w:type="dxa"/>
            <w:tcMar>
              <w:top w:w="50" w:type="dxa"/>
              <w:left w:w="100" w:type="dxa"/>
            </w:tcMar>
            <w:vAlign w:val="center"/>
          </w:tcPr>
          <w:p w:rsidR="009614D5" w:rsidRDefault="009614D5">
            <w:pPr>
              <w:spacing w:after="0"/>
              <w:ind w:left="135"/>
              <w:jc w:val="center"/>
            </w:pPr>
          </w:p>
        </w:tc>
        <w:tc>
          <w:tcPr>
            <w:tcW w:w="2408"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/7</w:t>
              </w:r>
              <w:r>
                <w:rPr>
                  <w:rFonts w:ascii="Times New Roman" w:hAnsi="Times New Roman"/>
                  <w:color w:val="0000FF"/>
                  <w:u w:val="single"/>
                </w:rPr>
                <w:t>f</w:t>
              </w:r>
              <w:r w:rsidRPr="00D9105A">
                <w:rPr>
                  <w:rFonts w:ascii="Times New Roman" w:hAnsi="Times New Roman"/>
                  <w:color w:val="0000FF"/>
                  <w:u w:val="single"/>
                  <w:lang w:val="ru-RU"/>
                </w:rPr>
                <w:t>418</w:t>
              </w:r>
              <w:r>
                <w:rPr>
                  <w:rFonts w:ascii="Times New Roman" w:hAnsi="Times New Roman"/>
                  <w:color w:val="0000FF"/>
                  <w:u w:val="single"/>
                </w:rPr>
                <w:t>d</w:t>
              </w:r>
              <w:r w:rsidRPr="00D9105A">
                <w:rPr>
                  <w:rFonts w:ascii="Times New Roman" w:hAnsi="Times New Roman"/>
                  <w:color w:val="0000FF"/>
                  <w:u w:val="single"/>
                  <w:lang w:val="ru-RU"/>
                </w:rPr>
                <w:t>72</w:t>
              </w:r>
            </w:hyperlink>
          </w:p>
        </w:tc>
      </w:tr>
      <w:tr w:rsidR="009614D5" w:rsidRPr="004F73A3">
        <w:trPr>
          <w:trHeight w:val="144"/>
          <w:tblCellSpacing w:w="20" w:type="nil"/>
        </w:trPr>
        <w:tc>
          <w:tcPr>
            <w:tcW w:w="455" w:type="dxa"/>
            <w:tcMar>
              <w:top w:w="50" w:type="dxa"/>
              <w:left w:w="100" w:type="dxa"/>
            </w:tcMar>
            <w:vAlign w:val="center"/>
          </w:tcPr>
          <w:p w:rsidR="009614D5" w:rsidRDefault="00241AD4">
            <w:pPr>
              <w:spacing w:after="0"/>
            </w:pPr>
            <w:r>
              <w:rPr>
                <w:rFonts w:ascii="Times New Roman" w:hAnsi="Times New Roman"/>
                <w:color w:val="000000"/>
                <w:sz w:val="24"/>
              </w:rPr>
              <w:t>1.3</w:t>
            </w:r>
          </w:p>
        </w:tc>
        <w:tc>
          <w:tcPr>
            <w:tcW w:w="3872" w:type="dxa"/>
            <w:tcMar>
              <w:top w:w="50" w:type="dxa"/>
              <w:left w:w="100" w:type="dxa"/>
            </w:tcMar>
            <w:vAlign w:val="center"/>
          </w:tcPr>
          <w:p w:rsidR="009614D5" w:rsidRDefault="00241AD4">
            <w:pPr>
              <w:spacing w:after="0"/>
              <w:ind w:left="135"/>
            </w:pPr>
            <w:r>
              <w:rPr>
                <w:rFonts w:ascii="Times New Roman" w:hAnsi="Times New Roman"/>
                <w:color w:val="000000"/>
                <w:sz w:val="24"/>
              </w:rPr>
              <w:t>Время на территории России</w:t>
            </w:r>
          </w:p>
        </w:tc>
        <w:tc>
          <w:tcPr>
            <w:tcW w:w="892"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9614D5" w:rsidRDefault="009614D5">
            <w:pPr>
              <w:spacing w:after="0"/>
              <w:ind w:left="135"/>
              <w:jc w:val="center"/>
            </w:pPr>
          </w:p>
        </w:tc>
        <w:tc>
          <w:tcPr>
            <w:tcW w:w="1694"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/7</w:t>
              </w:r>
              <w:r>
                <w:rPr>
                  <w:rFonts w:ascii="Times New Roman" w:hAnsi="Times New Roman"/>
                  <w:color w:val="0000FF"/>
                  <w:u w:val="single"/>
                </w:rPr>
                <w:t>f</w:t>
              </w:r>
              <w:r w:rsidRPr="00D9105A">
                <w:rPr>
                  <w:rFonts w:ascii="Times New Roman" w:hAnsi="Times New Roman"/>
                  <w:color w:val="0000FF"/>
                  <w:u w:val="single"/>
                  <w:lang w:val="ru-RU"/>
                </w:rPr>
                <w:t>418</w:t>
              </w:r>
              <w:r>
                <w:rPr>
                  <w:rFonts w:ascii="Times New Roman" w:hAnsi="Times New Roman"/>
                  <w:color w:val="0000FF"/>
                  <w:u w:val="single"/>
                </w:rPr>
                <w:t>d</w:t>
              </w:r>
              <w:r w:rsidRPr="00D9105A">
                <w:rPr>
                  <w:rFonts w:ascii="Times New Roman" w:hAnsi="Times New Roman"/>
                  <w:color w:val="0000FF"/>
                  <w:u w:val="single"/>
                  <w:lang w:val="ru-RU"/>
                </w:rPr>
                <w:t>72</w:t>
              </w:r>
            </w:hyperlink>
          </w:p>
        </w:tc>
      </w:tr>
      <w:tr w:rsidR="009614D5" w:rsidRPr="004F73A3">
        <w:trPr>
          <w:trHeight w:val="144"/>
          <w:tblCellSpacing w:w="20" w:type="nil"/>
        </w:trPr>
        <w:tc>
          <w:tcPr>
            <w:tcW w:w="455" w:type="dxa"/>
            <w:tcMar>
              <w:top w:w="50" w:type="dxa"/>
              <w:left w:w="100" w:type="dxa"/>
            </w:tcMar>
            <w:vAlign w:val="center"/>
          </w:tcPr>
          <w:p w:rsidR="009614D5" w:rsidRDefault="00241AD4">
            <w:pPr>
              <w:spacing w:after="0"/>
            </w:pPr>
            <w:r>
              <w:rPr>
                <w:rFonts w:ascii="Times New Roman" w:hAnsi="Times New Roman"/>
                <w:color w:val="000000"/>
                <w:sz w:val="24"/>
              </w:rPr>
              <w:t>1.4</w:t>
            </w:r>
          </w:p>
        </w:tc>
        <w:tc>
          <w:tcPr>
            <w:tcW w:w="3872"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Административно территориальное устройство России. Районирование территории</w:t>
            </w:r>
          </w:p>
        </w:tc>
        <w:tc>
          <w:tcPr>
            <w:tcW w:w="892"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3 </w:t>
            </w:r>
          </w:p>
        </w:tc>
        <w:tc>
          <w:tcPr>
            <w:tcW w:w="1600" w:type="dxa"/>
            <w:tcMar>
              <w:top w:w="50" w:type="dxa"/>
              <w:left w:w="100" w:type="dxa"/>
            </w:tcMar>
            <w:vAlign w:val="center"/>
          </w:tcPr>
          <w:p w:rsidR="009614D5" w:rsidRDefault="009614D5">
            <w:pPr>
              <w:spacing w:after="0"/>
              <w:ind w:left="135"/>
              <w:jc w:val="center"/>
            </w:pPr>
          </w:p>
        </w:tc>
        <w:tc>
          <w:tcPr>
            <w:tcW w:w="1694" w:type="dxa"/>
            <w:tcMar>
              <w:top w:w="50" w:type="dxa"/>
              <w:left w:w="100" w:type="dxa"/>
            </w:tcMar>
            <w:vAlign w:val="center"/>
          </w:tcPr>
          <w:p w:rsidR="009614D5" w:rsidRDefault="009614D5">
            <w:pPr>
              <w:spacing w:after="0"/>
              <w:ind w:left="135"/>
              <w:jc w:val="center"/>
            </w:pPr>
          </w:p>
        </w:tc>
        <w:tc>
          <w:tcPr>
            <w:tcW w:w="2408"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/7</w:t>
              </w:r>
              <w:r>
                <w:rPr>
                  <w:rFonts w:ascii="Times New Roman" w:hAnsi="Times New Roman"/>
                  <w:color w:val="0000FF"/>
                  <w:u w:val="single"/>
                </w:rPr>
                <w:t>f</w:t>
              </w:r>
              <w:r w:rsidRPr="00D9105A">
                <w:rPr>
                  <w:rFonts w:ascii="Times New Roman" w:hAnsi="Times New Roman"/>
                  <w:color w:val="0000FF"/>
                  <w:u w:val="single"/>
                  <w:lang w:val="ru-RU"/>
                </w:rPr>
                <w:t>418</w:t>
              </w:r>
              <w:r>
                <w:rPr>
                  <w:rFonts w:ascii="Times New Roman" w:hAnsi="Times New Roman"/>
                  <w:color w:val="0000FF"/>
                  <w:u w:val="single"/>
                </w:rPr>
                <w:t>d</w:t>
              </w:r>
              <w:r w:rsidRPr="00D9105A">
                <w:rPr>
                  <w:rFonts w:ascii="Times New Roman" w:hAnsi="Times New Roman"/>
                  <w:color w:val="0000FF"/>
                  <w:u w:val="single"/>
                  <w:lang w:val="ru-RU"/>
                </w:rPr>
                <w:t>72</w:t>
              </w:r>
            </w:hyperlink>
          </w:p>
        </w:tc>
      </w:tr>
      <w:tr w:rsidR="009614D5">
        <w:trPr>
          <w:trHeight w:val="144"/>
          <w:tblCellSpacing w:w="20" w:type="nil"/>
        </w:trPr>
        <w:tc>
          <w:tcPr>
            <w:tcW w:w="0" w:type="auto"/>
            <w:gridSpan w:val="2"/>
            <w:tcMar>
              <w:top w:w="50" w:type="dxa"/>
              <w:left w:w="100" w:type="dxa"/>
            </w:tcMar>
            <w:vAlign w:val="center"/>
          </w:tcPr>
          <w:p w:rsidR="009614D5" w:rsidRDefault="00241AD4">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9614D5" w:rsidRDefault="009614D5"/>
        </w:tc>
      </w:tr>
      <w:tr w:rsidR="009614D5">
        <w:trPr>
          <w:trHeight w:val="144"/>
          <w:tblCellSpacing w:w="20" w:type="nil"/>
        </w:trPr>
        <w:tc>
          <w:tcPr>
            <w:tcW w:w="0" w:type="auto"/>
            <w:gridSpan w:val="6"/>
            <w:tcMar>
              <w:top w:w="50" w:type="dxa"/>
              <w:left w:w="100" w:type="dxa"/>
            </w:tcMar>
            <w:vAlign w:val="center"/>
          </w:tcPr>
          <w:p w:rsidR="009614D5" w:rsidRDefault="00241AD4">
            <w:pPr>
              <w:spacing w:after="0"/>
              <w:ind w:left="135"/>
            </w:pPr>
            <w:r>
              <w:rPr>
                <w:rFonts w:ascii="Times New Roman" w:hAnsi="Times New Roman"/>
                <w:b/>
                <w:color w:val="000000"/>
                <w:sz w:val="24"/>
              </w:rPr>
              <w:t>Раздел 2.Природа России</w:t>
            </w:r>
          </w:p>
        </w:tc>
      </w:tr>
      <w:tr w:rsidR="009614D5" w:rsidRPr="004F73A3">
        <w:trPr>
          <w:trHeight w:val="144"/>
          <w:tblCellSpacing w:w="20" w:type="nil"/>
        </w:trPr>
        <w:tc>
          <w:tcPr>
            <w:tcW w:w="455" w:type="dxa"/>
            <w:tcMar>
              <w:top w:w="50" w:type="dxa"/>
              <w:left w:w="100" w:type="dxa"/>
            </w:tcMar>
            <w:vAlign w:val="center"/>
          </w:tcPr>
          <w:p w:rsidR="009614D5" w:rsidRDefault="00241AD4">
            <w:pPr>
              <w:spacing w:after="0"/>
            </w:pPr>
            <w:r>
              <w:rPr>
                <w:rFonts w:ascii="Times New Roman" w:hAnsi="Times New Roman"/>
                <w:color w:val="000000"/>
                <w:sz w:val="24"/>
              </w:rPr>
              <w:t>2.1</w:t>
            </w:r>
          </w:p>
        </w:tc>
        <w:tc>
          <w:tcPr>
            <w:tcW w:w="3872"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Природные условия и ресурсы России</w:t>
            </w:r>
          </w:p>
        </w:tc>
        <w:tc>
          <w:tcPr>
            <w:tcW w:w="892"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4 </w:t>
            </w:r>
          </w:p>
        </w:tc>
        <w:tc>
          <w:tcPr>
            <w:tcW w:w="1600" w:type="dxa"/>
            <w:tcMar>
              <w:top w:w="50" w:type="dxa"/>
              <w:left w:w="100" w:type="dxa"/>
            </w:tcMar>
            <w:vAlign w:val="center"/>
          </w:tcPr>
          <w:p w:rsidR="009614D5" w:rsidRDefault="009614D5">
            <w:pPr>
              <w:spacing w:after="0"/>
              <w:ind w:left="135"/>
              <w:jc w:val="center"/>
            </w:pPr>
          </w:p>
        </w:tc>
        <w:tc>
          <w:tcPr>
            <w:tcW w:w="1694"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/7</w:t>
              </w:r>
              <w:r>
                <w:rPr>
                  <w:rFonts w:ascii="Times New Roman" w:hAnsi="Times New Roman"/>
                  <w:color w:val="0000FF"/>
                  <w:u w:val="single"/>
                </w:rPr>
                <w:t>f</w:t>
              </w:r>
              <w:r w:rsidRPr="00D9105A">
                <w:rPr>
                  <w:rFonts w:ascii="Times New Roman" w:hAnsi="Times New Roman"/>
                  <w:color w:val="0000FF"/>
                  <w:u w:val="single"/>
                  <w:lang w:val="ru-RU"/>
                </w:rPr>
                <w:t>418</w:t>
              </w:r>
              <w:r>
                <w:rPr>
                  <w:rFonts w:ascii="Times New Roman" w:hAnsi="Times New Roman"/>
                  <w:color w:val="0000FF"/>
                  <w:u w:val="single"/>
                </w:rPr>
                <w:t>d</w:t>
              </w:r>
              <w:r w:rsidRPr="00D9105A">
                <w:rPr>
                  <w:rFonts w:ascii="Times New Roman" w:hAnsi="Times New Roman"/>
                  <w:color w:val="0000FF"/>
                  <w:u w:val="single"/>
                  <w:lang w:val="ru-RU"/>
                </w:rPr>
                <w:t>72</w:t>
              </w:r>
            </w:hyperlink>
          </w:p>
        </w:tc>
      </w:tr>
      <w:tr w:rsidR="009614D5" w:rsidRPr="004F73A3">
        <w:trPr>
          <w:trHeight w:val="144"/>
          <w:tblCellSpacing w:w="20" w:type="nil"/>
        </w:trPr>
        <w:tc>
          <w:tcPr>
            <w:tcW w:w="455" w:type="dxa"/>
            <w:tcMar>
              <w:top w:w="50" w:type="dxa"/>
              <w:left w:w="100" w:type="dxa"/>
            </w:tcMar>
            <w:vAlign w:val="center"/>
          </w:tcPr>
          <w:p w:rsidR="009614D5" w:rsidRDefault="00241AD4">
            <w:pPr>
              <w:spacing w:after="0"/>
            </w:pPr>
            <w:r>
              <w:rPr>
                <w:rFonts w:ascii="Times New Roman" w:hAnsi="Times New Roman"/>
                <w:color w:val="000000"/>
                <w:sz w:val="24"/>
              </w:rPr>
              <w:t>2.2</w:t>
            </w:r>
          </w:p>
        </w:tc>
        <w:tc>
          <w:tcPr>
            <w:tcW w:w="3872"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Геологическое строение, рельеф и полезные ископаемые</w:t>
            </w:r>
          </w:p>
        </w:tc>
        <w:tc>
          <w:tcPr>
            <w:tcW w:w="892"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8 </w:t>
            </w:r>
          </w:p>
        </w:tc>
        <w:tc>
          <w:tcPr>
            <w:tcW w:w="1600" w:type="dxa"/>
            <w:tcMar>
              <w:top w:w="50" w:type="dxa"/>
              <w:left w:w="100" w:type="dxa"/>
            </w:tcMar>
            <w:vAlign w:val="center"/>
          </w:tcPr>
          <w:p w:rsidR="009614D5" w:rsidRDefault="009614D5">
            <w:pPr>
              <w:spacing w:after="0"/>
              <w:ind w:left="135"/>
              <w:jc w:val="center"/>
            </w:pPr>
          </w:p>
        </w:tc>
        <w:tc>
          <w:tcPr>
            <w:tcW w:w="1694"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1.5 </w:t>
            </w:r>
          </w:p>
        </w:tc>
        <w:tc>
          <w:tcPr>
            <w:tcW w:w="2408"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/7</w:t>
              </w:r>
              <w:r>
                <w:rPr>
                  <w:rFonts w:ascii="Times New Roman" w:hAnsi="Times New Roman"/>
                  <w:color w:val="0000FF"/>
                  <w:u w:val="single"/>
                </w:rPr>
                <w:t>f</w:t>
              </w:r>
              <w:r w:rsidRPr="00D9105A">
                <w:rPr>
                  <w:rFonts w:ascii="Times New Roman" w:hAnsi="Times New Roman"/>
                  <w:color w:val="0000FF"/>
                  <w:u w:val="single"/>
                  <w:lang w:val="ru-RU"/>
                </w:rPr>
                <w:t>418</w:t>
              </w:r>
              <w:r>
                <w:rPr>
                  <w:rFonts w:ascii="Times New Roman" w:hAnsi="Times New Roman"/>
                  <w:color w:val="0000FF"/>
                  <w:u w:val="single"/>
                </w:rPr>
                <w:t>d</w:t>
              </w:r>
              <w:r w:rsidRPr="00D9105A">
                <w:rPr>
                  <w:rFonts w:ascii="Times New Roman" w:hAnsi="Times New Roman"/>
                  <w:color w:val="0000FF"/>
                  <w:u w:val="single"/>
                  <w:lang w:val="ru-RU"/>
                </w:rPr>
                <w:t>72</w:t>
              </w:r>
            </w:hyperlink>
          </w:p>
        </w:tc>
      </w:tr>
      <w:tr w:rsidR="009614D5" w:rsidRPr="004F73A3">
        <w:trPr>
          <w:trHeight w:val="144"/>
          <w:tblCellSpacing w:w="20" w:type="nil"/>
        </w:trPr>
        <w:tc>
          <w:tcPr>
            <w:tcW w:w="455" w:type="dxa"/>
            <w:tcMar>
              <w:top w:w="50" w:type="dxa"/>
              <w:left w:w="100" w:type="dxa"/>
            </w:tcMar>
            <w:vAlign w:val="center"/>
          </w:tcPr>
          <w:p w:rsidR="009614D5" w:rsidRDefault="00241AD4">
            <w:pPr>
              <w:spacing w:after="0"/>
            </w:pPr>
            <w:r>
              <w:rPr>
                <w:rFonts w:ascii="Times New Roman" w:hAnsi="Times New Roman"/>
                <w:color w:val="000000"/>
                <w:sz w:val="24"/>
              </w:rPr>
              <w:t>2.3</w:t>
            </w:r>
          </w:p>
        </w:tc>
        <w:tc>
          <w:tcPr>
            <w:tcW w:w="3872" w:type="dxa"/>
            <w:tcMar>
              <w:top w:w="50" w:type="dxa"/>
              <w:left w:w="100" w:type="dxa"/>
            </w:tcMar>
            <w:vAlign w:val="center"/>
          </w:tcPr>
          <w:p w:rsidR="009614D5" w:rsidRDefault="00241AD4">
            <w:pPr>
              <w:spacing w:after="0"/>
              <w:ind w:left="135"/>
            </w:pPr>
            <w:r>
              <w:rPr>
                <w:rFonts w:ascii="Times New Roman" w:hAnsi="Times New Roman"/>
                <w:color w:val="000000"/>
                <w:sz w:val="24"/>
              </w:rPr>
              <w:t>Климат и климатические условия</w:t>
            </w:r>
          </w:p>
        </w:tc>
        <w:tc>
          <w:tcPr>
            <w:tcW w:w="892"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7 </w:t>
            </w:r>
          </w:p>
        </w:tc>
        <w:tc>
          <w:tcPr>
            <w:tcW w:w="1600" w:type="dxa"/>
            <w:tcMar>
              <w:top w:w="50" w:type="dxa"/>
              <w:left w:w="100" w:type="dxa"/>
            </w:tcMar>
            <w:vAlign w:val="center"/>
          </w:tcPr>
          <w:p w:rsidR="009614D5" w:rsidRDefault="009614D5">
            <w:pPr>
              <w:spacing w:after="0"/>
              <w:ind w:left="135"/>
              <w:jc w:val="center"/>
            </w:pPr>
          </w:p>
        </w:tc>
        <w:tc>
          <w:tcPr>
            <w:tcW w:w="1694"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1.5 </w:t>
            </w:r>
          </w:p>
        </w:tc>
        <w:tc>
          <w:tcPr>
            <w:tcW w:w="2408"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/7</w:t>
              </w:r>
              <w:r>
                <w:rPr>
                  <w:rFonts w:ascii="Times New Roman" w:hAnsi="Times New Roman"/>
                  <w:color w:val="0000FF"/>
                  <w:u w:val="single"/>
                </w:rPr>
                <w:t>f</w:t>
              </w:r>
              <w:r w:rsidRPr="00D9105A">
                <w:rPr>
                  <w:rFonts w:ascii="Times New Roman" w:hAnsi="Times New Roman"/>
                  <w:color w:val="0000FF"/>
                  <w:u w:val="single"/>
                  <w:lang w:val="ru-RU"/>
                </w:rPr>
                <w:t>418</w:t>
              </w:r>
              <w:r>
                <w:rPr>
                  <w:rFonts w:ascii="Times New Roman" w:hAnsi="Times New Roman"/>
                  <w:color w:val="0000FF"/>
                  <w:u w:val="single"/>
                </w:rPr>
                <w:t>d</w:t>
              </w:r>
              <w:r w:rsidRPr="00D9105A">
                <w:rPr>
                  <w:rFonts w:ascii="Times New Roman" w:hAnsi="Times New Roman"/>
                  <w:color w:val="0000FF"/>
                  <w:u w:val="single"/>
                  <w:lang w:val="ru-RU"/>
                </w:rPr>
                <w:t>72</w:t>
              </w:r>
            </w:hyperlink>
          </w:p>
        </w:tc>
      </w:tr>
      <w:tr w:rsidR="009614D5" w:rsidRPr="004F73A3">
        <w:trPr>
          <w:trHeight w:val="144"/>
          <w:tblCellSpacing w:w="20" w:type="nil"/>
        </w:trPr>
        <w:tc>
          <w:tcPr>
            <w:tcW w:w="455" w:type="dxa"/>
            <w:tcMar>
              <w:top w:w="50" w:type="dxa"/>
              <w:left w:w="100" w:type="dxa"/>
            </w:tcMar>
            <w:vAlign w:val="center"/>
          </w:tcPr>
          <w:p w:rsidR="009614D5" w:rsidRDefault="00241AD4">
            <w:pPr>
              <w:spacing w:after="0"/>
            </w:pPr>
            <w:r>
              <w:rPr>
                <w:rFonts w:ascii="Times New Roman" w:hAnsi="Times New Roman"/>
                <w:color w:val="000000"/>
                <w:sz w:val="24"/>
              </w:rPr>
              <w:t>2.4</w:t>
            </w:r>
          </w:p>
        </w:tc>
        <w:tc>
          <w:tcPr>
            <w:tcW w:w="3872"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Моря России. Внутренние воды и водные ресурсы</w:t>
            </w:r>
          </w:p>
        </w:tc>
        <w:tc>
          <w:tcPr>
            <w:tcW w:w="892"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6 </w:t>
            </w:r>
          </w:p>
        </w:tc>
        <w:tc>
          <w:tcPr>
            <w:tcW w:w="1600" w:type="dxa"/>
            <w:tcMar>
              <w:top w:w="50" w:type="dxa"/>
              <w:left w:w="100" w:type="dxa"/>
            </w:tcMar>
            <w:vAlign w:val="center"/>
          </w:tcPr>
          <w:p w:rsidR="009614D5" w:rsidRDefault="009614D5">
            <w:pPr>
              <w:spacing w:after="0"/>
              <w:ind w:left="135"/>
              <w:jc w:val="center"/>
            </w:pPr>
          </w:p>
        </w:tc>
        <w:tc>
          <w:tcPr>
            <w:tcW w:w="1694"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/7</w:t>
              </w:r>
              <w:r>
                <w:rPr>
                  <w:rFonts w:ascii="Times New Roman" w:hAnsi="Times New Roman"/>
                  <w:color w:val="0000FF"/>
                  <w:u w:val="single"/>
                </w:rPr>
                <w:t>f</w:t>
              </w:r>
              <w:r w:rsidRPr="00D9105A">
                <w:rPr>
                  <w:rFonts w:ascii="Times New Roman" w:hAnsi="Times New Roman"/>
                  <w:color w:val="0000FF"/>
                  <w:u w:val="single"/>
                  <w:lang w:val="ru-RU"/>
                </w:rPr>
                <w:t>418</w:t>
              </w:r>
              <w:r>
                <w:rPr>
                  <w:rFonts w:ascii="Times New Roman" w:hAnsi="Times New Roman"/>
                  <w:color w:val="0000FF"/>
                  <w:u w:val="single"/>
                </w:rPr>
                <w:t>d</w:t>
              </w:r>
              <w:r w:rsidRPr="00D9105A">
                <w:rPr>
                  <w:rFonts w:ascii="Times New Roman" w:hAnsi="Times New Roman"/>
                  <w:color w:val="0000FF"/>
                  <w:u w:val="single"/>
                  <w:lang w:val="ru-RU"/>
                </w:rPr>
                <w:t>72</w:t>
              </w:r>
            </w:hyperlink>
          </w:p>
        </w:tc>
      </w:tr>
      <w:tr w:rsidR="009614D5" w:rsidRPr="004F73A3">
        <w:trPr>
          <w:trHeight w:val="144"/>
          <w:tblCellSpacing w:w="20" w:type="nil"/>
        </w:trPr>
        <w:tc>
          <w:tcPr>
            <w:tcW w:w="455" w:type="dxa"/>
            <w:tcMar>
              <w:top w:w="50" w:type="dxa"/>
              <w:left w:w="100" w:type="dxa"/>
            </w:tcMar>
            <w:vAlign w:val="center"/>
          </w:tcPr>
          <w:p w:rsidR="009614D5" w:rsidRDefault="00241AD4">
            <w:pPr>
              <w:spacing w:after="0"/>
            </w:pPr>
            <w:r>
              <w:rPr>
                <w:rFonts w:ascii="Times New Roman" w:hAnsi="Times New Roman"/>
                <w:color w:val="000000"/>
                <w:sz w:val="24"/>
              </w:rPr>
              <w:t>2.5</w:t>
            </w:r>
          </w:p>
        </w:tc>
        <w:tc>
          <w:tcPr>
            <w:tcW w:w="3872" w:type="dxa"/>
            <w:tcMar>
              <w:top w:w="50" w:type="dxa"/>
              <w:left w:w="100" w:type="dxa"/>
            </w:tcMar>
            <w:vAlign w:val="center"/>
          </w:tcPr>
          <w:p w:rsidR="009614D5" w:rsidRDefault="00241AD4">
            <w:pPr>
              <w:spacing w:after="0"/>
              <w:ind w:left="135"/>
            </w:pPr>
            <w:r>
              <w:rPr>
                <w:rFonts w:ascii="Times New Roman" w:hAnsi="Times New Roman"/>
                <w:color w:val="000000"/>
                <w:sz w:val="24"/>
              </w:rPr>
              <w:t>Природнохозяйственные зоны</w:t>
            </w:r>
          </w:p>
        </w:tc>
        <w:tc>
          <w:tcPr>
            <w:tcW w:w="892"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15 </w:t>
            </w:r>
          </w:p>
        </w:tc>
        <w:tc>
          <w:tcPr>
            <w:tcW w:w="1600" w:type="dxa"/>
            <w:tcMar>
              <w:top w:w="50" w:type="dxa"/>
              <w:left w:w="100" w:type="dxa"/>
            </w:tcMar>
            <w:vAlign w:val="center"/>
          </w:tcPr>
          <w:p w:rsidR="009614D5" w:rsidRDefault="009614D5">
            <w:pPr>
              <w:spacing w:after="0"/>
              <w:ind w:left="135"/>
              <w:jc w:val="center"/>
            </w:pPr>
          </w:p>
        </w:tc>
        <w:tc>
          <w:tcPr>
            <w:tcW w:w="1694"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/7</w:t>
              </w:r>
              <w:r>
                <w:rPr>
                  <w:rFonts w:ascii="Times New Roman" w:hAnsi="Times New Roman"/>
                  <w:color w:val="0000FF"/>
                  <w:u w:val="single"/>
                </w:rPr>
                <w:t>f</w:t>
              </w:r>
              <w:r w:rsidRPr="00D9105A">
                <w:rPr>
                  <w:rFonts w:ascii="Times New Roman" w:hAnsi="Times New Roman"/>
                  <w:color w:val="0000FF"/>
                  <w:u w:val="single"/>
                  <w:lang w:val="ru-RU"/>
                </w:rPr>
                <w:t>418</w:t>
              </w:r>
              <w:r>
                <w:rPr>
                  <w:rFonts w:ascii="Times New Roman" w:hAnsi="Times New Roman"/>
                  <w:color w:val="0000FF"/>
                  <w:u w:val="single"/>
                </w:rPr>
                <w:t>d</w:t>
              </w:r>
              <w:r w:rsidRPr="00D9105A">
                <w:rPr>
                  <w:rFonts w:ascii="Times New Roman" w:hAnsi="Times New Roman"/>
                  <w:color w:val="0000FF"/>
                  <w:u w:val="single"/>
                  <w:lang w:val="ru-RU"/>
                </w:rPr>
                <w:t>72</w:t>
              </w:r>
            </w:hyperlink>
          </w:p>
        </w:tc>
      </w:tr>
      <w:tr w:rsidR="009614D5">
        <w:trPr>
          <w:trHeight w:val="144"/>
          <w:tblCellSpacing w:w="20" w:type="nil"/>
        </w:trPr>
        <w:tc>
          <w:tcPr>
            <w:tcW w:w="0" w:type="auto"/>
            <w:gridSpan w:val="2"/>
            <w:tcMar>
              <w:top w:w="50" w:type="dxa"/>
              <w:left w:w="100" w:type="dxa"/>
            </w:tcMar>
            <w:vAlign w:val="center"/>
          </w:tcPr>
          <w:p w:rsidR="009614D5" w:rsidRDefault="00241AD4">
            <w:pPr>
              <w:spacing w:after="0"/>
              <w:ind w:left="135"/>
            </w:pPr>
            <w:r>
              <w:rPr>
                <w:rFonts w:ascii="Times New Roman" w:hAnsi="Times New Roman"/>
                <w:color w:val="000000"/>
                <w:sz w:val="24"/>
              </w:rPr>
              <w:lastRenderedPageBreak/>
              <w:t>Итого по разделу</w:t>
            </w:r>
          </w:p>
        </w:tc>
        <w:tc>
          <w:tcPr>
            <w:tcW w:w="1402"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9614D5" w:rsidRDefault="009614D5"/>
        </w:tc>
      </w:tr>
      <w:tr w:rsidR="009614D5">
        <w:trPr>
          <w:trHeight w:val="144"/>
          <w:tblCellSpacing w:w="20" w:type="nil"/>
        </w:trPr>
        <w:tc>
          <w:tcPr>
            <w:tcW w:w="0" w:type="auto"/>
            <w:gridSpan w:val="6"/>
            <w:tcMar>
              <w:top w:w="50" w:type="dxa"/>
              <w:left w:w="100" w:type="dxa"/>
            </w:tcMar>
            <w:vAlign w:val="center"/>
          </w:tcPr>
          <w:p w:rsidR="009614D5" w:rsidRDefault="00241AD4">
            <w:pPr>
              <w:spacing w:after="0"/>
              <w:ind w:left="135"/>
            </w:pPr>
            <w:r>
              <w:rPr>
                <w:rFonts w:ascii="Times New Roman" w:hAnsi="Times New Roman"/>
                <w:b/>
                <w:color w:val="000000"/>
                <w:sz w:val="24"/>
              </w:rPr>
              <w:t>Раздел 3.Население России</w:t>
            </w:r>
          </w:p>
        </w:tc>
      </w:tr>
      <w:tr w:rsidR="009614D5" w:rsidRPr="004811B6">
        <w:trPr>
          <w:trHeight w:val="144"/>
          <w:tblCellSpacing w:w="20" w:type="nil"/>
        </w:trPr>
        <w:tc>
          <w:tcPr>
            <w:tcW w:w="455" w:type="dxa"/>
            <w:tcMar>
              <w:top w:w="50" w:type="dxa"/>
              <w:left w:w="100" w:type="dxa"/>
            </w:tcMar>
            <w:vAlign w:val="center"/>
          </w:tcPr>
          <w:p w:rsidR="009614D5" w:rsidRDefault="00241AD4">
            <w:pPr>
              <w:spacing w:after="0"/>
            </w:pPr>
            <w:r>
              <w:rPr>
                <w:rFonts w:ascii="Times New Roman" w:hAnsi="Times New Roman"/>
                <w:color w:val="000000"/>
                <w:sz w:val="24"/>
              </w:rPr>
              <w:t>3.1</w:t>
            </w:r>
          </w:p>
        </w:tc>
        <w:tc>
          <w:tcPr>
            <w:tcW w:w="3872" w:type="dxa"/>
            <w:tcMar>
              <w:top w:w="50" w:type="dxa"/>
              <w:left w:w="100" w:type="dxa"/>
            </w:tcMar>
            <w:vAlign w:val="center"/>
          </w:tcPr>
          <w:p w:rsidR="009614D5" w:rsidRDefault="00241AD4">
            <w:pPr>
              <w:spacing w:after="0"/>
              <w:ind w:left="135"/>
            </w:pPr>
            <w:r>
              <w:rPr>
                <w:rFonts w:ascii="Times New Roman" w:hAnsi="Times New Roman"/>
                <w:color w:val="000000"/>
                <w:sz w:val="24"/>
              </w:rPr>
              <w:t>Численность населения России</w:t>
            </w:r>
          </w:p>
        </w:tc>
        <w:tc>
          <w:tcPr>
            <w:tcW w:w="892"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9614D5" w:rsidRDefault="009614D5">
            <w:pPr>
              <w:spacing w:after="0"/>
              <w:ind w:left="135"/>
              <w:jc w:val="center"/>
            </w:pPr>
          </w:p>
        </w:tc>
        <w:tc>
          <w:tcPr>
            <w:tcW w:w="1694"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/7</w:t>
              </w:r>
              <w:r>
                <w:rPr>
                  <w:rFonts w:ascii="Times New Roman" w:hAnsi="Times New Roman"/>
                  <w:color w:val="0000FF"/>
                  <w:u w:val="single"/>
                </w:rPr>
                <w:t>f</w:t>
              </w:r>
              <w:r w:rsidRPr="00D9105A">
                <w:rPr>
                  <w:rFonts w:ascii="Times New Roman" w:hAnsi="Times New Roman"/>
                  <w:color w:val="0000FF"/>
                  <w:u w:val="single"/>
                  <w:lang w:val="ru-RU"/>
                </w:rPr>
                <w:t>418</w:t>
              </w:r>
              <w:r>
                <w:rPr>
                  <w:rFonts w:ascii="Times New Roman" w:hAnsi="Times New Roman"/>
                  <w:color w:val="0000FF"/>
                  <w:u w:val="single"/>
                </w:rPr>
                <w:t>d</w:t>
              </w:r>
              <w:r w:rsidRPr="00D9105A">
                <w:rPr>
                  <w:rFonts w:ascii="Times New Roman" w:hAnsi="Times New Roman"/>
                  <w:color w:val="0000FF"/>
                  <w:u w:val="single"/>
                  <w:lang w:val="ru-RU"/>
                </w:rPr>
                <w:t>72</w:t>
              </w:r>
            </w:hyperlink>
          </w:p>
        </w:tc>
      </w:tr>
      <w:tr w:rsidR="009614D5" w:rsidRPr="004811B6">
        <w:trPr>
          <w:trHeight w:val="144"/>
          <w:tblCellSpacing w:w="20" w:type="nil"/>
        </w:trPr>
        <w:tc>
          <w:tcPr>
            <w:tcW w:w="455" w:type="dxa"/>
            <w:tcMar>
              <w:top w:w="50" w:type="dxa"/>
              <w:left w:w="100" w:type="dxa"/>
            </w:tcMar>
            <w:vAlign w:val="center"/>
          </w:tcPr>
          <w:p w:rsidR="009614D5" w:rsidRDefault="00241AD4">
            <w:pPr>
              <w:spacing w:after="0"/>
            </w:pPr>
            <w:r>
              <w:rPr>
                <w:rFonts w:ascii="Times New Roman" w:hAnsi="Times New Roman"/>
                <w:color w:val="000000"/>
                <w:sz w:val="24"/>
              </w:rPr>
              <w:t>3.2</w:t>
            </w:r>
          </w:p>
        </w:tc>
        <w:tc>
          <w:tcPr>
            <w:tcW w:w="3872"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Территориальные особенности размещения населения России</w:t>
            </w:r>
          </w:p>
        </w:tc>
        <w:tc>
          <w:tcPr>
            <w:tcW w:w="892"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3 </w:t>
            </w:r>
          </w:p>
        </w:tc>
        <w:tc>
          <w:tcPr>
            <w:tcW w:w="1600" w:type="dxa"/>
            <w:tcMar>
              <w:top w:w="50" w:type="dxa"/>
              <w:left w:w="100" w:type="dxa"/>
            </w:tcMar>
            <w:vAlign w:val="center"/>
          </w:tcPr>
          <w:p w:rsidR="009614D5" w:rsidRDefault="009614D5">
            <w:pPr>
              <w:spacing w:after="0"/>
              <w:ind w:left="135"/>
              <w:jc w:val="center"/>
            </w:pPr>
          </w:p>
        </w:tc>
        <w:tc>
          <w:tcPr>
            <w:tcW w:w="1694" w:type="dxa"/>
            <w:tcMar>
              <w:top w:w="50" w:type="dxa"/>
              <w:left w:w="100" w:type="dxa"/>
            </w:tcMar>
            <w:vAlign w:val="center"/>
          </w:tcPr>
          <w:p w:rsidR="009614D5" w:rsidRDefault="009614D5">
            <w:pPr>
              <w:spacing w:after="0"/>
              <w:ind w:left="135"/>
              <w:jc w:val="center"/>
            </w:pPr>
          </w:p>
        </w:tc>
        <w:tc>
          <w:tcPr>
            <w:tcW w:w="2408"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/7</w:t>
              </w:r>
              <w:r>
                <w:rPr>
                  <w:rFonts w:ascii="Times New Roman" w:hAnsi="Times New Roman"/>
                  <w:color w:val="0000FF"/>
                  <w:u w:val="single"/>
                </w:rPr>
                <w:t>f</w:t>
              </w:r>
              <w:r w:rsidRPr="00D9105A">
                <w:rPr>
                  <w:rFonts w:ascii="Times New Roman" w:hAnsi="Times New Roman"/>
                  <w:color w:val="0000FF"/>
                  <w:u w:val="single"/>
                  <w:lang w:val="ru-RU"/>
                </w:rPr>
                <w:t>418</w:t>
              </w:r>
              <w:r>
                <w:rPr>
                  <w:rFonts w:ascii="Times New Roman" w:hAnsi="Times New Roman"/>
                  <w:color w:val="0000FF"/>
                  <w:u w:val="single"/>
                </w:rPr>
                <w:t>d</w:t>
              </w:r>
              <w:r w:rsidRPr="00D9105A">
                <w:rPr>
                  <w:rFonts w:ascii="Times New Roman" w:hAnsi="Times New Roman"/>
                  <w:color w:val="0000FF"/>
                  <w:u w:val="single"/>
                  <w:lang w:val="ru-RU"/>
                </w:rPr>
                <w:t>72</w:t>
              </w:r>
            </w:hyperlink>
          </w:p>
        </w:tc>
      </w:tr>
      <w:tr w:rsidR="009614D5" w:rsidRPr="004811B6">
        <w:trPr>
          <w:trHeight w:val="144"/>
          <w:tblCellSpacing w:w="20" w:type="nil"/>
        </w:trPr>
        <w:tc>
          <w:tcPr>
            <w:tcW w:w="455" w:type="dxa"/>
            <w:tcMar>
              <w:top w:w="50" w:type="dxa"/>
              <w:left w:w="100" w:type="dxa"/>
            </w:tcMar>
            <w:vAlign w:val="center"/>
          </w:tcPr>
          <w:p w:rsidR="009614D5" w:rsidRDefault="00241AD4">
            <w:pPr>
              <w:spacing w:after="0"/>
            </w:pPr>
            <w:r>
              <w:rPr>
                <w:rFonts w:ascii="Times New Roman" w:hAnsi="Times New Roman"/>
                <w:color w:val="000000"/>
                <w:sz w:val="24"/>
              </w:rPr>
              <w:t>3.3</w:t>
            </w:r>
          </w:p>
        </w:tc>
        <w:tc>
          <w:tcPr>
            <w:tcW w:w="3872" w:type="dxa"/>
            <w:tcMar>
              <w:top w:w="50" w:type="dxa"/>
              <w:left w:w="100" w:type="dxa"/>
            </w:tcMar>
            <w:vAlign w:val="center"/>
          </w:tcPr>
          <w:p w:rsidR="009614D5" w:rsidRDefault="00241AD4">
            <w:pPr>
              <w:spacing w:after="0"/>
              <w:ind w:left="135"/>
            </w:pPr>
            <w:r>
              <w:rPr>
                <w:rFonts w:ascii="Times New Roman" w:hAnsi="Times New Roman"/>
                <w:color w:val="000000"/>
                <w:sz w:val="24"/>
              </w:rPr>
              <w:t>Народы и религии России</w:t>
            </w:r>
          </w:p>
        </w:tc>
        <w:tc>
          <w:tcPr>
            <w:tcW w:w="892"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9614D5" w:rsidRDefault="009614D5">
            <w:pPr>
              <w:spacing w:after="0"/>
              <w:ind w:left="135"/>
              <w:jc w:val="center"/>
            </w:pPr>
          </w:p>
        </w:tc>
        <w:tc>
          <w:tcPr>
            <w:tcW w:w="1694"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/7</w:t>
              </w:r>
              <w:r>
                <w:rPr>
                  <w:rFonts w:ascii="Times New Roman" w:hAnsi="Times New Roman"/>
                  <w:color w:val="0000FF"/>
                  <w:u w:val="single"/>
                </w:rPr>
                <w:t>f</w:t>
              </w:r>
              <w:r w:rsidRPr="00D9105A">
                <w:rPr>
                  <w:rFonts w:ascii="Times New Roman" w:hAnsi="Times New Roman"/>
                  <w:color w:val="0000FF"/>
                  <w:u w:val="single"/>
                  <w:lang w:val="ru-RU"/>
                </w:rPr>
                <w:t>418</w:t>
              </w:r>
              <w:r>
                <w:rPr>
                  <w:rFonts w:ascii="Times New Roman" w:hAnsi="Times New Roman"/>
                  <w:color w:val="0000FF"/>
                  <w:u w:val="single"/>
                </w:rPr>
                <w:t>d</w:t>
              </w:r>
              <w:r w:rsidRPr="00D9105A">
                <w:rPr>
                  <w:rFonts w:ascii="Times New Roman" w:hAnsi="Times New Roman"/>
                  <w:color w:val="0000FF"/>
                  <w:u w:val="single"/>
                  <w:lang w:val="ru-RU"/>
                </w:rPr>
                <w:t>72</w:t>
              </w:r>
            </w:hyperlink>
          </w:p>
        </w:tc>
      </w:tr>
      <w:tr w:rsidR="009614D5" w:rsidRPr="004811B6">
        <w:trPr>
          <w:trHeight w:val="144"/>
          <w:tblCellSpacing w:w="20" w:type="nil"/>
        </w:trPr>
        <w:tc>
          <w:tcPr>
            <w:tcW w:w="455" w:type="dxa"/>
            <w:tcMar>
              <w:top w:w="50" w:type="dxa"/>
              <w:left w:w="100" w:type="dxa"/>
            </w:tcMar>
            <w:vAlign w:val="center"/>
          </w:tcPr>
          <w:p w:rsidR="009614D5" w:rsidRDefault="00241AD4">
            <w:pPr>
              <w:spacing w:after="0"/>
            </w:pPr>
            <w:r>
              <w:rPr>
                <w:rFonts w:ascii="Times New Roman" w:hAnsi="Times New Roman"/>
                <w:color w:val="000000"/>
                <w:sz w:val="24"/>
              </w:rPr>
              <w:t>3.4</w:t>
            </w:r>
          </w:p>
        </w:tc>
        <w:tc>
          <w:tcPr>
            <w:tcW w:w="3872"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Половой и возрастной состав населения России</w:t>
            </w:r>
          </w:p>
        </w:tc>
        <w:tc>
          <w:tcPr>
            <w:tcW w:w="892"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2 </w:t>
            </w:r>
          </w:p>
        </w:tc>
        <w:tc>
          <w:tcPr>
            <w:tcW w:w="1600" w:type="dxa"/>
            <w:tcMar>
              <w:top w:w="50" w:type="dxa"/>
              <w:left w:w="100" w:type="dxa"/>
            </w:tcMar>
            <w:vAlign w:val="center"/>
          </w:tcPr>
          <w:p w:rsidR="009614D5" w:rsidRDefault="009614D5">
            <w:pPr>
              <w:spacing w:after="0"/>
              <w:ind w:left="135"/>
              <w:jc w:val="center"/>
            </w:pPr>
          </w:p>
        </w:tc>
        <w:tc>
          <w:tcPr>
            <w:tcW w:w="1694"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/7</w:t>
              </w:r>
              <w:r>
                <w:rPr>
                  <w:rFonts w:ascii="Times New Roman" w:hAnsi="Times New Roman"/>
                  <w:color w:val="0000FF"/>
                  <w:u w:val="single"/>
                </w:rPr>
                <w:t>f</w:t>
              </w:r>
              <w:r w:rsidRPr="00D9105A">
                <w:rPr>
                  <w:rFonts w:ascii="Times New Roman" w:hAnsi="Times New Roman"/>
                  <w:color w:val="0000FF"/>
                  <w:u w:val="single"/>
                  <w:lang w:val="ru-RU"/>
                </w:rPr>
                <w:t>418</w:t>
              </w:r>
              <w:r>
                <w:rPr>
                  <w:rFonts w:ascii="Times New Roman" w:hAnsi="Times New Roman"/>
                  <w:color w:val="0000FF"/>
                  <w:u w:val="single"/>
                </w:rPr>
                <w:t>d</w:t>
              </w:r>
              <w:r w:rsidRPr="00D9105A">
                <w:rPr>
                  <w:rFonts w:ascii="Times New Roman" w:hAnsi="Times New Roman"/>
                  <w:color w:val="0000FF"/>
                  <w:u w:val="single"/>
                  <w:lang w:val="ru-RU"/>
                </w:rPr>
                <w:t>72</w:t>
              </w:r>
            </w:hyperlink>
          </w:p>
        </w:tc>
      </w:tr>
      <w:tr w:rsidR="009614D5" w:rsidRPr="004811B6">
        <w:trPr>
          <w:trHeight w:val="144"/>
          <w:tblCellSpacing w:w="20" w:type="nil"/>
        </w:trPr>
        <w:tc>
          <w:tcPr>
            <w:tcW w:w="455" w:type="dxa"/>
            <w:tcMar>
              <w:top w:w="50" w:type="dxa"/>
              <w:left w:w="100" w:type="dxa"/>
            </w:tcMar>
            <w:vAlign w:val="center"/>
          </w:tcPr>
          <w:p w:rsidR="009614D5" w:rsidRDefault="00241AD4">
            <w:pPr>
              <w:spacing w:after="0"/>
            </w:pPr>
            <w:r>
              <w:rPr>
                <w:rFonts w:ascii="Times New Roman" w:hAnsi="Times New Roman"/>
                <w:color w:val="000000"/>
                <w:sz w:val="24"/>
              </w:rPr>
              <w:t>3.5</w:t>
            </w:r>
          </w:p>
        </w:tc>
        <w:tc>
          <w:tcPr>
            <w:tcW w:w="3872" w:type="dxa"/>
            <w:tcMar>
              <w:top w:w="50" w:type="dxa"/>
              <w:left w:w="100" w:type="dxa"/>
            </w:tcMar>
            <w:vAlign w:val="center"/>
          </w:tcPr>
          <w:p w:rsidR="009614D5" w:rsidRDefault="00241AD4">
            <w:pPr>
              <w:spacing w:after="0"/>
              <w:ind w:left="135"/>
            </w:pPr>
            <w:r>
              <w:rPr>
                <w:rFonts w:ascii="Times New Roman" w:hAnsi="Times New Roman"/>
                <w:color w:val="000000"/>
                <w:sz w:val="24"/>
              </w:rPr>
              <w:t>Человеческий капитал</w:t>
            </w:r>
          </w:p>
        </w:tc>
        <w:tc>
          <w:tcPr>
            <w:tcW w:w="892"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9614D5" w:rsidRDefault="009614D5">
            <w:pPr>
              <w:spacing w:after="0"/>
              <w:ind w:left="135"/>
              <w:jc w:val="center"/>
            </w:pPr>
          </w:p>
        </w:tc>
        <w:tc>
          <w:tcPr>
            <w:tcW w:w="1694"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/7</w:t>
              </w:r>
              <w:r>
                <w:rPr>
                  <w:rFonts w:ascii="Times New Roman" w:hAnsi="Times New Roman"/>
                  <w:color w:val="0000FF"/>
                  <w:u w:val="single"/>
                </w:rPr>
                <w:t>f</w:t>
              </w:r>
              <w:r w:rsidRPr="00D9105A">
                <w:rPr>
                  <w:rFonts w:ascii="Times New Roman" w:hAnsi="Times New Roman"/>
                  <w:color w:val="0000FF"/>
                  <w:u w:val="single"/>
                  <w:lang w:val="ru-RU"/>
                </w:rPr>
                <w:t>418</w:t>
              </w:r>
              <w:r>
                <w:rPr>
                  <w:rFonts w:ascii="Times New Roman" w:hAnsi="Times New Roman"/>
                  <w:color w:val="0000FF"/>
                  <w:u w:val="single"/>
                </w:rPr>
                <w:t>d</w:t>
              </w:r>
              <w:r w:rsidRPr="00D9105A">
                <w:rPr>
                  <w:rFonts w:ascii="Times New Roman" w:hAnsi="Times New Roman"/>
                  <w:color w:val="0000FF"/>
                  <w:u w:val="single"/>
                  <w:lang w:val="ru-RU"/>
                </w:rPr>
                <w:t>72</w:t>
              </w:r>
            </w:hyperlink>
          </w:p>
        </w:tc>
      </w:tr>
      <w:tr w:rsidR="009614D5">
        <w:trPr>
          <w:trHeight w:val="144"/>
          <w:tblCellSpacing w:w="20" w:type="nil"/>
        </w:trPr>
        <w:tc>
          <w:tcPr>
            <w:tcW w:w="0" w:type="auto"/>
            <w:gridSpan w:val="2"/>
            <w:tcMar>
              <w:top w:w="50" w:type="dxa"/>
              <w:left w:w="100" w:type="dxa"/>
            </w:tcMar>
            <w:vAlign w:val="center"/>
          </w:tcPr>
          <w:p w:rsidR="009614D5" w:rsidRDefault="00241AD4">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9614D5" w:rsidRDefault="009614D5"/>
        </w:tc>
      </w:tr>
      <w:tr w:rsidR="009614D5" w:rsidRPr="004811B6">
        <w:trPr>
          <w:trHeight w:val="144"/>
          <w:tblCellSpacing w:w="20" w:type="nil"/>
        </w:trPr>
        <w:tc>
          <w:tcPr>
            <w:tcW w:w="0" w:type="auto"/>
            <w:gridSpan w:val="2"/>
            <w:tcMar>
              <w:top w:w="50" w:type="dxa"/>
              <w:left w:w="100" w:type="dxa"/>
            </w:tcMar>
            <w:vAlign w:val="center"/>
          </w:tcPr>
          <w:p w:rsidR="009614D5" w:rsidRDefault="00241AD4">
            <w:pPr>
              <w:spacing w:after="0"/>
              <w:ind w:left="135"/>
            </w:pPr>
            <w:r>
              <w:rPr>
                <w:rFonts w:ascii="Times New Roman" w:hAnsi="Times New Roman"/>
                <w:color w:val="000000"/>
                <w:sz w:val="24"/>
              </w:rPr>
              <w:t>Резервное время</w:t>
            </w:r>
          </w:p>
        </w:tc>
        <w:tc>
          <w:tcPr>
            <w:tcW w:w="1402"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6 </w:t>
            </w:r>
          </w:p>
        </w:tc>
        <w:tc>
          <w:tcPr>
            <w:tcW w:w="1600"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/7</w:t>
              </w:r>
              <w:r>
                <w:rPr>
                  <w:rFonts w:ascii="Times New Roman" w:hAnsi="Times New Roman"/>
                  <w:color w:val="0000FF"/>
                  <w:u w:val="single"/>
                </w:rPr>
                <w:t>f</w:t>
              </w:r>
              <w:r w:rsidRPr="00D9105A">
                <w:rPr>
                  <w:rFonts w:ascii="Times New Roman" w:hAnsi="Times New Roman"/>
                  <w:color w:val="0000FF"/>
                  <w:u w:val="single"/>
                  <w:lang w:val="ru-RU"/>
                </w:rPr>
                <w:t>418</w:t>
              </w:r>
              <w:r>
                <w:rPr>
                  <w:rFonts w:ascii="Times New Roman" w:hAnsi="Times New Roman"/>
                  <w:color w:val="0000FF"/>
                  <w:u w:val="single"/>
                </w:rPr>
                <w:t>d</w:t>
              </w:r>
              <w:r w:rsidRPr="00D9105A">
                <w:rPr>
                  <w:rFonts w:ascii="Times New Roman" w:hAnsi="Times New Roman"/>
                  <w:color w:val="0000FF"/>
                  <w:u w:val="single"/>
                  <w:lang w:val="ru-RU"/>
                </w:rPr>
                <w:t>72</w:t>
              </w:r>
            </w:hyperlink>
          </w:p>
        </w:tc>
      </w:tr>
      <w:tr w:rsidR="009614D5">
        <w:trPr>
          <w:trHeight w:val="144"/>
          <w:tblCellSpacing w:w="20" w:type="nil"/>
        </w:trPr>
        <w:tc>
          <w:tcPr>
            <w:tcW w:w="0" w:type="auto"/>
            <w:gridSpan w:val="2"/>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68 </w:t>
            </w:r>
          </w:p>
        </w:tc>
        <w:tc>
          <w:tcPr>
            <w:tcW w:w="1600"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10.5 </w:t>
            </w:r>
          </w:p>
        </w:tc>
        <w:tc>
          <w:tcPr>
            <w:tcW w:w="2408" w:type="dxa"/>
            <w:tcMar>
              <w:top w:w="50" w:type="dxa"/>
              <w:left w:w="100" w:type="dxa"/>
            </w:tcMar>
            <w:vAlign w:val="center"/>
          </w:tcPr>
          <w:p w:rsidR="009614D5" w:rsidRDefault="009614D5"/>
        </w:tc>
      </w:tr>
    </w:tbl>
    <w:p w:rsidR="009614D5" w:rsidRDefault="009614D5">
      <w:pPr>
        <w:sectPr w:rsidR="009614D5">
          <w:pgSz w:w="16383" w:h="11906" w:orient="landscape"/>
          <w:pgMar w:top="1134" w:right="850" w:bottom="1134" w:left="1701" w:header="720" w:footer="720" w:gutter="0"/>
          <w:cols w:space="720"/>
        </w:sectPr>
      </w:pPr>
    </w:p>
    <w:p w:rsidR="009614D5" w:rsidRDefault="00241AD4">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73"/>
        <w:gridCol w:w="4738"/>
        <w:gridCol w:w="1482"/>
        <w:gridCol w:w="1841"/>
        <w:gridCol w:w="1910"/>
        <w:gridCol w:w="2837"/>
      </w:tblGrid>
      <w:tr w:rsidR="009614D5">
        <w:trPr>
          <w:trHeight w:val="144"/>
          <w:tblCellSpacing w:w="20" w:type="nil"/>
        </w:trPr>
        <w:tc>
          <w:tcPr>
            <w:tcW w:w="483" w:type="dxa"/>
            <w:vMerge w:val="restart"/>
            <w:tcMar>
              <w:top w:w="50" w:type="dxa"/>
              <w:left w:w="100" w:type="dxa"/>
            </w:tcMar>
            <w:vAlign w:val="center"/>
          </w:tcPr>
          <w:p w:rsidR="009614D5" w:rsidRDefault="00241AD4">
            <w:pPr>
              <w:spacing w:after="0"/>
              <w:ind w:left="135"/>
            </w:pPr>
            <w:r>
              <w:rPr>
                <w:rFonts w:ascii="Times New Roman" w:hAnsi="Times New Roman"/>
                <w:b/>
                <w:color w:val="000000"/>
                <w:sz w:val="24"/>
              </w:rPr>
              <w:t xml:space="preserve">№ п/п </w:t>
            </w:r>
          </w:p>
          <w:p w:rsidR="009614D5" w:rsidRDefault="009614D5">
            <w:pPr>
              <w:spacing w:after="0"/>
              <w:ind w:left="135"/>
            </w:pPr>
          </w:p>
        </w:tc>
        <w:tc>
          <w:tcPr>
            <w:tcW w:w="3344" w:type="dxa"/>
            <w:vMerge w:val="restart"/>
            <w:tcMar>
              <w:top w:w="50" w:type="dxa"/>
              <w:left w:w="100" w:type="dxa"/>
            </w:tcMar>
            <w:vAlign w:val="center"/>
          </w:tcPr>
          <w:p w:rsidR="009614D5" w:rsidRDefault="00241AD4">
            <w:pPr>
              <w:spacing w:after="0"/>
              <w:ind w:left="135"/>
            </w:pPr>
            <w:r>
              <w:rPr>
                <w:rFonts w:ascii="Times New Roman" w:hAnsi="Times New Roman"/>
                <w:b/>
                <w:color w:val="000000"/>
                <w:sz w:val="24"/>
              </w:rPr>
              <w:t xml:space="preserve">Наименование разделов и тем программы </w:t>
            </w:r>
          </w:p>
          <w:p w:rsidR="009614D5" w:rsidRDefault="009614D5">
            <w:pPr>
              <w:spacing w:after="0"/>
              <w:ind w:left="135"/>
            </w:pPr>
          </w:p>
        </w:tc>
        <w:tc>
          <w:tcPr>
            <w:tcW w:w="0" w:type="auto"/>
            <w:gridSpan w:val="3"/>
            <w:tcMar>
              <w:top w:w="50" w:type="dxa"/>
              <w:left w:w="100" w:type="dxa"/>
            </w:tcMar>
            <w:vAlign w:val="center"/>
          </w:tcPr>
          <w:p w:rsidR="009614D5" w:rsidRDefault="00241AD4">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9614D5" w:rsidRDefault="00241AD4">
            <w:pPr>
              <w:spacing w:after="0"/>
              <w:ind w:left="135"/>
            </w:pPr>
            <w:r>
              <w:rPr>
                <w:rFonts w:ascii="Times New Roman" w:hAnsi="Times New Roman"/>
                <w:b/>
                <w:color w:val="000000"/>
                <w:sz w:val="24"/>
              </w:rPr>
              <w:t xml:space="preserve">Электронные (цифровые) образовательные ресурсы </w:t>
            </w:r>
          </w:p>
          <w:p w:rsidR="009614D5" w:rsidRDefault="009614D5">
            <w:pPr>
              <w:spacing w:after="0"/>
              <w:ind w:left="135"/>
            </w:pPr>
          </w:p>
        </w:tc>
      </w:tr>
      <w:tr w:rsidR="009614D5">
        <w:trPr>
          <w:trHeight w:val="144"/>
          <w:tblCellSpacing w:w="20" w:type="nil"/>
        </w:trPr>
        <w:tc>
          <w:tcPr>
            <w:tcW w:w="0" w:type="auto"/>
            <w:vMerge/>
            <w:tcBorders>
              <w:top w:val="nil"/>
            </w:tcBorders>
            <w:tcMar>
              <w:top w:w="50" w:type="dxa"/>
              <w:left w:w="100" w:type="dxa"/>
            </w:tcMar>
          </w:tcPr>
          <w:p w:rsidR="009614D5" w:rsidRDefault="009614D5"/>
        </w:tc>
        <w:tc>
          <w:tcPr>
            <w:tcW w:w="0" w:type="auto"/>
            <w:vMerge/>
            <w:tcBorders>
              <w:top w:val="nil"/>
            </w:tcBorders>
            <w:tcMar>
              <w:top w:w="50" w:type="dxa"/>
              <w:left w:w="100" w:type="dxa"/>
            </w:tcMar>
          </w:tcPr>
          <w:p w:rsidR="009614D5" w:rsidRDefault="009614D5"/>
        </w:tc>
        <w:tc>
          <w:tcPr>
            <w:tcW w:w="943" w:type="dxa"/>
            <w:tcMar>
              <w:top w:w="50" w:type="dxa"/>
              <w:left w:w="100" w:type="dxa"/>
            </w:tcMar>
            <w:vAlign w:val="center"/>
          </w:tcPr>
          <w:p w:rsidR="009614D5" w:rsidRDefault="00241AD4">
            <w:pPr>
              <w:spacing w:after="0"/>
              <w:ind w:left="135"/>
            </w:pPr>
            <w:r>
              <w:rPr>
                <w:rFonts w:ascii="Times New Roman" w:hAnsi="Times New Roman"/>
                <w:b/>
                <w:color w:val="000000"/>
                <w:sz w:val="24"/>
              </w:rPr>
              <w:t xml:space="preserve">Всего </w:t>
            </w:r>
          </w:p>
          <w:p w:rsidR="009614D5" w:rsidRDefault="009614D5">
            <w:pPr>
              <w:spacing w:after="0"/>
              <w:ind w:left="135"/>
            </w:pPr>
          </w:p>
        </w:tc>
        <w:tc>
          <w:tcPr>
            <w:tcW w:w="1659" w:type="dxa"/>
            <w:tcMar>
              <w:top w:w="50" w:type="dxa"/>
              <w:left w:w="100" w:type="dxa"/>
            </w:tcMar>
            <w:vAlign w:val="center"/>
          </w:tcPr>
          <w:p w:rsidR="009614D5" w:rsidRDefault="00241AD4">
            <w:pPr>
              <w:spacing w:after="0"/>
              <w:ind w:left="135"/>
            </w:pPr>
            <w:r>
              <w:rPr>
                <w:rFonts w:ascii="Times New Roman" w:hAnsi="Times New Roman"/>
                <w:b/>
                <w:color w:val="000000"/>
                <w:sz w:val="24"/>
              </w:rPr>
              <w:t xml:space="preserve">Контрольные работы </w:t>
            </w:r>
          </w:p>
          <w:p w:rsidR="009614D5" w:rsidRDefault="009614D5">
            <w:pPr>
              <w:spacing w:after="0"/>
              <w:ind w:left="135"/>
            </w:pPr>
          </w:p>
        </w:tc>
        <w:tc>
          <w:tcPr>
            <w:tcW w:w="1750" w:type="dxa"/>
            <w:tcMar>
              <w:top w:w="50" w:type="dxa"/>
              <w:left w:w="100" w:type="dxa"/>
            </w:tcMar>
            <w:vAlign w:val="center"/>
          </w:tcPr>
          <w:p w:rsidR="009614D5" w:rsidRDefault="00241AD4">
            <w:pPr>
              <w:spacing w:after="0"/>
              <w:ind w:left="135"/>
            </w:pPr>
            <w:r>
              <w:rPr>
                <w:rFonts w:ascii="Times New Roman" w:hAnsi="Times New Roman"/>
                <w:b/>
                <w:color w:val="000000"/>
                <w:sz w:val="24"/>
              </w:rPr>
              <w:t xml:space="preserve">Практические работы </w:t>
            </w:r>
          </w:p>
          <w:p w:rsidR="009614D5" w:rsidRDefault="009614D5">
            <w:pPr>
              <w:spacing w:after="0"/>
              <w:ind w:left="135"/>
            </w:pPr>
          </w:p>
        </w:tc>
        <w:tc>
          <w:tcPr>
            <w:tcW w:w="0" w:type="auto"/>
            <w:vMerge/>
            <w:tcBorders>
              <w:top w:val="nil"/>
            </w:tcBorders>
            <w:tcMar>
              <w:top w:w="50" w:type="dxa"/>
              <w:left w:w="100" w:type="dxa"/>
            </w:tcMar>
          </w:tcPr>
          <w:p w:rsidR="009614D5" w:rsidRDefault="009614D5"/>
        </w:tc>
      </w:tr>
      <w:tr w:rsidR="009614D5">
        <w:trPr>
          <w:trHeight w:val="144"/>
          <w:tblCellSpacing w:w="20" w:type="nil"/>
        </w:trPr>
        <w:tc>
          <w:tcPr>
            <w:tcW w:w="0" w:type="auto"/>
            <w:gridSpan w:val="6"/>
            <w:tcMar>
              <w:top w:w="50" w:type="dxa"/>
              <w:left w:w="100" w:type="dxa"/>
            </w:tcMar>
            <w:vAlign w:val="center"/>
          </w:tcPr>
          <w:p w:rsidR="009614D5" w:rsidRDefault="00241AD4">
            <w:pPr>
              <w:spacing w:after="0"/>
              <w:ind w:left="135"/>
            </w:pPr>
            <w:r>
              <w:rPr>
                <w:rFonts w:ascii="Times New Roman" w:hAnsi="Times New Roman"/>
                <w:b/>
                <w:color w:val="000000"/>
                <w:sz w:val="24"/>
              </w:rPr>
              <w:t>Раздел 1.Хозяйство России</w:t>
            </w:r>
          </w:p>
        </w:tc>
      </w:tr>
      <w:tr w:rsidR="009614D5" w:rsidRPr="004811B6">
        <w:trPr>
          <w:trHeight w:val="144"/>
          <w:tblCellSpacing w:w="20" w:type="nil"/>
        </w:trPr>
        <w:tc>
          <w:tcPr>
            <w:tcW w:w="483" w:type="dxa"/>
            <w:tcMar>
              <w:top w:w="50" w:type="dxa"/>
              <w:left w:w="100" w:type="dxa"/>
            </w:tcMar>
            <w:vAlign w:val="center"/>
          </w:tcPr>
          <w:p w:rsidR="009614D5" w:rsidRDefault="00241AD4">
            <w:pPr>
              <w:spacing w:after="0"/>
            </w:pPr>
            <w:r>
              <w:rPr>
                <w:rFonts w:ascii="Times New Roman" w:hAnsi="Times New Roman"/>
                <w:color w:val="000000"/>
                <w:sz w:val="24"/>
              </w:rPr>
              <w:t>1.1</w:t>
            </w:r>
          </w:p>
        </w:tc>
        <w:tc>
          <w:tcPr>
            <w:tcW w:w="3344" w:type="dxa"/>
            <w:tcMar>
              <w:top w:w="50" w:type="dxa"/>
              <w:left w:w="100" w:type="dxa"/>
            </w:tcMar>
            <w:vAlign w:val="center"/>
          </w:tcPr>
          <w:p w:rsidR="009614D5" w:rsidRDefault="00241AD4">
            <w:pPr>
              <w:spacing w:after="0"/>
              <w:ind w:left="135"/>
            </w:pPr>
            <w:r>
              <w:rPr>
                <w:rFonts w:ascii="Times New Roman" w:hAnsi="Times New Roman"/>
                <w:color w:val="000000"/>
                <w:sz w:val="24"/>
              </w:rPr>
              <w:t>Общая характеристика хозяйства России</w:t>
            </w:r>
          </w:p>
        </w:tc>
        <w:tc>
          <w:tcPr>
            <w:tcW w:w="943"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9614D5" w:rsidRDefault="009614D5">
            <w:pPr>
              <w:spacing w:after="0"/>
              <w:ind w:left="135"/>
              <w:jc w:val="center"/>
            </w:pPr>
          </w:p>
        </w:tc>
        <w:tc>
          <w:tcPr>
            <w:tcW w:w="1750"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/7</w:t>
              </w:r>
              <w:r>
                <w:rPr>
                  <w:rFonts w:ascii="Times New Roman" w:hAnsi="Times New Roman"/>
                  <w:color w:val="0000FF"/>
                  <w:u w:val="single"/>
                </w:rPr>
                <w:t>f</w:t>
              </w:r>
              <w:r w:rsidRPr="00D9105A">
                <w:rPr>
                  <w:rFonts w:ascii="Times New Roman" w:hAnsi="Times New Roman"/>
                  <w:color w:val="0000FF"/>
                  <w:u w:val="single"/>
                  <w:lang w:val="ru-RU"/>
                </w:rPr>
                <w:t>41</w:t>
              </w:r>
              <w:r>
                <w:rPr>
                  <w:rFonts w:ascii="Times New Roman" w:hAnsi="Times New Roman"/>
                  <w:color w:val="0000FF"/>
                  <w:u w:val="single"/>
                </w:rPr>
                <w:t>b</w:t>
              </w:r>
              <w:r w:rsidRPr="00D9105A">
                <w:rPr>
                  <w:rFonts w:ascii="Times New Roman" w:hAnsi="Times New Roman"/>
                  <w:color w:val="0000FF"/>
                  <w:u w:val="single"/>
                  <w:lang w:val="ru-RU"/>
                </w:rPr>
                <w:t>112</w:t>
              </w:r>
            </w:hyperlink>
          </w:p>
        </w:tc>
      </w:tr>
      <w:tr w:rsidR="009614D5" w:rsidRPr="004811B6">
        <w:trPr>
          <w:trHeight w:val="144"/>
          <w:tblCellSpacing w:w="20" w:type="nil"/>
        </w:trPr>
        <w:tc>
          <w:tcPr>
            <w:tcW w:w="483" w:type="dxa"/>
            <w:tcMar>
              <w:top w:w="50" w:type="dxa"/>
              <w:left w:w="100" w:type="dxa"/>
            </w:tcMar>
            <w:vAlign w:val="center"/>
          </w:tcPr>
          <w:p w:rsidR="009614D5" w:rsidRDefault="00241AD4">
            <w:pPr>
              <w:spacing w:after="0"/>
            </w:pPr>
            <w:r>
              <w:rPr>
                <w:rFonts w:ascii="Times New Roman" w:hAnsi="Times New Roman"/>
                <w:color w:val="000000"/>
                <w:sz w:val="24"/>
              </w:rPr>
              <w:t>1.2</w:t>
            </w:r>
          </w:p>
        </w:tc>
        <w:tc>
          <w:tcPr>
            <w:tcW w:w="3344" w:type="dxa"/>
            <w:tcMar>
              <w:top w:w="50" w:type="dxa"/>
              <w:left w:w="100" w:type="dxa"/>
            </w:tcMar>
            <w:vAlign w:val="center"/>
          </w:tcPr>
          <w:p w:rsidR="009614D5" w:rsidRDefault="00241AD4">
            <w:pPr>
              <w:spacing w:after="0"/>
              <w:ind w:left="135"/>
            </w:pPr>
            <w:r>
              <w:rPr>
                <w:rFonts w:ascii="Times New Roman" w:hAnsi="Times New Roman"/>
                <w:color w:val="000000"/>
                <w:sz w:val="24"/>
              </w:rPr>
              <w:t xml:space="preserve">Топливно-энергетический комплекс (ТЭК) </w:t>
            </w:r>
          </w:p>
        </w:tc>
        <w:tc>
          <w:tcPr>
            <w:tcW w:w="943"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9614D5" w:rsidRDefault="009614D5">
            <w:pPr>
              <w:spacing w:after="0"/>
              <w:ind w:left="135"/>
              <w:jc w:val="center"/>
            </w:pPr>
          </w:p>
        </w:tc>
        <w:tc>
          <w:tcPr>
            <w:tcW w:w="1750"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/7</w:t>
              </w:r>
              <w:r>
                <w:rPr>
                  <w:rFonts w:ascii="Times New Roman" w:hAnsi="Times New Roman"/>
                  <w:color w:val="0000FF"/>
                  <w:u w:val="single"/>
                </w:rPr>
                <w:t>f</w:t>
              </w:r>
              <w:r w:rsidRPr="00D9105A">
                <w:rPr>
                  <w:rFonts w:ascii="Times New Roman" w:hAnsi="Times New Roman"/>
                  <w:color w:val="0000FF"/>
                  <w:u w:val="single"/>
                  <w:lang w:val="ru-RU"/>
                </w:rPr>
                <w:t>41</w:t>
              </w:r>
              <w:r>
                <w:rPr>
                  <w:rFonts w:ascii="Times New Roman" w:hAnsi="Times New Roman"/>
                  <w:color w:val="0000FF"/>
                  <w:u w:val="single"/>
                </w:rPr>
                <w:t>b</w:t>
              </w:r>
              <w:r w:rsidRPr="00D9105A">
                <w:rPr>
                  <w:rFonts w:ascii="Times New Roman" w:hAnsi="Times New Roman"/>
                  <w:color w:val="0000FF"/>
                  <w:u w:val="single"/>
                  <w:lang w:val="ru-RU"/>
                </w:rPr>
                <w:t>112</w:t>
              </w:r>
            </w:hyperlink>
          </w:p>
        </w:tc>
      </w:tr>
      <w:tr w:rsidR="009614D5" w:rsidRPr="004811B6">
        <w:trPr>
          <w:trHeight w:val="144"/>
          <w:tblCellSpacing w:w="20" w:type="nil"/>
        </w:trPr>
        <w:tc>
          <w:tcPr>
            <w:tcW w:w="483" w:type="dxa"/>
            <w:tcMar>
              <w:top w:w="50" w:type="dxa"/>
              <w:left w:w="100" w:type="dxa"/>
            </w:tcMar>
            <w:vAlign w:val="center"/>
          </w:tcPr>
          <w:p w:rsidR="009614D5" w:rsidRDefault="00241AD4">
            <w:pPr>
              <w:spacing w:after="0"/>
            </w:pPr>
            <w:r>
              <w:rPr>
                <w:rFonts w:ascii="Times New Roman" w:hAnsi="Times New Roman"/>
                <w:color w:val="000000"/>
                <w:sz w:val="24"/>
              </w:rPr>
              <w:t>1.3</w:t>
            </w:r>
          </w:p>
        </w:tc>
        <w:tc>
          <w:tcPr>
            <w:tcW w:w="3344" w:type="dxa"/>
            <w:tcMar>
              <w:top w:w="50" w:type="dxa"/>
              <w:left w:w="100" w:type="dxa"/>
            </w:tcMar>
            <w:vAlign w:val="center"/>
          </w:tcPr>
          <w:p w:rsidR="009614D5" w:rsidRDefault="00241AD4">
            <w:pPr>
              <w:spacing w:after="0"/>
              <w:ind w:left="135"/>
            </w:pPr>
            <w:r>
              <w:rPr>
                <w:rFonts w:ascii="Times New Roman" w:hAnsi="Times New Roman"/>
                <w:color w:val="000000"/>
                <w:sz w:val="24"/>
              </w:rPr>
              <w:t>Металлургический комплекс</w:t>
            </w:r>
          </w:p>
        </w:tc>
        <w:tc>
          <w:tcPr>
            <w:tcW w:w="943"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9614D5" w:rsidRDefault="009614D5">
            <w:pPr>
              <w:spacing w:after="0"/>
              <w:ind w:left="135"/>
              <w:jc w:val="center"/>
            </w:pPr>
          </w:p>
        </w:tc>
        <w:tc>
          <w:tcPr>
            <w:tcW w:w="1750"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/7</w:t>
              </w:r>
              <w:r>
                <w:rPr>
                  <w:rFonts w:ascii="Times New Roman" w:hAnsi="Times New Roman"/>
                  <w:color w:val="0000FF"/>
                  <w:u w:val="single"/>
                </w:rPr>
                <w:t>f</w:t>
              </w:r>
              <w:r w:rsidRPr="00D9105A">
                <w:rPr>
                  <w:rFonts w:ascii="Times New Roman" w:hAnsi="Times New Roman"/>
                  <w:color w:val="0000FF"/>
                  <w:u w:val="single"/>
                  <w:lang w:val="ru-RU"/>
                </w:rPr>
                <w:t>41</w:t>
              </w:r>
              <w:r>
                <w:rPr>
                  <w:rFonts w:ascii="Times New Roman" w:hAnsi="Times New Roman"/>
                  <w:color w:val="0000FF"/>
                  <w:u w:val="single"/>
                </w:rPr>
                <w:t>b</w:t>
              </w:r>
              <w:r w:rsidRPr="00D9105A">
                <w:rPr>
                  <w:rFonts w:ascii="Times New Roman" w:hAnsi="Times New Roman"/>
                  <w:color w:val="0000FF"/>
                  <w:u w:val="single"/>
                  <w:lang w:val="ru-RU"/>
                </w:rPr>
                <w:t>112</w:t>
              </w:r>
            </w:hyperlink>
          </w:p>
        </w:tc>
      </w:tr>
      <w:tr w:rsidR="009614D5" w:rsidRPr="004811B6">
        <w:trPr>
          <w:trHeight w:val="144"/>
          <w:tblCellSpacing w:w="20" w:type="nil"/>
        </w:trPr>
        <w:tc>
          <w:tcPr>
            <w:tcW w:w="483" w:type="dxa"/>
            <w:tcMar>
              <w:top w:w="50" w:type="dxa"/>
              <w:left w:w="100" w:type="dxa"/>
            </w:tcMar>
            <w:vAlign w:val="center"/>
          </w:tcPr>
          <w:p w:rsidR="009614D5" w:rsidRDefault="00241AD4">
            <w:pPr>
              <w:spacing w:after="0"/>
            </w:pPr>
            <w:r>
              <w:rPr>
                <w:rFonts w:ascii="Times New Roman" w:hAnsi="Times New Roman"/>
                <w:color w:val="000000"/>
                <w:sz w:val="24"/>
              </w:rPr>
              <w:t>1.4</w:t>
            </w:r>
          </w:p>
        </w:tc>
        <w:tc>
          <w:tcPr>
            <w:tcW w:w="3344" w:type="dxa"/>
            <w:tcMar>
              <w:top w:w="50" w:type="dxa"/>
              <w:left w:w="100" w:type="dxa"/>
            </w:tcMar>
            <w:vAlign w:val="center"/>
          </w:tcPr>
          <w:p w:rsidR="009614D5" w:rsidRDefault="00241AD4">
            <w:pPr>
              <w:spacing w:after="0"/>
              <w:ind w:left="135"/>
            </w:pPr>
            <w:r>
              <w:rPr>
                <w:rFonts w:ascii="Times New Roman" w:hAnsi="Times New Roman"/>
                <w:color w:val="000000"/>
                <w:sz w:val="24"/>
              </w:rPr>
              <w:t>Машиностроительный комплекс</w:t>
            </w:r>
          </w:p>
        </w:tc>
        <w:tc>
          <w:tcPr>
            <w:tcW w:w="943"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9614D5" w:rsidRDefault="009614D5">
            <w:pPr>
              <w:spacing w:after="0"/>
              <w:ind w:left="135"/>
              <w:jc w:val="center"/>
            </w:pPr>
          </w:p>
        </w:tc>
        <w:tc>
          <w:tcPr>
            <w:tcW w:w="1750"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/7</w:t>
              </w:r>
              <w:r>
                <w:rPr>
                  <w:rFonts w:ascii="Times New Roman" w:hAnsi="Times New Roman"/>
                  <w:color w:val="0000FF"/>
                  <w:u w:val="single"/>
                </w:rPr>
                <w:t>f</w:t>
              </w:r>
              <w:r w:rsidRPr="00D9105A">
                <w:rPr>
                  <w:rFonts w:ascii="Times New Roman" w:hAnsi="Times New Roman"/>
                  <w:color w:val="0000FF"/>
                  <w:u w:val="single"/>
                  <w:lang w:val="ru-RU"/>
                </w:rPr>
                <w:t>41</w:t>
              </w:r>
              <w:r>
                <w:rPr>
                  <w:rFonts w:ascii="Times New Roman" w:hAnsi="Times New Roman"/>
                  <w:color w:val="0000FF"/>
                  <w:u w:val="single"/>
                </w:rPr>
                <w:t>b</w:t>
              </w:r>
              <w:r w:rsidRPr="00D9105A">
                <w:rPr>
                  <w:rFonts w:ascii="Times New Roman" w:hAnsi="Times New Roman"/>
                  <w:color w:val="0000FF"/>
                  <w:u w:val="single"/>
                  <w:lang w:val="ru-RU"/>
                </w:rPr>
                <w:t>112</w:t>
              </w:r>
            </w:hyperlink>
          </w:p>
        </w:tc>
      </w:tr>
      <w:tr w:rsidR="009614D5" w:rsidRPr="004811B6">
        <w:trPr>
          <w:trHeight w:val="144"/>
          <w:tblCellSpacing w:w="20" w:type="nil"/>
        </w:trPr>
        <w:tc>
          <w:tcPr>
            <w:tcW w:w="483" w:type="dxa"/>
            <w:tcMar>
              <w:top w:w="50" w:type="dxa"/>
              <w:left w:w="100" w:type="dxa"/>
            </w:tcMar>
            <w:vAlign w:val="center"/>
          </w:tcPr>
          <w:p w:rsidR="009614D5" w:rsidRDefault="00241AD4">
            <w:pPr>
              <w:spacing w:after="0"/>
            </w:pPr>
            <w:r>
              <w:rPr>
                <w:rFonts w:ascii="Times New Roman" w:hAnsi="Times New Roman"/>
                <w:color w:val="000000"/>
                <w:sz w:val="24"/>
              </w:rPr>
              <w:t>1.5</w:t>
            </w:r>
          </w:p>
        </w:tc>
        <w:tc>
          <w:tcPr>
            <w:tcW w:w="3344" w:type="dxa"/>
            <w:tcMar>
              <w:top w:w="50" w:type="dxa"/>
              <w:left w:w="100" w:type="dxa"/>
            </w:tcMar>
            <w:vAlign w:val="center"/>
          </w:tcPr>
          <w:p w:rsidR="009614D5" w:rsidRDefault="00241AD4">
            <w:pPr>
              <w:spacing w:after="0"/>
              <w:ind w:left="135"/>
            </w:pPr>
            <w:r>
              <w:rPr>
                <w:rFonts w:ascii="Times New Roman" w:hAnsi="Times New Roman"/>
                <w:color w:val="000000"/>
                <w:sz w:val="24"/>
              </w:rPr>
              <w:t>Химико-лесной комплекс</w:t>
            </w:r>
          </w:p>
        </w:tc>
        <w:tc>
          <w:tcPr>
            <w:tcW w:w="943"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9614D5" w:rsidRDefault="009614D5">
            <w:pPr>
              <w:spacing w:after="0"/>
              <w:ind w:left="135"/>
              <w:jc w:val="center"/>
            </w:pPr>
          </w:p>
        </w:tc>
        <w:tc>
          <w:tcPr>
            <w:tcW w:w="1750"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/7</w:t>
              </w:r>
              <w:r>
                <w:rPr>
                  <w:rFonts w:ascii="Times New Roman" w:hAnsi="Times New Roman"/>
                  <w:color w:val="0000FF"/>
                  <w:u w:val="single"/>
                </w:rPr>
                <w:t>f</w:t>
              </w:r>
              <w:r w:rsidRPr="00D9105A">
                <w:rPr>
                  <w:rFonts w:ascii="Times New Roman" w:hAnsi="Times New Roman"/>
                  <w:color w:val="0000FF"/>
                  <w:u w:val="single"/>
                  <w:lang w:val="ru-RU"/>
                </w:rPr>
                <w:t>41</w:t>
              </w:r>
              <w:r>
                <w:rPr>
                  <w:rFonts w:ascii="Times New Roman" w:hAnsi="Times New Roman"/>
                  <w:color w:val="0000FF"/>
                  <w:u w:val="single"/>
                </w:rPr>
                <w:t>b</w:t>
              </w:r>
              <w:r w:rsidRPr="00D9105A">
                <w:rPr>
                  <w:rFonts w:ascii="Times New Roman" w:hAnsi="Times New Roman"/>
                  <w:color w:val="0000FF"/>
                  <w:u w:val="single"/>
                  <w:lang w:val="ru-RU"/>
                </w:rPr>
                <w:t>112</w:t>
              </w:r>
            </w:hyperlink>
          </w:p>
        </w:tc>
      </w:tr>
      <w:tr w:rsidR="009614D5" w:rsidRPr="004811B6">
        <w:trPr>
          <w:trHeight w:val="144"/>
          <w:tblCellSpacing w:w="20" w:type="nil"/>
        </w:trPr>
        <w:tc>
          <w:tcPr>
            <w:tcW w:w="483" w:type="dxa"/>
            <w:tcMar>
              <w:top w:w="50" w:type="dxa"/>
              <w:left w:w="100" w:type="dxa"/>
            </w:tcMar>
            <w:vAlign w:val="center"/>
          </w:tcPr>
          <w:p w:rsidR="009614D5" w:rsidRDefault="00241AD4">
            <w:pPr>
              <w:spacing w:after="0"/>
            </w:pPr>
            <w:r>
              <w:rPr>
                <w:rFonts w:ascii="Times New Roman" w:hAnsi="Times New Roman"/>
                <w:color w:val="000000"/>
                <w:sz w:val="24"/>
              </w:rPr>
              <w:t>1.6</w:t>
            </w:r>
          </w:p>
        </w:tc>
        <w:tc>
          <w:tcPr>
            <w:tcW w:w="3344" w:type="dxa"/>
            <w:tcMar>
              <w:top w:w="50" w:type="dxa"/>
              <w:left w:w="100" w:type="dxa"/>
            </w:tcMar>
            <w:vAlign w:val="center"/>
          </w:tcPr>
          <w:p w:rsidR="009614D5" w:rsidRDefault="00241AD4">
            <w:pPr>
              <w:spacing w:after="0"/>
              <w:ind w:left="135"/>
            </w:pPr>
            <w:r>
              <w:rPr>
                <w:rFonts w:ascii="Times New Roman" w:hAnsi="Times New Roman"/>
                <w:color w:val="000000"/>
                <w:sz w:val="24"/>
              </w:rPr>
              <w:t>Агропромышленный комплекс (АПК)</w:t>
            </w:r>
          </w:p>
        </w:tc>
        <w:tc>
          <w:tcPr>
            <w:tcW w:w="943"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9614D5" w:rsidRDefault="009614D5">
            <w:pPr>
              <w:spacing w:after="0"/>
              <w:ind w:left="135"/>
              <w:jc w:val="center"/>
            </w:pPr>
          </w:p>
        </w:tc>
        <w:tc>
          <w:tcPr>
            <w:tcW w:w="1750"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/7</w:t>
              </w:r>
              <w:r>
                <w:rPr>
                  <w:rFonts w:ascii="Times New Roman" w:hAnsi="Times New Roman"/>
                  <w:color w:val="0000FF"/>
                  <w:u w:val="single"/>
                </w:rPr>
                <w:t>f</w:t>
              </w:r>
              <w:r w:rsidRPr="00D9105A">
                <w:rPr>
                  <w:rFonts w:ascii="Times New Roman" w:hAnsi="Times New Roman"/>
                  <w:color w:val="0000FF"/>
                  <w:u w:val="single"/>
                  <w:lang w:val="ru-RU"/>
                </w:rPr>
                <w:t>41</w:t>
              </w:r>
              <w:r>
                <w:rPr>
                  <w:rFonts w:ascii="Times New Roman" w:hAnsi="Times New Roman"/>
                  <w:color w:val="0000FF"/>
                  <w:u w:val="single"/>
                </w:rPr>
                <w:t>b</w:t>
              </w:r>
              <w:r w:rsidRPr="00D9105A">
                <w:rPr>
                  <w:rFonts w:ascii="Times New Roman" w:hAnsi="Times New Roman"/>
                  <w:color w:val="0000FF"/>
                  <w:u w:val="single"/>
                  <w:lang w:val="ru-RU"/>
                </w:rPr>
                <w:t>112</w:t>
              </w:r>
            </w:hyperlink>
          </w:p>
        </w:tc>
      </w:tr>
      <w:tr w:rsidR="009614D5" w:rsidRPr="004811B6">
        <w:trPr>
          <w:trHeight w:val="144"/>
          <w:tblCellSpacing w:w="20" w:type="nil"/>
        </w:trPr>
        <w:tc>
          <w:tcPr>
            <w:tcW w:w="483" w:type="dxa"/>
            <w:tcMar>
              <w:top w:w="50" w:type="dxa"/>
              <w:left w:w="100" w:type="dxa"/>
            </w:tcMar>
            <w:vAlign w:val="center"/>
          </w:tcPr>
          <w:p w:rsidR="009614D5" w:rsidRDefault="00241AD4">
            <w:pPr>
              <w:spacing w:after="0"/>
            </w:pPr>
            <w:r>
              <w:rPr>
                <w:rFonts w:ascii="Times New Roman" w:hAnsi="Times New Roman"/>
                <w:color w:val="000000"/>
                <w:sz w:val="24"/>
              </w:rPr>
              <w:t>1.7</w:t>
            </w:r>
          </w:p>
        </w:tc>
        <w:tc>
          <w:tcPr>
            <w:tcW w:w="3344" w:type="dxa"/>
            <w:tcMar>
              <w:top w:w="50" w:type="dxa"/>
              <w:left w:w="100" w:type="dxa"/>
            </w:tcMar>
            <w:vAlign w:val="center"/>
          </w:tcPr>
          <w:p w:rsidR="009614D5" w:rsidRDefault="00241AD4">
            <w:pPr>
              <w:spacing w:after="0"/>
              <w:ind w:left="135"/>
            </w:pPr>
            <w:r>
              <w:rPr>
                <w:rFonts w:ascii="Times New Roman" w:hAnsi="Times New Roman"/>
                <w:color w:val="000000"/>
                <w:sz w:val="24"/>
              </w:rPr>
              <w:t xml:space="preserve">Инфраструктурный комплекс </w:t>
            </w:r>
          </w:p>
        </w:tc>
        <w:tc>
          <w:tcPr>
            <w:tcW w:w="943"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9614D5" w:rsidRDefault="009614D5">
            <w:pPr>
              <w:spacing w:after="0"/>
              <w:ind w:left="135"/>
              <w:jc w:val="center"/>
            </w:pPr>
          </w:p>
        </w:tc>
        <w:tc>
          <w:tcPr>
            <w:tcW w:w="1750"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/7</w:t>
              </w:r>
              <w:r>
                <w:rPr>
                  <w:rFonts w:ascii="Times New Roman" w:hAnsi="Times New Roman"/>
                  <w:color w:val="0000FF"/>
                  <w:u w:val="single"/>
                </w:rPr>
                <w:t>f</w:t>
              </w:r>
              <w:r w:rsidRPr="00D9105A">
                <w:rPr>
                  <w:rFonts w:ascii="Times New Roman" w:hAnsi="Times New Roman"/>
                  <w:color w:val="0000FF"/>
                  <w:u w:val="single"/>
                  <w:lang w:val="ru-RU"/>
                </w:rPr>
                <w:t>41</w:t>
              </w:r>
              <w:r>
                <w:rPr>
                  <w:rFonts w:ascii="Times New Roman" w:hAnsi="Times New Roman"/>
                  <w:color w:val="0000FF"/>
                  <w:u w:val="single"/>
                </w:rPr>
                <w:t>b</w:t>
              </w:r>
              <w:r w:rsidRPr="00D9105A">
                <w:rPr>
                  <w:rFonts w:ascii="Times New Roman" w:hAnsi="Times New Roman"/>
                  <w:color w:val="0000FF"/>
                  <w:u w:val="single"/>
                  <w:lang w:val="ru-RU"/>
                </w:rPr>
                <w:t>112</w:t>
              </w:r>
            </w:hyperlink>
          </w:p>
        </w:tc>
      </w:tr>
      <w:tr w:rsidR="009614D5" w:rsidRPr="004811B6">
        <w:trPr>
          <w:trHeight w:val="144"/>
          <w:tblCellSpacing w:w="20" w:type="nil"/>
        </w:trPr>
        <w:tc>
          <w:tcPr>
            <w:tcW w:w="483" w:type="dxa"/>
            <w:tcMar>
              <w:top w:w="50" w:type="dxa"/>
              <w:left w:w="100" w:type="dxa"/>
            </w:tcMar>
            <w:vAlign w:val="center"/>
          </w:tcPr>
          <w:p w:rsidR="009614D5" w:rsidRDefault="00241AD4">
            <w:pPr>
              <w:spacing w:after="0"/>
            </w:pPr>
            <w:r>
              <w:rPr>
                <w:rFonts w:ascii="Times New Roman" w:hAnsi="Times New Roman"/>
                <w:color w:val="000000"/>
                <w:sz w:val="24"/>
              </w:rPr>
              <w:t>1.8</w:t>
            </w:r>
          </w:p>
        </w:tc>
        <w:tc>
          <w:tcPr>
            <w:tcW w:w="3344" w:type="dxa"/>
            <w:tcMar>
              <w:top w:w="50" w:type="dxa"/>
              <w:left w:w="100" w:type="dxa"/>
            </w:tcMar>
            <w:vAlign w:val="center"/>
          </w:tcPr>
          <w:p w:rsidR="009614D5" w:rsidRDefault="00241AD4">
            <w:pPr>
              <w:spacing w:after="0"/>
              <w:ind w:left="135"/>
            </w:pPr>
            <w:r>
              <w:rPr>
                <w:rFonts w:ascii="Times New Roman" w:hAnsi="Times New Roman"/>
                <w:color w:val="000000"/>
                <w:sz w:val="24"/>
              </w:rPr>
              <w:t xml:space="preserve">Обобщение знаний </w:t>
            </w:r>
          </w:p>
        </w:tc>
        <w:tc>
          <w:tcPr>
            <w:tcW w:w="943"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9614D5" w:rsidRDefault="009614D5">
            <w:pPr>
              <w:spacing w:after="0"/>
              <w:ind w:left="135"/>
              <w:jc w:val="center"/>
            </w:pPr>
          </w:p>
        </w:tc>
        <w:tc>
          <w:tcPr>
            <w:tcW w:w="1750"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/7</w:t>
              </w:r>
              <w:r>
                <w:rPr>
                  <w:rFonts w:ascii="Times New Roman" w:hAnsi="Times New Roman"/>
                  <w:color w:val="0000FF"/>
                  <w:u w:val="single"/>
                </w:rPr>
                <w:t>f</w:t>
              </w:r>
              <w:r w:rsidRPr="00D9105A">
                <w:rPr>
                  <w:rFonts w:ascii="Times New Roman" w:hAnsi="Times New Roman"/>
                  <w:color w:val="0000FF"/>
                  <w:u w:val="single"/>
                  <w:lang w:val="ru-RU"/>
                </w:rPr>
                <w:t>41</w:t>
              </w:r>
              <w:r>
                <w:rPr>
                  <w:rFonts w:ascii="Times New Roman" w:hAnsi="Times New Roman"/>
                  <w:color w:val="0000FF"/>
                  <w:u w:val="single"/>
                </w:rPr>
                <w:t>b</w:t>
              </w:r>
              <w:r w:rsidRPr="00D9105A">
                <w:rPr>
                  <w:rFonts w:ascii="Times New Roman" w:hAnsi="Times New Roman"/>
                  <w:color w:val="0000FF"/>
                  <w:u w:val="single"/>
                  <w:lang w:val="ru-RU"/>
                </w:rPr>
                <w:t>112</w:t>
              </w:r>
            </w:hyperlink>
          </w:p>
        </w:tc>
      </w:tr>
      <w:tr w:rsidR="009614D5">
        <w:trPr>
          <w:trHeight w:val="144"/>
          <w:tblCellSpacing w:w="20" w:type="nil"/>
        </w:trPr>
        <w:tc>
          <w:tcPr>
            <w:tcW w:w="0" w:type="auto"/>
            <w:gridSpan w:val="2"/>
            <w:tcMar>
              <w:top w:w="50" w:type="dxa"/>
              <w:left w:w="100" w:type="dxa"/>
            </w:tcMar>
            <w:vAlign w:val="center"/>
          </w:tcPr>
          <w:p w:rsidR="009614D5" w:rsidRDefault="00241AD4">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9614D5" w:rsidRDefault="009614D5"/>
        </w:tc>
      </w:tr>
      <w:tr w:rsidR="009614D5">
        <w:trPr>
          <w:trHeight w:val="144"/>
          <w:tblCellSpacing w:w="20" w:type="nil"/>
        </w:trPr>
        <w:tc>
          <w:tcPr>
            <w:tcW w:w="0" w:type="auto"/>
            <w:gridSpan w:val="6"/>
            <w:tcMar>
              <w:top w:w="50" w:type="dxa"/>
              <w:left w:w="100" w:type="dxa"/>
            </w:tcMar>
            <w:vAlign w:val="center"/>
          </w:tcPr>
          <w:p w:rsidR="009614D5" w:rsidRDefault="00241AD4">
            <w:pPr>
              <w:spacing w:after="0"/>
              <w:ind w:left="135"/>
            </w:pPr>
            <w:r>
              <w:rPr>
                <w:rFonts w:ascii="Times New Roman" w:hAnsi="Times New Roman"/>
                <w:b/>
                <w:color w:val="000000"/>
                <w:sz w:val="24"/>
              </w:rPr>
              <w:t>Раздел 2.Регионы России</w:t>
            </w:r>
          </w:p>
        </w:tc>
      </w:tr>
      <w:tr w:rsidR="009614D5" w:rsidRPr="004811B6">
        <w:trPr>
          <w:trHeight w:val="144"/>
          <w:tblCellSpacing w:w="20" w:type="nil"/>
        </w:trPr>
        <w:tc>
          <w:tcPr>
            <w:tcW w:w="483" w:type="dxa"/>
            <w:tcMar>
              <w:top w:w="50" w:type="dxa"/>
              <w:left w:w="100" w:type="dxa"/>
            </w:tcMar>
            <w:vAlign w:val="center"/>
          </w:tcPr>
          <w:p w:rsidR="009614D5" w:rsidRDefault="00241AD4">
            <w:pPr>
              <w:spacing w:after="0"/>
            </w:pPr>
            <w:r>
              <w:rPr>
                <w:rFonts w:ascii="Times New Roman" w:hAnsi="Times New Roman"/>
                <w:color w:val="000000"/>
                <w:sz w:val="24"/>
              </w:rPr>
              <w:t>2.1</w:t>
            </w:r>
          </w:p>
        </w:tc>
        <w:tc>
          <w:tcPr>
            <w:tcW w:w="3344"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Западный макрорегион (Европейская часть) России</w:t>
            </w:r>
          </w:p>
        </w:tc>
        <w:tc>
          <w:tcPr>
            <w:tcW w:w="943"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18 </w:t>
            </w:r>
          </w:p>
        </w:tc>
        <w:tc>
          <w:tcPr>
            <w:tcW w:w="1659" w:type="dxa"/>
            <w:tcMar>
              <w:top w:w="50" w:type="dxa"/>
              <w:left w:w="100" w:type="dxa"/>
            </w:tcMar>
            <w:vAlign w:val="center"/>
          </w:tcPr>
          <w:p w:rsidR="009614D5" w:rsidRDefault="009614D5">
            <w:pPr>
              <w:spacing w:after="0"/>
              <w:ind w:left="135"/>
              <w:jc w:val="center"/>
            </w:pPr>
          </w:p>
        </w:tc>
        <w:tc>
          <w:tcPr>
            <w:tcW w:w="1750"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/7</w:t>
              </w:r>
              <w:r>
                <w:rPr>
                  <w:rFonts w:ascii="Times New Roman" w:hAnsi="Times New Roman"/>
                  <w:color w:val="0000FF"/>
                  <w:u w:val="single"/>
                </w:rPr>
                <w:t>f</w:t>
              </w:r>
              <w:r w:rsidRPr="00D9105A">
                <w:rPr>
                  <w:rFonts w:ascii="Times New Roman" w:hAnsi="Times New Roman"/>
                  <w:color w:val="0000FF"/>
                  <w:u w:val="single"/>
                  <w:lang w:val="ru-RU"/>
                </w:rPr>
                <w:t>41</w:t>
              </w:r>
              <w:r>
                <w:rPr>
                  <w:rFonts w:ascii="Times New Roman" w:hAnsi="Times New Roman"/>
                  <w:color w:val="0000FF"/>
                  <w:u w:val="single"/>
                </w:rPr>
                <w:t>b</w:t>
              </w:r>
              <w:r w:rsidRPr="00D9105A">
                <w:rPr>
                  <w:rFonts w:ascii="Times New Roman" w:hAnsi="Times New Roman"/>
                  <w:color w:val="0000FF"/>
                  <w:u w:val="single"/>
                  <w:lang w:val="ru-RU"/>
                </w:rPr>
                <w:t>112</w:t>
              </w:r>
            </w:hyperlink>
          </w:p>
        </w:tc>
      </w:tr>
      <w:tr w:rsidR="009614D5" w:rsidRPr="004811B6">
        <w:trPr>
          <w:trHeight w:val="144"/>
          <w:tblCellSpacing w:w="20" w:type="nil"/>
        </w:trPr>
        <w:tc>
          <w:tcPr>
            <w:tcW w:w="483" w:type="dxa"/>
            <w:tcMar>
              <w:top w:w="50" w:type="dxa"/>
              <w:left w:w="100" w:type="dxa"/>
            </w:tcMar>
            <w:vAlign w:val="center"/>
          </w:tcPr>
          <w:p w:rsidR="009614D5" w:rsidRDefault="00241AD4">
            <w:pPr>
              <w:spacing w:after="0"/>
            </w:pPr>
            <w:r>
              <w:rPr>
                <w:rFonts w:ascii="Times New Roman" w:hAnsi="Times New Roman"/>
                <w:color w:val="000000"/>
                <w:sz w:val="24"/>
              </w:rPr>
              <w:t>2.2</w:t>
            </w:r>
          </w:p>
        </w:tc>
        <w:tc>
          <w:tcPr>
            <w:tcW w:w="3344"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Восточный макрорегион (Азиатская </w:t>
            </w:r>
            <w:r w:rsidRPr="00D9105A">
              <w:rPr>
                <w:rFonts w:ascii="Times New Roman" w:hAnsi="Times New Roman"/>
                <w:color w:val="000000"/>
                <w:sz w:val="24"/>
                <w:lang w:val="ru-RU"/>
              </w:rPr>
              <w:lastRenderedPageBreak/>
              <w:t>часть) России</w:t>
            </w:r>
          </w:p>
        </w:tc>
        <w:tc>
          <w:tcPr>
            <w:tcW w:w="943"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lastRenderedPageBreak/>
              <w:t xml:space="preserve">10 </w:t>
            </w:r>
          </w:p>
        </w:tc>
        <w:tc>
          <w:tcPr>
            <w:tcW w:w="1659" w:type="dxa"/>
            <w:tcMar>
              <w:top w:w="50" w:type="dxa"/>
              <w:left w:w="100" w:type="dxa"/>
            </w:tcMar>
            <w:vAlign w:val="center"/>
          </w:tcPr>
          <w:p w:rsidR="009614D5" w:rsidRDefault="009614D5">
            <w:pPr>
              <w:spacing w:after="0"/>
              <w:ind w:left="135"/>
              <w:jc w:val="center"/>
            </w:pPr>
          </w:p>
        </w:tc>
        <w:tc>
          <w:tcPr>
            <w:tcW w:w="1750"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/7</w:t>
              </w:r>
              <w:r>
                <w:rPr>
                  <w:rFonts w:ascii="Times New Roman" w:hAnsi="Times New Roman"/>
                  <w:color w:val="0000FF"/>
                  <w:u w:val="single"/>
                </w:rPr>
                <w:t>f</w:t>
              </w:r>
              <w:r w:rsidRPr="00D9105A">
                <w:rPr>
                  <w:rFonts w:ascii="Times New Roman" w:hAnsi="Times New Roman"/>
                  <w:color w:val="0000FF"/>
                  <w:u w:val="single"/>
                  <w:lang w:val="ru-RU"/>
                </w:rPr>
                <w:t>41</w:t>
              </w:r>
              <w:r>
                <w:rPr>
                  <w:rFonts w:ascii="Times New Roman" w:hAnsi="Times New Roman"/>
                  <w:color w:val="0000FF"/>
                  <w:u w:val="single"/>
                </w:rPr>
                <w:t>b</w:t>
              </w:r>
              <w:r w:rsidRPr="00D9105A">
                <w:rPr>
                  <w:rFonts w:ascii="Times New Roman" w:hAnsi="Times New Roman"/>
                  <w:color w:val="0000FF"/>
                  <w:u w:val="single"/>
                  <w:lang w:val="ru-RU"/>
                </w:rPr>
                <w:t>112</w:t>
              </w:r>
            </w:hyperlink>
          </w:p>
        </w:tc>
      </w:tr>
      <w:tr w:rsidR="009614D5" w:rsidRPr="004811B6">
        <w:trPr>
          <w:trHeight w:val="144"/>
          <w:tblCellSpacing w:w="20" w:type="nil"/>
        </w:trPr>
        <w:tc>
          <w:tcPr>
            <w:tcW w:w="483" w:type="dxa"/>
            <w:tcMar>
              <w:top w:w="50" w:type="dxa"/>
              <w:left w:w="100" w:type="dxa"/>
            </w:tcMar>
            <w:vAlign w:val="center"/>
          </w:tcPr>
          <w:p w:rsidR="009614D5" w:rsidRDefault="00241AD4">
            <w:pPr>
              <w:spacing w:after="0"/>
            </w:pPr>
            <w:r>
              <w:rPr>
                <w:rFonts w:ascii="Times New Roman" w:hAnsi="Times New Roman"/>
                <w:color w:val="000000"/>
                <w:sz w:val="24"/>
              </w:rPr>
              <w:lastRenderedPageBreak/>
              <w:t>2.3</w:t>
            </w:r>
          </w:p>
        </w:tc>
        <w:tc>
          <w:tcPr>
            <w:tcW w:w="3344" w:type="dxa"/>
            <w:tcMar>
              <w:top w:w="50" w:type="dxa"/>
              <w:left w:w="100" w:type="dxa"/>
            </w:tcMar>
            <w:vAlign w:val="center"/>
          </w:tcPr>
          <w:p w:rsidR="009614D5" w:rsidRDefault="00241AD4">
            <w:pPr>
              <w:spacing w:after="0"/>
              <w:ind w:left="135"/>
            </w:pPr>
            <w:r>
              <w:rPr>
                <w:rFonts w:ascii="Times New Roman" w:hAnsi="Times New Roman"/>
                <w:color w:val="000000"/>
                <w:sz w:val="24"/>
              </w:rPr>
              <w:t>Обобщение знаний</w:t>
            </w:r>
          </w:p>
        </w:tc>
        <w:tc>
          <w:tcPr>
            <w:tcW w:w="943"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9614D5" w:rsidRDefault="009614D5">
            <w:pPr>
              <w:spacing w:after="0"/>
              <w:ind w:left="135"/>
              <w:jc w:val="center"/>
            </w:pPr>
          </w:p>
        </w:tc>
        <w:tc>
          <w:tcPr>
            <w:tcW w:w="1750" w:type="dxa"/>
            <w:tcMar>
              <w:top w:w="50" w:type="dxa"/>
              <w:left w:w="100" w:type="dxa"/>
            </w:tcMar>
            <w:vAlign w:val="center"/>
          </w:tcPr>
          <w:p w:rsidR="009614D5" w:rsidRDefault="009614D5">
            <w:pPr>
              <w:spacing w:after="0"/>
              <w:ind w:left="135"/>
              <w:jc w:val="center"/>
            </w:pPr>
          </w:p>
        </w:tc>
        <w:tc>
          <w:tcPr>
            <w:tcW w:w="2551"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/7</w:t>
              </w:r>
              <w:r>
                <w:rPr>
                  <w:rFonts w:ascii="Times New Roman" w:hAnsi="Times New Roman"/>
                  <w:color w:val="0000FF"/>
                  <w:u w:val="single"/>
                </w:rPr>
                <w:t>f</w:t>
              </w:r>
              <w:r w:rsidRPr="00D9105A">
                <w:rPr>
                  <w:rFonts w:ascii="Times New Roman" w:hAnsi="Times New Roman"/>
                  <w:color w:val="0000FF"/>
                  <w:u w:val="single"/>
                  <w:lang w:val="ru-RU"/>
                </w:rPr>
                <w:t>41</w:t>
              </w:r>
              <w:r>
                <w:rPr>
                  <w:rFonts w:ascii="Times New Roman" w:hAnsi="Times New Roman"/>
                  <w:color w:val="0000FF"/>
                  <w:u w:val="single"/>
                </w:rPr>
                <w:t>b</w:t>
              </w:r>
              <w:r w:rsidRPr="00D9105A">
                <w:rPr>
                  <w:rFonts w:ascii="Times New Roman" w:hAnsi="Times New Roman"/>
                  <w:color w:val="0000FF"/>
                  <w:u w:val="single"/>
                  <w:lang w:val="ru-RU"/>
                </w:rPr>
                <w:t>112</w:t>
              </w:r>
            </w:hyperlink>
          </w:p>
        </w:tc>
      </w:tr>
      <w:tr w:rsidR="009614D5">
        <w:trPr>
          <w:trHeight w:val="144"/>
          <w:tblCellSpacing w:w="20" w:type="nil"/>
        </w:trPr>
        <w:tc>
          <w:tcPr>
            <w:tcW w:w="0" w:type="auto"/>
            <w:gridSpan w:val="2"/>
            <w:tcMar>
              <w:top w:w="50" w:type="dxa"/>
              <w:left w:w="100" w:type="dxa"/>
            </w:tcMar>
            <w:vAlign w:val="center"/>
          </w:tcPr>
          <w:p w:rsidR="009614D5" w:rsidRDefault="00241AD4">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30 </w:t>
            </w:r>
          </w:p>
        </w:tc>
        <w:tc>
          <w:tcPr>
            <w:tcW w:w="0" w:type="auto"/>
            <w:gridSpan w:val="3"/>
            <w:tcMar>
              <w:top w:w="50" w:type="dxa"/>
              <w:left w:w="100" w:type="dxa"/>
            </w:tcMar>
            <w:vAlign w:val="center"/>
          </w:tcPr>
          <w:p w:rsidR="009614D5" w:rsidRDefault="009614D5"/>
        </w:tc>
      </w:tr>
      <w:tr w:rsidR="009614D5" w:rsidRPr="004811B6">
        <w:trPr>
          <w:trHeight w:val="144"/>
          <w:tblCellSpacing w:w="20" w:type="nil"/>
        </w:trPr>
        <w:tc>
          <w:tcPr>
            <w:tcW w:w="0" w:type="auto"/>
            <w:gridSpan w:val="2"/>
            <w:tcMar>
              <w:top w:w="50" w:type="dxa"/>
              <w:left w:w="100" w:type="dxa"/>
            </w:tcMar>
            <w:vAlign w:val="center"/>
          </w:tcPr>
          <w:p w:rsidR="009614D5" w:rsidRDefault="00241AD4">
            <w:pPr>
              <w:spacing w:after="0"/>
              <w:ind w:left="135"/>
            </w:pPr>
            <w:r>
              <w:rPr>
                <w:rFonts w:ascii="Times New Roman" w:hAnsi="Times New Roman"/>
                <w:color w:val="000000"/>
                <w:sz w:val="24"/>
              </w:rPr>
              <w:t>Россия в современном мире</w:t>
            </w:r>
          </w:p>
        </w:tc>
        <w:tc>
          <w:tcPr>
            <w:tcW w:w="1482"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9614D5" w:rsidRDefault="009614D5">
            <w:pPr>
              <w:spacing w:after="0"/>
              <w:ind w:left="135"/>
              <w:jc w:val="center"/>
            </w:pPr>
          </w:p>
        </w:tc>
        <w:tc>
          <w:tcPr>
            <w:tcW w:w="1750" w:type="dxa"/>
            <w:tcMar>
              <w:top w:w="50" w:type="dxa"/>
              <w:left w:w="100" w:type="dxa"/>
            </w:tcMar>
            <w:vAlign w:val="center"/>
          </w:tcPr>
          <w:p w:rsidR="009614D5" w:rsidRDefault="009614D5">
            <w:pPr>
              <w:spacing w:after="0"/>
              <w:ind w:left="135"/>
              <w:jc w:val="center"/>
            </w:pPr>
          </w:p>
        </w:tc>
        <w:tc>
          <w:tcPr>
            <w:tcW w:w="2551"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/7</w:t>
              </w:r>
              <w:r>
                <w:rPr>
                  <w:rFonts w:ascii="Times New Roman" w:hAnsi="Times New Roman"/>
                  <w:color w:val="0000FF"/>
                  <w:u w:val="single"/>
                </w:rPr>
                <w:t>f</w:t>
              </w:r>
              <w:r w:rsidRPr="00D9105A">
                <w:rPr>
                  <w:rFonts w:ascii="Times New Roman" w:hAnsi="Times New Roman"/>
                  <w:color w:val="0000FF"/>
                  <w:u w:val="single"/>
                  <w:lang w:val="ru-RU"/>
                </w:rPr>
                <w:t>41</w:t>
              </w:r>
              <w:r>
                <w:rPr>
                  <w:rFonts w:ascii="Times New Roman" w:hAnsi="Times New Roman"/>
                  <w:color w:val="0000FF"/>
                  <w:u w:val="single"/>
                </w:rPr>
                <w:t>b</w:t>
              </w:r>
              <w:r w:rsidRPr="00D9105A">
                <w:rPr>
                  <w:rFonts w:ascii="Times New Roman" w:hAnsi="Times New Roman"/>
                  <w:color w:val="0000FF"/>
                  <w:u w:val="single"/>
                  <w:lang w:val="ru-RU"/>
                </w:rPr>
                <w:t>112</w:t>
              </w:r>
            </w:hyperlink>
          </w:p>
        </w:tc>
      </w:tr>
      <w:tr w:rsidR="009614D5" w:rsidRPr="004811B6">
        <w:trPr>
          <w:trHeight w:val="144"/>
          <w:tblCellSpacing w:w="20" w:type="nil"/>
        </w:trPr>
        <w:tc>
          <w:tcPr>
            <w:tcW w:w="0" w:type="auto"/>
            <w:gridSpan w:val="2"/>
            <w:tcMar>
              <w:top w:w="50" w:type="dxa"/>
              <w:left w:w="100" w:type="dxa"/>
            </w:tcMar>
            <w:vAlign w:val="center"/>
          </w:tcPr>
          <w:p w:rsidR="009614D5" w:rsidRDefault="00241AD4">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8 </w:t>
            </w:r>
          </w:p>
        </w:tc>
        <w:tc>
          <w:tcPr>
            <w:tcW w:w="1659"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rsidR="009614D5" w:rsidRDefault="009614D5">
            <w:pPr>
              <w:spacing w:after="0"/>
              <w:ind w:left="135"/>
              <w:jc w:val="center"/>
            </w:pPr>
          </w:p>
        </w:tc>
        <w:tc>
          <w:tcPr>
            <w:tcW w:w="2551"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/7</w:t>
              </w:r>
              <w:r>
                <w:rPr>
                  <w:rFonts w:ascii="Times New Roman" w:hAnsi="Times New Roman"/>
                  <w:color w:val="0000FF"/>
                  <w:u w:val="single"/>
                </w:rPr>
                <w:t>f</w:t>
              </w:r>
              <w:r w:rsidRPr="00D9105A">
                <w:rPr>
                  <w:rFonts w:ascii="Times New Roman" w:hAnsi="Times New Roman"/>
                  <w:color w:val="0000FF"/>
                  <w:u w:val="single"/>
                  <w:lang w:val="ru-RU"/>
                </w:rPr>
                <w:t>41</w:t>
              </w:r>
              <w:r>
                <w:rPr>
                  <w:rFonts w:ascii="Times New Roman" w:hAnsi="Times New Roman"/>
                  <w:color w:val="0000FF"/>
                  <w:u w:val="single"/>
                </w:rPr>
                <w:t>b</w:t>
              </w:r>
              <w:r w:rsidRPr="00D9105A">
                <w:rPr>
                  <w:rFonts w:ascii="Times New Roman" w:hAnsi="Times New Roman"/>
                  <w:color w:val="0000FF"/>
                  <w:u w:val="single"/>
                  <w:lang w:val="ru-RU"/>
                </w:rPr>
                <w:t>112</w:t>
              </w:r>
            </w:hyperlink>
          </w:p>
        </w:tc>
      </w:tr>
      <w:tr w:rsidR="009614D5">
        <w:trPr>
          <w:trHeight w:val="144"/>
          <w:tblCellSpacing w:w="20" w:type="nil"/>
        </w:trPr>
        <w:tc>
          <w:tcPr>
            <w:tcW w:w="0" w:type="auto"/>
            <w:gridSpan w:val="2"/>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68 </w:t>
            </w:r>
          </w:p>
        </w:tc>
        <w:tc>
          <w:tcPr>
            <w:tcW w:w="1659"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7 </w:t>
            </w:r>
          </w:p>
        </w:tc>
        <w:tc>
          <w:tcPr>
            <w:tcW w:w="2551" w:type="dxa"/>
            <w:tcMar>
              <w:top w:w="50" w:type="dxa"/>
              <w:left w:w="100" w:type="dxa"/>
            </w:tcMar>
            <w:vAlign w:val="center"/>
          </w:tcPr>
          <w:p w:rsidR="009614D5" w:rsidRDefault="009614D5"/>
        </w:tc>
      </w:tr>
    </w:tbl>
    <w:p w:rsidR="009614D5" w:rsidRDefault="009614D5">
      <w:pPr>
        <w:sectPr w:rsidR="009614D5">
          <w:pgSz w:w="16383" w:h="11906" w:orient="landscape"/>
          <w:pgMar w:top="1134" w:right="850" w:bottom="1134" w:left="1701" w:header="720" w:footer="720" w:gutter="0"/>
          <w:cols w:space="720"/>
        </w:sectPr>
      </w:pPr>
    </w:p>
    <w:p w:rsidR="009614D5" w:rsidRDefault="009614D5">
      <w:pPr>
        <w:sectPr w:rsidR="009614D5">
          <w:pgSz w:w="16383" w:h="11906" w:orient="landscape"/>
          <w:pgMar w:top="1134" w:right="850" w:bottom="1134" w:left="1701" w:header="720" w:footer="720" w:gutter="0"/>
          <w:cols w:space="720"/>
        </w:sectPr>
      </w:pPr>
    </w:p>
    <w:p w:rsidR="009614D5" w:rsidRDefault="00241AD4">
      <w:pPr>
        <w:spacing w:after="0"/>
        <w:ind w:left="120"/>
      </w:pPr>
      <w:bookmarkStart w:id="8" w:name="block-2919404"/>
      <w:bookmarkEnd w:id="7"/>
      <w:r>
        <w:rPr>
          <w:rFonts w:ascii="Times New Roman" w:hAnsi="Times New Roman"/>
          <w:b/>
          <w:color w:val="000000"/>
          <w:sz w:val="28"/>
        </w:rPr>
        <w:lastRenderedPageBreak/>
        <w:t xml:space="preserve"> ПОУРОЧНОЕ ПЛАНИРОВАНИЕ </w:t>
      </w:r>
    </w:p>
    <w:p w:rsidR="009614D5" w:rsidRDefault="00241AD4">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661"/>
        <w:gridCol w:w="1841"/>
        <w:gridCol w:w="1910"/>
        <w:gridCol w:w="2873"/>
      </w:tblGrid>
      <w:tr w:rsidR="009614D5">
        <w:trPr>
          <w:trHeight w:val="144"/>
          <w:tblCellSpacing w:w="20" w:type="nil"/>
        </w:trPr>
        <w:tc>
          <w:tcPr>
            <w:tcW w:w="508" w:type="dxa"/>
            <w:vMerge w:val="restart"/>
            <w:tcMar>
              <w:top w:w="50" w:type="dxa"/>
              <w:left w:w="100" w:type="dxa"/>
            </w:tcMar>
            <w:vAlign w:val="center"/>
          </w:tcPr>
          <w:p w:rsidR="009614D5" w:rsidRDefault="00241AD4">
            <w:pPr>
              <w:spacing w:after="0"/>
              <w:ind w:left="135"/>
            </w:pPr>
            <w:r>
              <w:rPr>
                <w:rFonts w:ascii="Times New Roman" w:hAnsi="Times New Roman"/>
                <w:b/>
                <w:color w:val="000000"/>
                <w:sz w:val="24"/>
              </w:rPr>
              <w:t xml:space="preserve">№ п/п </w:t>
            </w:r>
          </w:p>
          <w:p w:rsidR="009614D5" w:rsidRDefault="009614D5">
            <w:pPr>
              <w:spacing w:after="0"/>
              <w:ind w:left="135"/>
            </w:pPr>
          </w:p>
        </w:tc>
        <w:tc>
          <w:tcPr>
            <w:tcW w:w="3168" w:type="dxa"/>
            <w:vMerge w:val="restart"/>
            <w:tcMar>
              <w:top w:w="50" w:type="dxa"/>
              <w:left w:w="100" w:type="dxa"/>
            </w:tcMar>
            <w:vAlign w:val="center"/>
          </w:tcPr>
          <w:p w:rsidR="009614D5" w:rsidRDefault="00241AD4">
            <w:pPr>
              <w:spacing w:after="0"/>
              <w:ind w:left="135"/>
            </w:pPr>
            <w:r>
              <w:rPr>
                <w:rFonts w:ascii="Times New Roman" w:hAnsi="Times New Roman"/>
                <w:b/>
                <w:color w:val="000000"/>
                <w:sz w:val="24"/>
              </w:rPr>
              <w:t xml:space="preserve">Тема урока </w:t>
            </w:r>
          </w:p>
          <w:p w:rsidR="009614D5" w:rsidRDefault="009614D5">
            <w:pPr>
              <w:spacing w:after="0"/>
              <w:ind w:left="135"/>
            </w:pPr>
          </w:p>
        </w:tc>
        <w:tc>
          <w:tcPr>
            <w:tcW w:w="0" w:type="auto"/>
            <w:gridSpan w:val="3"/>
            <w:tcMar>
              <w:top w:w="50" w:type="dxa"/>
              <w:left w:w="100" w:type="dxa"/>
            </w:tcMar>
            <w:vAlign w:val="center"/>
          </w:tcPr>
          <w:p w:rsidR="009614D5" w:rsidRDefault="00241AD4">
            <w:pPr>
              <w:spacing w:after="0"/>
            </w:pPr>
            <w:r>
              <w:rPr>
                <w:rFonts w:ascii="Times New Roman" w:hAnsi="Times New Roman"/>
                <w:b/>
                <w:color w:val="000000"/>
                <w:sz w:val="24"/>
              </w:rPr>
              <w:t>Количество часов</w:t>
            </w:r>
          </w:p>
        </w:tc>
        <w:tc>
          <w:tcPr>
            <w:tcW w:w="2240" w:type="dxa"/>
            <w:vMerge w:val="restart"/>
            <w:tcMar>
              <w:top w:w="50" w:type="dxa"/>
              <w:left w:w="100" w:type="dxa"/>
            </w:tcMar>
            <w:vAlign w:val="center"/>
          </w:tcPr>
          <w:p w:rsidR="009614D5" w:rsidRDefault="00241AD4">
            <w:pPr>
              <w:spacing w:after="0"/>
              <w:ind w:left="135"/>
            </w:pPr>
            <w:r>
              <w:rPr>
                <w:rFonts w:ascii="Times New Roman" w:hAnsi="Times New Roman"/>
                <w:b/>
                <w:color w:val="000000"/>
                <w:sz w:val="24"/>
              </w:rPr>
              <w:t xml:space="preserve">Электронные цифровые образовательные ресурсы </w:t>
            </w:r>
          </w:p>
          <w:p w:rsidR="009614D5" w:rsidRDefault="009614D5">
            <w:pPr>
              <w:spacing w:after="0"/>
              <w:ind w:left="135"/>
            </w:pPr>
          </w:p>
        </w:tc>
      </w:tr>
      <w:tr w:rsidR="009614D5">
        <w:trPr>
          <w:trHeight w:val="144"/>
          <w:tblCellSpacing w:w="20" w:type="nil"/>
        </w:trPr>
        <w:tc>
          <w:tcPr>
            <w:tcW w:w="0" w:type="auto"/>
            <w:vMerge/>
            <w:tcBorders>
              <w:top w:val="nil"/>
            </w:tcBorders>
            <w:tcMar>
              <w:top w:w="50" w:type="dxa"/>
              <w:left w:w="100" w:type="dxa"/>
            </w:tcMar>
          </w:tcPr>
          <w:p w:rsidR="009614D5" w:rsidRDefault="009614D5"/>
        </w:tc>
        <w:tc>
          <w:tcPr>
            <w:tcW w:w="0" w:type="auto"/>
            <w:vMerge/>
            <w:tcBorders>
              <w:top w:val="nil"/>
            </w:tcBorders>
            <w:tcMar>
              <w:top w:w="50" w:type="dxa"/>
              <w:left w:w="100" w:type="dxa"/>
            </w:tcMar>
          </w:tcPr>
          <w:p w:rsidR="009614D5" w:rsidRDefault="009614D5"/>
        </w:tc>
        <w:tc>
          <w:tcPr>
            <w:tcW w:w="1057" w:type="dxa"/>
            <w:tcMar>
              <w:top w:w="50" w:type="dxa"/>
              <w:left w:w="100" w:type="dxa"/>
            </w:tcMar>
            <w:vAlign w:val="center"/>
          </w:tcPr>
          <w:p w:rsidR="009614D5" w:rsidRDefault="00241AD4">
            <w:pPr>
              <w:spacing w:after="0"/>
              <w:ind w:left="135"/>
            </w:pPr>
            <w:r>
              <w:rPr>
                <w:rFonts w:ascii="Times New Roman" w:hAnsi="Times New Roman"/>
                <w:b/>
                <w:color w:val="000000"/>
                <w:sz w:val="24"/>
              </w:rPr>
              <w:t xml:space="preserve">Всего </w:t>
            </w:r>
          </w:p>
          <w:p w:rsidR="009614D5" w:rsidRDefault="009614D5">
            <w:pPr>
              <w:spacing w:after="0"/>
              <w:ind w:left="135"/>
            </w:pPr>
          </w:p>
        </w:tc>
        <w:tc>
          <w:tcPr>
            <w:tcW w:w="1792" w:type="dxa"/>
            <w:tcMar>
              <w:top w:w="50" w:type="dxa"/>
              <w:left w:w="100" w:type="dxa"/>
            </w:tcMar>
            <w:vAlign w:val="center"/>
          </w:tcPr>
          <w:p w:rsidR="009614D5" w:rsidRDefault="00241AD4">
            <w:pPr>
              <w:spacing w:after="0"/>
              <w:ind w:left="135"/>
            </w:pPr>
            <w:r>
              <w:rPr>
                <w:rFonts w:ascii="Times New Roman" w:hAnsi="Times New Roman"/>
                <w:b/>
                <w:color w:val="000000"/>
                <w:sz w:val="24"/>
              </w:rPr>
              <w:t xml:space="preserve">Контрольные работы </w:t>
            </w:r>
          </w:p>
          <w:p w:rsidR="009614D5" w:rsidRDefault="009614D5">
            <w:pPr>
              <w:spacing w:after="0"/>
              <w:ind w:left="135"/>
            </w:pPr>
          </w:p>
        </w:tc>
        <w:tc>
          <w:tcPr>
            <w:tcW w:w="1872" w:type="dxa"/>
            <w:tcMar>
              <w:top w:w="50" w:type="dxa"/>
              <w:left w:w="100" w:type="dxa"/>
            </w:tcMar>
            <w:vAlign w:val="center"/>
          </w:tcPr>
          <w:p w:rsidR="009614D5" w:rsidRDefault="00241AD4">
            <w:pPr>
              <w:spacing w:after="0"/>
              <w:ind w:left="135"/>
            </w:pPr>
            <w:r>
              <w:rPr>
                <w:rFonts w:ascii="Times New Roman" w:hAnsi="Times New Roman"/>
                <w:b/>
                <w:color w:val="000000"/>
                <w:sz w:val="24"/>
              </w:rPr>
              <w:t xml:space="preserve">Практические работы </w:t>
            </w:r>
          </w:p>
          <w:p w:rsidR="009614D5" w:rsidRDefault="009614D5">
            <w:pPr>
              <w:spacing w:after="0"/>
              <w:ind w:left="135"/>
            </w:pPr>
          </w:p>
        </w:tc>
        <w:tc>
          <w:tcPr>
            <w:tcW w:w="0" w:type="auto"/>
            <w:vMerge/>
            <w:tcBorders>
              <w:top w:val="nil"/>
            </w:tcBorders>
            <w:tcMar>
              <w:top w:w="50" w:type="dxa"/>
              <w:left w:w="100" w:type="dxa"/>
            </w:tcMar>
          </w:tcPr>
          <w:p w:rsidR="009614D5" w:rsidRDefault="009614D5"/>
        </w:tc>
      </w:tr>
      <w:tr w:rsidR="009614D5" w:rsidRPr="004811B6">
        <w:trPr>
          <w:trHeight w:val="144"/>
          <w:tblCellSpacing w:w="20" w:type="nil"/>
        </w:trPr>
        <w:tc>
          <w:tcPr>
            <w:tcW w:w="508" w:type="dxa"/>
            <w:tcMar>
              <w:top w:w="50" w:type="dxa"/>
              <w:left w:w="100" w:type="dxa"/>
            </w:tcMar>
            <w:vAlign w:val="center"/>
          </w:tcPr>
          <w:p w:rsidR="009614D5" w:rsidRDefault="00241AD4">
            <w:pPr>
              <w:spacing w:after="0"/>
            </w:pPr>
            <w:r>
              <w:rPr>
                <w:rFonts w:ascii="Times New Roman" w:hAnsi="Times New Roman"/>
                <w:color w:val="000000"/>
                <w:sz w:val="24"/>
              </w:rPr>
              <w:t>1</w:t>
            </w:r>
          </w:p>
        </w:tc>
        <w:tc>
          <w:tcPr>
            <w:tcW w:w="3168"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Что изучает география? Географические объекты, процессы и явления</w:t>
            </w:r>
          </w:p>
        </w:tc>
        <w:tc>
          <w:tcPr>
            <w:tcW w:w="1057"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792" w:type="dxa"/>
            <w:tcMar>
              <w:top w:w="50" w:type="dxa"/>
              <w:left w:w="100" w:type="dxa"/>
            </w:tcMar>
            <w:vAlign w:val="center"/>
          </w:tcPr>
          <w:p w:rsidR="009614D5" w:rsidRDefault="009614D5">
            <w:pPr>
              <w:spacing w:after="0"/>
              <w:ind w:left="135"/>
              <w:jc w:val="center"/>
            </w:pPr>
          </w:p>
        </w:tc>
        <w:tc>
          <w:tcPr>
            <w:tcW w:w="1872" w:type="dxa"/>
            <w:tcMar>
              <w:top w:w="50" w:type="dxa"/>
              <w:left w:w="100" w:type="dxa"/>
            </w:tcMar>
            <w:vAlign w:val="center"/>
          </w:tcPr>
          <w:p w:rsidR="009614D5" w:rsidRDefault="009614D5">
            <w:pPr>
              <w:spacing w:after="0"/>
              <w:ind w:left="135"/>
              <w:jc w:val="center"/>
            </w:pPr>
          </w:p>
        </w:tc>
        <w:tc>
          <w:tcPr>
            <w:tcW w:w="2240"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/88650186</w:t>
              </w:r>
            </w:hyperlink>
          </w:p>
        </w:tc>
      </w:tr>
      <w:tr w:rsidR="009614D5" w:rsidRPr="004811B6">
        <w:trPr>
          <w:trHeight w:val="144"/>
          <w:tblCellSpacing w:w="20" w:type="nil"/>
        </w:trPr>
        <w:tc>
          <w:tcPr>
            <w:tcW w:w="508" w:type="dxa"/>
            <w:tcMar>
              <w:top w:w="50" w:type="dxa"/>
              <w:left w:w="100" w:type="dxa"/>
            </w:tcMar>
            <w:vAlign w:val="center"/>
          </w:tcPr>
          <w:p w:rsidR="009614D5" w:rsidRDefault="00241AD4">
            <w:pPr>
              <w:spacing w:after="0"/>
            </w:pPr>
            <w:r>
              <w:rPr>
                <w:rFonts w:ascii="Times New Roman" w:hAnsi="Times New Roman"/>
                <w:color w:val="000000"/>
                <w:sz w:val="24"/>
              </w:rPr>
              <w:t>2</w:t>
            </w:r>
          </w:p>
        </w:tc>
        <w:tc>
          <w:tcPr>
            <w:tcW w:w="3168"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Географические методы изучения объектов и явлений. Практическая работа "Организация фенологических наблюдений в природе: планирование, участие в групповой работе, форма систематизации данных"</w:t>
            </w:r>
          </w:p>
        </w:tc>
        <w:tc>
          <w:tcPr>
            <w:tcW w:w="1057"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792" w:type="dxa"/>
            <w:tcMar>
              <w:top w:w="50" w:type="dxa"/>
              <w:left w:w="100" w:type="dxa"/>
            </w:tcMar>
            <w:vAlign w:val="center"/>
          </w:tcPr>
          <w:p w:rsidR="009614D5" w:rsidRDefault="009614D5">
            <w:pPr>
              <w:spacing w:after="0"/>
              <w:ind w:left="135"/>
              <w:jc w:val="center"/>
            </w:pPr>
          </w:p>
        </w:tc>
        <w:tc>
          <w:tcPr>
            <w:tcW w:w="1872"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0.5 </w:t>
            </w:r>
          </w:p>
        </w:tc>
        <w:tc>
          <w:tcPr>
            <w:tcW w:w="2240"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/886502</w:t>
              </w:r>
              <w:r>
                <w:rPr>
                  <w:rFonts w:ascii="Times New Roman" w:hAnsi="Times New Roman"/>
                  <w:color w:val="0000FF"/>
                  <w:u w:val="single"/>
                </w:rPr>
                <w:t>ee</w:t>
              </w:r>
            </w:hyperlink>
          </w:p>
        </w:tc>
      </w:tr>
      <w:tr w:rsidR="009614D5" w:rsidRPr="004811B6">
        <w:trPr>
          <w:trHeight w:val="144"/>
          <w:tblCellSpacing w:w="20" w:type="nil"/>
        </w:trPr>
        <w:tc>
          <w:tcPr>
            <w:tcW w:w="508" w:type="dxa"/>
            <w:tcMar>
              <w:top w:w="50" w:type="dxa"/>
              <w:left w:w="100" w:type="dxa"/>
            </w:tcMar>
            <w:vAlign w:val="center"/>
          </w:tcPr>
          <w:p w:rsidR="009614D5" w:rsidRDefault="00241AD4">
            <w:pPr>
              <w:spacing w:after="0"/>
            </w:pPr>
            <w:r>
              <w:rPr>
                <w:rFonts w:ascii="Times New Roman" w:hAnsi="Times New Roman"/>
                <w:color w:val="000000"/>
                <w:sz w:val="24"/>
              </w:rPr>
              <w:t>3</w:t>
            </w:r>
          </w:p>
        </w:tc>
        <w:tc>
          <w:tcPr>
            <w:tcW w:w="3168"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Представления о мире в древности. Практическая работа "Сравнение карт Эратосфена, Птолемея и современных карт по предложенным учителем вопросам"</w:t>
            </w:r>
          </w:p>
        </w:tc>
        <w:tc>
          <w:tcPr>
            <w:tcW w:w="1057"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792" w:type="dxa"/>
            <w:tcMar>
              <w:top w:w="50" w:type="dxa"/>
              <w:left w:w="100" w:type="dxa"/>
            </w:tcMar>
            <w:vAlign w:val="center"/>
          </w:tcPr>
          <w:p w:rsidR="009614D5" w:rsidRDefault="009614D5">
            <w:pPr>
              <w:spacing w:after="0"/>
              <w:ind w:left="135"/>
              <w:jc w:val="center"/>
            </w:pPr>
          </w:p>
        </w:tc>
        <w:tc>
          <w:tcPr>
            <w:tcW w:w="1872"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0.5 </w:t>
            </w:r>
          </w:p>
        </w:tc>
        <w:tc>
          <w:tcPr>
            <w:tcW w:w="2240"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/8865041</w:t>
              </w:r>
              <w:r>
                <w:rPr>
                  <w:rFonts w:ascii="Times New Roman" w:hAnsi="Times New Roman"/>
                  <w:color w:val="0000FF"/>
                  <w:u w:val="single"/>
                </w:rPr>
                <w:t>a</w:t>
              </w:r>
            </w:hyperlink>
          </w:p>
        </w:tc>
      </w:tr>
      <w:tr w:rsidR="009614D5" w:rsidRPr="004811B6">
        <w:trPr>
          <w:trHeight w:val="144"/>
          <w:tblCellSpacing w:w="20" w:type="nil"/>
        </w:trPr>
        <w:tc>
          <w:tcPr>
            <w:tcW w:w="508" w:type="dxa"/>
            <w:tcMar>
              <w:top w:w="50" w:type="dxa"/>
              <w:left w:w="100" w:type="dxa"/>
            </w:tcMar>
            <w:vAlign w:val="center"/>
          </w:tcPr>
          <w:p w:rsidR="009614D5" w:rsidRDefault="00241AD4">
            <w:pPr>
              <w:spacing w:after="0"/>
            </w:pPr>
            <w:r>
              <w:rPr>
                <w:rFonts w:ascii="Times New Roman" w:hAnsi="Times New Roman"/>
                <w:color w:val="000000"/>
                <w:sz w:val="24"/>
              </w:rPr>
              <w:t>4</w:t>
            </w:r>
          </w:p>
        </w:tc>
        <w:tc>
          <w:tcPr>
            <w:tcW w:w="3168" w:type="dxa"/>
            <w:tcMar>
              <w:top w:w="50" w:type="dxa"/>
              <w:left w:w="100" w:type="dxa"/>
            </w:tcMar>
            <w:vAlign w:val="center"/>
          </w:tcPr>
          <w:p w:rsidR="009614D5" w:rsidRDefault="00241AD4">
            <w:pPr>
              <w:spacing w:after="0"/>
              <w:ind w:left="135"/>
            </w:pPr>
            <w:r>
              <w:rPr>
                <w:rFonts w:ascii="Times New Roman" w:hAnsi="Times New Roman"/>
                <w:color w:val="000000"/>
                <w:sz w:val="24"/>
              </w:rPr>
              <w:t>География в эпоху Средневековья</w:t>
            </w:r>
          </w:p>
        </w:tc>
        <w:tc>
          <w:tcPr>
            <w:tcW w:w="1057"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9614D5" w:rsidRDefault="009614D5">
            <w:pPr>
              <w:spacing w:after="0"/>
              <w:ind w:left="135"/>
              <w:jc w:val="center"/>
            </w:pPr>
          </w:p>
        </w:tc>
        <w:tc>
          <w:tcPr>
            <w:tcW w:w="1872" w:type="dxa"/>
            <w:tcMar>
              <w:top w:w="50" w:type="dxa"/>
              <w:left w:w="100" w:type="dxa"/>
            </w:tcMar>
            <w:vAlign w:val="center"/>
          </w:tcPr>
          <w:p w:rsidR="009614D5" w:rsidRDefault="009614D5">
            <w:pPr>
              <w:spacing w:after="0"/>
              <w:ind w:left="135"/>
              <w:jc w:val="center"/>
            </w:pPr>
          </w:p>
        </w:tc>
        <w:tc>
          <w:tcPr>
            <w:tcW w:w="2240"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/88650528</w:t>
              </w:r>
            </w:hyperlink>
          </w:p>
        </w:tc>
      </w:tr>
      <w:tr w:rsidR="009614D5" w:rsidRPr="004811B6">
        <w:trPr>
          <w:trHeight w:val="144"/>
          <w:tblCellSpacing w:w="20" w:type="nil"/>
        </w:trPr>
        <w:tc>
          <w:tcPr>
            <w:tcW w:w="508" w:type="dxa"/>
            <w:tcMar>
              <w:top w:w="50" w:type="dxa"/>
              <w:left w:w="100" w:type="dxa"/>
            </w:tcMar>
            <w:vAlign w:val="center"/>
          </w:tcPr>
          <w:p w:rsidR="009614D5" w:rsidRDefault="00241AD4">
            <w:pPr>
              <w:spacing w:after="0"/>
            </w:pPr>
            <w:r>
              <w:rPr>
                <w:rFonts w:ascii="Times New Roman" w:hAnsi="Times New Roman"/>
                <w:color w:val="000000"/>
                <w:sz w:val="24"/>
              </w:rPr>
              <w:t>5</w:t>
            </w:r>
          </w:p>
        </w:tc>
        <w:tc>
          <w:tcPr>
            <w:tcW w:w="3168" w:type="dxa"/>
            <w:tcMar>
              <w:top w:w="50" w:type="dxa"/>
              <w:left w:w="100" w:type="dxa"/>
            </w:tcMar>
            <w:vAlign w:val="center"/>
          </w:tcPr>
          <w:p w:rsidR="009614D5" w:rsidRDefault="00241AD4">
            <w:pPr>
              <w:spacing w:after="0"/>
              <w:ind w:left="135"/>
            </w:pPr>
            <w:r>
              <w:rPr>
                <w:rFonts w:ascii="Times New Roman" w:hAnsi="Times New Roman"/>
                <w:color w:val="000000"/>
                <w:sz w:val="24"/>
              </w:rPr>
              <w:t>Эпоха Великих географических открытий</w:t>
            </w:r>
          </w:p>
        </w:tc>
        <w:tc>
          <w:tcPr>
            <w:tcW w:w="1057"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9614D5" w:rsidRDefault="009614D5">
            <w:pPr>
              <w:spacing w:after="0"/>
              <w:ind w:left="135"/>
              <w:jc w:val="center"/>
            </w:pPr>
          </w:p>
        </w:tc>
        <w:tc>
          <w:tcPr>
            <w:tcW w:w="1872" w:type="dxa"/>
            <w:tcMar>
              <w:top w:w="50" w:type="dxa"/>
              <w:left w:w="100" w:type="dxa"/>
            </w:tcMar>
            <w:vAlign w:val="center"/>
          </w:tcPr>
          <w:p w:rsidR="009614D5" w:rsidRDefault="009614D5">
            <w:pPr>
              <w:spacing w:after="0"/>
              <w:ind w:left="135"/>
              <w:jc w:val="center"/>
            </w:pPr>
          </w:p>
        </w:tc>
        <w:tc>
          <w:tcPr>
            <w:tcW w:w="2240"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/88650640</w:t>
              </w:r>
            </w:hyperlink>
          </w:p>
        </w:tc>
      </w:tr>
      <w:tr w:rsidR="009614D5" w:rsidRPr="004811B6">
        <w:trPr>
          <w:trHeight w:val="144"/>
          <w:tblCellSpacing w:w="20" w:type="nil"/>
        </w:trPr>
        <w:tc>
          <w:tcPr>
            <w:tcW w:w="508" w:type="dxa"/>
            <w:tcMar>
              <w:top w:w="50" w:type="dxa"/>
              <w:left w:w="100" w:type="dxa"/>
            </w:tcMar>
            <w:vAlign w:val="center"/>
          </w:tcPr>
          <w:p w:rsidR="009614D5" w:rsidRDefault="00241AD4">
            <w:pPr>
              <w:spacing w:after="0"/>
            </w:pPr>
            <w:r>
              <w:rPr>
                <w:rFonts w:ascii="Times New Roman" w:hAnsi="Times New Roman"/>
                <w:color w:val="000000"/>
                <w:sz w:val="24"/>
              </w:rPr>
              <w:t>6</w:t>
            </w:r>
          </w:p>
        </w:tc>
        <w:tc>
          <w:tcPr>
            <w:tcW w:w="3168"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Первое кругосветное плавание. Карта мира после эпохи Великих географических открытий</w:t>
            </w:r>
          </w:p>
        </w:tc>
        <w:tc>
          <w:tcPr>
            <w:tcW w:w="1057"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792" w:type="dxa"/>
            <w:tcMar>
              <w:top w:w="50" w:type="dxa"/>
              <w:left w:w="100" w:type="dxa"/>
            </w:tcMar>
            <w:vAlign w:val="center"/>
          </w:tcPr>
          <w:p w:rsidR="009614D5" w:rsidRDefault="009614D5">
            <w:pPr>
              <w:spacing w:after="0"/>
              <w:ind w:left="135"/>
              <w:jc w:val="center"/>
            </w:pPr>
          </w:p>
        </w:tc>
        <w:tc>
          <w:tcPr>
            <w:tcW w:w="1872" w:type="dxa"/>
            <w:tcMar>
              <w:top w:w="50" w:type="dxa"/>
              <w:left w:w="100" w:type="dxa"/>
            </w:tcMar>
            <w:vAlign w:val="center"/>
          </w:tcPr>
          <w:p w:rsidR="009614D5" w:rsidRDefault="009614D5">
            <w:pPr>
              <w:spacing w:after="0"/>
              <w:ind w:left="135"/>
              <w:jc w:val="center"/>
            </w:pPr>
          </w:p>
        </w:tc>
        <w:tc>
          <w:tcPr>
            <w:tcW w:w="2240"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/88650776</w:t>
              </w:r>
            </w:hyperlink>
          </w:p>
        </w:tc>
      </w:tr>
      <w:tr w:rsidR="009614D5" w:rsidRPr="004811B6">
        <w:trPr>
          <w:trHeight w:val="144"/>
          <w:tblCellSpacing w:w="20" w:type="nil"/>
        </w:trPr>
        <w:tc>
          <w:tcPr>
            <w:tcW w:w="508" w:type="dxa"/>
            <w:tcMar>
              <w:top w:w="50" w:type="dxa"/>
              <w:left w:w="100" w:type="dxa"/>
            </w:tcMar>
            <w:vAlign w:val="center"/>
          </w:tcPr>
          <w:p w:rsidR="009614D5" w:rsidRDefault="00241AD4">
            <w:pPr>
              <w:spacing w:after="0"/>
            </w:pPr>
            <w:r>
              <w:rPr>
                <w:rFonts w:ascii="Times New Roman" w:hAnsi="Times New Roman"/>
                <w:color w:val="000000"/>
                <w:sz w:val="24"/>
              </w:rPr>
              <w:t>7</w:t>
            </w:r>
          </w:p>
        </w:tc>
        <w:tc>
          <w:tcPr>
            <w:tcW w:w="3168"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Географические открытия </w:t>
            </w:r>
            <w:r>
              <w:rPr>
                <w:rFonts w:ascii="Times New Roman" w:hAnsi="Times New Roman"/>
                <w:color w:val="000000"/>
                <w:sz w:val="24"/>
              </w:rPr>
              <w:t>XVII</w:t>
            </w:r>
            <w:r w:rsidRPr="00D9105A">
              <w:rPr>
                <w:rFonts w:ascii="Times New Roman" w:hAnsi="Times New Roman"/>
                <w:color w:val="000000"/>
                <w:sz w:val="24"/>
                <w:lang w:val="ru-RU"/>
              </w:rPr>
              <w:t>—</w:t>
            </w:r>
            <w:r>
              <w:rPr>
                <w:rFonts w:ascii="Times New Roman" w:hAnsi="Times New Roman"/>
                <w:color w:val="000000"/>
                <w:sz w:val="24"/>
              </w:rPr>
              <w:t>XIX</w:t>
            </w:r>
            <w:r w:rsidRPr="00D9105A">
              <w:rPr>
                <w:rFonts w:ascii="Times New Roman" w:hAnsi="Times New Roman"/>
                <w:color w:val="000000"/>
                <w:sz w:val="24"/>
                <w:lang w:val="ru-RU"/>
              </w:rPr>
              <w:t xml:space="preserve"> вв. </w:t>
            </w:r>
            <w:r w:rsidRPr="00D9105A">
              <w:rPr>
                <w:rFonts w:ascii="Times New Roman" w:hAnsi="Times New Roman"/>
                <w:color w:val="000000"/>
                <w:sz w:val="24"/>
                <w:lang w:val="ru-RU"/>
              </w:rPr>
              <w:lastRenderedPageBreak/>
              <w:t>Поиски Южной Земли — открытие Австралии</w:t>
            </w:r>
          </w:p>
        </w:tc>
        <w:tc>
          <w:tcPr>
            <w:tcW w:w="1057"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lastRenderedPageBreak/>
              <w:t xml:space="preserve">1 </w:t>
            </w:r>
          </w:p>
        </w:tc>
        <w:tc>
          <w:tcPr>
            <w:tcW w:w="1792" w:type="dxa"/>
            <w:tcMar>
              <w:top w:w="50" w:type="dxa"/>
              <w:left w:w="100" w:type="dxa"/>
            </w:tcMar>
            <w:vAlign w:val="center"/>
          </w:tcPr>
          <w:p w:rsidR="009614D5" w:rsidRDefault="009614D5">
            <w:pPr>
              <w:spacing w:after="0"/>
              <w:ind w:left="135"/>
              <w:jc w:val="center"/>
            </w:pPr>
          </w:p>
        </w:tc>
        <w:tc>
          <w:tcPr>
            <w:tcW w:w="1872" w:type="dxa"/>
            <w:tcMar>
              <w:top w:w="50" w:type="dxa"/>
              <w:left w:w="100" w:type="dxa"/>
            </w:tcMar>
            <w:vAlign w:val="center"/>
          </w:tcPr>
          <w:p w:rsidR="009614D5" w:rsidRDefault="009614D5">
            <w:pPr>
              <w:spacing w:after="0"/>
              <w:ind w:left="135"/>
              <w:jc w:val="center"/>
            </w:pPr>
          </w:p>
        </w:tc>
        <w:tc>
          <w:tcPr>
            <w:tcW w:w="2240"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/88650924</w:t>
              </w:r>
            </w:hyperlink>
          </w:p>
        </w:tc>
      </w:tr>
      <w:tr w:rsidR="009614D5" w:rsidRPr="004811B6">
        <w:trPr>
          <w:trHeight w:val="144"/>
          <w:tblCellSpacing w:w="20" w:type="nil"/>
        </w:trPr>
        <w:tc>
          <w:tcPr>
            <w:tcW w:w="508" w:type="dxa"/>
            <w:tcMar>
              <w:top w:w="50" w:type="dxa"/>
              <w:left w:w="100" w:type="dxa"/>
            </w:tcMar>
            <w:vAlign w:val="center"/>
          </w:tcPr>
          <w:p w:rsidR="009614D5" w:rsidRDefault="00241AD4">
            <w:pPr>
              <w:spacing w:after="0"/>
            </w:pPr>
            <w:r>
              <w:rPr>
                <w:rFonts w:ascii="Times New Roman" w:hAnsi="Times New Roman"/>
                <w:color w:val="000000"/>
                <w:sz w:val="24"/>
              </w:rPr>
              <w:lastRenderedPageBreak/>
              <w:t>8</w:t>
            </w:r>
          </w:p>
        </w:tc>
        <w:tc>
          <w:tcPr>
            <w:tcW w:w="3168" w:type="dxa"/>
            <w:tcMar>
              <w:top w:w="50" w:type="dxa"/>
              <w:left w:w="100" w:type="dxa"/>
            </w:tcMar>
            <w:vAlign w:val="center"/>
          </w:tcPr>
          <w:p w:rsidR="009614D5" w:rsidRDefault="00241AD4">
            <w:pPr>
              <w:spacing w:after="0"/>
              <w:ind w:left="135"/>
            </w:pPr>
            <w:r w:rsidRPr="00D9105A">
              <w:rPr>
                <w:rFonts w:ascii="Times New Roman" w:hAnsi="Times New Roman"/>
                <w:color w:val="000000"/>
                <w:sz w:val="24"/>
                <w:lang w:val="ru-RU"/>
              </w:rPr>
              <w:t xml:space="preserve">Русские путешественники и мореплаватели на северо-востоке Азии. </w:t>
            </w:r>
            <w:r>
              <w:rPr>
                <w:rFonts w:ascii="Times New Roman" w:hAnsi="Times New Roman"/>
                <w:color w:val="000000"/>
                <w:sz w:val="24"/>
              </w:rPr>
              <w:t>Первая русская кругосветная экспедиция</w:t>
            </w:r>
          </w:p>
        </w:tc>
        <w:tc>
          <w:tcPr>
            <w:tcW w:w="1057"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9614D5" w:rsidRDefault="009614D5">
            <w:pPr>
              <w:spacing w:after="0"/>
              <w:ind w:left="135"/>
              <w:jc w:val="center"/>
            </w:pPr>
          </w:p>
        </w:tc>
        <w:tc>
          <w:tcPr>
            <w:tcW w:w="1872" w:type="dxa"/>
            <w:tcMar>
              <w:top w:w="50" w:type="dxa"/>
              <w:left w:w="100" w:type="dxa"/>
            </w:tcMar>
            <w:vAlign w:val="center"/>
          </w:tcPr>
          <w:p w:rsidR="009614D5" w:rsidRDefault="009614D5">
            <w:pPr>
              <w:spacing w:after="0"/>
              <w:ind w:left="135"/>
              <w:jc w:val="center"/>
            </w:pPr>
          </w:p>
        </w:tc>
        <w:tc>
          <w:tcPr>
            <w:tcW w:w="2240"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/88650</w:t>
              </w:r>
              <w:r>
                <w:rPr>
                  <w:rFonts w:ascii="Times New Roman" w:hAnsi="Times New Roman"/>
                  <w:color w:val="0000FF"/>
                  <w:u w:val="single"/>
                </w:rPr>
                <w:t>b</w:t>
              </w:r>
              <w:r w:rsidRPr="00D9105A">
                <w:rPr>
                  <w:rFonts w:ascii="Times New Roman" w:hAnsi="Times New Roman"/>
                  <w:color w:val="0000FF"/>
                  <w:u w:val="single"/>
                  <w:lang w:val="ru-RU"/>
                </w:rPr>
                <w:t>04</w:t>
              </w:r>
            </w:hyperlink>
          </w:p>
        </w:tc>
      </w:tr>
      <w:tr w:rsidR="009614D5" w:rsidRPr="004811B6">
        <w:trPr>
          <w:trHeight w:val="144"/>
          <w:tblCellSpacing w:w="20" w:type="nil"/>
        </w:trPr>
        <w:tc>
          <w:tcPr>
            <w:tcW w:w="508" w:type="dxa"/>
            <w:tcMar>
              <w:top w:w="50" w:type="dxa"/>
              <w:left w:w="100" w:type="dxa"/>
            </w:tcMar>
            <w:vAlign w:val="center"/>
          </w:tcPr>
          <w:p w:rsidR="009614D5" w:rsidRDefault="00241AD4">
            <w:pPr>
              <w:spacing w:after="0"/>
            </w:pPr>
            <w:r>
              <w:rPr>
                <w:rFonts w:ascii="Times New Roman" w:hAnsi="Times New Roman"/>
                <w:color w:val="000000"/>
                <w:sz w:val="24"/>
              </w:rPr>
              <w:t>9</w:t>
            </w:r>
          </w:p>
        </w:tc>
        <w:tc>
          <w:tcPr>
            <w:tcW w:w="3168"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Географические исследования в ХХ в. Географические открытия Новейшего времени. Практическая работа "Обозначение на контурной карте географических объектов, открытых в разные периоды"</w:t>
            </w:r>
          </w:p>
        </w:tc>
        <w:tc>
          <w:tcPr>
            <w:tcW w:w="1057"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792" w:type="dxa"/>
            <w:tcMar>
              <w:top w:w="50" w:type="dxa"/>
              <w:left w:w="100" w:type="dxa"/>
            </w:tcMar>
            <w:vAlign w:val="center"/>
          </w:tcPr>
          <w:p w:rsidR="009614D5" w:rsidRDefault="009614D5">
            <w:pPr>
              <w:spacing w:after="0"/>
              <w:ind w:left="135"/>
              <w:jc w:val="center"/>
            </w:pPr>
          </w:p>
        </w:tc>
        <w:tc>
          <w:tcPr>
            <w:tcW w:w="1872"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0.5 </w:t>
            </w:r>
          </w:p>
        </w:tc>
        <w:tc>
          <w:tcPr>
            <w:tcW w:w="2240"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/88650</w:t>
              </w:r>
              <w:r>
                <w:rPr>
                  <w:rFonts w:ascii="Times New Roman" w:hAnsi="Times New Roman"/>
                  <w:color w:val="0000FF"/>
                  <w:u w:val="single"/>
                </w:rPr>
                <w:t>c</w:t>
              </w:r>
              <w:r w:rsidRPr="00D9105A">
                <w:rPr>
                  <w:rFonts w:ascii="Times New Roman" w:hAnsi="Times New Roman"/>
                  <w:color w:val="0000FF"/>
                  <w:u w:val="single"/>
                  <w:lang w:val="ru-RU"/>
                </w:rPr>
                <w:t>26</w:t>
              </w:r>
            </w:hyperlink>
          </w:p>
        </w:tc>
      </w:tr>
      <w:tr w:rsidR="009614D5" w:rsidRPr="004811B6">
        <w:trPr>
          <w:trHeight w:val="144"/>
          <w:tblCellSpacing w:w="20" w:type="nil"/>
        </w:trPr>
        <w:tc>
          <w:tcPr>
            <w:tcW w:w="508" w:type="dxa"/>
            <w:tcMar>
              <w:top w:w="50" w:type="dxa"/>
              <w:left w:w="100" w:type="dxa"/>
            </w:tcMar>
            <w:vAlign w:val="center"/>
          </w:tcPr>
          <w:p w:rsidR="009614D5" w:rsidRDefault="00241AD4">
            <w:pPr>
              <w:spacing w:after="0"/>
            </w:pPr>
            <w:r>
              <w:rPr>
                <w:rFonts w:ascii="Times New Roman" w:hAnsi="Times New Roman"/>
                <w:color w:val="000000"/>
                <w:sz w:val="24"/>
              </w:rPr>
              <w:t>10</w:t>
            </w:r>
          </w:p>
        </w:tc>
        <w:tc>
          <w:tcPr>
            <w:tcW w:w="3168" w:type="dxa"/>
            <w:tcMar>
              <w:top w:w="50" w:type="dxa"/>
              <w:left w:w="100" w:type="dxa"/>
            </w:tcMar>
            <w:vAlign w:val="center"/>
          </w:tcPr>
          <w:p w:rsidR="009614D5" w:rsidRDefault="00241AD4">
            <w:pPr>
              <w:spacing w:after="0"/>
              <w:ind w:left="135"/>
            </w:pPr>
            <w:r w:rsidRPr="00D9105A">
              <w:rPr>
                <w:rFonts w:ascii="Times New Roman" w:hAnsi="Times New Roman"/>
                <w:color w:val="000000"/>
                <w:sz w:val="24"/>
                <w:lang w:val="ru-RU"/>
              </w:rPr>
              <w:t xml:space="preserve">Виды изображения земной поверхности. Планы местности. </w:t>
            </w:r>
            <w:r>
              <w:rPr>
                <w:rFonts w:ascii="Times New Roman" w:hAnsi="Times New Roman"/>
                <w:color w:val="000000"/>
                <w:sz w:val="24"/>
              </w:rPr>
              <w:t>Условные знаки</w:t>
            </w:r>
          </w:p>
        </w:tc>
        <w:tc>
          <w:tcPr>
            <w:tcW w:w="1057"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9614D5" w:rsidRDefault="009614D5">
            <w:pPr>
              <w:spacing w:after="0"/>
              <w:ind w:left="135"/>
              <w:jc w:val="center"/>
            </w:pPr>
          </w:p>
        </w:tc>
        <w:tc>
          <w:tcPr>
            <w:tcW w:w="1872" w:type="dxa"/>
            <w:tcMar>
              <w:top w:w="50" w:type="dxa"/>
              <w:left w:w="100" w:type="dxa"/>
            </w:tcMar>
            <w:vAlign w:val="center"/>
          </w:tcPr>
          <w:p w:rsidR="009614D5" w:rsidRDefault="009614D5">
            <w:pPr>
              <w:spacing w:after="0"/>
              <w:ind w:left="135"/>
              <w:jc w:val="center"/>
            </w:pPr>
          </w:p>
        </w:tc>
        <w:tc>
          <w:tcPr>
            <w:tcW w:w="2240"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/88650</w:t>
              </w:r>
              <w:r>
                <w:rPr>
                  <w:rFonts w:ascii="Times New Roman" w:hAnsi="Times New Roman"/>
                  <w:color w:val="0000FF"/>
                  <w:u w:val="single"/>
                </w:rPr>
                <w:t>d</w:t>
              </w:r>
              <w:r w:rsidRPr="00D9105A">
                <w:rPr>
                  <w:rFonts w:ascii="Times New Roman" w:hAnsi="Times New Roman"/>
                  <w:color w:val="0000FF"/>
                  <w:u w:val="single"/>
                  <w:lang w:val="ru-RU"/>
                </w:rPr>
                <w:t>70</w:t>
              </w:r>
            </w:hyperlink>
          </w:p>
        </w:tc>
      </w:tr>
      <w:tr w:rsidR="009614D5" w:rsidRPr="004811B6">
        <w:trPr>
          <w:trHeight w:val="144"/>
          <w:tblCellSpacing w:w="20" w:type="nil"/>
        </w:trPr>
        <w:tc>
          <w:tcPr>
            <w:tcW w:w="508" w:type="dxa"/>
            <w:tcMar>
              <w:top w:w="50" w:type="dxa"/>
              <w:left w:w="100" w:type="dxa"/>
            </w:tcMar>
            <w:vAlign w:val="center"/>
          </w:tcPr>
          <w:p w:rsidR="009614D5" w:rsidRDefault="00241AD4">
            <w:pPr>
              <w:spacing w:after="0"/>
            </w:pPr>
            <w:r>
              <w:rPr>
                <w:rFonts w:ascii="Times New Roman" w:hAnsi="Times New Roman"/>
                <w:color w:val="000000"/>
                <w:sz w:val="24"/>
              </w:rPr>
              <w:t>11</w:t>
            </w:r>
          </w:p>
        </w:tc>
        <w:tc>
          <w:tcPr>
            <w:tcW w:w="3168"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Масштаб. Способы определения расстояний на местности. Практическая работа "Определение направлений и расстояний по плану местности"</w:t>
            </w:r>
          </w:p>
        </w:tc>
        <w:tc>
          <w:tcPr>
            <w:tcW w:w="1057"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792" w:type="dxa"/>
            <w:tcMar>
              <w:top w:w="50" w:type="dxa"/>
              <w:left w:w="100" w:type="dxa"/>
            </w:tcMar>
            <w:vAlign w:val="center"/>
          </w:tcPr>
          <w:p w:rsidR="009614D5" w:rsidRDefault="009614D5">
            <w:pPr>
              <w:spacing w:after="0"/>
              <w:ind w:left="135"/>
              <w:jc w:val="center"/>
            </w:pPr>
          </w:p>
        </w:tc>
        <w:tc>
          <w:tcPr>
            <w:tcW w:w="1872"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0.5 </w:t>
            </w:r>
          </w:p>
        </w:tc>
        <w:tc>
          <w:tcPr>
            <w:tcW w:w="2240"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/88650</w:t>
              </w:r>
              <w:r>
                <w:rPr>
                  <w:rFonts w:ascii="Times New Roman" w:hAnsi="Times New Roman"/>
                  <w:color w:val="0000FF"/>
                  <w:u w:val="single"/>
                </w:rPr>
                <w:t>f</w:t>
              </w:r>
              <w:r w:rsidRPr="00D9105A">
                <w:rPr>
                  <w:rFonts w:ascii="Times New Roman" w:hAnsi="Times New Roman"/>
                  <w:color w:val="0000FF"/>
                  <w:u w:val="single"/>
                  <w:lang w:val="ru-RU"/>
                </w:rPr>
                <w:t>0</w:t>
              </w:r>
              <w:r>
                <w:rPr>
                  <w:rFonts w:ascii="Times New Roman" w:hAnsi="Times New Roman"/>
                  <w:color w:val="0000FF"/>
                  <w:u w:val="single"/>
                </w:rPr>
                <w:t>a</w:t>
              </w:r>
            </w:hyperlink>
          </w:p>
        </w:tc>
      </w:tr>
      <w:tr w:rsidR="009614D5" w:rsidRPr="004811B6">
        <w:trPr>
          <w:trHeight w:val="144"/>
          <w:tblCellSpacing w:w="20" w:type="nil"/>
        </w:trPr>
        <w:tc>
          <w:tcPr>
            <w:tcW w:w="508" w:type="dxa"/>
            <w:tcMar>
              <w:top w:w="50" w:type="dxa"/>
              <w:left w:w="100" w:type="dxa"/>
            </w:tcMar>
            <w:vAlign w:val="center"/>
          </w:tcPr>
          <w:p w:rsidR="009614D5" w:rsidRDefault="00241AD4">
            <w:pPr>
              <w:spacing w:after="0"/>
            </w:pPr>
            <w:r>
              <w:rPr>
                <w:rFonts w:ascii="Times New Roman" w:hAnsi="Times New Roman"/>
                <w:color w:val="000000"/>
                <w:sz w:val="24"/>
              </w:rPr>
              <w:t>12</w:t>
            </w:r>
          </w:p>
        </w:tc>
        <w:tc>
          <w:tcPr>
            <w:tcW w:w="3168"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Глазомерная, полярная и маршрутная съёмка местности</w:t>
            </w:r>
          </w:p>
        </w:tc>
        <w:tc>
          <w:tcPr>
            <w:tcW w:w="1057"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792" w:type="dxa"/>
            <w:tcMar>
              <w:top w:w="50" w:type="dxa"/>
              <w:left w:w="100" w:type="dxa"/>
            </w:tcMar>
            <w:vAlign w:val="center"/>
          </w:tcPr>
          <w:p w:rsidR="009614D5" w:rsidRDefault="009614D5">
            <w:pPr>
              <w:spacing w:after="0"/>
              <w:ind w:left="135"/>
              <w:jc w:val="center"/>
            </w:pPr>
          </w:p>
        </w:tc>
        <w:tc>
          <w:tcPr>
            <w:tcW w:w="1872" w:type="dxa"/>
            <w:tcMar>
              <w:top w:w="50" w:type="dxa"/>
              <w:left w:w="100" w:type="dxa"/>
            </w:tcMar>
            <w:vAlign w:val="center"/>
          </w:tcPr>
          <w:p w:rsidR="009614D5" w:rsidRDefault="009614D5">
            <w:pPr>
              <w:spacing w:after="0"/>
              <w:ind w:left="135"/>
              <w:jc w:val="center"/>
            </w:pPr>
          </w:p>
        </w:tc>
        <w:tc>
          <w:tcPr>
            <w:tcW w:w="2240"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/88651090</w:t>
              </w:r>
            </w:hyperlink>
          </w:p>
        </w:tc>
      </w:tr>
      <w:tr w:rsidR="009614D5" w:rsidRPr="004811B6">
        <w:trPr>
          <w:trHeight w:val="144"/>
          <w:tblCellSpacing w:w="20" w:type="nil"/>
        </w:trPr>
        <w:tc>
          <w:tcPr>
            <w:tcW w:w="508" w:type="dxa"/>
            <w:tcMar>
              <w:top w:w="50" w:type="dxa"/>
              <w:left w:w="100" w:type="dxa"/>
            </w:tcMar>
            <w:vAlign w:val="center"/>
          </w:tcPr>
          <w:p w:rsidR="009614D5" w:rsidRDefault="00241AD4">
            <w:pPr>
              <w:spacing w:after="0"/>
            </w:pPr>
            <w:r>
              <w:rPr>
                <w:rFonts w:ascii="Times New Roman" w:hAnsi="Times New Roman"/>
                <w:color w:val="000000"/>
                <w:sz w:val="24"/>
              </w:rPr>
              <w:t>13</w:t>
            </w:r>
          </w:p>
        </w:tc>
        <w:tc>
          <w:tcPr>
            <w:tcW w:w="3168"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Изображение на планах местности неровностей земной поверхности. Абсолютная и относительная высоты. Профессия топограф</w:t>
            </w:r>
          </w:p>
        </w:tc>
        <w:tc>
          <w:tcPr>
            <w:tcW w:w="1057"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792" w:type="dxa"/>
            <w:tcMar>
              <w:top w:w="50" w:type="dxa"/>
              <w:left w:w="100" w:type="dxa"/>
            </w:tcMar>
            <w:vAlign w:val="center"/>
          </w:tcPr>
          <w:p w:rsidR="009614D5" w:rsidRDefault="009614D5">
            <w:pPr>
              <w:spacing w:after="0"/>
              <w:ind w:left="135"/>
              <w:jc w:val="center"/>
            </w:pPr>
          </w:p>
        </w:tc>
        <w:tc>
          <w:tcPr>
            <w:tcW w:w="1872" w:type="dxa"/>
            <w:tcMar>
              <w:top w:w="50" w:type="dxa"/>
              <w:left w:w="100" w:type="dxa"/>
            </w:tcMar>
            <w:vAlign w:val="center"/>
          </w:tcPr>
          <w:p w:rsidR="009614D5" w:rsidRDefault="009614D5">
            <w:pPr>
              <w:spacing w:after="0"/>
              <w:ind w:left="135"/>
              <w:jc w:val="center"/>
            </w:pPr>
          </w:p>
        </w:tc>
        <w:tc>
          <w:tcPr>
            <w:tcW w:w="2240"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/88651252</w:t>
              </w:r>
            </w:hyperlink>
          </w:p>
        </w:tc>
      </w:tr>
      <w:tr w:rsidR="009614D5" w:rsidRPr="004811B6">
        <w:trPr>
          <w:trHeight w:val="144"/>
          <w:tblCellSpacing w:w="20" w:type="nil"/>
        </w:trPr>
        <w:tc>
          <w:tcPr>
            <w:tcW w:w="508" w:type="dxa"/>
            <w:tcMar>
              <w:top w:w="50" w:type="dxa"/>
              <w:left w:w="100" w:type="dxa"/>
            </w:tcMar>
            <w:vAlign w:val="center"/>
          </w:tcPr>
          <w:p w:rsidR="009614D5" w:rsidRDefault="00241AD4">
            <w:pPr>
              <w:spacing w:after="0"/>
            </w:pPr>
            <w:r>
              <w:rPr>
                <w:rFonts w:ascii="Times New Roman" w:hAnsi="Times New Roman"/>
                <w:color w:val="000000"/>
                <w:sz w:val="24"/>
              </w:rPr>
              <w:t>14</w:t>
            </w:r>
          </w:p>
        </w:tc>
        <w:tc>
          <w:tcPr>
            <w:tcW w:w="3168" w:type="dxa"/>
            <w:tcMar>
              <w:top w:w="50" w:type="dxa"/>
              <w:left w:w="100" w:type="dxa"/>
            </w:tcMar>
            <w:vAlign w:val="center"/>
          </w:tcPr>
          <w:p w:rsidR="009614D5" w:rsidRDefault="00241AD4">
            <w:pPr>
              <w:spacing w:after="0"/>
              <w:ind w:left="135"/>
            </w:pPr>
            <w:r w:rsidRPr="00D9105A">
              <w:rPr>
                <w:rFonts w:ascii="Times New Roman" w:hAnsi="Times New Roman"/>
                <w:color w:val="000000"/>
                <w:sz w:val="24"/>
                <w:lang w:val="ru-RU"/>
              </w:rPr>
              <w:t xml:space="preserve">Ориентирование по плану местности. Разнообразие планов и области их применения. </w:t>
            </w:r>
            <w:r>
              <w:rPr>
                <w:rFonts w:ascii="Times New Roman" w:hAnsi="Times New Roman"/>
                <w:color w:val="000000"/>
                <w:sz w:val="24"/>
              </w:rPr>
              <w:t>Практическая работа "Составление описания маршрута по плану местности"</w:t>
            </w:r>
          </w:p>
        </w:tc>
        <w:tc>
          <w:tcPr>
            <w:tcW w:w="1057"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9614D5" w:rsidRDefault="009614D5">
            <w:pPr>
              <w:spacing w:after="0"/>
              <w:ind w:left="135"/>
              <w:jc w:val="center"/>
            </w:pPr>
          </w:p>
        </w:tc>
        <w:tc>
          <w:tcPr>
            <w:tcW w:w="1872"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0.5 </w:t>
            </w:r>
          </w:p>
        </w:tc>
        <w:tc>
          <w:tcPr>
            <w:tcW w:w="2240"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/8865139</w:t>
              </w:r>
              <w:r>
                <w:rPr>
                  <w:rFonts w:ascii="Times New Roman" w:hAnsi="Times New Roman"/>
                  <w:color w:val="0000FF"/>
                  <w:u w:val="single"/>
                </w:rPr>
                <w:t>c</w:t>
              </w:r>
            </w:hyperlink>
          </w:p>
        </w:tc>
      </w:tr>
      <w:tr w:rsidR="009614D5" w:rsidRPr="004811B6">
        <w:trPr>
          <w:trHeight w:val="144"/>
          <w:tblCellSpacing w:w="20" w:type="nil"/>
        </w:trPr>
        <w:tc>
          <w:tcPr>
            <w:tcW w:w="508" w:type="dxa"/>
            <w:tcMar>
              <w:top w:w="50" w:type="dxa"/>
              <w:left w:w="100" w:type="dxa"/>
            </w:tcMar>
            <w:vAlign w:val="center"/>
          </w:tcPr>
          <w:p w:rsidR="009614D5" w:rsidRDefault="00241AD4">
            <w:pPr>
              <w:spacing w:after="0"/>
            </w:pPr>
            <w:r>
              <w:rPr>
                <w:rFonts w:ascii="Times New Roman" w:hAnsi="Times New Roman"/>
                <w:color w:val="000000"/>
                <w:sz w:val="24"/>
              </w:rPr>
              <w:lastRenderedPageBreak/>
              <w:t>15</w:t>
            </w:r>
          </w:p>
        </w:tc>
        <w:tc>
          <w:tcPr>
            <w:tcW w:w="3168"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Различия глобуса и географических карт. Способы перехода от сферической поверхности глобуса к плоскости географической карты</w:t>
            </w:r>
          </w:p>
        </w:tc>
        <w:tc>
          <w:tcPr>
            <w:tcW w:w="1057"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792" w:type="dxa"/>
            <w:tcMar>
              <w:top w:w="50" w:type="dxa"/>
              <w:left w:w="100" w:type="dxa"/>
            </w:tcMar>
            <w:vAlign w:val="center"/>
          </w:tcPr>
          <w:p w:rsidR="009614D5" w:rsidRDefault="009614D5">
            <w:pPr>
              <w:spacing w:after="0"/>
              <w:ind w:left="135"/>
              <w:jc w:val="center"/>
            </w:pPr>
          </w:p>
        </w:tc>
        <w:tc>
          <w:tcPr>
            <w:tcW w:w="1872" w:type="dxa"/>
            <w:tcMar>
              <w:top w:w="50" w:type="dxa"/>
              <w:left w:w="100" w:type="dxa"/>
            </w:tcMar>
            <w:vAlign w:val="center"/>
          </w:tcPr>
          <w:p w:rsidR="009614D5" w:rsidRDefault="009614D5">
            <w:pPr>
              <w:spacing w:after="0"/>
              <w:ind w:left="135"/>
              <w:jc w:val="center"/>
            </w:pPr>
          </w:p>
        </w:tc>
        <w:tc>
          <w:tcPr>
            <w:tcW w:w="2240"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/886514</w:t>
              </w:r>
              <w:r>
                <w:rPr>
                  <w:rFonts w:ascii="Times New Roman" w:hAnsi="Times New Roman"/>
                  <w:color w:val="0000FF"/>
                  <w:u w:val="single"/>
                </w:rPr>
                <w:t>b</w:t>
              </w:r>
              <w:r w:rsidRPr="00D9105A">
                <w:rPr>
                  <w:rFonts w:ascii="Times New Roman" w:hAnsi="Times New Roman"/>
                  <w:color w:val="0000FF"/>
                  <w:u w:val="single"/>
                  <w:lang w:val="ru-RU"/>
                </w:rPr>
                <w:t>4</w:t>
              </w:r>
            </w:hyperlink>
          </w:p>
        </w:tc>
      </w:tr>
      <w:tr w:rsidR="009614D5" w:rsidRPr="004811B6">
        <w:trPr>
          <w:trHeight w:val="144"/>
          <w:tblCellSpacing w:w="20" w:type="nil"/>
        </w:trPr>
        <w:tc>
          <w:tcPr>
            <w:tcW w:w="508" w:type="dxa"/>
            <w:tcMar>
              <w:top w:w="50" w:type="dxa"/>
              <w:left w:w="100" w:type="dxa"/>
            </w:tcMar>
            <w:vAlign w:val="center"/>
          </w:tcPr>
          <w:p w:rsidR="009614D5" w:rsidRDefault="00241AD4">
            <w:pPr>
              <w:spacing w:after="0"/>
            </w:pPr>
            <w:r>
              <w:rPr>
                <w:rFonts w:ascii="Times New Roman" w:hAnsi="Times New Roman"/>
                <w:color w:val="000000"/>
                <w:sz w:val="24"/>
              </w:rPr>
              <w:t>16</w:t>
            </w:r>
          </w:p>
        </w:tc>
        <w:tc>
          <w:tcPr>
            <w:tcW w:w="3168"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Градусная сеть на глобусе и картах. Параллели и меридианы. Географические координаты. Практическая работа "Определение географических координат объектов и определение объектов по их географическим координатам"</w:t>
            </w:r>
          </w:p>
        </w:tc>
        <w:tc>
          <w:tcPr>
            <w:tcW w:w="1057"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792" w:type="dxa"/>
            <w:tcMar>
              <w:top w:w="50" w:type="dxa"/>
              <w:left w:w="100" w:type="dxa"/>
            </w:tcMar>
            <w:vAlign w:val="center"/>
          </w:tcPr>
          <w:p w:rsidR="009614D5" w:rsidRDefault="009614D5">
            <w:pPr>
              <w:spacing w:after="0"/>
              <w:ind w:left="135"/>
              <w:jc w:val="center"/>
            </w:pPr>
          </w:p>
        </w:tc>
        <w:tc>
          <w:tcPr>
            <w:tcW w:w="1872"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0.5 </w:t>
            </w:r>
          </w:p>
        </w:tc>
        <w:tc>
          <w:tcPr>
            <w:tcW w:w="2240"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/886516</w:t>
              </w:r>
              <w:r>
                <w:rPr>
                  <w:rFonts w:ascii="Times New Roman" w:hAnsi="Times New Roman"/>
                  <w:color w:val="0000FF"/>
                  <w:u w:val="single"/>
                </w:rPr>
                <w:t>bc</w:t>
              </w:r>
            </w:hyperlink>
          </w:p>
        </w:tc>
      </w:tr>
      <w:tr w:rsidR="009614D5" w:rsidRPr="004811B6">
        <w:trPr>
          <w:trHeight w:val="144"/>
          <w:tblCellSpacing w:w="20" w:type="nil"/>
        </w:trPr>
        <w:tc>
          <w:tcPr>
            <w:tcW w:w="508" w:type="dxa"/>
            <w:tcMar>
              <w:top w:w="50" w:type="dxa"/>
              <w:left w:w="100" w:type="dxa"/>
            </w:tcMar>
            <w:vAlign w:val="center"/>
          </w:tcPr>
          <w:p w:rsidR="009614D5" w:rsidRDefault="00241AD4">
            <w:pPr>
              <w:spacing w:after="0"/>
            </w:pPr>
            <w:r>
              <w:rPr>
                <w:rFonts w:ascii="Times New Roman" w:hAnsi="Times New Roman"/>
                <w:color w:val="000000"/>
                <w:sz w:val="24"/>
              </w:rPr>
              <w:t>17</w:t>
            </w:r>
          </w:p>
        </w:tc>
        <w:tc>
          <w:tcPr>
            <w:tcW w:w="3168" w:type="dxa"/>
            <w:tcMar>
              <w:top w:w="50" w:type="dxa"/>
              <w:left w:w="100" w:type="dxa"/>
            </w:tcMar>
            <w:vAlign w:val="center"/>
          </w:tcPr>
          <w:p w:rsidR="009614D5" w:rsidRDefault="00241AD4">
            <w:pPr>
              <w:spacing w:after="0"/>
              <w:ind w:left="135"/>
            </w:pPr>
            <w:r w:rsidRPr="00D9105A">
              <w:rPr>
                <w:rFonts w:ascii="Times New Roman" w:hAnsi="Times New Roman"/>
                <w:color w:val="000000"/>
                <w:sz w:val="24"/>
                <w:lang w:val="ru-RU"/>
              </w:rPr>
              <w:t xml:space="preserve">Определение расстояний по глобусу. Искажения на карте. Определение расстояний с помощью масштаба и градусной сети. </w:t>
            </w:r>
            <w:r>
              <w:rPr>
                <w:rFonts w:ascii="Times New Roman" w:hAnsi="Times New Roman"/>
                <w:color w:val="000000"/>
                <w:sz w:val="24"/>
              </w:rPr>
              <w:t>Практическая работа "Определение направлений и расстояний по карте полушарий"</w:t>
            </w:r>
          </w:p>
        </w:tc>
        <w:tc>
          <w:tcPr>
            <w:tcW w:w="1057"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9614D5" w:rsidRDefault="009614D5">
            <w:pPr>
              <w:spacing w:after="0"/>
              <w:ind w:left="135"/>
              <w:jc w:val="center"/>
            </w:pPr>
          </w:p>
        </w:tc>
        <w:tc>
          <w:tcPr>
            <w:tcW w:w="1872"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0.5 </w:t>
            </w:r>
          </w:p>
        </w:tc>
        <w:tc>
          <w:tcPr>
            <w:tcW w:w="2240"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/886519</w:t>
              </w:r>
              <w:r>
                <w:rPr>
                  <w:rFonts w:ascii="Times New Roman" w:hAnsi="Times New Roman"/>
                  <w:color w:val="0000FF"/>
                  <w:u w:val="single"/>
                </w:rPr>
                <w:t>be</w:t>
              </w:r>
            </w:hyperlink>
          </w:p>
        </w:tc>
      </w:tr>
      <w:tr w:rsidR="009614D5" w:rsidRPr="004811B6">
        <w:trPr>
          <w:trHeight w:val="144"/>
          <w:tblCellSpacing w:w="20" w:type="nil"/>
        </w:trPr>
        <w:tc>
          <w:tcPr>
            <w:tcW w:w="508" w:type="dxa"/>
            <w:tcMar>
              <w:top w:w="50" w:type="dxa"/>
              <w:left w:w="100" w:type="dxa"/>
            </w:tcMar>
            <w:vAlign w:val="center"/>
          </w:tcPr>
          <w:p w:rsidR="009614D5" w:rsidRDefault="00241AD4">
            <w:pPr>
              <w:spacing w:after="0"/>
            </w:pPr>
            <w:r>
              <w:rPr>
                <w:rFonts w:ascii="Times New Roman" w:hAnsi="Times New Roman"/>
                <w:color w:val="000000"/>
                <w:sz w:val="24"/>
              </w:rPr>
              <w:t>18</w:t>
            </w:r>
          </w:p>
        </w:tc>
        <w:tc>
          <w:tcPr>
            <w:tcW w:w="3168" w:type="dxa"/>
            <w:tcMar>
              <w:top w:w="50" w:type="dxa"/>
              <w:left w:w="100" w:type="dxa"/>
            </w:tcMar>
            <w:vAlign w:val="center"/>
          </w:tcPr>
          <w:p w:rsidR="009614D5" w:rsidRDefault="00241AD4">
            <w:pPr>
              <w:spacing w:after="0"/>
              <w:ind w:left="135"/>
            </w:pPr>
            <w:r w:rsidRPr="00D9105A">
              <w:rPr>
                <w:rFonts w:ascii="Times New Roman" w:hAnsi="Times New Roman"/>
                <w:color w:val="000000"/>
                <w:sz w:val="24"/>
                <w:lang w:val="ru-RU"/>
              </w:rPr>
              <w:t xml:space="preserve">Разнообразие географических карт и их классификации. Способы изображения на мелкомасштабных географических картах. </w:t>
            </w:r>
            <w:r>
              <w:rPr>
                <w:rFonts w:ascii="Times New Roman" w:hAnsi="Times New Roman"/>
                <w:color w:val="000000"/>
                <w:sz w:val="24"/>
              </w:rPr>
              <w:t>Изображение на физических картах высот и глубин</w:t>
            </w:r>
          </w:p>
        </w:tc>
        <w:tc>
          <w:tcPr>
            <w:tcW w:w="1057"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9614D5" w:rsidRDefault="009614D5">
            <w:pPr>
              <w:spacing w:after="0"/>
              <w:ind w:left="135"/>
              <w:jc w:val="center"/>
            </w:pPr>
          </w:p>
        </w:tc>
        <w:tc>
          <w:tcPr>
            <w:tcW w:w="1872" w:type="dxa"/>
            <w:tcMar>
              <w:top w:w="50" w:type="dxa"/>
              <w:left w:w="100" w:type="dxa"/>
            </w:tcMar>
            <w:vAlign w:val="center"/>
          </w:tcPr>
          <w:p w:rsidR="009614D5" w:rsidRDefault="009614D5">
            <w:pPr>
              <w:spacing w:after="0"/>
              <w:ind w:left="135"/>
              <w:jc w:val="center"/>
            </w:pPr>
          </w:p>
        </w:tc>
        <w:tc>
          <w:tcPr>
            <w:tcW w:w="2240"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/88651</w:t>
              </w:r>
              <w:r>
                <w:rPr>
                  <w:rFonts w:ascii="Times New Roman" w:hAnsi="Times New Roman"/>
                  <w:color w:val="0000FF"/>
                  <w:u w:val="single"/>
                </w:rPr>
                <w:t>ad</w:t>
              </w:r>
              <w:r w:rsidRPr="00D9105A">
                <w:rPr>
                  <w:rFonts w:ascii="Times New Roman" w:hAnsi="Times New Roman"/>
                  <w:color w:val="0000FF"/>
                  <w:u w:val="single"/>
                  <w:lang w:val="ru-RU"/>
                </w:rPr>
                <w:t>6</w:t>
              </w:r>
            </w:hyperlink>
          </w:p>
        </w:tc>
      </w:tr>
      <w:tr w:rsidR="009614D5" w:rsidRPr="004811B6">
        <w:trPr>
          <w:trHeight w:val="144"/>
          <w:tblCellSpacing w:w="20" w:type="nil"/>
        </w:trPr>
        <w:tc>
          <w:tcPr>
            <w:tcW w:w="508" w:type="dxa"/>
            <w:tcMar>
              <w:top w:w="50" w:type="dxa"/>
              <w:left w:w="100" w:type="dxa"/>
            </w:tcMar>
            <w:vAlign w:val="center"/>
          </w:tcPr>
          <w:p w:rsidR="009614D5" w:rsidRDefault="00241AD4">
            <w:pPr>
              <w:spacing w:after="0"/>
            </w:pPr>
            <w:r>
              <w:rPr>
                <w:rFonts w:ascii="Times New Roman" w:hAnsi="Times New Roman"/>
                <w:color w:val="000000"/>
                <w:sz w:val="24"/>
              </w:rPr>
              <w:t>19</w:t>
            </w:r>
          </w:p>
        </w:tc>
        <w:tc>
          <w:tcPr>
            <w:tcW w:w="3168" w:type="dxa"/>
            <w:tcMar>
              <w:top w:w="50" w:type="dxa"/>
              <w:left w:w="100" w:type="dxa"/>
            </w:tcMar>
            <w:vAlign w:val="center"/>
          </w:tcPr>
          <w:p w:rsidR="009614D5" w:rsidRDefault="00241AD4">
            <w:pPr>
              <w:spacing w:after="0"/>
              <w:ind w:left="135"/>
            </w:pPr>
            <w:r w:rsidRPr="00D9105A">
              <w:rPr>
                <w:rFonts w:ascii="Times New Roman" w:hAnsi="Times New Roman"/>
                <w:color w:val="000000"/>
                <w:sz w:val="24"/>
                <w:lang w:val="ru-RU"/>
              </w:rPr>
              <w:t xml:space="preserve">Географический атлас. Использование карт в жизни и хозяйственной деятельности людей. Система космической навигации. </w:t>
            </w:r>
            <w:r>
              <w:rPr>
                <w:rFonts w:ascii="Times New Roman" w:hAnsi="Times New Roman"/>
                <w:color w:val="000000"/>
                <w:sz w:val="24"/>
              </w:rPr>
              <w:t>Геоинформационные системы. Профессия картограф</w:t>
            </w:r>
          </w:p>
        </w:tc>
        <w:tc>
          <w:tcPr>
            <w:tcW w:w="1057"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9614D5" w:rsidRDefault="009614D5">
            <w:pPr>
              <w:spacing w:after="0"/>
              <w:ind w:left="135"/>
              <w:jc w:val="center"/>
            </w:pPr>
          </w:p>
        </w:tc>
        <w:tc>
          <w:tcPr>
            <w:tcW w:w="1872" w:type="dxa"/>
            <w:tcMar>
              <w:top w:w="50" w:type="dxa"/>
              <w:left w:w="100" w:type="dxa"/>
            </w:tcMar>
            <w:vAlign w:val="center"/>
          </w:tcPr>
          <w:p w:rsidR="009614D5" w:rsidRDefault="009614D5">
            <w:pPr>
              <w:spacing w:after="0"/>
              <w:ind w:left="135"/>
              <w:jc w:val="center"/>
            </w:pPr>
          </w:p>
        </w:tc>
        <w:tc>
          <w:tcPr>
            <w:tcW w:w="2240"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/88651</w:t>
              </w:r>
              <w:r>
                <w:rPr>
                  <w:rFonts w:ascii="Times New Roman" w:hAnsi="Times New Roman"/>
                  <w:color w:val="0000FF"/>
                  <w:u w:val="single"/>
                </w:rPr>
                <w:t>bf</w:t>
              </w:r>
              <w:r w:rsidRPr="00D9105A">
                <w:rPr>
                  <w:rFonts w:ascii="Times New Roman" w:hAnsi="Times New Roman"/>
                  <w:color w:val="0000FF"/>
                  <w:u w:val="single"/>
                  <w:lang w:val="ru-RU"/>
                </w:rPr>
                <w:t>8</w:t>
              </w:r>
            </w:hyperlink>
          </w:p>
        </w:tc>
      </w:tr>
      <w:tr w:rsidR="009614D5">
        <w:trPr>
          <w:trHeight w:val="144"/>
          <w:tblCellSpacing w:w="20" w:type="nil"/>
        </w:trPr>
        <w:tc>
          <w:tcPr>
            <w:tcW w:w="508" w:type="dxa"/>
            <w:tcMar>
              <w:top w:w="50" w:type="dxa"/>
              <w:left w:w="100" w:type="dxa"/>
            </w:tcMar>
            <w:vAlign w:val="center"/>
          </w:tcPr>
          <w:p w:rsidR="009614D5" w:rsidRDefault="00241AD4">
            <w:pPr>
              <w:spacing w:after="0"/>
            </w:pPr>
            <w:r>
              <w:rPr>
                <w:rFonts w:ascii="Times New Roman" w:hAnsi="Times New Roman"/>
                <w:color w:val="000000"/>
                <w:sz w:val="24"/>
              </w:rPr>
              <w:t>20</w:t>
            </w:r>
          </w:p>
        </w:tc>
        <w:tc>
          <w:tcPr>
            <w:tcW w:w="3168"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Резервный урок. Обобщающее повторение. Контрольная работа по </w:t>
            </w:r>
            <w:r w:rsidRPr="00D9105A">
              <w:rPr>
                <w:rFonts w:ascii="Times New Roman" w:hAnsi="Times New Roman"/>
                <w:color w:val="000000"/>
                <w:sz w:val="24"/>
                <w:lang w:val="ru-RU"/>
              </w:rPr>
              <w:lastRenderedPageBreak/>
              <w:t>разделу "Изображения земной поверхности"</w:t>
            </w:r>
          </w:p>
        </w:tc>
        <w:tc>
          <w:tcPr>
            <w:tcW w:w="1057"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lastRenderedPageBreak/>
              <w:t xml:space="preserve">1 </w:t>
            </w:r>
          </w:p>
        </w:tc>
        <w:tc>
          <w:tcPr>
            <w:tcW w:w="1792"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1 </w:t>
            </w:r>
          </w:p>
        </w:tc>
        <w:tc>
          <w:tcPr>
            <w:tcW w:w="1872" w:type="dxa"/>
            <w:tcMar>
              <w:top w:w="50" w:type="dxa"/>
              <w:left w:w="100" w:type="dxa"/>
            </w:tcMar>
            <w:vAlign w:val="center"/>
          </w:tcPr>
          <w:p w:rsidR="009614D5" w:rsidRDefault="009614D5">
            <w:pPr>
              <w:spacing w:after="0"/>
              <w:ind w:left="135"/>
              <w:jc w:val="center"/>
            </w:pPr>
          </w:p>
        </w:tc>
        <w:tc>
          <w:tcPr>
            <w:tcW w:w="2240" w:type="dxa"/>
            <w:tcMar>
              <w:top w:w="50" w:type="dxa"/>
              <w:left w:w="100" w:type="dxa"/>
            </w:tcMar>
            <w:vAlign w:val="center"/>
          </w:tcPr>
          <w:p w:rsidR="009614D5" w:rsidRDefault="009614D5">
            <w:pPr>
              <w:spacing w:after="0"/>
              <w:ind w:left="135"/>
            </w:pPr>
          </w:p>
        </w:tc>
      </w:tr>
      <w:tr w:rsidR="009614D5" w:rsidRPr="004811B6">
        <w:trPr>
          <w:trHeight w:val="144"/>
          <w:tblCellSpacing w:w="20" w:type="nil"/>
        </w:trPr>
        <w:tc>
          <w:tcPr>
            <w:tcW w:w="508" w:type="dxa"/>
            <w:tcMar>
              <w:top w:w="50" w:type="dxa"/>
              <w:left w:w="100" w:type="dxa"/>
            </w:tcMar>
            <w:vAlign w:val="center"/>
          </w:tcPr>
          <w:p w:rsidR="009614D5" w:rsidRDefault="00241AD4">
            <w:pPr>
              <w:spacing w:after="0"/>
            </w:pPr>
            <w:r>
              <w:rPr>
                <w:rFonts w:ascii="Times New Roman" w:hAnsi="Times New Roman"/>
                <w:color w:val="000000"/>
                <w:sz w:val="24"/>
              </w:rPr>
              <w:lastRenderedPageBreak/>
              <w:t>21</w:t>
            </w:r>
          </w:p>
        </w:tc>
        <w:tc>
          <w:tcPr>
            <w:tcW w:w="3168"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Земля в Солнечной системе. Гипотезы возникновения Земли. Форма, размеры Земли, их географические следствия</w:t>
            </w:r>
          </w:p>
        </w:tc>
        <w:tc>
          <w:tcPr>
            <w:tcW w:w="1057"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792" w:type="dxa"/>
            <w:tcMar>
              <w:top w:w="50" w:type="dxa"/>
              <w:left w:w="100" w:type="dxa"/>
            </w:tcMar>
            <w:vAlign w:val="center"/>
          </w:tcPr>
          <w:p w:rsidR="009614D5" w:rsidRDefault="009614D5">
            <w:pPr>
              <w:spacing w:after="0"/>
              <w:ind w:left="135"/>
              <w:jc w:val="center"/>
            </w:pPr>
          </w:p>
        </w:tc>
        <w:tc>
          <w:tcPr>
            <w:tcW w:w="1872" w:type="dxa"/>
            <w:tcMar>
              <w:top w:w="50" w:type="dxa"/>
              <w:left w:w="100" w:type="dxa"/>
            </w:tcMar>
            <w:vAlign w:val="center"/>
          </w:tcPr>
          <w:p w:rsidR="009614D5" w:rsidRDefault="009614D5">
            <w:pPr>
              <w:spacing w:after="0"/>
              <w:ind w:left="135"/>
              <w:jc w:val="center"/>
            </w:pPr>
          </w:p>
        </w:tc>
        <w:tc>
          <w:tcPr>
            <w:tcW w:w="2240"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/88651</w:t>
              </w:r>
              <w:r>
                <w:rPr>
                  <w:rFonts w:ascii="Times New Roman" w:hAnsi="Times New Roman"/>
                  <w:color w:val="0000FF"/>
                  <w:u w:val="single"/>
                </w:rPr>
                <w:t>d</w:t>
              </w:r>
              <w:r w:rsidRPr="00D9105A">
                <w:rPr>
                  <w:rFonts w:ascii="Times New Roman" w:hAnsi="Times New Roman"/>
                  <w:color w:val="0000FF"/>
                  <w:u w:val="single"/>
                  <w:lang w:val="ru-RU"/>
                </w:rPr>
                <w:t>92</w:t>
              </w:r>
            </w:hyperlink>
          </w:p>
        </w:tc>
      </w:tr>
      <w:tr w:rsidR="009614D5" w:rsidRPr="004811B6">
        <w:trPr>
          <w:trHeight w:val="144"/>
          <w:tblCellSpacing w:w="20" w:type="nil"/>
        </w:trPr>
        <w:tc>
          <w:tcPr>
            <w:tcW w:w="508" w:type="dxa"/>
            <w:tcMar>
              <w:top w:w="50" w:type="dxa"/>
              <w:left w:w="100" w:type="dxa"/>
            </w:tcMar>
            <w:vAlign w:val="center"/>
          </w:tcPr>
          <w:p w:rsidR="009614D5" w:rsidRDefault="00241AD4">
            <w:pPr>
              <w:spacing w:after="0"/>
            </w:pPr>
            <w:r>
              <w:rPr>
                <w:rFonts w:ascii="Times New Roman" w:hAnsi="Times New Roman"/>
                <w:color w:val="000000"/>
                <w:sz w:val="24"/>
              </w:rPr>
              <w:t>22</w:t>
            </w:r>
          </w:p>
        </w:tc>
        <w:tc>
          <w:tcPr>
            <w:tcW w:w="3168" w:type="dxa"/>
            <w:tcMar>
              <w:top w:w="50" w:type="dxa"/>
              <w:left w:w="100" w:type="dxa"/>
            </w:tcMar>
            <w:vAlign w:val="center"/>
          </w:tcPr>
          <w:p w:rsidR="009614D5" w:rsidRDefault="00241AD4">
            <w:pPr>
              <w:spacing w:after="0"/>
              <w:ind w:left="135"/>
            </w:pPr>
            <w:r w:rsidRPr="00D9105A">
              <w:rPr>
                <w:rFonts w:ascii="Times New Roman" w:hAnsi="Times New Roman"/>
                <w:color w:val="000000"/>
                <w:sz w:val="24"/>
                <w:lang w:val="ru-RU"/>
              </w:rPr>
              <w:t xml:space="preserve">Движения Земли. Географические следствия движения Земли вокруг Солнца. </w:t>
            </w:r>
            <w:r>
              <w:rPr>
                <w:rFonts w:ascii="Times New Roman" w:hAnsi="Times New Roman"/>
                <w:color w:val="000000"/>
                <w:sz w:val="24"/>
              </w:rPr>
              <w:t>Дни весеннего и осеннего равноденствия, летнего и зимнего солнцестояния</w:t>
            </w:r>
          </w:p>
        </w:tc>
        <w:tc>
          <w:tcPr>
            <w:tcW w:w="1057"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9614D5" w:rsidRDefault="009614D5">
            <w:pPr>
              <w:spacing w:after="0"/>
              <w:ind w:left="135"/>
              <w:jc w:val="center"/>
            </w:pPr>
          </w:p>
        </w:tc>
        <w:tc>
          <w:tcPr>
            <w:tcW w:w="1872" w:type="dxa"/>
            <w:tcMar>
              <w:top w:w="50" w:type="dxa"/>
              <w:left w:w="100" w:type="dxa"/>
            </w:tcMar>
            <w:vAlign w:val="center"/>
          </w:tcPr>
          <w:p w:rsidR="009614D5" w:rsidRDefault="009614D5">
            <w:pPr>
              <w:spacing w:after="0"/>
              <w:ind w:left="135"/>
              <w:jc w:val="center"/>
            </w:pPr>
          </w:p>
        </w:tc>
        <w:tc>
          <w:tcPr>
            <w:tcW w:w="2240"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/88652008</w:t>
              </w:r>
            </w:hyperlink>
          </w:p>
        </w:tc>
      </w:tr>
      <w:tr w:rsidR="009614D5" w:rsidRPr="004811B6">
        <w:trPr>
          <w:trHeight w:val="144"/>
          <w:tblCellSpacing w:w="20" w:type="nil"/>
        </w:trPr>
        <w:tc>
          <w:tcPr>
            <w:tcW w:w="508" w:type="dxa"/>
            <w:tcMar>
              <w:top w:w="50" w:type="dxa"/>
              <w:left w:w="100" w:type="dxa"/>
            </w:tcMar>
            <w:vAlign w:val="center"/>
          </w:tcPr>
          <w:p w:rsidR="009614D5" w:rsidRDefault="00241AD4">
            <w:pPr>
              <w:spacing w:after="0"/>
            </w:pPr>
            <w:r>
              <w:rPr>
                <w:rFonts w:ascii="Times New Roman" w:hAnsi="Times New Roman"/>
                <w:color w:val="000000"/>
                <w:sz w:val="24"/>
              </w:rPr>
              <w:t>23</w:t>
            </w:r>
          </w:p>
        </w:tc>
        <w:tc>
          <w:tcPr>
            <w:tcW w:w="3168" w:type="dxa"/>
            <w:tcMar>
              <w:top w:w="50" w:type="dxa"/>
              <w:left w:w="100" w:type="dxa"/>
            </w:tcMar>
            <w:vAlign w:val="center"/>
          </w:tcPr>
          <w:p w:rsidR="009614D5" w:rsidRDefault="00241AD4">
            <w:pPr>
              <w:spacing w:after="0"/>
              <w:ind w:left="135"/>
            </w:pPr>
            <w:r w:rsidRPr="00D9105A">
              <w:rPr>
                <w:rFonts w:ascii="Times New Roman" w:hAnsi="Times New Roman"/>
                <w:color w:val="000000"/>
                <w:sz w:val="24"/>
                <w:lang w:val="ru-RU"/>
              </w:rPr>
              <w:t xml:space="preserve">Неравномерное распределение солнечного света и тепла на поверхности Земли. </w:t>
            </w:r>
            <w:r>
              <w:rPr>
                <w:rFonts w:ascii="Times New Roman" w:hAnsi="Times New Roman"/>
                <w:color w:val="000000"/>
                <w:sz w:val="24"/>
              </w:rPr>
              <w:t>Пояса освещённости. Тропики и полярные круги</w:t>
            </w:r>
          </w:p>
        </w:tc>
        <w:tc>
          <w:tcPr>
            <w:tcW w:w="1057"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9614D5" w:rsidRDefault="009614D5">
            <w:pPr>
              <w:spacing w:after="0"/>
              <w:ind w:left="135"/>
              <w:jc w:val="center"/>
            </w:pPr>
          </w:p>
        </w:tc>
        <w:tc>
          <w:tcPr>
            <w:tcW w:w="1872" w:type="dxa"/>
            <w:tcMar>
              <w:top w:w="50" w:type="dxa"/>
              <w:left w:w="100" w:type="dxa"/>
            </w:tcMar>
            <w:vAlign w:val="center"/>
          </w:tcPr>
          <w:p w:rsidR="009614D5" w:rsidRDefault="009614D5">
            <w:pPr>
              <w:spacing w:after="0"/>
              <w:ind w:left="135"/>
              <w:jc w:val="center"/>
            </w:pPr>
          </w:p>
        </w:tc>
        <w:tc>
          <w:tcPr>
            <w:tcW w:w="2240"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/886521</w:t>
              </w:r>
              <w:r>
                <w:rPr>
                  <w:rFonts w:ascii="Times New Roman" w:hAnsi="Times New Roman"/>
                  <w:color w:val="0000FF"/>
                  <w:u w:val="single"/>
                </w:rPr>
                <w:t>c</w:t>
              </w:r>
              <w:r w:rsidRPr="00D9105A">
                <w:rPr>
                  <w:rFonts w:ascii="Times New Roman" w:hAnsi="Times New Roman"/>
                  <w:color w:val="0000FF"/>
                  <w:u w:val="single"/>
                  <w:lang w:val="ru-RU"/>
                </w:rPr>
                <w:t>0</w:t>
              </w:r>
            </w:hyperlink>
          </w:p>
        </w:tc>
      </w:tr>
      <w:tr w:rsidR="009614D5" w:rsidRPr="004811B6">
        <w:trPr>
          <w:trHeight w:val="144"/>
          <w:tblCellSpacing w:w="20" w:type="nil"/>
        </w:trPr>
        <w:tc>
          <w:tcPr>
            <w:tcW w:w="508" w:type="dxa"/>
            <w:tcMar>
              <w:top w:w="50" w:type="dxa"/>
              <w:left w:w="100" w:type="dxa"/>
            </w:tcMar>
            <w:vAlign w:val="center"/>
          </w:tcPr>
          <w:p w:rsidR="009614D5" w:rsidRDefault="00241AD4">
            <w:pPr>
              <w:spacing w:after="0"/>
            </w:pPr>
            <w:r>
              <w:rPr>
                <w:rFonts w:ascii="Times New Roman" w:hAnsi="Times New Roman"/>
                <w:color w:val="000000"/>
                <w:sz w:val="24"/>
              </w:rPr>
              <w:t>24</w:t>
            </w:r>
          </w:p>
        </w:tc>
        <w:tc>
          <w:tcPr>
            <w:tcW w:w="3168"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Вращение Земли вокруг своей оси. Смена дня и ночи на Земле. Практическая работа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tc>
        <w:tc>
          <w:tcPr>
            <w:tcW w:w="1057"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792" w:type="dxa"/>
            <w:tcMar>
              <w:top w:w="50" w:type="dxa"/>
              <w:left w:w="100" w:type="dxa"/>
            </w:tcMar>
            <w:vAlign w:val="center"/>
          </w:tcPr>
          <w:p w:rsidR="009614D5" w:rsidRDefault="009614D5">
            <w:pPr>
              <w:spacing w:after="0"/>
              <w:ind w:left="135"/>
              <w:jc w:val="center"/>
            </w:pPr>
          </w:p>
        </w:tc>
        <w:tc>
          <w:tcPr>
            <w:tcW w:w="1872"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0.5 </w:t>
            </w:r>
          </w:p>
        </w:tc>
        <w:tc>
          <w:tcPr>
            <w:tcW w:w="2240"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/886522</w:t>
              </w:r>
              <w:r>
                <w:rPr>
                  <w:rFonts w:ascii="Times New Roman" w:hAnsi="Times New Roman"/>
                  <w:color w:val="0000FF"/>
                  <w:u w:val="single"/>
                </w:rPr>
                <w:t>ec</w:t>
              </w:r>
            </w:hyperlink>
          </w:p>
        </w:tc>
      </w:tr>
      <w:tr w:rsidR="009614D5">
        <w:trPr>
          <w:trHeight w:val="144"/>
          <w:tblCellSpacing w:w="20" w:type="nil"/>
        </w:trPr>
        <w:tc>
          <w:tcPr>
            <w:tcW w:w="508" w:type="dxa"/>
            <w:tcMar>
              <w:top w:w="50" w:type="dxa"/>
              <w:left w:w="100" w:type="dxa"/>
            </w:tcMar>
            <w:vAlign w:val="center"/>
          </w:tcPr>
          <w:p w:rsidR="009614D5" w:rsidRDefault="00241AD4">
            <w:pPr>
              <w:spacing w:after="0"/>
            </w:pPr>
            <w:r>
              <w:rPr>
                <w:rFonts w:ascii="Times New Roman" w:hAnsi="Times New Roman"/>
                <w:color w:val="000000"/>
                <w:sz w:val="24"/>
              </w:rPr>
              <w:t>25</w:t>
            </w:r>
          </w:p>
        </w:tc>
        <w:tc>
          <w:tcPr>
            <w:tcW w:w="3168"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Резервный урок. Обобщающее повторение. Контрольная работа по теме "Земля — планета Солнечной системы"</w:t>
            </w:r>
          </w:p>
        </w:tc>
        <w:tc>
          <w:tcPr>
            <w:tcW w:w="1057"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792"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1 </w:t>
            </w:r>
          </w:p>
        </w:tc>
        <w:tc>
          <w:tcPr>
            <w:tcW w:w="1872" w:type="dxa"/>
            <w:tcMar>
              <w:top w:w="50" w:type="dxa"/>
              <w:left w:w="100" w:type="dxa"/>
            </w:tcMar>
            <w:vAlign w:val="center"/>
          </w:tcPr>
          <w:p w:rsidR="009614D5" w:rsidRDefault="009614D5">
            <w:pPr>
              <w:spacing w:after="0"/>
              <w:ind w:left="135"/>
              <w:jc w:val="center"/>
            </w:pPr>
          </w:p>
        </w:tc>
        <w:tc>
          <w:tcPr>
            <w:tcW w:w="2240" w:type="dxa"/>
            <w:tcMar>
              <w:top w:w="50" w:type="dxa"/>
              <w:left w:w="100" w:type="dxa"/>
            </w:tcMar>
            <w:vAlign w:val="center"/>
          </w:tcPr>
          <w:p w:rsidR="009614D5" w:rsidRDefault="009614D5">
            <w:pPr>
              <w:spacing w:after="0"/>
              <w:ind w:left="135"/>
            </w:pPr>
          </w:p>
        </w:tc>
      </w:tr>
      <w:tr w:rsidR="009614D5" w:rsidRPr="004811B6">
        <w:trPr>
          <w:trHeight w:val="144"/>
          <w:tblCellSpacing w:w="20" w:type="nil"/>
        </w:trPr>
        <w:tc>
          <w:tcPr>
            <w:tcW w:w="508" w:type="dxa"/>
            <w:tcMar>
              <w:top w:w="50" w:type="dxa"/>
              <w:left w:w="100" w:type="dxa"/>
            </w:tcMar>
            <w:vAlign w:val="center"/>
          </w:tcPr>
          <w:p w:rsidR="009614D5" w:rsidRDefault="00241AD4">
            <w:pPr>
              <w:spacing w:after="0"/>
            </w:pPr>
            <w:r>
              <w:rPr>
                <w:rFonts w:ascii="Times New Roman" w:hAnsi="Times New Roman"/>
                <w:color w:val="000000"/>
                <w:sz w:val="24"/>
              </w:rPr>
              <w:t>26</w:t>
            </w:r>
          </w:p>
        </w:tc>
        <w:tc>
          <w:tcPr>
            <w:tcW w:w="3168" w:type="dxa"/>
            <w:tcMar>
              <w:top w:w="50" w:type="dxa"/>
              <w:left w:w="100" w:type="dxa"/>
            </w:tcMar>
            <w:vAlign w:val="center"/>
          </w:tcPr>
          <w:p w:rsidR="009614D5" w:rsidRDefault="00241AD4">
            <w:pPr>
              <w:spacing w:after="0"/>
              <w:ind w:left="135"/>
            </w:pPr>
            <w:r w:rsidRPr="00D9105A">
              <w:rPr>
                <w:rFonts w:ascii="Times New Roman" w:hAnsi="Times New Roman"/>
                <w:color w:val="000000"/>
                <w:sz w:val="24"/>
                <w:lang w:val="ru-RU"/>
              </w:rPr>
              <w:t xml:space="preserve">Литосфера — твёрдая оболочка Земли. Методы изучения земных глубин. </w:t>
            </w:r>
            <w:r>
              <w:rPr>
                <w:rFonts w:ascii="Times New Roman" w:hAnsi="Times New Roman"/>
                <w:color w:val="000000"/>
                <w:sz w:val="24"/>
              </w:rPr>
              <w:t>Внутреннее строение Земли</w:t>
            </w:r>
          </w:p>
        </w:tc>
        <w:tc>
          <w:tcPr>
            <w:tcW w:w="1057"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9614D5" w:rsidRDefault="009614D5">
            <w:pPr>
              <w:spacing w:after="0"/>
              <w:ind w:left="135"/>
              <w:jc w:val="center"/>
            </w:pPr>
          </w:p>
        </w:tc>
        <w:tc>
          <w:tcPr>
            <w:tcW w:w="1872" w:type="dxa"/>
            <w:tcMar>
              <w:top w:w="50" w:type="dxa"/>
              <w:left w:w="100" w:type="dxa"/>
            </w:tcMar>
            <w:vAlign w:val="center"/>
          </w:tcPr>
          <w:p w:rsidR="009614D5" w:rsidRDefault="009614D5">
            <w:pPr>
              <w:spacing w:after="0"/>
              <w:ind w:left="135"/>
              <w:jc w:val="center"/>
            </w:pPr>
          </w:p>
        </w:tc>
        <w:tc>
          <w:tcPr>
            <w:tcW w:w="2240"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/8865240</w:t>
              </w:r>
              <w:r>
                <w:rPr>
                  <w:rFonts w:ascii="Times New Roman" w:hAnsi="Times New Roman"/>
                  <w:color w:val="0000FF"/>
                  <w:u w:val="single"/>
                </w:rPr>
                <w:t>e</w:t>
              </w:r>
            </w:hyperlink>
          </w:p>
        </w:tc>
      </w:tr>
      <w:tr w:rsidR="009614D5" w:rsidRPr="004811B6">
        <w:trPr>
          <w:trHeight w:val="144"/>
          <w:tblCellSpacing w:w="20" w:type="nil"/>
        </w:trPr>
        <w:tc>
          <w:tcPr>
            <w:tcW w:w="508" w:type="dxa"/>
            <w:tcMar>
              <w:top w:w="50" w:type="dxa"/>
              <w:left w:w="100" w:type="dxa"/>
            </w:tcMar>
            <w:vAlign w:val="center"/>
          </w:tcPr>
          <w:p w:rsidR="009614D5" w:rsidRDefault="00241AD4">
            <w:pPr>
              <w:spacing w:after="0"/>
            </w:pPr>
            <w:r>
              <w:rPr>
                <w:rFonts w:ascii="Times New Roman" w:hAnsi="Times New Roman"/>
                <w:color w:val="000000"/>
                <w:sz w:val="24"/>
              </w:rPr>
              <w:t>27</w:t>
            </w:r>
          </w:p>
        </w:tc>
        <w:tc>
          <w:tcPr>
            <w:tcW w:w="3168" w:type="dxa"/>
            <w:tcMar>
              <w:top w:w="50" w:type="dxa"/>
              <w:left w:w="100" w:type="dxa"/>
            </w:tcMar>
            <w:vAlign w:val="center"/>
          </w:tcPr>
          <w:p w:rsidR="009614D5" w:rsidRDefault="00241AD4">
            <w:pPr>
              <w:spacing w:after="0"/>
              <w:ind w:left="135"/>
            </w:pPr>
            <w:r w:rsidRPr="00D9105A">
              <w:rPr>
                <w:rFonts w:ascii="Times New Roman" w:hAnsi="Times New Roman"/>
                <w:color w:val="000000"/>
                <w:sz w:val="24"/>
                <w:lang w:val="ru-RU"/>
              </w:rPr>
              <w:t xml:space="preserve">Строение земной коры. Вещества земной коры: минералы и горные породы. </w:t>
            </w:r>
            <w:r>
              <w:rPr>
                <w:rFonts w:ascii="Times New Roman" w:hAnsi="Times New Roman"/>
                <w:color w:val="000000"/>
                <w:sz w:val="24"/>
              </w:rPr>
              <w:lastRenderedPageBreak/>
              <w:t>Образование горных пород</w:t>
            </w:r>
          </w:p>
        </w:tc>
        <w:tc>
          <w:tcPr>
            <w:tcW w:w="1057"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lastRenderedPageBreak/>
              <w:t xml:space="preserve"> 1 </w:t>
            </w:r>
          </w:p>
        </w:tc>
        <w:tc>
          <w:tcPr>
            <w:tcW w:w="1792" w:type="dxa"/>
            <w:tcMar>
              <w:top w:w="50" w:type="dxa"/>
              <w:left w:w="100" w:type="dxa"/>
            </w:tcMar>
            <w:vAlign w:val="center"/>
          </w:tcPr>
          <w:p w:rsidR="009614D5" w:rsidRDefault="009614D5">
            <w:pPr>
              <w:spacing w:after="0"/>
              <w:ind w:left="135"/>
              <w:jc w:val="center"/>
            </w:pPr>
          </w:p>
        </w:tc>
        <w:tc>
          <w:tcPr>
            <w:tcW w:w="1872" w:type="dxa"/>
            <w:tcMar>
              <w:top w:w="50" w:type="dxa"/>
              <w:left w:w="100" w:type="dxa"/>
            </w:tcMar>
            <w:vAlign w:val="center"/>
          </w:tcPr>
          <w:p w:rsidR="009614D5" w:rsidRDefault="009614D5">
            <w:pPr>
              <w:spacing w:after="0"/>
              <w:ind w:left="135"/>
              <w:jc w:val="center"/>
            </w:pPr>
          </w:p>
        </w:tc>
        <w:tc>
          <w:tcPr>
            <w:tcW w:w="2240"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/886525</w:t>
              </w:r>
              <w:r>
                <w:rPr>
                  <w:rFonts w:ascii="Times New Roman" w:hAnsi="Times New Roman"/>
                  <w:color w:val="0000FF"/>
                  <w:u w:val="single"/>
                </w:rPr>
                <w:t>b</w:t>
              </w:r>
              <w:r w:rsidRPr="00D9105A">
                <w:rPr>
                  <w:rFonts w:ascii="Times New Roman" w:hAnsi="Times New Roman"/>
                  <w:color w:val="0000FF"/>
                  <w:u w:val="single"/>
                  <w:lang w:val="ru-RU"/>
                </w:rPr>
                <w:t>2</w:t>
              </w:r>
            </w:hyperlink>
          </w:p>
        </w:tc>
      </w:tr>
      <w:tr w:rsidR="009614D5" w:rsidRPr="004811B6">
        <w:trPr>
          <w:trHeight w:val="144"/>
          <w:tblCellSpacing w:w="20" w:type="nil"/>
        </w:trPr>
        <w:tc>
          <w:tcPr>
            <w:tcW w:w="508" w:type="dxa"/>
            <w:tcMar>
              <w:top w:w="50" w:type="dxa"/>
              <w:left w:w="100" w:type="dxa"/>
            </w:tcMar>
            <w:vAlign w:val="center"/>
          </w:tcPr>
          <w:p w:rsidR="009614D5" w:rsidRDefault="00241AD4">
            <w:pPr>
              <w:spacing w:after="0"/>
            </w:pPr>
            <w:r>
              <w:rPr>
                <w:rFonts w:ascii="Times New Roman" w:hAnsi="Times New Roman"/>
                <w:color w:val="000000"/>
                <w:sz w:val="24"/>
              </w:rPr>
              <w:lastRenderedPageBreak/>
              <w:t>28</w:t>
            </w:r>
          </w:p>
        </w:tc>
        <w:tc>
          <w:tcPr>
            <w:tcW w:w="3168" w:type="dxa"/>
            <w:tcMar>
              <w:top w:w="50" w:type="dxa"/>
              <w:left w:w="100" w:type="dxa"/>
            </w:tcMar>
            <w:vAlign w:val="center"/>
          </w:tcPr>
          <w:p w:rsidR="009614D5" w:rsidRDefault="00241AD4">
            <w:pPr>
              <w:spacing w:after="0"/>
              <w:ind w:left="135"/>
            </w:pPr>
            <w:r w:rsidRPr="00D9105A">
              <w:rPr>
                <w:rFonts w:ascii="Times New Roman" w:hAnsi="Times New Roman"/>
                <w:color w:val="000000"/>
                <w:sz w:val="24"/>
                <w:lang w:val="ru-RU"/>
              </w:rPr>
              <w:t xml:space="preserve">Проявления внутренних и внешних процессов образования рельефа. Движение литосферных плит. Образование вулканов и причины землетрясений. </w:t>
            </w:r>
            <w:r>
              <w:rPr>
                <w:rFonts w:ascii="Times New Roman" w:hAnsi="Times New Roman"/>
                <w:color w:val="000000"/>
                <w:sz w:val="24"/>
              </w:rPr>
              <w:t>Профессии сейсмолог и вулканолог</w:t>
            </w:r>
          </w:p>
        </w:tc>
        <w:tc>
          <w:tcPr>
            <w:tcW w:w="1057"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9614D5" w:rsidRDefault="009614D5">
            <w:pPr>
              <w:spacing w:after="0"/>
              <w:ind w:left="135"/>
              <w:jc w:val="center"/>
            </w:pPr>
          </w:p>
        </w:tc>
        <w:tc>
          <w:tcPr>
            <w:tcW w:w="1872" w:type="dxa"/>
            <w:tcMar>
              <w:top w:w="50" w:type="dxa"/>
              <w:left w:w="100" w:type="dxa"/>
            </w:tcMar>
            <w:vAlign w:val="center"/>
          </w:tcPr>
          <w:p w:rsidR="009614D5" w:rsidRDefault="009614D5">
            <w:pPr>
              <w:spacing w:after="0"/>
              <w:ind w:left="135"/>
              <w:jc w:val="center"/>
            </w:pPr>
          </w:p>
        </w:tc>
        <w:tc>
          <w:tcPr>
            <w:tcW w:w="2240"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/88652724</w:t>
              </w:r>
            </w:hyperlink>
          </w:p>
        </w:tc>
      </w:tr>
      <w:tr w:rsidR="009614D5" w:rsidRPr="004811B6">
        <w:trPr>
          <w:trHeight w:val="144"/>
          <w:tblCellSpacing w:w="20" w:type="nil"/>
        </w:trPr>
        <w:tc>
          <w:tcPr>
            <w:tcW w:w="508" w:type="dxa"/>
            <w:tcMar>
              <w:top w:w="50" w:type="dxa"/>
              <w:left w:w="100" w:type="dxa"/>
            </w:tcMar>
            <w:vAlign w:val="center"/>
          </w:tcPr>
          <w:p w:rsidR="009614D5" w:rsidRDefault="00241AD4">
            <w:pPr>
              <w:spacing w:after="0"/>
            </w:pPr>
            <w:r>
              <w:rPr>
                <w:rFonts w:ascii="Times New Roman" w:hAnsi="Times New Roman"/>
                <w:color w:val="000000"/>
                <w:sz w:val="24"/>
              </w:rPr>
              <w:t>29</w:t>
            </w:r>
          </w:p>
        </w:tc>
        <w:tc>
          <w:tcPr>
            <w:tcW w:w="3168"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Разрушение и изменение горных пород и минералов под действием внешних и внутренних процессов. Формирование рельефа земной поверхности как результат действия внутренних и внешних сил</w:t>
            </w:r>
          </w:p>
        </w:tc>
        <w:tc>
          <w:tcPr>
            <w:tcW w:w="1057"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792" w:type="dxa"/>
            <w:tcMar>
              <w:top w:w="50" w:type="dxa"/>
              <w:left w:w="100" w:type="dxa"/>
            </w:tcMar>
            <w:vAlign w:val="center"/>
          </w:tcPr>
          <w:p w:rsidR="009614D5" w:rsidRDefault="009614D5">
            <w:pPr>
              <w:spacing w:after="0"/>
              <w:ind w:left="135"/>
              <w:jc w:val="center"/>
            </w:pPr>
          </w:p>
        </w:tc>
        <w:tc>
          <w:tcPr>
            <w:tcW w:w="1872" w:type="dxa"/>
            <w:tcMar>
              <w:top w:w="50" w:type="dxa"/>
              <w:left w:w="100" w:type="dxa"/>
            </w:tcMar>
            <w:vAlign w:val="center"/>
          </w:tcPr>
          <w:p w:rsidR="009614D5" w:rsidRDefault="009614D5">
            <w:pPr>
              <w:spacing w:after="0"/>
              <w:ind w:left="135"/>
              <w:jc w:val="center"/>
            </w:pPr>
          </w:p>
        </w:tc>
        <w:tc>
          <w:tcPr>
            <w:tcW w:w="2240"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/88652972</w:t>
              </w:r>
            </w:hyperlink>
          </w:p>
        </w:tc>
      </w:tr>
      <w:tr w:rsidR="009614D5" w:rsidRPr="004811B6">
        <w:trPr>
          <w:trHeight w:val="144"/>
          <w:tblCellSpacing w:w="20" w:type="nil"/>
        </w:trPr>
        <w:tc>
          <w:tcPr>
            <w:tcW w:w="508" w:type="dxa"/>
            <w:tcMar>
              <w:top w:w="50" w:type="dxa"/>
              <w:left w:w="100" w:type="dxa"/>
            </w:tcMar>
            <w:vAlign w:val="center"/>
          </w:tcPr>
          <w:p w:rsidR="009614D5" w:rsidRDefault="00241AD4">
            <w:pPr>
              <w:spacing w:after="0"/>
            </w:pPr>
            <w:r>
              <w:rPr>
                <w:rFonts w:ascii="Times New Roman" w:hAnsi="Times New Roman"/>
                <w:color w:val="000000"/>
                <w:sz w:val="24"/>
              </w:rPr>
              <w:t>30</w:t>
            </w:r>
          </w:p>
        </w:tc>
        <w:tc>
          <w:tcPr>
            <w:tcW w:w="3168"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Рельеф земной поверхности и методы его изучения. Практическая работа "Описание горной системы или равнины по физической карте"</w:t>
            </w:r>
          </w:p>
        </w:tc>
        <w:tc>
          <w:tcPr>
            <w:tcW w:w="1057"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792" w:type="dxa"/>
            <w:tcMar>
              <w:top w:w="50" w:type="dxa"/>
              <w:left w:w="100" w:type="dxa"/>
            </w:tcMar>
            <w:vAlign w:val="center"/>
          </w:tcPr>
          <w:p w:rsidR="009614D5" w:rsidRDefault="009614D5">
            <w:pPr>
              <w:spacing w:after="0"/>
              <w:ind w:left="135"/>
              <w:jc w:val="center"/>
            </w:pPr>
          </w:p>
        </w:tc>
        <w:tc>
          <w:tcPr>
            <w:tcW w:w="1872"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0.5 </w:t>
            </w:r>
          </w:p>
        </w:tc>
        <w:tc>
          <w:tcPr>
            <w:tcW w:w="2240"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/88652</w:t>
              </w:r>
              <w:r>
                <w:rPr>
                  <w:rFonts w:ascii="Times New Roman" w:hAnsi="Times New Roman"/>
                  <w:color w:val="0000FF"/>
                  <w:u w:val="single"/>
                </w:rPr>
                <w:t>bf</w:t>
              </w:r>
              <w:r w:rsidRPr="00D9105A">
                <w:rPr>
                  <w:rFonts w:ascii="Times New Roman" w:hAnsi="Times New Roman"/>
                  <w:color w:val="0000FF"/>
                  <w:u w:val="single"/>
                  <w:lang w:val="ru-RU"/>
                </w:rPr>
                <w:t>2</w:t>
              </w:r>
            </w:hyperlink>
          </w:p>
        </w:tc>
      </w:tr>
      <w:tr w:rsidR="009614D5" w:rsidRPr="004811B6">
        <w:trPr>
          <w:trHeight w:val="144"/>
          <w:tblCellSpacing w:w="20" w:type="nil"/>
        </w:trPr>
        <w:tc>
          <w:tcPr>
            <w:tcW w:w="508" w:type="dxa"/>
            <w:tcMar>
              <w:top w:w="50" w:type="dxa"/>
              <w:left w:w="100" w:type="dxa"/>
            </w:tcMar>
            <w:vAlign w:val="center"/>
          </w:tcPr>
          <w:p w:rsidR="009614D5" w:rsidRDefault="00241AD4">
            <w:pPr>
              <w:spacing w:after="0"/>
            </w:pPr>
            <w:r>
              <w:rPr>
                <w:rFonts w:ascii="Times New Roman" w:hAnsi="Times New Roman"/>
                <w:color w:val="000000"/>
                <w:sz w:val="24"/>
              </w:rPr>
              <w:t>31</w:t>
            </w:r>
          </w:p>
        </w:tc>
        <w:tc>
          <w:tcPr>
            <w:tcW w:w="3168" w:type="dxa"/>
            <w:tcMar>
              <w:top w:w="50" w:type="dxa"/>
              <w:left w:w="100" w:type="dxa"/>
            </w:tcMar>
            <w:vAlign w:val="center"/>
          </w:tcPr>
          <w:p w:rsidR="009614D5" w:rsidRDefault="00241AD4">
            <w:pPr>
              <w:spacing w:after="0"/>
              <w:ind w:left="135"/>
            </w:pPr>
            <w:r>
              <w:rPr>
                <w:rFonts w:ascii="Times New Roman" w:hAnsi="Times New Roman"/>
                <w:color w:val="000000"/>
                <w:sz w:val="24"/>
              </w:rPr>
              <w:t>Человек и литосфера</w:t>
            </w:r>
          </w:p>
        </w:tc>
        <w:tc>
          <w:tcPr>
            <w:tcW w:w="1057"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9614D5" w:rsidRDefault="009614D5">
            <w:pPr>
              <w:spacing w:after="0"/>
              <w:ind w:left="135"/>
              <w:jc w:val="center"/>
            </w:pPr>
          </w:p>
        </w:tc>
        <w:tc>
          <w:tcPr>
            <w:tcW w:w="1872" w:type="dxa"/>
            <w:tcMar>
              <w:top w:w="50" w:type="dxa"/>
              <w:left w:w="100" w:type="dxa"/>
            </w:tcMar>
            <w:vAlign w:val="center"/>
          </w:tcPr>
          <w:p w:rsidR="009614D5" w:rsidRDefault="009614D5">
            <w:pPr>
              <w:spacing w:after="0"/>
              <w:ind w:left="135"/>
              <w:jc w:val="center"/>
            </w:pPr>
          </w:p>
        </w:tc>
        <w:tc>
          <w:tcPr>
            <w:tcW w:w="2240"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/88652</w:t>
              </w:r>
              <w:r>
                <w:rPr>
                  <w:rFonts w:ascii="Times New Roman" w:hAnsi="Times New Roman"/>
                  <w:color w:val="0000FF"/>
                  <w:u w:val="single"/>
                </w:rPr>
                <w:t>d</w:t>
              </w:r>
              <w:r w:rsidRPr="00D9105A">
                <w:rPr>
                  <w:rFonts w:ascii="Times New Roman" w:hAnsi="Times New Roman"/>
                  <w:color w:val="0000FF"/>
                  <w:u w:val="single"/>
                  <w:lang w:val="ru-RU"/>
                </w:rPr>
                <w:t>50</w:t>
              </w:r>
            </w:hyperlink>
          </w:p>
        </w:tc>
      </w:tr>
      <w:tr w:rsidR="009614D5" w:rsidRPr="004811B6">
        <w:trPr>
          <w:trHeight w:val="144"/>
          <w:tblCellSpacing w:w="20" w:type="nil"/>
        </w:trPr>
        <w:tc>
          <w:tcPr>
            <w:tcW w:w="508" w:type="dxa"/>
            <w:tcMar>
              <w:top w:w="50" w:type="dxa"/>
              <w:left w:w="100" w:type="dxa"/>
            </w:tcMar>
            <w:vAlign w:val="center"/>
          </w:tcPr>
          <w:p w:rsidR="009614D5" w:rsidRDefault="00241AD4">
            <w:pPr>
              <w:spacing w:after="0"/>
            </w:pPr>
            <w:r>
              <w:rPr>
                <w:rFonts w:ascii="Times New Roman" w:hAnsi="Times New Roman"/>
                <w:color w:val="000000"/>
                <w:sz w:val="24"/>
              </w:rPr>
              <w:t>32</w:t>
            </w:r>
          </w:p>
        </w:tc>
        <w:tc>
          <w:tcPr>
            <w:tcW w:w="3168"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Рельеф дна Мирового океана. Острова, их типы по происхождению</w:t>
            </w:r>
          </w:p>
        </w:tc>
        <w:tc>
          <w:tcPr>
            <w:tcW w:w="1057"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792" w:type="dxa"/>
            <w:tcMar>
              <w:top w:w="50" w:type="dxa"/>
              <w:left w:w="100" w:type="dxa"/>
            </w:tcMar>
            <w:vAlign w:val="center"/>
          </w:tcPr>
          <w:p w:rsidR="009614D5" w:rsidRDefault="009614D5">
            <w:pPr>
              <w:spacing w:after="0"/>
              <w:ind w:left="135"/>
              <w:jc w:val="center"/>
            </w:pPr>
          </w:p>
        </w:tc>
        <w:tc>
          <w:tcPr>
            <w:tcW w:w="1872" w:type="dxa"/>
            <w:tcMar>
              <w:top w:w="50" w:type="dxa"/>
              <w:left w:w="100" w:type="dxa"/>
            </w:tcMar>
            <w:vAlign w:val="center"/>
          </w:tcPr>
          <w:p w:rsidR="009614D5" w:rsidRDefault="009614D5">
            <w:pPr>
              <w:spacing w:after="0"/>
              <w:ind w:left="135"/>
              <w:jc w:val="center"/>
            </w:pPr>
          </w:p>
        </w:tc>
        <w:tc>
          <w:tcPr>
            <w:tcW w:w="2240"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/88652</w:t>
              </w:r>
              <w:r>
                <w:rPr>
                  <w:rFonts w:ascii="Times New Roman" w:hAnsi="Times New Roman"/>
                  <w:color w:val="0000FF"/>
                  <w:u w:val="single"/>
                </w:rPr>
                <w:t>e</w:t>
              </w:r>
              <w:r w:rsidRPr="00D9105A">
                <w:rPr>
                  <w:rFonts w:ascii="Times New Roman" w:hAnsi="Times New Roman"/>
                  <w:color w:val="0000FF"/>
                  <w:u w:val="single"/>
                  <w:lang w:val="ru-RU"/>
                </w:rPr>
                <w:t>68</w:t>
              </w:r>
            </w:hyperlink>
          </w:p>
        </w:tc>
      </w:tr>
      <w:tr w:rsidR="009614D5">
        <w:trPr>
          <w:trHeight w:val="144"/>
          <w:tblCellSpacing w:w="20" w:type="nil"/>
        </w:trPr>
        <w:tc>
          <w:tcPr>
            <w:tcW w:w="508" w:type="dxa"/>
            <w:tcMar>
              <w:top w:w="50" w:type="dxa"/>
              <w:left w:w="100" w:type="dxa"/>
            </w:tcMar>
            <w:vAlign w:val="center"/>
          </w:tcPr>
          <w:p w:rsidR="009614D5" w:rsidRDefault="00241AD4">
            <w:pPr>
              <w:spacing w:after="0"/>
            </w:pPr>
            <w:r>
              <w:rPr>
                <w:rFonts w:ascii="Times New Roman" w:hAnsi="Times New Roman"/>
                <w:color w:val="000000"/>
                <w:sz w:val="24"/>
              </w:rPr>
              <w:t>33</w:t>
            </w:r>
          </w:p>
        </w:tc>
        <w:tc>
          <w:tcPr>
            <w:tcW w:w="3168"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Резервный урок. Контрольная работа по теме "Литосфера — каменная оболочка Земли"</w:t>
            </w:r>
          </w:p>
        </w:tc>
        <w:tc>
          <w:tcPr>
            <w:tcW w:w="1057"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792"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1 </w:t>
            </w:r>
          </w:p>
        </w:tc>
        <w:tc>
          <w:tcPr>
            <w:tcW w:w="1872" w:type="dxa"/>
            <w:tcMar>
              <w:top w:w="50" w:type="dxa"/>
              <w:left w:w="100" w:type="dxa"/>
            </w:tcMar>
            <w:vAlign w:val="center"/>
          </w:tcPr>
          <w:p w:rsidR="009614D5" w:rsidRDefault="009614D5">
            <w:pPr>
              <w:spacing w:after="0"/>
              <w:ind w:left="135"/>
              <w:jc w:val="center"/>
            </w:pPr>
          </w:p>
        </w:tc>
        <w:tc>
          <w:tcPr>
            <w:tcW w:w="2240" w:type="dxa"/>
            <w:tcMar>
              <w:top w:w="50" w:type="dxa"/>
              <w:left w:w="100" w:type="dxa"/>
            </w:tcMar>
            <w:vAlign w:val="center"/>
          </w:tcPr>
          <w:p w:rsidR="009614D5" w:rsidRDefault="009614D5">
            <w:pPr>
              <w:spacing w:after="0"/>
              <w:ind w:left="135"/>
            </w:pPr>
          </w:p>
        </w:tc>
      </w:tr>
      <w:tr w:rsidR="009614D5" w:rsidRPr="004811B6">
        <w:trPr>
          <w:trHeight w:val="144"/>
          <w:tblCellSpacing w:w="20" w:type="nil"/>
        </w:trPr>
        <w:tc>
          <w:tcPr>
            <w:tcW w:w="508" w:type="dxa"/>
            <w:tcMar>
              <w:top w:w="50" w:type="dxa"/>
              <w:left w:w="100" w:type="dxa"/>
            </w:tcMar>
            <w:vAlign w:val="center"/>
          </w:tcPr>
          <w:p w:rsidR="009614D5" w:rsidRDefault="00241AD4">
            <w:pPr>
              <w:spacing w:after="0"/>
            </w:pPr>
            <w:r>
              <w:rPr>
                <w:rFonts w:ascii="Times New Roman" w:hAnsi="Times New Roman"/>
                <w:color w:val="000000"/>
                <w:sz w:val="24"/>
              </w:rPr>
              <w:t>34</w:t>
            </w:r>
          </w:p>
        </w:tc>
        <w:tc>
          <w:tcPr>
            <w:tcW w:w="3168"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Сезонные изменения. Практическая работа «Анализ результатов фенологических наблюдений и наблюдений за погодой»</w:t>
            </w:r>
          </w:p>
        </w:tc>
        <w:tc>
          <w:tcPr>
            <w:tcW w:w="1057"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792" w:type="dxa"/>
            <w:tcMar>
              <w:top w:w="50" w:type="dxa"/>
              <w:left w:w="100" w:type="dxa"/>
            </w:tcMar>
            <w:vAlign w:val="center"/>
          </w:tcPr>
          <w:p w:rsidR="009614D5" w:rsidRDefault="009614D5">
            <w:pPr>
              <w:spacing w:after="0"/>
              <w:ind w:left="135"/>
              <w:jc w:val="center"/>
            </w:pPr>
          </w:p>
        </w:tc>
        <w:tc>
          <w:tcPr>
            <w:tcW w:w="1872"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0.5 </w:t>
            </w:r>
          </w:p>
        </w:tc>
        <w:tc>
          <w:tcPr>
            <w:tcW w:w="2240"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/88652</w:t>
              </w:r>
              <w:r>
                <w:rPr>
                  <w:rFonts w:ascii="Times New Roman" w:hAnsi="Times New Roman"/>
                  <w:color w:val="0000FF"/>
                  <w:u w:val="single"/>
                </w:rPr>
                <w:t>f</w:t>
              </w:r>
              <w:r w:rsidRPr="00D9105A">
                <w:rPr>
                  <w:rFonts w:ascii="Times New Roman" w:hAnsi="Times New Roman"/>
                  <w:color w:val="0000FF"/>
                  <w:u w:val="single"/>
                  <w:lang w:val="ru-RU"/>
                </w:rPr>
                <w:t>9</w:t>
              </w:r>
              <w:r>
                <w:rPr>
                  <w:rFonts w:ascii="Times New Roman" w:hAnsi="Times New Roman"/>
                  <w:color w:val="0000FF"/>
                  <w:u w:val="single"/>
                </w:rPr>
                <w:t>e</w:t>
              </w:r>
            </w:hyperlink>
          </w:p>
        </w:tc>
      </w:tr>
      <w:tr w:rsidR="009614D5">
        <w:trPr>
          <w:trHeight w:val="144"/>
          <w:tblCellSpacing w:w="20" w:type="nil"/>
        </w:trPr>
        <w:tc>
          <w:tcPr>
            <w:tcW w:w="0" w:type="auto"/>
            <w:gridSpan w:val="2"/>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lastRenderedPageBreak/>
              <w:t>ОБЩЕЕ КОЛИЧЕСТВО ЧАСОВ ПО ПРОГРАММЕ</w:t>
            </w:r>
          </w:p>
        </w:tc>
        <w:tc>
          <w:tcPr>
            <w:tcW w:w="1661"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34 </w:t>
            </w:r>
          </w:p>
        </w:tc>
        <w:tc>
          <w:tcPr>
            <w:tcW w:w="1792"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3 </w:t>
            </w:r>
          </w:p>
        </w:tc>
        <w:tc>
          <w:tcPr>
            <w:tcW w:w="1872"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5 </w:t>
            </w:r>
          </w:p>
        </w:tc>
        <w:tc>
          <w:tcPr>
            <w:tcW w:w="0" w:type="auto"/>
            <w:tcMar>
              <w:top w:w="50" w:type="dxa"/>
              <w:left w:w="100" w:type="dxa"/>
            </w:tcMar>
            <w:vAlign w:val="center"/>
          </w:tcPr>
          <w:p w:rsidR="009614D5" w:rsidRDefault="009614D5"/>
        </w:tc>
      </w:tr>
    </w:tbl>
    <w:p w:rsidR="009614D5" w:rsidRDefault="009614D5">
      <w:pPr>
        <w:sectPr w:rsidR="009614D5">
          <w:pgSz w:w="16383" w:h="11906" w:orient="landscape"/>
          <w:pgMar w:top="1134" w:right="850" w:bottom="1134" w:left="1701" w:header="720" w:footer="720" w:gutter="0"/>
          <w:cols w:space="720"/>
        </w:sectPr>
      </w:pPr>
    </w:p>
    <w:p w:rsidR="009614D5" w:rsidRDefault="00241AD4">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71"/>
        <w:gridCol w:w="4378"/>
        <w:gridCol w:w="1560"/>
        <w:gridCol w:w="1841"/>
        <w:gridCol w:w="1910"/>
        <w:gridCol w:w="3380"/>
      </w:tblGrid>
      <w:tr w:rsidR="009614D5">
        <w:trPr>
          <w:trHeight w:val="144"/>
          <w:tblCellSpacing w:w="20" w:type="nil"/>
        </w:trPr>
        <w:tc>
          <w:tcPr>
            <w:tcW w:w="508" w:type="dxa"/>
            <w:vMerge w:val="restart"/>
            <w:tcMar>
              <w:top w:w="50" w:type="dxa"/>
              <w:left w:w="100" w:type="dxa"/>
            </w:tcMar>
            <w:vAlign w:val="center"/>
          </w:tcPr>
          <w:p w:rsidR="009614D5" w:rsidRDefault="00241AD4">
            <w:pPr>
              <w:spacing w:after="0"/>
              <w:ind w:left="135"/>
            </w:pPr>
            <w:r>
              <w:rPr>
                <w:rFonts w:ascii="Times New Roman" w:hAnsi="Times New Roman"/>
                <w:b/>
                <w:color w:val="000000"/>
                <w:sz w:val="24"/>
              </w:rPr>
              <w:t xml:space="preserve">№ п/п </w:t>
            </w:r>
          </w:p>
          <w:p w:rsidR="009614D5" w:rsidRDefault="009614D5">
            <w:pPr>
              <w:spacing w:after="0"/>
              <w:ind w:left="135"/>
            </w:pPr>
          </w:p>
        </w:tc>
        <w:tc>
          <w:tcPr>
            <w:tcW w:w="3168" w:type="dxa"/>
            <w:vMerge w:val="restart"/>
            <w:tcMar>
              <w:top w:w="50" w:type="dxa"/>
              <w:left w:w="100" w:type="dxa"/>
            </w:tcMar>
            <w:vAlign w:val="center"/>
          </w:tcPr>
          <w:p w:rsidR="009614D5" w:rsidRDefault="00241AD4">
            <w:pPr>
              <w:spacing w:after="0"/>
              <w:ind w:left="135"/>
            </w:pPr>
            <w:r>
              <w:rPr>
                <w:rFonts w:ascii="Times New Roman" w:hAnsi="Times New Roman"/>
                <w:b/>
                <w:color w:val="000000"/>
                <w:sz w:val="24"/>
              </w:rPr>
              <w:t xml:space="preserve">Тема урока </w:t>
            </w:r>
          </w:p>
          <w:p w:rsidR="009614D5" w:rsidRDefault="009614D5">
            <w:pPr>
              <w:spacing w:after="0"/>
              <w:ind w:left="135"/>
            </w:pPr>
          </w:p>
        </w:tc>
        <w:tc>
          <w:tcPr>
            <w:tcW w:w="0" w:type="auto"/>
            <w:gridSpan w:val="3"/>
            <w:tcMar>
              <w:top w:w="50" w:type="dxa"/>
              <w:left w:w="100" w:type="dxa"/>
            </w:tcMar>
            <w:vAlign w:val="center"/>
          </w:tcPr>
          <w:p w:rsidR="009614D5" w:rsidRDefault="00241AD4">
            <w:pPr>
              <w:spacing w:after="0"/>
            </w:pPr>
            <w:r>
              <w:rPr>
                <w:rFonts w:ascii="Times New Roman" w:hAnsi="Times New Roman"/>
                <w:b/>
                <w:color w:val="000000"/>
                <w:sz w:val="24"/>
              </w:rPr>
              <w:t>Количество часов</w:t>
            </w:r>
          </w:p>
        </w:tc>
        <w:tc>
          <w:tcPr>
            <w:tcW w:w="2240" w:type="dxa"/>
            <w:vMerge w:val="restart"/>
            <w:tcMar>
              <w:top w:w="50" w:type="dxa"/>
              <w:left w:w="100" w:type="dxa"/>
            </w:tcMar>
            <w:vAlign w:val="center"/>
          </w:tcPr>
          <w:p w:rsidR="009614D5" w:rsidRDefault="00241AD4">
            <w:pPr>
              <w:spacing w:after="0"/>
              <w:ind w:left="135"/>
            </w:pPr>
            <w:r>
              <w:rPr>
                <w:rFonts w:ascii="Times New Roman" w:hAnsi="Times New Roman"/>
                <w:b/>
                <w:color w:val="000000"/>
                <w:sz w:val="24"/>
              </w:rPr>
              <w:t xml:space="preserve">Электронные цифровые образовательные ресурсы </w:t>
            </w:r>
          </w:p>
          <w:p w:rsidR="009614D5" w:rsidRDefault="009614D5">
            <w:pPr>
              <w:spacing w:after="0"/>
              <w:ind w:left="135"/>
            </w:pPr>
          </w:p>
        </w:tc>
      </w:tr>
      <w:tr w:rsidR="009614D5">
        <w:trPr>
          <w:trHeight w:val="144"/>
          <w:tblCellSpacing w:w="20" w:type="nil"/>
        </w:trPr>
        <w:tc>
          <w:tcPr>
            <w:tcW w:w="0" w:type="auto"/>
            <w:vMerge/>
            <w:tcBorders>
              <w:top w:val="nil"/>
            </w:tcBorders>
            <w:tcMar>
              <w:top w:w="50" w:type="dxa"/>
              <w:left w:w="100" w:type="dxa"/>
            </w:tcMar>
          </w:tcPr>
          <w:p w:rsidR="009614D5" w:rsidRDefault="009614D5"/>
        </w:tc>
        <w:tc>
          <w:tcPr>
            <w:tcW w:w="0" w:type="auto"/>
            <w:vMerge/>
            <w:tcBorders>
              <w:top w:val="nil"/>
            </w:tcBorders>
            <w:tcMar>
              <w:top w:w="50" w:type="dxa"/>
              <w:left w:w="100" w:type="dxa"/>
            </w:tcMar>
          </w:tcPr>
          <w:p w:rsidR="009614D5" w:rsidRDefault="009614D5"/>
        </w:tc>
        <w:tc>
          <w:tcPr>
            <w:tcW w:w="1057" w:type="dxa"/>
            <w:tcMar>
              <w:top w:w="50" w:type="dxa"/>
              <w:left w:w="100" w:type="dxa"/>
            </w:tcMar>
            <w:vAlign w:val="center"/>
          </w:tcPr>
          <w:p w:rsidR="009614D5" w:rsidRDefault="00241AD4">
            <w:pPr>
              <w:spacing w:after="0"/>
              <w:ind w:left="135"/>
            </w:pPr>
            <w:r>
              <w:rPr>
                <w:rFonts w:ascii="Times New Roman" w:hAnsi="Times New Roman"/>
                <w:b/>
                <w:color w:val="000000"/>
                <w:sz w:val="24"/>
              </w:rPr>
              <w:t xml:space="preserve">Всего </w:t>
            </w:r>
          </w:p>
          <w:p w:rsidR="009614D5" w:rsidRDefault="009614D5">
            <w:pPr>
              <w:spacing w:after="0"/>
              <w:ind w:left="135"/>
            </w:pPr>
          </w:p>
        </w:tc>
        <w:tc>
          <w:tcPr>
            <w:tcW w:w="1792" w:type="dxa"/>
            <w:tcMar>
              <w:top w:w="50" w:type="dxa"/>
              <w:left w:w="100" w:type="dxa"/>
            </w:tcMar>
            <w:vAlign w:val="center"/>
          </w:tcPr>
          <w:p w:rsidR="009614D5" w:rsidRDefault="00241AD4">
            <w:pPr>
              <w:spacing w:after="0"/>
              <w:ind w:left="135"/>
            </w:pPr>
            <w:r>
              <w:rPr>
                <w:rFonts w:ascii="Times New Roman" w:hAnsi="Times New Roman"/>
                <w:b/>
                <w:color w:val="000000"/>
                <w:sz w:val="24"/>
              </w:rPr>
              <w:t xml:space="preserve">Контрольные работы </w:t>
            </w:r>
          </w:p>
          <w:p w:rsidR="009614D5" w:rsidRDefault="009614D5">
            <w:pPr>
              <w:spacing w:after="0"/>
              <w:ind w:left="135"/>
            </w:pPr>
          </w:p>
        </w:tc>
        <w:tc>
          <w:tcPr>
            <w:tcW w:w="1872" w:type="dxa"/>
            <w:tcMar>
              <w:top w:w="50" w:type="dxa"/>
              <w:left w:w="100" w:type="dxa"/>
            </w:tcMar>
            <w:vAlign w:val="center"/>
          </w:tcPr>
          <w:p w:rsidR="009614D5" w:rsidRDefault="00241AD4">
            <w:pPr>
              <w:spacing w:after="0"/>
              <w:ind w:left="135"/>
            </w:pPr>
            <w:r>
              <w:rPr>
                <w:rFonts w:ascii="Times New Roman" w:hAnsi="Times New Roman"/>
                <w:b/>
                <w:color w:val="000000"/>
                <w:sz w:val="24"/>
              </w:rPr>
              <w:t xml:space="preserve">Практические работы </w:t>
            </w:r>
          </w:p>
          <w:p w:rsidR="009614D5" w:rsidRDefault="009614D5">
            <w:pPr>
              <w:spacing w:after="0"/>
              <w:ind w:left="135"/>
            </w:pPr>
          </w:p>
        </w:tc>
        <w:tc>
          <w:tcPr>
            <w:tcW w:w="0" w:type="auto"/>
            <w:vMerge/>
            <w:tcBorders>
              <w:top w:val="nil"/>
            </w:tcBorders>
            <w:tcMar>
              <w:top w:w="50" w:type="dxa"/>
              <w:left w:w="100" w:type="dxa"/>
            </w:tcMar>
          </w:tcPr>
          <w:p w:rsidR="009614D5" w:rsidRDefault="009614D5"/>
        </w:tc>
      </w:tr>
      <w:tr w:rsidR="009614D5" w:rsidRPr="004811B6">
        <w:trPr>
          <w:trHeight w:val="144"/>
          <w:tblCellSpacing w:w="20" w:type="nil"/>
        </w:trPr>
        <w:tc>
          <w:tcPr>
            <w:tcW w:w="508" w:type="dxa"/>
            <w:tcMar>
              <w:top w:w="50" w:type="dxa"/>
              <w:left w:w="100" w:type="dxa"/>
            </w:tcMar>
            <w:vAlign w:val="center"/>
          </w:tcPr>
          <w:p w:rsidR="009614D5" w:rsidRDefault="00241AD4">
            <w:pPr>
              <w:spacing w:after="0"/>
            </w:pPr>
            <w:r>
              <w:rPr>
                <w:rFonts w:ascii="Times New Roman" w:hAnsi="Times New Roman"/>
                <w:color w:val="000000"/>
                <w:sz w:val="24"/>
              </w:rPr>
              <w:t>1</w:t>
            </w:r>
          </w:p>
        </w:tc>
        <w:tc>
          <w:tcPr>
            <w:tcW w:w="3168" w:type="dxa"/>
            <w:tcMar>
              <w:top w:w="50" w:type="dxa"/>
              <w:left w:w="100" w:type="dxa"/>
            </w:tcMar>
            <w:vAlign w:val="center"/>
          </w:tcPr>
          <w:p w:rsidR="009614D5" w:rsidRDefault="00241AD4">
            <w:pPr>
              <w:spacing w:after="0"/>
              <w:ind w:left="135"/>
            </w:pPr>
            <w:r w:rsidRPr="00D9105A">
              <w:rPr>
                <w:rFonts w:ascii="Times New Roman" w:hAnsi="Times New Roman"/>
                <w:color w:val="000000"/>
                <w:sz w:val="24"/>
                <w:lang w:val="ru-RU"/>
              </w:rPr>
              <w:t xml:space="preserve">Гидросфера и методы её изучения. Части гидросферы. Мировой круговорот воды. </w:t>
            </w:r>
            <w:r>
              <w:rPr>
                <w:rFonts w:ascii="Times New Roman" w:hAnsi="Times New Roman"/>
                <w:color w:val="000000"/>
                <w:sz w:val="24"/>
              </w:rPr>
              <w:t>Значение гидросферы</w:t>
            </w:r>
          </w:p>
        </w:tc>
        <w:tc>
          <w:tcPr>
            <w:tcW w:w="1057"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9614D5" w:rsidRDefault="009614D5">
            <w:pPr>
              <w:spacing w:after="0"/>
              <w:ind w:left="135"/>
              <w:jc w:val="center"/>
            </w:pPr>
          </w:p>
        </w:tc>
        <w:tc>
          <w:tcPr>
            <w:tcW w:w="1872" w:type="dxa"/>
            <w:tcMar>
              <w:top w:w="50" w:type="dxa"/>
              <w:left w:w="100" w:type="dxa"/>
            </w:tcMar>
            <w:vAlign w:val="center"/>
          </w:tcPr>
          <w:p w:rsidR="009614D5" w:rsidRDefault="009614D5">
            <w:pPr>
              <w:spacing w:after="0"/>
              <w:ind w:left="135"/>
              <w:jc w:val="center"/>
            </w:pPr>
          </w:p>
        </w:tc>
        <w:tc>
          <w:tcPr>
            <w:tcW w:w="2240"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Билиотека ЦОК </w:t>
            </w:r>
            <w:hyperlink r:id="rId88">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/886530</w:t>
              </w:r>
              <w:r>
                <w:rPr>
                  <w:rFonts w:ascii="Times New Roman" w:hAnsi="Times New Roman"/>
                  <w:color w:val="0000FF"/>
                  <w:u w:val="single"/>
                </w:rPr>
                <w:t>d</w:t>
              </w:r>
              <w:r w:rsidRPr="00D9105A">
                <w:rPr>
                  <w:rFonts w:ascii="Times New Roman" w:hAnsi="Times New Roman"/>
                  <w:color w:val="0000FF"/>
                  <w:u w:val="single"/>
                  <w:lang w:val="ru-RU"/>
                </w:rPr>
                <w:t>4</w:t>
              </w:r>
            </w:hyperlink>
          </w:p>
        </w:tc>
      </w:tr>
      <w:tr w:rsidR="009614D5" w:rsidRPr="004811B6">
        <w:trPr>
          <w:trHeight w:val="144"/>
          <w:tblCellSpacing w:w="20" w:type="nil"/>
        </w:trPr>
        <w:tc>
          <w:tcPr>
            <w:tcW w:w="508" w:type="dxa"/>
            <w:tcMar>
              <w:top w:w="50" w:type="dxa"/>
              <w:left w:w="100" w:type="dxa"/>
            </w:tcMar>
            <w:vAlign w:val="center"/>
          </w:tcPr>
          <w:p w:rsidR="009614D5" w:rsidRDefault="00241AD4">
            <w:pPr>
              <w:spacing w:after="0"/>
            </w:pPr>
            <w:r>
              <w:rPr>
                <w:rFonts w:ascii="Times New Roman" w:hAnsi="Times New Roman"/>
                <w:color w:val="000000"/>
                <w:sz w:val="24"/>
              </w:rPr>
              <w:t>2</w:t>
            </w:r>
          </w:p>
        </w:tc>
        <w:tc>
          <w:tcPr>
            <w:tcW w:w="3168" w:type="dxa"/>
            <w:tcMar>
              <w:top w:w="50" w:type="dxa"/>
              <w:left w:w="100" w:type="dxa"/>
            </w:tcMar>
            <w:vAlign w:val="center"/>
          </w:tcPr>
          <w:p w:rsidR="009614D5" w:rsidRDefault="00241AD4">
            <w:pPr>
              <w:spacing w:after="0"/>
              <w:ind w:left="135"/>
            </w:pPr>
            <w:r w:rsidRPr="00D9105A">
              <w:rPr>
                <w:rFonts w:ascii="Times New Roman" w:hAnsi="Times New Roman"/>
                <w:color w:val="000000"/>
                <w:sz w:val="24"/>
                <w:lang w:val="ru-RU"/>
              </w:rPr>
              <w:t xml:space="preserve">Исследования вод Мирового океана. Профессия океанолог. Солёность и температура океанических вод. </w:t>
            </w:r>
            <w:r>
              <w:rPr>
                <w:rFonts w:ascii="Times New Roman" w:hAnsi="Times New Roman"/>
                <w:color w:val="000000"/>
                <w:sz w:val="24"/>
              </w:rPr>
              <w:t>Океанические течения</w:t>
            </w:r>
          </w:p>
        </w:tc>
        <w:tc>
          <w:tcPr>
            <w:tcW w:w="1057"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9614D5" w:rsidRDefault="009614D5">
            <w:pPr>
              <w:spacing w:after="0"/>
              <w:ind w:left="135"/>
              <w:jc w:val="center"/>
            </w:pPr>
          </w:p>
        </w:tc>
        <w:tc>
          <w:tcPr>
            <w:tcW w:w="1872" w:type="dxa"/>
            <w:tcMar>
              <w:top w:w="50" w:type="dxa"/>
              <w:left w:w="100" w:type="dxa"/>
            </w:tcMar>
            <w:vAlign w:val="center"/>
          </w:tcPr>
          <w:p w:rsidR="009614D5" w:rsidRDefault="009614D5">
            <w:pPr>
              <w:spacing w:after="0"/>
              <w:ind w:left="135"/>
              <w:jc w:val="center"/>
            </w:pPr>
          </w:p>
        </w:tc>
        <w:tc>
          <w:tcPr>
            <w:tcW w:w="2240"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Билиотека ЦОК </w:t>
            </w:r>
            <w:hyperlink r:id="rId89">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/886531</w:t>
              </w:r>
              <w:r>
                <w:rPr>
                  <w:rFonts w:ascii="Times New Roman" w:hAnsi="Times New Roman"/>
                  <w:color w:val="0000FF"/>
                  <w:u w:val="single"/>
                </w:rPr>
                <w:t>ec</w:t>
              </w:r>
            </w:hyperlink>
          </w:p>
        </w:tc>
      </w:tr>
      <w:tr w:rsidR="009614D5" w:rsidRPr="004811B6">
        <w:trPr>
          <w:trHeight w:val="144"/>
          <w:tblCellSpacing w:w="20" w:type="nil"/>
        </w:trPr>
        <w:tc>
          <w:tcPr>
            <w:tcW w:w="508" w:type="dxa"/>
            <w:tcMar>
              <w:top w:w="50" w:type="dxa"/>
              <w:left w:w="100" w:type="dxa"/>
            </w:tcMar>
            <w:vAlign w:val="center"/>
          </w:tcPr>
          <w:p w:rsidR="009614D5" w:rsidRDefault="00241AD4">
            <w:pPr>
              <w:spacing w:after="0"/>
            </w:pPr>
            <w:r>
              <w:rPr>
                <w:rFonts w:ascii="Times New Roman" w:hAnsi="Times New Roman"/>
                <w:color w:val="000000"/>
                <w:sz w:val="24"/>
              </w:rPr>
              <w:t>3</w:t>
            </w:r>
          </w:p>
        </w:tc>
        <w:tc>
          <w:tcPr>
            <w:tcW w:w="3168"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Мировой океан и его части</w:t>
            </w:r>
          </w:p>
        </w:tc>
        <w:tc>
          <w:tcPr>
            <w:tcW w:w="1057"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792" w:type="dxa"/>
            <w:tcMar>
              <w:top w:w="50" w:type="dxa"/>
              <w:left w:w="100" w:type="dxa"/>
            </w:tcMar>
            <w:vAlign w:val="center"/>
          </w:tcPr>
          <w:p w:rsidR="009614D5" w:rsidRDefault="009614D5">
            <w:pPr>
              <w:spacing w:after="0"/>
              <w:ind w:left="135"/>
              <w:jc w:val="center"/>
            </w:pPr>
          </w:p>
        </w:tc>
        <w:tc>
          <w:tcPr>
            <w:tcW w:w="1872" w:type="dxa"/>
            <w:tcMar>
              <w:top w:w="50" w:type="dxa"/>
              <w:left w:w="100" w:type="dxa"/>
            </w:tcMar>
            <w:vAlign w:val="center"/>
          </w:tcPr>
          <w:p w:rsidR="009614D5" w:rsidRDefault="009614D5">
            <w:pPr>
              <w:spacing w:after="0"/>
              <w:ind w:left="135"/>
              <w:jc w:val="center"/>
            </w:pPr>
          </w:p>
        </w:tc>
        <w:tc>
          <w:tcPr>
            <w:tcW w:w="2240"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Билиотека ЦОК </w:t>
            </w:r>
            <w:hyperlink r:id="rId90">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/88653502</w:t>
              </w:r>
            </w:hyperlink>
          </w:p>
        </w:tc>
      </w:tr>
      <w:tr w:rsidR="009614D5" w:rsidRPr="004811B6">
        <w:trPr>
          <w:trHeight w:val="144"/>
          <w:tblCellSpacing w:w="20" w:type="nil"/>
        </w:trPr>
        <w:tc>
          <w:tcPr>
            <w:tcW w:w="508" w:type="dxa"/>
            <w:tcMar>
              <w:top w:w="50" w:type="dxa"/>
              <w:left w:w="100" w:type="dxa"/>
            </w:tcMar>
            <w:vAlign w:val="center"/>
          </w:tcPr>
          <w:p w:rsidR="009614D5" w:rsidRDefault="00241AD4">
            <w:pPr>
              <w:spacing w:after="0"/>
            </w:pPr>
            <w:r>
              <w:rPr>
                <w:rFonts w:ascii="Times New Roman" w:hAnsi="Times New Roman"/>
                <w:color w:val="000000"/>
                <w:sz w:val="24"/>
              </w:rPr>
              <w:t>4</w:t>
            </w:r>
          </w:p>
        </w:tc>
        <w:tc>
          <w:tcPr>
            <w:tcW w:w="3168" w:type="dxa"/>
            <w:tcMar>
              <w:top w:w="50" w:type="dxa"/>
              <w:left w:w="100" w:type="dxa"/>
            </w:tcMar>
            <w:vAlign w:val="center"/>
          </w:tcPr>
          <w:p w:rsidR="009614D5" w:rsidRDefault="00241AD4">
            <w:pPr>
              <w:spacing w:after="0"/>
              <w:ind w:left="135"/>
            </w:pPr>
            <w:r w:rsidRPr="00D9105A">
              <w:rPr>
                <w:rFonts w:ascii="Times New Roman" w:hAnsi="Times New Roman"/>
                <w:color w:val="000000"/>
                <w:sz w:val="24"/>
                <w:lang w:val="ru-RU"/>
              </w:rPr>
              <w:t xml:space="preserve">Движения вод Мирового океана. Стихийные явления в Мировом океане. </w:t>
            </w:r>
            <w:r>
              <w:rPr>
                <w:rFonts w:ascii="Times New Roman" w:hAnsi="Times New Roman"/>
                <w:color w:val="000000"/>
                <w:sz w:val="24"/>
              </w:rPr>
              <w:t>Способы изучения и наблюдения за загрязнением вод Мирового океана</w:t>
            </w:r>
          </w:p>
        </w:tc>
        <w:tc>
          <w:tcPr>
            <w:tcW w:w="1057"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9614D5" w:rsidRDefault="009614D5">
            <w:pPr>
              <w:spacing w:after="0"/>
              <w:ind w:left="135"/>
              <w:jc w:val="center"/>
            </w:pPr>
          </w:p>
        </w:tc>
        <w:tc>
          <w:tcPr>
            <w:tcW w:w="1872" w:type="dxa"/>
            <w:tcMar>
              <w:top w:w="50" w:type="dxa"/>
              <w:left w:w="100" w:type="dxa"/>
            </w:tcMar>
            <w:vAlign w:val="center"/>
          </w:tcPr>
          <w:p w:rsidR="009614D5" w:rsidRDefault="009614D5">
            <w:pPr>
              <w:spacing w:after="0"/>
              <w:ind w:left="135"/>
              <w:jc w:val="center"/>
            </w:pPr>
          </w:p>
        </w:tc>
        <w:tc>
          <w:tcPr>
            <w:tcW w:w="2240"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Билиотека ЦОК </w:t>
            </w:r>
            <w:hyperlink r:id="rId91">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/886536</w:t>
              </w:r>
              <w:r>
                <w:rPr>
                  <w:rFonts w:ascii="Times New Roman" w:hAnsi="Times New Roman"/>
                  <w:color w:val="0000FF"/>
                  <w:u w:val="single"/>
                </w:rPr>
                <w:t>e</w:t>
              </w:r>
              <w:r w:rsidRPr="00D9105A">
                <w:rPr>
                  <w:rFonts w:ascii="Times New Roman" w:hAnsi="Times New Roman"/>
                  <w:color w:val="0000FF"/>
                  <w:u w:val="single"/>
                  <w:lang w:val="ru-RU"/>
                </w:rPr>
                <w:t>2</w:t>
              </w:r>
            </w:hyperlink>
          </w:p>
        </w:tc>
      </w:tr>
      <w:tr w:rsidR="009614D5" w:rsidRPr="004811B6">
        <w:trPr>
          <w:trHeight w:val="144"/>
          <w:tblCellSpacing w:w="20" w:type="nil"/>
        </w:trPr>
        <w:tc>
          <w:tcPr>
            <w:tcW w:w="508" w:type="dxa"/>
            <w:tcMar>
              <w:top w:w="50" w:type="dxa"/>
              <w:left w:w="100" w:type="dxa"/>
            </w:tcMar>
            <w:vAlign w:val="center"/>
          </w:tcPr>
          <w:p w:rsidR="009614D5" w:rsidRDefault="00241AD4">
            <w:pPr>
              <w:spacing w:after="0"/>
            </w:pPr>
            <w:r>
              <w:rPr>
                <w:rFonts w:ascii="Times New Roman" w:hAnsi="Times New Roman"/>
                <w:color w:val="000000"/>
                <w:sz w:val="24"/>
              </w:rPr>
              <w:t>5</w:t>
            </w:r>
          </w:p>
        </w:tc>
        <w:tc>
          <w:tcPr>
            <w:tcW w:w="3168"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Воды суши. Способы изображения внутренних вод на картах. Реки. Практическая работа "Сравнение двух рек (России и мира) по заданным признакам"</w:t>
            </w:r>
          </w:p>
        </w:tc>
        <w:tc>
          <w:tcPr>
            <w:tcW w:w="1057"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792" w:type="dxa"/>
            <w:tcMar>
              <w:top w:w="50" w:type="dxa"/>
              <w:left w:w="100" w:type="dxa"/>
            </w:tcMar>
            <w:vAlign w:val="center"/>
          </w:tcPr>
          <w:p w:rsidR="009614D5" w:rsidRDefault="009614D5">
            <w:pPr>
              <w:spacing w:after="0"/>
              <w:ind w:left="135"/>
              <w:jc w:val="center"/>
            </w:pPr>
          </w:p>
        </w:tc>
        <w:tc>
          <w:tcPr>
            <w:tcW w:w="1872"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0.5 </w:t>
            </w:r>
          </w:p>
        </w:tc>
        <w:tc>
          <w:tcPr>
            <w:tcW w:w="2240"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Билиотека ЦОК </w:t>
            </w:r>
            <w:hyperlink r:id="rId92">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/88653994</w:t>
              </w:r>
            </w:hyperlink>
          </w:p>
        </w:tc>
      </w:tr>
      <w:tr w:rsidR="009614D5" w:rsidRPr="004811B6">
        <w:trPr>
          <w:trHeight w:val="144"/>
          <w:tblCellSpacing w:w="20" w:type="nil"/>
        </w:trPr>
        <w:tc>
          <w:tcPr>
            <w:tcW w:w="508" w:type="dxa"/>
            <w:tcMar>
              <w:top w:w="50" w:type="dxa"/>
              <w:left w:w="100" w:type="dxa"/>
            </w:tcMar>
            <w:vAlign w:val="center"/>
          </w:tcPr>
          <w:p w:rsidR="009614D5" w:rsidRDefault="00241AD4">
            <w:pPr>
              <w:spacing w:after="0"/>
            </w:pPr>
            <w:r>
              <w:rPr>
                <w:rFonts w:ascii="Times New Roman" w:hAnsi="Times New Roman"/>
                <w:color w:val="000000"/>
                <w:sz w:val="24"/>
              </w:rPr>
              <w:t>6</w:t>
            </w:r>
          </w:p>
        </w:tc>
        <w:tc>
          <w:tcPr>
            <w:tcW w:w="3168"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Озёра. Профессия гидролог. Практическая работа "Характеристика одного из крупнейших озёр России по плану в форме презентации"</w:t>
            </w:r>
          </w:p>
        </w:tc>
        <w:tc>
          <w:tcPr>
            <w:tcW w:w="1057"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792" w:type="dxa"/>
            <w:tcMar>
              <w:top w:w="50" w:type="dxa"/>
              <w:left w:w="100" w:type="dxa"/>
            </w:tcMar>
            <w:vAlign w:val="center"/>
          </w:tcPr>
          <w:p w:rsidR="009614D5" w:rsidRDefault="009614D5">
            <w:pPr>
              <w:spacing w:after="0"/>
              <w:ind w:left="135"/>
              <w:jc w:val="center"/>
            </w:pPr>
          </w:p>
        </w:tc>
        <w:tc>
          <w:tcPr>
            <w:tcW w:w="1872"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0.5 </w:t>
            </w:r>
          </w:p>
        </w:tc>
        <w:tc>
          <w:tcPr>
            <w:tcW w:w="2240"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Билиотека ЦОК </w:t>
            </w:r>
            <w:hyperlink r:id="rId93">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/88653</w:t>
              </w:r>
              <w:r>
                <w:rPr>
                  <w:rFonts w:ascii="Times New Roman" w:hAnsi="Times New Roman"/>
                  <w:color w:val="0000FF"/>
                  <w:u w:val="single"/>
                </w:rPr>
                <w:t>b</w:t>
              </w:r>
              <w:r w:rsidRPr="00D9105A">
                <w:rPr>
                  <w:rFonts w:ascii="Times New Roman" w:hAnsi="Times New Roman"/>
                  <w:color w:val="0000FF"/>
                  <w:u w:val="single"/>
                  <w:lang w:val="ru-RU"/>
                </w:rPr>
                <w:t>2</w:t>
              </w:r>
              <w:r>
                <w:rPr>
                  <w:rFonts w:ascii="Times New Roman" w:hAnsi="Times New Roman"/>
                  <w:color w:val="0000FF"/>
                  <w:u w:val="single"/>
                </w:rPr>
                <w:t>e</w:t>
              </w:r>
            </w:hyperlink>
          </w:p>
        </w:tc>
      </w:tr>
      <w:tr w:rsidR="009614D5" w:rsidRPr="004811B6">
        <w:trPr>
          <w:trHeight w:val="144"/>
          <w:tblCellSpacing w:w="20" w:type="nil"/>
        </w:trPr>
        <w:tc>
          <w:tcPr>
            <w:tcW w:w="508" w:type="dxa"/>
            <w:tcMar>
              <w:top w:w="50" w:type="dxa"/>
              <w:left w:w="100" w:type="dxa"/>
            </w:tcMar>
            <w:vAlign w:val="center"/>
          </w:tcPr>
          <w:p w:rsidR="009614D5" w:rsidRDefault="00241AD4">
            <w:pPr>
              <w:spacing w:after="0"/>
            </w:pPr>
            <w:r>
              <w:rPr>
                <w:rFonts w:ascii="Times New Roman" w:hAnsi="Times New Roman"/>
                <w:color w:val="000000"/>
                <w:sz w:val="24"/>
              </w:rPr>
              <w:lastRenderedPageBreak/>
              <w:t>7</w:t>
            </w:r>
          </w:p>
        </w:tc>
        <w:tc>
          <w:tcPr>
            <w:tcW w:w="3168" w:type="dxa"/>
            <w:tcMar>
              <w:top w:w="50" w:type="dxa"/>
              <w:left w:w="100" w:type="dxa"/>
            </w:tcMar>
            <w:vAlign w:val="center"/>
          </w:tcPr>
          <w:p w:rsidR="009614D5" w:rsidRDefault="00241AD4">
            <w:pPr>
              <w:spacing w:after="0"/>
              <w:ind w:left="135"/>
            </w:pPr>
            <w:r w:rsidRPr="00D9105A">
              <w:rPr>
                <w:rFonts w:ascii="Times New Roman" w:hAnsi="Times New Roman"/>
                <w:color w:val="000000"/>
                <w:sz w:val="24"/>
                <w:lang w:val="ru-RU"/>
              </w:rPr>
              <w:t xml:space="preserve">Подземные воды, их происхождение, условия залегания и использования. </w:t>
            </w:r>
            <w:r>
              <w:rPr>
                <w:rFonts w:ascii="Times New Roman" w:hAnsi="Times New Roman"/>
                <w:color w:val="000000"/>
                <w:sz w:val="24"/>
              </w:rPr>
              <w:t>Минеральные источники</w:t>
            </w:r>
          </w:p>
        </w:tc>
        <w:tc>
          <w:tcPr>
            <w:tcW w:w="1057"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9614D5" w:rsidRDefault="009614D5">
            <w:pPr>
              <w:spacing w:after="0"/>
              <w:ind w:left="135"/>
              <w:jc w:val="center"/>
            </w:pPr>
          </w:p>
        </w:tc>
        <w:tc>
          <w:tcPr>
            <w:tcW w:w="1872" w:type="dxa"/>
            <w:tcMar>
              <w:top w:w="50" w:type="dxa"/>
              <w:left w:w="100" w:type="dxa"/>
            </w:tcMar>
            <w:vAlign w:val="center"/>
          </w:tcPr>
          <w:p w:rsidR="009614D5" w:rsidRDefault="009614D5">
            <w:pPr>
              <w:spacing w:after="0"/>
              <w:ind w:left="135"/>
              <w:jc w:val="center"/>
            </w:pPr>
          </w:p>
        </w:tc>
        <w:tc>
          <w:tcPr>
            <w:tcW w:w="2240"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Билиотека ЦОК </w:t>
            </w:r>
            <w:hyperlink r:id="rId94">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/88653</w:t>
              </w:r>
              <w:r>
                <w:rPr>
                  <w:rFonts w:ascii="Times New Roman" w:hAnsi="Times New Roman"/>
                  <w:color w:val="0000FF"/>
                  <w:u w:val="single"/>
                </w:rPr>
                <w:t>e</w:t>
              </w:r>
              <w:r w:rsidRPr="00D9105A">
                <w:rPr>
                  <w:rFonts w:ascii="Times New Roman" w:hAnsi="Times New Roman"/>
                  <w:color w:val="0000FF"/>
                  <w:u w:val="single"/>
                  <w:lang w:val="ru-RU"/>
                </w:rPr>
                <w:t>12</w:t>
              </w:r>
            </w:hyperlink>
          </w:p>
        </w:tc>
      </w:tr>
      <w:tr w:rsidR="009614D5" w:rsidRPr="004811B6">
        <w:trPr>
          <w:trHeight w:val="144"/>
          <w:tblCellSpacing w:w="20" w:type="nil"/>
        </w:trPr>
        <w:tc>
          <w:tcPr>
            <w:tcW w:w="508" w:type="dxa"/>
            <w:tcMar>
              <w:top w:w="50" w:type="dxa"/>
              <w:left w:w="100" w:type="dxa"/>
            </w:tcMar>
            <w:vAlign w:val="center"/>
          </w:tcPr>
          <w:p w:rsidR="009614D5" w:rsidRDefault="00241AD4">
            <w:pPr>
              <w:spacing w:after="0"/>
            </w:pPr>
            <w:r>
              <w:rPr>
                <w:rFonts w:ascii="Times New Roman" w:hAnsi="Times New Roman"/>
                <w:color w:val="000000"/>
                <w:sz w:val="24"/>
              </w:rPr>
              <w:t>8</w:t>
            </w:r>
          </w:p>
        </w:tc>
        <w:tc>
          <w:tcPr>
            <w:tcW w:w="3168" w:type="dxa"/>
            <w:tcMar>
              <w:top w:w="50" w:type="dxa"/>
              <w:left w:w="100" w:type="dxa"/>
            </w:tcMar>
            <w:vAlign w:val="center"/>
          </w:tcPr>
          <w:p w:rsidR="009614D5" w:rsidRDefault="00241AD4">
            <w:pPr>
              <w:spacing w:after="0"/>
              <w:ind w:left="135"/>
            </w:pPr>
            <w:r w:rsidRPr="00D9105A">
              <w:rPr>
                <w:rFonts w:ascii="Times New Roman" w:hAnsi="Times New Roman"/>
                <w:color w:val="000000"/>
                <w:sz w:val="24"/>
                <w:lang w:val="ru-RU"/>
              </w:rPr>
              <w:t xml:space="preserve">Природные ледники: горные и покровные. </w:t>
            </w:r>
            <w:r>
              <w:rPr>
                <w:rFonts w:ascii="Times New Roman" w:hAnsi="Times New Roman"/>
                <w:color w:val="000000"/>
                <w:sz w:val="24"/>
              </w:rPr>
              <w:t>Профессия гляциолог. Многолетняя мерзлота</w:t>
            </w:r>
          </w:p>
        </w:tc>
        <w:tc>
          <w:tcPr>
            <w:tcW w:w="1057"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9614D5" w:rsidRDefault="009614D5">
            <w:pPr>
              <w:spacing w:after="0"/>
              <w:ind w:left="135"/>
              <w:jc w:val="center"/>
            </w:pPr>
          </w:p>
        </w:tc>
        <w:tc>
          <w:tcPr>
            <w:tcW w:w="1872" w:type="dxa"/>
            <w:tcMar>
              <w:top w:w="50" w:type="dxa"/>
              <w:left w:w="100" w:type="dxa"/>
            </w:tcMar>
            <w:vAlign w:val="center"/>
          </w:tcPr>
          <w:p w:rsidR="009614D5" w:rsidRDefault="009614D5">
            <w:pPr>
              <w:spacing w:after="0"/>
              <w:ind w:left="135"/>
              <w:jc w:val="center"/>
            </w:pPr>
          </w:p>
        </w:tc>
        <w:tc>
          <w:tcPr>
            <w:tcW w:w="2240"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Билиотека ЦОК </w:t>
            </w:r>
            <w:hyperlink r:id="rId95">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/88653</w:t>
              </w:r>
              <w:r>
                <w:rPr>
                  <w:rFonts w:ascii="Times New Roman" w:hAnsi="Times New Roman"/>
                  <w:color w:val="0000FF"/>
                  <w:u w:val="single"/>
                </w:rPr>
                <w:t>f</w:t>
              </w:r>
              <w:r w:rsidRPr="00D9105A">
                <w:rPr>
                  <w:rFonts w:ascii="Times New Roman" w:hAnsi="Times New Roman"/>
                  <w:color w:val="0000FF"/>
                  <w:u w:val="single"/>
                  <w:lang w:val="ru-RU"/>
                </w:rPr>
                <w:t>5</w:t>
              </w:r>
              <w:r>
                <w:rPr>
                  <w:rFonts w:ascii="Times New Roman" w:hAnsi="Times New Roman"/>
                  <w:color w:val="0000FF"/>
                  <w:u w:val="single"/>
                </w:rPr>
                <w:t>c</w:t>
              </w:r>
            </w:hyperlink>
          </w:p>
        </w:tc>
      </w:tr>
      <w:tr w:rsidR="009614D5" w:rsidRPr="004811B6">
        <w:trPr>
          <w:trHeight w:val="144"/>
          <w:tblCellSpacing w:w="20" w:type="nil"/>
        </w:trPr>
        <w:tc>
          <w:tcPr>
            <w:tcW w:w="508" w:type="dxa"/>
            <w:tcMar>
              <w:top w:w="50" w:type="dxa"/>
              <w:left w:w="100" w:type="dxa"/>
            </w:tcMar>
            <w:vAlign w:val="center"/>
          </w:tcPr>
          <w:p w:rsidR="009614D5" w:rsidRDefault="00241AD4">
            <w:pPr>
              <w:spacing w:after="0"/>
            </w:pPr>
            <w:r>
              <w:rPr>
                <w:rFonts w:ascii="Times New Roman" w:hAnsi="Times New Roman"/>
                <w:color w:val="000000"/>
                <w:sz w:val="24"/>
              </w:rPr>
              <w:t>9</w:t>
            </w:r>
          </w:p>
        </w:tc>
        <w:tc>
          <w:tcPr>
            <w:tcW w:w="3168"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Человек и гидросфера. Практическая работа "Составление перечня поверхностных водных объектов своего края и их систематизация в форме таблицы"</w:t>
            </w:r>
          </w:p>
        </w:tc>
        <w:tc>
          <w:tcPr>
            <w:tcW w:w="1057"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792" w:type="dxa"/>
            <w:tcMar>
              <w:top w:w="50" w:type="dxa"/>
              <w:left w:w="100" w:type="dxa"/>
            </w:tcMar>
            <w:vAlign w:val="center"/>
          </w:tcPr>
          <w:p w:rsidR="009614D5" w:rsidRDefault="009614D5">
            <w:pPr>
              <w:spacing w:after="0"/>
              <w:ind w:left="135"/>
              <w:jc w:val="center"/>
            </w:pPr>
          </w:p>
        </w:tc>
        <w:tc>
          <w:tcPr>
            <w:tcW w:w="1872"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0.5 </w:t>
            </w:r>
          </w:p>
        </w:tc>
        <w:tc>
          <w:tcPr>
            <w:tcW w:w="2240"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Билиотека ЦОК </w:t>
            </w:r>
            <w:hyperlink r:id="rId96">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/88654074</w:t>
              </w:r>
            </w:hyperlink>
          </w:p>
        </w:tc>
      </w:tr>
      <w:tr w:rsidR="009614D5">
        <w:trPr>
          <w:trHeight w:val="144"/>
          <w:tblCellSpacing w:w="20" w:type="nil"/>
        </w:trPr>
        <w:tc>
          <w:tcPr>
            <w:tcW w:w="508" w:type="dxa"/>
            <w:tcMar>
              <w:top w:w="50" w:type="dxa"/>
              <w:left w:w="100" w:type="dxa"/>
            </w:tcMar>
            <w:vAlign w:val="center"/>
          </w:tcPr>
          <w:p w:rsidR="009614D5" w:rsidRDefault="00241AD4">
            <w:pPr>
              <w:spacing w:after="0"/>
            </w:pPr>
            <w:r>
              <w:rPr>
                <w:rFonts w:ascii="Times New Roman" w:hAnsi="Times New Roman"/>
                <w:color w:val="000000"/>
                <w:sz w:val="24"/>
              </w:rPr>
              <w:t>10</w:t>
            </w:r>
          </w:p>
        </w:tc>
        <w:tc>
          <w:tcPr>
            <w:tcW w:w="3168"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Резервный урок. Обобщающее повторение. Контрольная работа по теме "Гидросфера — водная оболочка Земли"</w:t>
            </w:r>
          </w:p>
        </w:tc>
        <w:tc>
          <w:tcPr>
            <w:tcW w:w="1057"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792"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0.5 </w:t>
            </w:r>
          </w:p>
        </w:tc>
        <w:tc>
          <w:tcPr>
            <w:tcW w:w="1872" w:type="dxa"/>
            <w:tcMar>
              <w:top w:w="50" w:type="dxa"/>
              <w:left w:w="100" w:type="dxa"/>
            </w:tcMar>
            <w:vAlign w:val="center"/>
          </w:tcPr>
          <w:p w:rsidR="009614D5" w:rsidRDefault="009614D5">
            <w:pPr>
              <w:spacing w:after="0"/>
              <w:ind w:left="135"/>
              <w:jc w:val="center"/>
            </w:pPr>
          </w:p>
        </w:tc>
        <w:tc>
          <w:tcPr>
            <w:tcW w:w="2240" w:type="dxa"/>
            <w:tcMar>
              <w:top w:w="50" w:type="dxa"/>
              <w:left w:w="100" w:type="dxa"/>
            </w:tcMar>
            <w:vAlign w:val="center"/>
          </w:tcPr>
          <w:p w:rsidR="009614D5" w:rsidRDefault="009614D5">
            <w:pPr>
              <w:spacing w:after="0"/>
              <w:ind w:left="135"/>
            </w:pPr>
          </w:p>
        </w:tc>
      </w:tr>
      <w:tr w:rsidR="009614D5" w:rsidRPr="004811B6">
        <w:trPr>
          <w:trHeight w:val="144"/>
          <w:tblCellSpacing w:w="20" w:type="nil"/>
        </w:trPr>
        <w:tc>
          <w:tcPr>
            <w:tcW w:w="508" w:type="dxa"/>
            <w:tcMar>
              <w:top w:w="50" w:type="dxa"/>
              <w:left w:w="100" w:type="dxa"/>
            </w:tcMar>
            <w:vAlign w:val="center"/>
          </w:tcPr>
          <w:p w:rsidR="009614D5" w:rsidRDefault="00241AD4">
            <w:pPr>
              <w:spacing w:after="0"/>
            </w:pPr>
            <w:r>
              <w:rPr>
                <w:rFonts w:ascii="Times New Roman" w:hAnsi="Times New Roman"/>
                <w:color w:val="000000"/>
                <w:sz w:val="24"/>
              </w:rPr>
              <w:t>11</w:t>
            </w:r>
          </w:p>
        </w:tc>
        <w:tc>
          <w:tcPr>
            <w:tcW w:w="3168"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Воздушная оболочка Земли: газовый состав, строение и значение атмосферы</w:t>
            </w:r>
          </w:p>
        </w:tc>
        <w:tc>
          <w:tcPr>
            <w:tcW w:w="1057"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792" w:type="dxa"/>
            <w:tcMar>
              <w:top w:w="50" w:type="dxa"/>
              <w:left w:w="100" w:type="dxa"/>
            </w:tcMar>
            <w:vAlign w:val="center"/>
          </w:tcPr>
          <w:p w:rsidR="009614D5" w:rsidRDefault="009614D5">
            <w:pPr>
              <w:spacing w:after="0"/>
              <w:ind w:left="135"/>
              <w:jc w:val="center"/>
            </w:pPr>
          </w:p>
        </w:tc>
        <w:tc>
          <w:tcPr>
            <w:tcW w:w="1872" w:type="dxa"/>
            <w:tcMar>
              <w:top w:w="50" w:type="dxa"/>
              <w:left w:w="100" w:type="dxa"/>
            </w:tcMar>
            <w:vAlign w:val="center"/>
          </w:tcPr>
          <w:p w:rsidR="009614D5" w:rsidRDefault="009614D5">
            <w:pPr>
              <w:spacing w:after="0"/>
              <w:ind w:left="135"/>
              <w:jc w:val="center"/>
            </w:pPr>
          </w:p>
        </w:tc>
        <w:tc>
          <w:tcPr>
            <w:tcW w:w="2240"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Билиотека ЦОК </w:t>
            </w:r>
            <w:hyperlink r:id="rId97">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/88654466</w:t>
              </w:r>
            </w:hyperlink>
          </w:p>
        </w:tc>
      </w:tr>
      <w:tr w:rsidR="009614D5" w:rsidRPr="004811B6">
        <w:trPr>
          <w:trHeight w:val="144"/>
          <w:tblCellSpacing w:w="20" w:type="nil"/>
        </w:trPr>
        <w:tc>
          <w:tcPr>
            <w:tcW w:w="508" w:type="dxa"/>
            <w:tcMar>
              <w:top w:w="50" w:type="dxa"/>
              <w:left w:w="100" w:type="dxa"/>
            </w:tcMar>
            <w:vAlign w:val="center"/>
          </w:tcPr>
          <w:p w:rsidR="009614D5" w:rsidRDefault="00241AD4">
            <w:pPr>
              <w:spacing w:after="0"/>
            </w:pPr>
            <w:r>
              <w:rPr>
                <w:rFonts w:ascii="Times New Roman" w:hAnsi="Times New Roman"/>
                <w:color w:val="000000"/>
                <w:sz w:val="24"/>
              </w:rPr>
              <w:t>12</w:t>
            </w:r>
          </w:p>
        </w:tc>
        <w:tc>
          <w:tcPr>
            <w:tcW w:w="3168"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Температура воздуха. Суточный ход температуры воздуха</w:t>
            </w:r>
          </w:p>
        </w:tc>
        <w:tc>
          <w:tcPr>
            <w:tcW w:w="1057"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792" w:type="dxa"/>
            <w:tcMar>
              <w:top w:w="50" w:type="dxa"/>
              <w:left w:w="100" w:type="dxa"/>
            </w:tcMar>
            <w:vAlign w:val="center"/>
          </w:tcPr>
          <w:p w:rsidR="009614D5" w:rsidRDefault="009614D5">
            <w:pPr>
              <w:spacing w:after="0"/>
              <w:ind w:left="135"/>
              <w:jc w:val="center"/>
            </w:pPr>
          </w:p>
        </w:tc>
        <w:tc>
          <w:tcPr>
            <w:tcW w:w="1872" w:type="dxa"/>
            <w:tcMar>
              <w:top w:w="50" w:type="dxa"/>
              <w:left w:w="100" w:type="dxa"/>
            </w:tcMar>
            <w:vAlign w:val="center"/>
          </w:tcPr>
          <w:p w:rsidR="009614D5" w:rsidRDefault="009614D5">
            <w:pPr>
              <w:spacing w:after="0"/>
              <w:ind w:left="135"/>
              <w:jc w:val="center"/>
            </w:pPr>
          </w:p>
        </w:tc>
        <w:tc>
          <w:tcPr>
            <w:tcW w:w="2240"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Билиотека ЦОК </w:t>
            </w:r>
            <w:hyperlink r:id="rId98">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/886545</w:t>
              </w:r>
              <w:r>
                <w:rPr>
                  <w:rFonts w:ascii="Times New Roman" w:hAnsi="Times New Roman"/>
                  <w:color w:val="0000FF"/>
                  <w:u w:val="single"/>
                </w:rPr>
                <w:t>c</w:t>
              </w:r>
              <w:r w:rsidRPr="00D9105A">
                <w:rPr>
                  <w:rFonts w:ascii="Times New Roman" w:hAnsi="Times New Roman"/>
                  <w:color w:val="0000FF"/>
                  <w:u w:val="single"/>
                  <w:lang w:val="ru-RU"/>
                </w:rPr>
                <w:t>4</w:t>
              </w:r>
            </w:hyperlink>
          </w:p>
        </w:tc>
      </w:tr>
      <w:tr w:rsidR="009614D5" w:rsidRPr="004811B6">
        <w:trPr>
          <w:trHeight w:val="144"/>
          <w:tblCellSpacing w:w="20" w:type="nil"/>
        </w:trPr>
        <w:tc>
          <w:tcPr>
            <w:tcW w:w="508" w:type="dxa"/>
            <w:tcMar>
              <w:top w:w="50" w:type="dxa"/>
              <w:left w:w="100" w:type="dxa"/>
            </w:tcMar>
            <w:vAlign w:val="center"/>
          </w:tcPr>
          <w:p w:rsidR="009614D5" w:rsidRDefault="00241AD4">
            <w:pPr>
              <w:spacing w:after="0"/>
            </w:pPr>
            <w:r>
              <w:rPr>
                <w:rFonts w:ascii="Times New Roman" w:hAnsi="Times New Roman"/>
                <w:color w:val="000000"/>
                <w:sz w:val="24"/>
              </w:rPr>
              <w:t>13</w:t>
            </w:r>
          </w:p>
        </w:tc>
        <w:tc>
          <w:tcPr>
            <w:tcW w:w="3168" w:type="dxa"/>
            <w:tcMar>
              <w:top w:w="50" w:type="dxa"/>
              <w:left w:w="100" w:type="dxa"/>
            </w:tcMar>
            <w:vAlign w:val="center"/>
          </w:tcPr>
          <w:p w:rsidR="009614D5" w:rsidRDefault="00241AD4">
            <w:pPr>
              <w:spacing w:after="0"/>
              <w:ind w:left="135"/>
            </w:pPr>
            <w:r>
              <w:rPr>
                <w:rFonts w:ascii="Times New Roman" w:hAnsi="Times New Roman"/>
                <w:color w:val="000000"/>
                <w:sz w:val="24"/>
              </w:rPr>
              <w:t>Годовой ход температуры воздуха</w:t>
            </w:r>
          </w:p>
        </w:tc>
        <w:tc>
          <w:tcPr>
            <w:tcW w:w="1057"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9614D5" w:rsidRDefault="009614D5">
            <w:pPr>
              <w:spacing w:after="0"/>
              <w:ind w:left="135"/>
              <w:jc w:val="center"/>
            </w:pPr>
          </w:p>
        </w:tc>
        <w:tc>
          <w:tcPr>
            <w:tcW w:w="1872" w:type="dxa"/>
            <w:tcMar>
              <w:top w:w="50" w:type="dxa"/>
              <w:left w:w="100" w:type="dxa"/>
            </w:tcMar>
            <w:vAlign w:val="center"/>
          </w:tcPr>
          <w:p w:rsidR="009614D5" w:rsidRDefault="009614D5">
            <w:pPr>
              <w:spacing w:after="0"/>
              <w:ind w:left="135"/>
              <w:jc w:val="center"/>
            </w:pPr>
          </w:p>
        </w:tc>
        <w:tc>
          <w:tcPr>
            <w:tcW w:w="2240"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Билиотека ЦОК </w:t>
            </w:r>
            <w:hyperlink r:id="rId99">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/886546</w:t>
              </w:r>
              <w:r>
                <w:rPr>
                  <w:rFonts w:ascii="Times New Roman" w:hAnsi="Times New Roman"/>
                  <w:color w:val="0000FF"/>
                  <w:u w:val="single"/>
                </w:rPr>
                <w:t>e</w:t>
              </w:r>
              <w:r w:rsidRPr="00D9105A">
                <w:rPr>
                  <w:rFonts w:ascii="Times New Roman" w:hAnsi="Times New Roman"/>
                  <w:color w:val="0000FF"/>
                  <w:u w:val="single"/>
                  <w:lang w:val="ru-RU"/>
                </w:rPr>
                <w:t>6</w:t>
              </w:r>
            </w:hyperlink>
          </w:p>
        </w:tc>
      </w:tr>
      <w:tr w:rsidR="009614D5" w:rsidRPr="004811B6">
        <w:trPr>
          <w:trHeight w:val="144"/>
          <w:tblCellSpacing w:w="20" w:type="nil"/>
        </w:trPr>
        <w:tc>
          <w:tcPr>
            <w:tcW w:w="508" w:type="dxa"/>
            <w:tcMar>
              <w:top w:w="50" w:type="dxa"/>
              <w:left w:w="100" w:type="dxa"/>
            </w:tcMar>
            <w:vAlign w:val="center"/>
          </w:tcPr>
          <w:p w:rsidR="009614D5" w:rsidRDefault="00241AD4">
            <w:pPr>
              <w:spacing w:after="0"/>
            </w:pPr>
            <w:r>
              <w:rPr>
                <w:rFonts w:ascii="Times New Roman" w:hAnsi="Times New Roman"/>
                <w:color w:val="000000"/>
                <w:sz w:val="24"/>
              </w:rPr>
              <w:t>14</w:t>
            </w:r>
          </w:p>
        </w:tc>
        <w:tc>
          <w:tcPr>
            <w:tcW w:w="3168" w:type="dxa"/>
            <w:tcMar>
              <w:top w:w="50" w:type="dxa"/>
              <w:left w:w="100" w:type="dxa"/>
            </w:tcMar>
            <w:vAlign w:val="center"/>
          </w:tcPr>
          <w:p w:rsidR="009614D5" w:rsidRDefault="00241AD4">
            <w:pPr>
              <w:spacing w:after="0"/>
              <w:ind w:left="135"/>
            </w:pPr>
            <w:r w:rsidRPr="00D9105A">
              <w:rPr>
                <w:rFonts w:ascii="Times New Roman" w:hAnsi="Times New Roman"/>
                <w:color w:val="000000"/>
                <w:sz w:val="24"/>
                <w:lang w:val="ru-RU"/>
              </w:rPr>
              <w:t xml:space="preserve">Атмосферное давление. Ветер и причины его возникновения. </w:t>
            </w:r>
            <w:r>
              <w:rPr>
                <w:rFonts w:ascii="Times New Roman" w:hAnsi="Times New Roman"/>
                <w:color w:val="000000"/>
                <w:sz w:val="24"/>
              </w:rPr>
              <w:t>Роза ветров</w:t>
            </w:r>
          </w:p>
        </w:tc>
        <w:tc>
          <w:tcPr>
            <w:tcW w:w="1057"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9614D5" w:rsidRDefault="009614D5">
            <w:pPr>
              <w:spacing w:after="0"/>
              <w:ind w:left="135"/>
              <w:jc w:val="center"/>
            </w:pPr>
          </w:p>
        </w:tc>
        <w:tc>
          <w:tcPr>
            <w:tcW w:w="1872" w:type="dxa"/>
            <w:tcMar>
              <w:top w:w="50" w:type="dxa"/>
              <w:left w:w="100" w:type="dxa"/>
            </w:tcMar>
            <w:vAlign w:val="center"/>
          </w:tcPr>
          <w:p w:rsidR="009614D5" w:rsidRDefault="009614D5">
            <w:pPr>
              <w:spacing w:after="0"/>
              <w:ind w:left="135"/>
              <w:jc w:val="center"/>
            </w:pPr>
          </w:p>
        </w:tc>
        <w:tc>
          <w:tcPr>
            <w:tcW w:w="2240"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Билиотека ЦОК </w:t>
            </w:r>
            <w:hyperlink r:id="rId100">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/88654844</w:t>
              </w:r>
            </w:hyperlink>
          </w:p>
        </w:tc>
      </w:tr>
      <w:tr w:rsidR="009614D5" w:rsidRPr="004811B6">
        <w:trPr>
          <w:trHeight w:val="144"/>
          <w:tblCellSpacing w:w="20" w:type="nil"/>
        </w:trPr>
        <w:tc>
          <w:tcPr>
            <w:tcW w:w="508" w:type="dxa"/>
            <w:tcMar>
              <w:top w:w="50" w:type="dxa"/>
              <w:left w:w="100" w:type="dxa"/>
            </w:tcMar>
            <w:vAlign w:val="center"/>
          </w:tcPr>
          <w:p w:rsidR="009614D5" w:rsidRDefault="00241AD4">
            <w:pPr>
              <w:spacing w:after="0"/>
            </w:pPr>
            <w:r>
              <w:rPr>
                <w:rFonts w:ascii="Times New Roman" w:hAnsi="Times New Roman"/>
                <w:color w:val="000000"/>
                <w:sz w:val="24"/>
              </w:rPr>
              <w:t>15</w:t>
            </w:r>
          </w:p>
        </w:tc>
        <w:tc>
          <w:tcPr>
            <w:tcW w:w="3168"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Вода в атмосфере. Влажность воздуха. Облака и их виды. Туман</w:t>
            </w:r>
          </w:p>
        </w:tc>
        <w:tc>
          <w:tcPr>
            <w:tcW w:w="1057"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792" w:type="dxa"/>
            <w:tcMar>
              <w:top w:w="50" w:type="dxa"/>
              <w:left w:w="100" w:type="dxa"/>
            </w:tcMar>
            <w:vAlign w:val="center"/>
          </w:tcPr>
          <w:p w:rsidR="009614D5" w:rsidRDefault="009614D5">
            <w:pPr>
              <w:spacing w:after="0"/>
              <w:ind w:left="135"/>
              <w:jc w:val="center"/>
            </w:pPr>
          </w:p>
        </w:tc>
        <w:tc>
          <w:tcPr>
            <w:tcW w:w="1872" w:type="dxa"/>
            <w:tcMar>
              <w:top w:w="50" w:type="dxa"/>
              <w:left w:w="100" w:type="dxa"/>
            </w:tcMar>
            <w:vAlign w:val="center"/>
          </w:tcPr>
          <w:p w:rsidR="009614D5" w:rsidRDefault="009614D5">
            <w:pPr>
              <w:spacing w:after="0"/>
              <w:ind w:left="135"/>
              <w:jc w:val="center"/>
            </w:pPr>
          </w:p>
        </w:tc>
        <w:tc>
          <w:tcPr>
            <w:tcW w:w="2240"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Билиотека ЦОК </w:t>
            </w:r>
            <w:hyperlink r:id="rId101">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/886549</w:t>
              </w:r>
              <w:r>
                <w:rPr>
                  <w:rFonts w:ascii="Times New Roman" w:hAnsi="Times New Roman"/>
                  <w:color w:val="0000FF"/>
                  <w:u w:val="single"/>
                </w:rPr>
                <w:t>ca</w:t>
              </w:r>
            </w:hyperlink>
          </w:p>
        </w:tc>
      </w:tr>
      <w:tr w:rsidR="009614D5" w:rsidRPr="004811B6">
        <w:trPr>
          <w:trHeight w:val="144"/>
          <w:tblCellSpacing w:w="20" w:type="nil"/>
        </w:trPr>
        <w:tc>
          <w:tcPr>
            <w:tcW w:w="508" w:type="dxa"/>
            <w:tcMar>
              <w:top w:w="50" w:type="dxa"/>
              <w:left w:w="100" w:type="dxa"/>
            </w:tcMar>
            <w:vAlign w:val="center"/>
          </w:tcPr>
          <w:p w:rsidR="009614D5" w:rsidRDefault="00241AD4">
            <w:pPr>
              <w:spacing w:after="0"/>
            </w:pPr>
            <w:r>
              <w:rPr>
                <w:rFonts w:ascii="Times New Roman" w:hAnsi="Times New Roman"/>
                <w:color w:val="000000"/>
                <w:sz w:val="24"/>
              </w:rPr>
              <w:t>16</w:t>
            </w:r>
          </w:p>
        </w:tc>
        <w:tc>
          <w:tcPr>
            <w:tcW w:w="3168" w:type="dxa"/>
            <w:tcMar>
              <w:top w:w="50" w:type="dxa"/>
              <w:left w:w="100" w:type="dxa"/>
            </w:tcMar>
            <w:vAlign w:val="center"/>
          </w:tcPr>
          <w:p w:rsidR="009614D5" w:rsidRDefault="00241AD4">
            <w:pPr>
              <w:spacing w:after="0"/>
              <w:ind w:left="135"/>
            </w:pPr>
            <w:r w:rsidRPr="00D9105A">
              <w:rPr>
                <w:rFonts w:ascii="Times New Roman" w:hAnsi="Times New Roman"/>
                <w:color w:val="000000"/>
                <w:sz w:val="24"/>
                <w:lang w:val="ru-RU"/>
              </w:rPr>
              <w:t xml:space="preserve">Образование и выпадение </w:t>
            </w:r>
            <w:r w:rsidRPr="00D9105A">
              <w:rPr>
                <w:rFonts w:ascii="Times New Roman" w:hAnsi="Times New Roman"/>
                <w:color w:val="000000"/>
                <w:sz w:val="24"/>
                <w:lang w:val="ru-RU"/>
              </w:rPr>
              <w:lastRenderedPageBreak/>
              <w:t xml:space="preserve">атмосферных осадков. </w:t>
            </w:r>
            <w:r>
              <w:rPr>
                <w:rFonts w:ascii="Times New Roman" w:hAnsi="Times New Roman"/>
                <w:color w:val="000000"/>
                <w:sz w:val="24"/>
              </w:rPr>
              <w:t>Виды атмосферных осадков</w:t>
            </w:r>
          </w:p>
        </w:tc>
        <w:tc>
          <w:tcPr>
            <w:tcW w:w="1057"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lastRenderedPageBreak/>
              <w:t xml:space="preserve"> 1 </w:t>
            </w:r>
          </w:p>
        </w:tc>
        <w:tc>
          <w:tcPr>
            <w:tcW w:w="1792" w:type="dxa"/>
            <w:tcMar>
              <w:top w:w="50" w:type="dxa"/>
              <w:left w:w="100" w:type="dxa"/>
            </w:tcMar>
            <w:vAlign w:val="center"/>
          </w:tcPr>
          <w:p w:rsidR="009614D5" w:rsidRDefault="009614D5">
            <w:pPr>
              <w:spacing w:after="0"/>
              <w:ind w:left="135"/>
              <w:jc w:val="center"/>
            </w:pPr>
          </w:p>
        </w:tc>
        <w:tc>
          <w:tcPr>
            <w:tcW w:w="1872" w:type="dxa"/>
            <w:tcMar>
              <w:top w:w="50" w:type="dxa"/>
              <w:left w:w="100" w:type="dxa"/>
            </w:tcMar>
            <w:vAlign w:val="center"/>
          </w:tcPr>
          <w:p w:rsidR="009614D5" w:rsidRDefault="009614D5">
            <w:pPr>
              <w:spacing w:after="0"/>
              <w:ind w:left="135"/>
              <w:jc w:val="center"/>
            </w:pPr>
          </w:p>
        </w:tc>
        <w:tc>
          <w:tcPr>
            <w:tcW w:w="2240"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Билиотека ЦОК </w:t>
            </w:r>
            <w:hyperlink r:id="rId102">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/88654</w:t>
              </w:r>
              <w:r>
                <w:rPr>
                  <w:rFonts w:ascii="Times New Roman" w:hAnsi="Times New Roman"/>
                  <w:color w:val="0000FF"/>
                  <w:u w:val="single"/>
                </w:rPr>
                <w:t>b</w:t>
              </w:r>
              <w:r w:rsidRPr="00D9105A">
                <w:rPr>
                  <w:rFonts w:ascii="Times New Roman" w:hAnsi="Times New Roman"/>
                  <w:color w:val="0000FF"/>
                  <w:u w:val="single"/>
                  <w:lang w:val="ru-RU"/>
                </w:rPr>
                <w:t>14</w:t>
              </w:r>
            </w:hyperlink>
          </w:p>
        </w:tc>
      </w:tr>
      <w:tr w:rsidR="009614D5" w:rsidRPr="004811B6">
        <w:trPr>
          <w:trHeight w:val="144"/>
          <w:tblCellSpacing w:w="20" w:type="nil"/>
        </w:trPr>
        <w:tc>
          <w:tcPr>
            <w:tcW w:w="508" w:type="dxa"/>
            <w:tcMar>
              <w:top w:w="50" w:type="dxa"/>
              <w:left w:w="100" w:type="dxa"/>
            </w:tcMar>
            <w:vAlign w:val="center"/>
          </w:tcPr>
          <w:p w:rsidR="009614D5" w:rsidRDefault="00241AD4">
            <w:pPr>
              <w:spacing w:after="0"/>
            </w:pPr>
            <w:r>
              <w:rPr>
                <w:rFonts w:ascii="Times New Roman" w:hAnsi="Times New Roman"/>
                <w:color w:val="000000"/>
                <w:sz w:val="24"/>
              </w:rPr>
              <w:lastRenderedPageBreak/>
              <w:t>17</w:t>
            </w:r>
          </w:p>
        </w:tc>
        <w:tc>
          <w:tcPr>
            <w:tcW w:w="3168"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Погода и её показатели. Причины изменения погоды. Практическая работа "Представление результатов наблюдения за погодой своей местности в виде розы ветров"</w:t>
            </w:r>
          </w:p>
        </w:tc>
        <w:tc>
          <w:tcPr>
            <w:tcW w:w="1057"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792" w:type="dxa"/>
            <w:tcMar>
              <w:top w:w="50" w:type="dxa"/>
              <w:left w:w="100" w:type="dxa"/>
            </w:tcMar>
            <w:vAlign w:val="center"/>
          </w:tcPr>
          <w:p w:rsidR="009614D5" w:rsidRDefault="009614D5">
            <w:pPr>
              <w:spacing w:after="0"/>
              <w:ind w:left="135"/>
              <w:jc w:val="center"/>
            </w:pPr>
          </w:p>
        </w:tc>
        <w:tc>
          <w:tcPr>
            <w:tcW w:w="1872"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0.5 </w:t>
            </w:r>
          </w:p>
        </w:tc>
        <w:tc>
          <w:tcPr>
            <w:tcW w:w="2240"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Билиотека ЦОК</w:t>
            </w:r>
            <w:hyperlink r:id="rId103">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/88654</w:t>
              </w:r>
              <w:r>
                <w:rPr>
                  <w:rFonts w:ascii="Times New Roman" w:hAnsi="Times New Roman"/>
                  <w:color w:val="0000FF"/>
                  <w:u w:val="single"/>
                </w:rPr>
                <w:t>c</w:t>
              </w:r>
              <w:r w:rsidRPr="00D9105A">
                <w:rPr>
                  <w:rFonts w:ascii="Times New Roman" w:hAnsi="Times New Roman"/>
                  <w:color w:val="0000FF"/>
                  <w:u w:val="single"/>
                  <w:lang w:val="ru-RU"/>
                </w:rPr>
                <w:t>54</w:t>
              </w:r>
            </w:hyperlink>
          </w:p>
        </w:tc>
      </w:tr>
      <w:tr w:rsidR="009614D5" w:rsidRPr="004811B6">
        <w:trPr>
          <w:trHeight w:val="144"/>
          <w:tblCellSpacing w:w="20" w:type="nil"/>
        </w:trPr>
        <w:tc>
          <w:tcPr>
            <w:tcW w:w="508" w:type="dxa"/>
            <w:tcMar>
              <w:top w:w="50" w:type="dxa"/>
              <w:left w:w="100" w:type="dxa"/>
            </w:tcMar>
            <w:vAlign w:val="center"/>
          </w:tcPr>
          <w:p w:rsidR="009614D5" w:rsidRDefault="00241AD4">
            <w:pPr>
              <w:spacing w:after="0"/>
            </w:pPr>
            <w:r>
              <w:rPr>
                <w:rFonts w:ascii="Times New Roman" w:hAnsi="Times New Roman"/>
                <w:color w:val="000000"/>
                <w:sz w:val="24"/>
              </w:rPr>
              <w:t>18</w:t>
            </w:r>
          </w:p>
        </w:tc>
        <w:tc>
          <w:tcPr>
            <w:tcW w:w="3168"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Климат и климатообразующие факторы. Зависимость климата от географической широты и высоты местности над уровнем моря</w:t>
            </w:r>
          </w:p>
        </w:tc>
        <w:tc>
          <w:tcPr>
            <w:tcW w:w="1057"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792" w:type="dxa"/>
            <w:tcMar>
              <w:top w:w="50" w:type="dxa"/>
              <w:left w:w="100" w:type="dxa"/>
            </w:tcMar>
            <w:vAlign w:val="center"/>
          </w:tcPr>
          <w:p w:rsidR="009614D5" w:rsidRDefault="009614D5">
            <w:pPr>
              <w:spacing w:after="0"/>
              <w:ind w:left="135"/>
              <w:jc w:val="center"/>
            </w:pPr>
          </w:p>
        </w:tc>
        <w:tc>
          <w:tcPr>
            <w:tcW w:w="1872" w:type="dxa"/>
            <w:tcMar>
              <w:top w:w="50" w:type="dxa"/>
              <w:left w:w="100" w:type="dxa"/>
            </w:tcMar>
            <w:vAlign w:val="center"/>
          </w:tcPr>
          <w:p w:rsidR="009614D5" w:rsidRDefault="009614D5">
            <w:pPr>
              <w:spacing w:after="0"/>
              <w:ind w:left="135"/>
              <w:jc w:val="center"/>
            </w:pPr>
          </w:p>
        </w:tc>
        <w:tc>
          <w:tcPr>
            <w:tcW w:w="2240"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Билиотека ЦОК </w:t>
            </w:r>
            <w:hyperlink r:id="rId104">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/88654</w:t>
              </w:r>
              <w:r>
                <w:rPr>
                  <w:rFonts w:ascii="Times New Roman" w:hAnsi="Times New Roman"/>
                  <w:color w:val="0000FF"/>
                  <w:u w:val="single"/>
                </w:rPr>
                <w:t>f</w:t>
              </w:r>
              <w:r w:rsidRPr="00D9105A">
                <w:rPr>
                  <w:rFonts w:ascii="Times New Roman" w:hAnsi="Times New Roman"/>
                  <w:color w:val="0000FF"/>
                  <w:u w:val="single"/>
                  <w:lang w:val="ru-RU"/>
                </w:rPr>
                <w:t>2</w:t>
              </w:r>
              <w:r>
                <w:rPr>
                  <w:rFonts w:ascii="Times New Roman" w:hAnsi="Times New Roman"/>
                  <w:color w:val="0000FF"/>
                  <w:u w:val="single"/>
                </w:rPr>
                <w:t>e</w:t>
              </w:r>
            </w:hyperlink>
          </w:p>
        </w:tc>
      </w:tr>
      <w:tr w:rsidR="009614D5" w:rsidRPr="004811B6">
        <w:trPr>
          <w:trHeight w:val="144"/>
          <w:tblCellSpacing w:w="20" w:type="nil"/>
        </w:trPr>
        <w:tc>
          <w:tcPr>
            <w:tcW w:w="508" w:type="dxa"/>
            <w:tcMar>
              <w:top w:w="50" w:type="dxa"/>
              <w:left w:w="100" w:type="dxa"/>
            </w:tcMar>
            <w:vAlign w:val="center"/>
          </w:tcPr>
          <w:p w:rsidR="009614D5" w:rsidRDefault="00241AD4">
            <w:pPr>
              <w:spacing w:after="0"/>
            </w:pPr>
            <w:r>
              <w:rPr>
                <w:rFonts w:ascii="Times New Roman" w:hAnsi="Times New Roman"/>
                <w:color w:val="000000"/>
                <w:sz w:val="24"/>
              </w:rPr>
              <w:t>19</w:t>
            </w:r>
          </w:p>
        </w:tc>
        <w:tc>
          <w:tcPr>
            <w:tcW w:w="3168" w:type="dxa"/>
            <w:tcMar>
              <w:top w:w="50" w:type="dxa"/>
              <w:left w:w="100" w:type="dxa"/>
            </w:tcMar>
            <w:vAlign w:val="center"/>
          </w:tcPr>
          <w:p w:rsidR="009614D5" w:rsidRDefault="00241AD4">
            <w:pPr>
              <w:spacing w:after="0"/>
              <w:ind w:left="135"/>
            </w:pPr>
            <w:r w:rsidRPr="00D9105A">
              <w:rPr>
                <w:rFonts w:ascii="Times New Roman" w:hAnsi="Times New Roman"/>
                <w:color w:val="000000"/>
                <w:sz w:val="24"/>
                <w:lang w:val="ru-RU"/>
              </w:rPr>
              <w:t xml:space="preserve">Человек и атмосфера. Адаптация человека к климатическим условиям. </w:t>
            </w:r>
            <w:r>
              <w:rPr>
                <w:rFonts w:ascii="Times New Roman" w:hAnsi="Times New Roman"/>
                <w:color w:val="000000"/>
                <w:sz w:val="24"/>
              </w:rPr>
              <w:t>Стихийные явления в атмосфере</w:t>
            </w:r>
          </w:p>
        </w:tc>
        <w:tc>
          <w:tcPr>
            <w:tcW w:w="1057"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9614D5" w:rsidRDefault="009614D5">
            <w:pPr>
              <w:spacing w:after="0"/>
              <w:ind w:left="135"/>
              <w:jc w:val="center"/>
            </w:pPr>
          </w:p>
        </w:tc>
        <w:tc>
          <w:tcPr>
            <w:tcW w:w="1872" w:type="dxa"/>
            <w:tcMar>
              <w:top w:w="50" w:type="dxa"/>
              <w:left w:w="100" w:type="dxa"/>
            </w:tcMar>
            <w:vAlign w:val="center"/>
          </w:tcPr>
          <w:p w:rsidR="009614D5" w:rsidRDefault="009614D5">
            <w:pPr>
              <w:spacing w:after="0"/>
              <w:ind w:left="135"/>
              <w:jc w:val="center"/>
            </w:pPr>
          </w:p>
        </w:tc>
        <w:tc>
          <w:tcPr>
            <w:tcW w:w="2240"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Билиотека ЦОК </w:t>
            </w:r>
            <w:hyperlink r:id="rId105">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/886551</w:t>
              </w:r>
              <w:r>
                <w:rPr>
                  <w:rFonts w:ascii="Times New Roman" w:hAnsi="Times New Roman"/>
                  <w:color w:val="0000FF"/>
                  <w:u w:val="single"/>
                </w:rPr>
                <w:t>a</w:t>
              </w:r>
              <w:r w:rsidRPr="00D9105A">
                <w:rPr>
                  <w:rFonts w:ascii="Times New Roman" w:hAnsi="Times New Roman"/>
                  <w:color w:val="0000FF"/>
                  <w:u w:val="single"/>
                  <w:lang w:val="ru-RU"/>
                </w:rPr>
                <w:t>4</w:t>
              </w:r>
            </w:hyperlink>
          </w:p>
        </w:tc>
      </w:tr>
      <w:tr w:rsidR="009614D5" w:rsidRPr="004811B6">
        <w:trPr>
          <w:trHeight w:val="144"/>
          <w:tblCellSpacing w:w="20" w:type="nil"/>
        </w:trPr>
        <w:tc>
          <w:tcPr>
            <w:tcW w:w="508" w:type="dxa"/>
            <w:tcMar>
              <w:top w:w="50" w:type="dxa"/>
              <w:left w:w="100" w:type="dxa"/>
            </w:tcMar>
            <w:vAlign w:val="center"/>
          </w:tcPr>
          <w:p w:rsidR="009614D5" w:rsidRDefault="00241AD4">
            <w:pPr>
              <w:spacing w:after="0"/>
            </w:pPr>
            <w:r>
              <w:rPr>
                <w:rFonts w:ascii="Times New Roman" w:hAnsi="Times New Roman"/>
                <w:color w:val="000000"/>
                <w:sz w:val="24"/>
              </w:rPr>
              <w:t>20</w:t>
            </w:r>
          </w:p>
        </w:tc>
        <w:tc>
          <w:tcPr>
            <w:tcW w:w="3168"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Профессия метеоролог. Практическая работа «Анализ графиков суточного хода температуры воздуха и относительной влажности с целью установления зависимости между данными элементами погоды»</w:t>
            </w:r>
          </w:p>
        </w:tc>
        <w:tc>
          <w:tcPr>
            <w:tcW w:w="1057"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792" w:type="dxa"/>
            <w:tcMar>
              <w:top w:w="50" w:type="dxa"/>
              <w:left w:w="100" w:type="dxa"/>
            </w:tcMar>
            <w:vAlign w:val="center"/>
          </w:tcPr>
          <w:p w:rsidR="009614D5" w:rsidRDefault="009614D5">
            <w:pPr>
              <w:spacing w:after="0"/>
              <w:ind w:left="135"/>
              <w:jc w:val="center"/>
            </w:pPr>
          </w:p>
        </w:tc>
        <w:tc>
          <w:tcPr>
            <w:tcW w:w="1872"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0.5 </w:t>
            </w:r>
          </w:p>
        </w:tc>
        <w:tc>
          <w:tcPr>
            <w:tcW w:w="2240"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Билиотека ЦОК </w:t>
            </w:r>
            <w:hyperlink r:id="rId106">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/88655302</w:t>
              </w:r>
            </w:hyperlink>
          </w:p>
        </w:tc>
      </w:tr>
      <w:tr w:rsidR="009614D5" w:rsidRPr="004811B6">
        <w:trPr>
          <w:trHeight w:val="144"/>
          <w:tblCellSpacing w:w="20" w:type="nil"/>
        </w:trPr>
        <w:tc>
          <w:tcPr>
            <w:tcW w:w="508" w:type="dxa"/>
            <w:tcMar>
              <w:top w:w="50" w:type="dxa"/>
              <w:left w:w="100" w:type="dxa"/>
            </w:tcMar>
            <w:vAlign w:val="center"/>
          </w:tcPr>
          <w:p w:rsidR="009614D5" w:rsidRDefault="00241AD4">
            <w:pPr>
              <w:spacing w:after="0"/>
            </w:pPr>
            <w:r>
              <w:rPr>
                <w:rFonts w:ascii="Times New Roman" w:hAnsi="Times New Roman"/>
                <w:color w:val="000000"/>
                <w:sz w:val="24"/>
              </w:rPr>
              <w:t>21</w:t>
            </w:r>
          </w:p>
        </w:tc>
        <w:tc>
          <w:tcPr>
            <w:tcW w:w="3168" w:type="dxa"/>
            <w:tcMar>
              <w:top w:w="50" w:type="dxa"/>
              <w:left w:w="100" w:type="dxa"/>
            </w:tcMar>
            <w:vAlign w:val="center"/>
          </w:tcPr>
          <w:p w:rsidR="009614D5" w:rsidRDefault="00241AD4">
            <w:pPr>
              <w:spacing w:after="0"/>
              <w:ind w:left="135"/>
            </w:pPr>
            <w:r w:rsidRPr="00D9105A">
              <w:rPr>
                <w:rFonts w:ascii="Times New Roman" w:hAnsi="Times New Roman"/>
                <w:color w:val="000000"/>
                <w:sz w:val="24"/>
                <w:lang w:val="ru-RU"/>
              </w:rPr>
              <w:t xml:space="preserve">Современные изменения климата. Способы изучения и наблюдения за глобальным климатом. </w:t>
            </w:r>
            <w:r>
              <w:rPr>
                <w:rFonts w:ascii="Times New Roman" w:hAnsi="Times New Roman"/>
                <w:color w:val="000000"/>
                <w:sz w:val="24"/>
              </w:rPr>
              <w:t>Профессия климатолог</w:t>
            </w:r>
          </w:p>
        </w:tc>
        <w:tc>
          <w:tcPr>
            <w:tcW w:w="1057"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9614D5" w:rsidRDefault="009614D5">
            <w:pPr>
              <w:spacing w:after="0"/>
              <w:ind w:left="135"/>
              <w:jc w:val="center"/>
            </w:pPr>
          </w:p>
        </w:tc>
        <w:tc>
          <w:tcPr>
            <w:tcW w:w="1872" w:type="dxa"/>
            <w:tcMar>
              <w:top w:w="50" w:type="dxa"/>
              <w:left w:w="100" w:type="dxa"/>
            </w:tcMar>
            <w:vAlign w:val="center"/>
          </w:tcPr>
          <w:p w:rsidR="009614D5" w:rsidRDefault="009614D5">
            <w:pPr>
              <w:spacing w:after="0"/>
              <w:ind w:left="135"/>
              <w:jc w:val="center"/>
            </w:pPr>
          </w:p>
        </w:tc>
        <w:tc>
          <w:tcPr>
            <w:tcW w:w="2240"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Билиотека ЦОК </w:t>
            </w:r>
            <w:hyperlink r:id="rId107">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/8865541</w:t>
              </w:r>
              <w:r>
                <w:rPr>
                  <w:rFonts w:ascii="Times New Roman" w:hAnsi="Times New Roman"/>
                  <w:color w:val="0000FF"/>
                  <w:u w:val="single"/>
                </w:rPr>
                <w:t>a</w:t>
              </w:r>
            </w:hyperlink>
          </w:p>
        </w:tc>
      </w:tr>
      <w:tr w:rsidR="009614D5">
        <w:trPr>
          <w:trHeight w:val="144"/>
          <w:tblCellSpacing w:w="20" w:type="nil"/>
        </w:trPr>
        <w:tc>
          <w:tcPr>
            <w:tcW w:w="508" w:type="dxa"/>
            <w:tcMar>
              <w:top w:w="50" w:type="dxa"/>
              <w:left w:w="100" w:type="dxa"/>
            </w:tcMar>
            <w:vAlign w:val="center"/>
          </w:tcPr>
          <w:p w:rsidR="009614D5" w:rsidRDefault="00241AD4">
            <w:pPr>
              <w:spacing w:after="0"/>
            </w:pPr>
            <w:r>
              <w:rPr>
                <w:rFonts w:ascii="Times New Roman" w:hAnsi="Times New Roman"/>
                <w:color w:val="000000"/>
                <w:sz w:val="24"/>
              </w:rPr>
              <w:t>22</w:t>
            </w:r>
          </w:p>
        </w:tc>
        <w:tc>
          <w:tcPr>
            <w:tcW w:w="3168"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Резервный урок. Обобщающее повторение. Контрольная работа по теме "Атмосфера — воздушная оболочка"</w:t>
            </w:r>
          </w:p>
        </w:tc>
        <w:tc>
          <w:tcPr>
            <w:tcW w:w="1057"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792"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0.5 </w:t>
            </w:r>
          </w:p>
        </w:tc>
        <w:tc>
          <w:tcPr>
            <w:tcW w:w="1872" w:type="dxa"/>
            <w:tcMar>
              <w:top w:w="50" w:type="dxa"/>
              <w:left w:w="100" w:type="dxa"/>
            </w:tcMar>
            <w:vAlign w:val="center"/>
          </w:tcPr>
          <w:p w:rsidR="009614D5" w:rsidRDefault="009614D5">
            <w:pPr>
              <w:spacing w:after="0"/>
              <w:ind w:left="135"/>
              <w:jc w:val="center"/>
            </w:pPr>
          </w:p>
        </w:tc>
        <w:tc>
          <w:tcPr>
            <w:tcW w:w="2240" w:type="dxa"/>
            <w:tcMar>
              <w:top w:w="50" w:type="dxa"/>
              <w:left w:w="100" w:type="dxa"/>
            </w:tcMar>
            <w:vAlign w:val="center"/>
          </w:tcPr>
          <w:p w:rsidR="009614D5" w:rsidRDefault="009614D5">
            <w:pPr>
              <w:spacing w:after="0"/>
              <w:ind w:left="135"/>
            </w:pPr>
          </w:p>
        </w:tc>
      </w:tr>
      <w:tr w:rsidR="009614D5" w:rsidRPr="004811B6">
        <w:trPr>
          <w:trHeight w:val="144"/>
          <w:tblCellSpacing w:w="20" w:type="nil"/>
        </w:trPr>
        <w:tc>
          <w:tcPr>
            <w:tcW w:w="508" w:type="dxa"/>
            <w:tcMar>
              <w:top w:w="50" w:type="dxa"/>
              <w:left w:w="100" w:type="dxa"/>
            </w:tcMar>
            <w:vAlign w:val="center"/>
          </w:tcPr>
          <w:p w:rsidR="009614D5" w:rsidRDefault="00241AD4">
            <w:pPr>
              <w:spacing w:after="0"/>
            </w:pPr>
            <w:r>
              <w:rPr>
                <w:rFonts w:ascii="Times New Roman" w:hAnsi="Times New Roman"/>
                <w:color w:val="000000"/>
                <w:sz w:val="24"/>
              </w:rPr>
              <w:t>23</w:t>
            </w:r>
          </w:p>
        </w:tc>
        <w:tc>
          <w:tcPr>
            <w:tcW w:w="3168" w:type="dxa"/>
            <w:tcMar>
              <w:top w:w="50" w:type="dxa"/>
              <w:left w:w="100" w:type="dxa"/>
            </w:tcMar>
            <w:vAlign w:val="center"/>
          </w:tcPr>
          <w:p w:rsidR="009614D5" w:rsidRDefault="00241AD4">
            <w:pPr>
              <w:spacing w:after="0"/>
              <w:ind w:left="135"/>
            </w:pPr>
            <w:r w:rsidRPr="00D9105A">
              <w:rPr>
                <w:rFonts w:ascii="Times New Roman" w:hAnsi="Times New Roman"/>
                <w:color w:val="000000"/>
                <w:sz w:val="24"/>
                <w:lang w:val="ru-RU"/>
              </w:rPr>
              <w:t xml:space="preserve">Биосфера — оболочка жизни. Границы </w:t>
            </w:r>
            <w:r w:rsidRPr="00D9105A">
              <w:rPr>
                <w:rFonts w:ascii="Times New Roman" w:hAnsi="Times New Roman"/>
                <w:color w:val="000000"/>
                <w:sz w:val="24"/>
                <w:lang w:val="ru-RU"/>
              </w:rPr>
              <w:lastRenderedPageBreak/>
              <w:t xml:space="preserve">биосферы. </w:t>
            </w:r>
            <w:r>
              <w:rPr>
                <w:rFonts w:ascii="Times New Roman" w:hAnsi="Times New Roman"/>
                <w:color w:val="000000"/>
                <w:sz w:val="24"/>
              </w:rPr>
              <w:t>Профессии биогеограф и геоэколог</w:t>
            </w:r>
          </w:p>
        </w:tc>
        <w:tc>
          <w:tcPr>
            <w:tcW w:w="1057"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lastRenderedPageBreak/>
              <w:t xml:space="preserve"> 1 </w:t>
            </w:r>
          </w:p>
        </w:tc>
        <w:tc>
          <w:tcPr>
            <w:tcW w:w="1792" w:type="dxa"/>
            <w:tcMar>
              <w:top w:w="50" w:type="dxa"/>
              <w:left w:w="100" w:type="dxa"/>
            </w:tcMar>
            <w:vAlign w:val="center"/>
          </w:tcPr>
          <w:p w:rsidR="009614D5" w:rsidRDefault="009614D5">
            <w:pPr>
              <w:spacing w:after="0"/>
              <w:ind w:left="135"/>
              <w:jc w:val="center"/>
            </w:pPr>
          </w:p>
        </w:tc>
        <w:tc>
          <w:tcPr>
            <w:tcW w:w="1872" w:type="dxa"/>
            <w:tcMar>
              <w:top w:w="50" w:type="dxa"/>
              <w:left w:w="100" w:type="dxa"/>
            </w:tcMar>
            <w:vAlign w:val="center"/>
          </w:tcPr>
          <w:p w:rsidR="009614D5" w:rsidRDefault="009614D5">
            <w:pPr>
              <w:spacing w:after="0"/>
              <w:ind w:left="135"/>
              <w:jc w:val="center"/>
            </w:pPr>
          </w:p>
        </w:tc>
        <w:tc>
          <w:tcPr>
            <w:tcW w:w="2240"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Билиотека </w:t>
            </w:r>
            <w:r w:rsidRPr="00D9105A">
              <w:rPr>
                <w:rFonts w:ascii="Times New Roman" w:hAnsi="Times New Roman"/>
                <w:color w:val="000000"/>
                <w:sz w:val="24"/>
                <w:lang w:val="ru-RU"/>
              </w:rPr>
              <w:lastRenderedPageBreak/>
              <w:t>ЦОК</w:t>
            </w:r>
            <w:hyperlink r:id="rId108">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/88655654</w:t>
              </w:r>
            </w:hyperlink>
          </w:p>
        </w:tc>
      </w:tr>
      <w:tr w:rsidR="009614D5" w:rsidRPr="004811B6">
        <w:trPr>
          <w:trHeight w:val="144"/>
          <w:tblCellSpacing w:w="20" w:type="nil"/>
        </w:trPr>
        <w:tc>
          <w:tcPr>
            <w:tcW w:w="508" w:type="dxa"/>
            <w:tcMar>
              <w:top w:w="50" w:type="dxa"/>
              <w:left w:w="100" w:type="dxa"/>
            </w:tcMar>
            <w:vAlign w:val="center"/>
          </w:tcPr>
          <w:p w:rsidR="009614D5" w:rsidRDefault="00241AD4">
            <w:pPr>
              <w:spacing w:after="0"/>
            </w:pPr>
            <w:r>
              <w:rPr>
                <w:rFonts w:ascii="Times New Roman" w:hAnsi="Times New Roman"/>
                <w:color w:val="000000"/>
                <w:sz w:val="24"/>
              </w:rPr>
              <w:lastRenderedPageBreak/>
              <w:t>24</w:t>
            </w:r>
          </w:p>
        </w:tc>
        <w:tc>
          <w:tcPr>
            <w:tcW w:w="3168"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Растительный и животный мир Земли. Его разнообразие. Практическая работа "Характеристика растительности участка местности своего края"</w:t>
            </w:r>
          </w:p>
        </w:tc>
        <w:tc>
          <w:tcPr>
            <w:tcW w:w="1057"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792" w:type="dxa"/>
            <w:tcMar>
              <w:top w:w="50" w:type="dxa"/>
              <w:left w:w="100" w:type="dxa"/>
            </w:tcMar>
            <w:vAlign w:val="center"/>
          </w:tcPr>
          <w:p w:rsidR="009614D5" w:rsidRDefault="009614D5">
            <w:pPr>
              <w:spacing w:after="0"/>
              <w:ind w:left="135"/>
              <w:jc w:val="center"/>
            </w:pPr>
          </w:p>
        </w:tc>
        <w:tc>
          <w:tcPr>
            <w:tcW w:w="1872"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0.5 </w:t>
            </w:r>
          </w:p>
        </w:tc>
        <w:tc>
          <w:tcPr>
            <w:tcW w:w="2240"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Билиотека ЦОК </w:t>
            </w:r>
            <w:hyperlink r:id="rId109">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/886557</w:t>
              </w:r>
              <w:r>
                <w:rPr>
                  <w:rFonts w:ascii="Times New Roman" w:hAnsi="Times New Roman"/>
                  <w:color w:val="0000FF"/>
                  <w:u w:val="single"/>
                </w:rPr>
                <w:t>c</w:t>
              </w:r>
              <w:r w:rsidRPr="00D9105A">
                <w:rPr>
                  <w:rFonts w:ascii="Times New Roman" w:hAnsi="Times New Roman"/>
                  <w:color w:val="0000FF"/>
                  <w:u w:val="single"/>
                  <w:lang w:val="ru-RU"/>
                </w:rPr>
                <w:t>6</w:t>
              </w:r>
            </w:hyperlink>
          </w:p>
        </w:tc>
      </w:tr>
      <w:tr w:rsidR="009614D5" w:rsidRPr="004811B6">
        <w:trPr>
          <w:trHeight w:val="144"/>
          <w:tblCellSpacing w:w="20" w:type="nil"/>
        </w:trPr>
        <w:tc>
          <w:tcPr>
            <w:tcW w:w="508" w:type="dxa"/>
            <w:tcMar>
              <w:top w:w="50" w:type="dxa"/>
              <w:left w:w="100" w:type="dxa"/>
            </w:tcMar>
            <w:vAlign w:val="center"/>
          </w:tcPr>
          <w:p w:rsidR="009614D5" w:rsidRDefault="00241AD4">
            <w:pPr>
              <w:spacing w:after="0"/>
            </w:pPr>
            <w:r>
              <w:rPr>
                <w:rFonts w:ascii="Times New Roman" w:hAnsi="Times New Roman"/>
                <w:color w:val="000000"/>
                <w:sz w:val="24"/>
              </w:rPr>
              <w:t>25</w:t>
            </w:r>
          </w:p>
        </w:tc>
        <w:tc>
          <w:tcPr>
            <w:tcW w:w="3168"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Приспособление живых организмов к среде обитания в разных природных зонах</w:t>
            </w:r>
          </w:p>
        </w:tc>
        <w:tc>
          <w:tcPr>
            <w:tcW w:w="1057"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792" w:type="dxa"/>
            <w:tcMar>
              <w:top w:w="50" w:type="dxa"/>
              <w:left w:w="100" w:type="dxa"/>
            </w:tcMar>
            <w:vAlign w:val="center"/>
          </w:tcPr>
          <w:p w:rsidR="009614D5" w:rsidRDefault="009614D5">
            <w:pPr>
              <w:spacing w:after="0"/>
              <w:ind w:left="135"/>
              <w:jc w:val="center"/>
            </w:pPr>
          </w:p>
        </w:tc>
        <w:tc>
          <w:tcPr>
            <w:tcW w:w="1872" w:type="dxa"/>
            <w:tcMar>
              <w:top w:w="50" w:type="dxa"/>
              <w:left w:w="100" w:type="dxa"/>
            </w:tcMar>
            <w:vAlign w:val="center"/>
          </w:tcPr>
          <w:p w:rsidR="009614D5" w:rsidRDefault="009614D5">
            <w:pPr>
              <w:spacing w:after="0"/>
              <w:ind w:left="135"/>
              <w:jc w:val="center"/>
            </w:pPr>
          </w:p>
        </w:tc>
        <w:tc>
          <w:tcPr>
            <w:tcW w:w="2240"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Билиотека ЦОК </w:t>
            </w:r>
            <w:hyperlink r:id="rId110">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/88655942</w:t>
              </w:r>
            </w:hyperlink>
          </w:p>
        </w:tc>
      </w:tr>
      <w:tr w:rsidR="009614D5" w:rsidRPr="004811B6">
        <w:trPr>
          <w:trHeight w:val="144"/>
          <w:tblCellSpacing w:w="20" w:type="nil"/>
        </w:trPr>
        <w:tc>
          <w:tcPr>
            <w:tcW w:w="508" w:type="dxa"/>
            <w:tcMar>
              <w:top w:w="50" w:type="dxa"/>
              <w:left w:w="100" w:type="dxa"/>
            </w:tcMar>
            <w:vAlign w:val="center"/>
          </w:tcPr>
          <w:p w:rsidR="009614D5" w:rsidRDefault="00241AD4">
            <w:pPr>
              <w:spacing w:after="0"/>
            </w:pPr>
            <w:r>
              <w:rPr>
                <w:rFonts w:ascii="Times New Roman" w:hAnsi="Times New Roman"/>
                <w:color w:val="000000"/>
                <w:sz w:val="24"/>
              </w:rPr>
              <w:t>26</w:t>
            </w:r>
          </w:p>
        </w:tc>
        <w:tc>
          <w:tcPr>
            <w:tcW w:w="3168"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Жизнь в океане. Изменение животного и растительного мира океана с глубиной и географической широтой</w:t>
            </w:r>
          </w:p>
        </w:tc>
        <w:tc>
          <w:tcPr>
            <w:tcW w:w="1057"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792" w:type="dxa"/>
            <w:tcMar>
              <w:top w:w="50" w:type="dxa"/>
              <w:left w:w="100" w:type="dxa"/>
            </w:tcMar>
            <w:vAlign w:val="center"/>
          </w:tcPr>
          <w:p w:rsidR="009614D5" w:rsidRDefault="009614D5">
            <w:pPr>
              <w:spacing w:after="0"/>
              <w:ind w:left="135"/>
              <w:jc w:val="center"/>
            </w:pPr>
          </w:p>
        </w:tc>
        <w:tc>
          <w:tcPr>
            <w:tcW w:w="1872" w:type="dxa"/>
            <w:tcMar>
              <w:top w:w="50" w:type="dxa"/>
              <w:left w:w="100" w:type="dxa"/>
            </w:tcMar>
            <w:vAlign w:val="center"/>
          </w:tcPr>
          <w:p w:rsidR="009614D5" w:rsidRDefault="009614D5">
            <w:pPr>
              <w:spacing w:after="0"/>
              <w:ind w:left="135"/>
              <w:jc w:val="center"/>
            </w:pPr>
          </w:p>
        </w:tc>
        <w:tc>
          <w:tcPr>
            <w:tcW w:w="2240"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Билиотека ЦОК </w:t>
            </w:r>
            <w:hyperlink r:id="rId111">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/88655</w:t>
              </w:r>
              <w:r>
                <w:rPr>
                  <w:rFonts w:ascii="Times New Roman" w:hAnsi="Times New Roman"/>
                  <w:color w:val="0000FF"/>
                  <w:u w:val="single"/>
                </w:rPr>
                <w:t>af</w:t>
              </w:r>
              <w:r w:rsidRPr="00D9105A">
                <w:rPr>
                  <w:rFonts w:ascii="Times New Roman" w:hAnsi="Times New Roman"/>
                  <w:color w:val="0000FF"/>
                  <w:u w:val="single"/>
                  <w:lang w:val="ru-RU"/>
                </w:rPr>
                <w:t>0</w:t>
              </w:r>
            </w:hyperlink>
          </w:p>
        </w:tc>
      </w:tr>
      <w:tr w:rsidR="009614D5" w:rsidRPr="004811B6">
        <w:trPr>
          <w:trHeight w:val="144"/>
          <w:tblCellSpacing w:w="20" w:type="nil"/>
        </w:trPr>
        <w:tc>
          <w:tcPr>
            <w:tcW w:w="508" w:type="dxa"/>
            <w:tcMar>
              <w:top w:w="50" w:type="dxa"/>
              <w:left w:w="100" w:type="dxa"/>
            </w:tcMar>
            <w:vAlign w:val="center"/>
          </w:tcPr>
          <w:p w:rsidR="009614D5" w:rsidRDefault="00241AD4">
            <w:pPr>
              <w:spacing w:after="0"/>
            </w:pPr>
            <w:r>
              <w:rPr>
                <w:rFonts w:ascii="Times New Roman" w:hAnsi="Times New Roman"/>
                <w:color w:val="000000"/>
                <w:sz w:val="24"/>
              </w:rPr>
              <w:t>27</w:t>
            </w:r>
          </w:p>
        </w:tc>
        <w:tc>
          <w:tcPr>
            <w:tcW w:w="3168" w:type="dxa"/>
            <w:tcMar>
              <w:top w:w="50" w:type="dxa"/>
              <w:left w:w="100" w:type="dxa"/>
            </w:tcMar>
            <w:vAlign w:val="center"/>
          </w:tcPr>
          <w:p w:rsidR="009614D5" w:rsidRDefault="00241AD4">
            <w:pPr>
              <w:spacing w:after="0"/>
              <w:ind w:left="135"/>
            </w:pPr>
            <w:r w:rsidRPr="00D9105A">
              <w:rPr>
                <w:rFonts w:ascii="Times New Roman" w:hAnsi="Times New Roman"/>
                <w:color w:val="000000"/>
                <w:sz w:val="24"/>
                <w:lang w:val="ru-RU"/>
              </w:rPr>
              <w:t xml:space="preserve">Человек как часть биосферы. Распространение людей на Земле. </w:t>
            </w:r>
            <w:r>
              <w:rPr>
                <w:rFonts w:ascii="Times New Roman" w:hAnsi="Times New Roman"/>
                <w:color w:val="000000"/>
                <w:sz w:val="24"/>
              </w:rPr>
              <w:t>Исследования и экологические проблемы</w:t>
            </w:r>
          </w:p>
        </w:tc>
        <w:tc>
          <w:tcPr>
            <w:tcW w:w="1057"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9614D5" w:rsidRDefault="009614D5">
            <w:pPr>
              <w:spacing w:after="0"/>
              <w:ind w:left="135"/>
              <w:jc w:val="center"/>
            </w:pPr>
          </w:p>
        </w:tc>
        <w:tc>
          <w:tcPr>
            <w:tcW w:w="1872" w:type="dxa"/>
            <w:tcMar>
              <w:top w:w="50" w:type="dxa"/>
              <w:left w:w="100" w:type="dxa"/>
            </w:tcMar>
            <w:vAlign w:val="center"/>
          </w:tcPr>
          <w:p w:rsidR="009614D5" w:rsidRDefault="009614D5">
            <w:pPr>
              <w:spacing w:after="0"/>
              <w:ind w:left="135"/>
              <w:jc w:val="center"/>
            </w:pPr>
          </w:p>
        </w:tc>
        <w:tc>
          <w:tcPr>
            <w:tcW w:w="2240"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Билиотека ЦОК </w:t>
            </w:r>
            <w:hyperlink r:id="rId112">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/88655</w:t>
              </w:r>
              <w:r>
                <w:rPr>
                  <w:rFonts w:ascii="Times New Roman" w:hAnsi="Times New Roman"/>
                  <w:color w:val="0000FF"/>
                  <w:u w:val="single"/>
                </w:rPr>
                <w:t>e</w:t>
              </w:r>
              <w:r w:rsidRPr="00D9105A">
                <w:rPr>
                  <w:rFonts w:ascii="Times New Roman" w:hAnsi="Times New Roman"/>
                  <w:color w:val="0000FF"/>
                  <w:u w:val="single"/>
                  <w:lang w:val="ru-RU"/>
                </w:rPr>
                <w:t>24</w:t>
              </w:r>
            </w:hyperlink>
          </w:p>
        </w:tc>
      </w:tr>
      <w:tr w:rsidR="009614D5">
        <w:trPr>
          <w:trHeight w:val="144"/>
          <w:tblCellSpacing w:w="20" w:type="nil"/>
        </w:trPr>
        <w:tc>
          <w:tcPr>
            <w:tcW w:w="508" w:type="dxa"/>
            <w:tcMar>
              <w:top w:w="50" w:type="dxa"/>
              <w:left w:w="100" w:type="dxa"/>
            </w:tcMar>
            <w:vAlign w:val="center"/>
          </w:tcPr>
          <w:p w:rsidR="009614D5" w:rsidRDefault="00241AD4">
            <w:pPr>
              <w:spacing w:after="0"/>
            </w:pPr>
            <w:r>
              <w:rPr>
                <w:rFonts w:ascii="Times New Roman" w:hAnsi="Times New Roman"/>
                <w:color w:val="000000"/>
                <w:sz w:val="24"/>
              </w:rPr>
              <w:t>28</w:t>
            </w:r>
          </w:p>
        </w:tc>
        <w:tc>
          <w:tcPr>
            <w:tcW w:w="3168"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Резервный урок. Контрольная работа по теме "Биосфера — оболочка жизни"</w:t>
            </w:r>
          </w:p>
        </w:tc>
        <w:tc>
          <w:tcPr>
            <w:tcW w:w="1057"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792"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1 </w:t>
            </w:r>
          </w:p>
        </w:tc>
        <w:tc>
          <w:tcPr>
            <w:tcW w:w="1872" w:type="dxa"/>
            <w:tcMar>
              <w:top w:w="50" w:type="dxa"/>
              <w:left w:w="100" w:type="dxa"/>
            </w:tcMar>
            <w:vAlign w:val="center"/>
          </w:tcPr>
          <w:p w:rsidR="009614D5" w:rsidRDefault="009614D5">
            <w:pPr>
              <w:spacing w:after="0"/>
              <w:ind w:left="135"/>
              <w:jc w:val="center"/>
            </w:pPr>
          </w:p>
        </w:tc>
        <w:tc>
          <w:tcPr>
            <w:tcW w:w="2240" w:type="dxa"/>
            <w:tcMar>
              <w:top w:w="50" w:type="dxa"/>
              <w:left w:w="100" w:type="dxa"/>
            </w:tcMar>
            <w:vAlign w:val="center"/>
          </w:tcPr>
          <w:p w:rsidR="009614D5" w:rsidRDefault="009614D5">
            <w:pPr>
              <w:spacing w:after="0"/>
              <w:ind w:left="135"/>
            </w:pPr>
          </w:p>
        </w:tc>
      </w:tr>
      <w:tr w:rsidR="009614D5" w:rsidRPr="004811B6">
        <w:trPr>
          <w:trHeight w:val="144"/>
          <w:tblCellSpacing w:w="20" w:type="nil"/>
        </w:trPr>
        <w:tc>
          <w:tcPr>
            <w:tcW w:w="508" w:type="dxa"/>
            <w:tcMar>
              <w:top w:w="50" w:type="dxa"/>
              <w:left w:w="100" w:type="dxa"/>
            </w:tcMar>
            <w:vAlign w:val="center"/>
          </w:tcPr>
          <w:p w:rsidR="009614D5" w:rsidRDefault="00241AD4">
            <w:pPr>
              <w:spacing w:after="0"/>
            </w:pPr>
            <w:r>
              <w:rPr>
                <w:rFonts w:ascii="Times New Roman" w:hAnsi="Times New Roman"/>
                <w:color w:val="000000"/>
                <w:sz w:val="24"/>
              </w:rPr>
              <w:t>29</w:t>
            </w:r>
          </w:p>
        </w:tc>
        <w:tc>
          <w:tcPr>
            <w:tcW w:w="3168" w:type="dxa"/>
            <w:tcMar>
              <w:top w:w="50" w:type="dxa"/>
              <w:left w:w="100" w:type="dxa"/>
            </w:tcMar>
            <w:vAlign w:val="center"/>
          </w:tcPr>
          <w:p w:rsidR="009614D5" w:rsidRDefault="00241AD4">
            <w:pPr>
              <w:spacing w:after="0"/>
              <w:ind w:left="135"/>
            </w:pPr>
            <w:r w:rsidRPr="00D9105A">
              <w:rPr>
                <w:rFonts w:ascii="Times New Roman" w:hAnsi="Times New Roman"/>
                <w:color w:val="000000"/>
                <w:sz w:val="24"/>
                <w:lang w:val="ru-RU"/>
              </w:rPr>
              <w:t xml:space="preserve">Взаимосвязь оболочек Земли. Понятие о природном комплексе. </w:t>
            </w:r>
            <w:r>
              <w:rPr>
                <w:rFonts w:ascii="Times New Roman" w:hAnsi="Times New Roman"/>
                <w:color w:val="000000"/>
                <w:sz w:val="24"/>
              </w:rPr>
              <w:t>Природно-территориальный комплекс</w:t>
            </w:r>
          </w:p>
        </w:tc>
        <w:tc>
          <w:tcPr>
            <w:tcW w:w="1057"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9614D5" w:rsidRDefault="009614D5">
            <w:pPr>
              <w:spacing w:after="0"/>
              <w:ind w:left="135"/>
              <w:jc w:val="center"/>
            </w:pPr>
          </w:p>
        </w:tc>
        <w:tc>
          <w:tcPr>
            <w:tcW w:w="1872" w:type="dxa"/>
            <w:tcMar>
              <w:top w:w="50" w:type="dxa"/>
              <w:left w:w="100" w:type="dxa"/>
            </w:tcMar>
            <w:vAlign w:val="center"/>
          </w:tcPr>
          <w:p w:rsidR="009614D5" w:rsidRDefault="009614D5">
            <w:pPr>
              <w:spacing w:after="0"/>
              <w:ind w:left="135"/>
              <w:jc w:val="center"/>
            </w:pPr>
          </w:p>
        </w:tc>
        <w:tc>
          <w:tcPr>
            <w:tcW w:w="2240"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Билиотека ЦОК </w:t>
            </w:r>
            <w:hyperlink r:id="rId113">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/88655</w:t>
              </w:r>
              <w:r>
                <w:rPr>
                  <w:rFonts w:ascii="Times New Roman" w:hAnsi="Times New Roman"/>
                  <w:color w:val="0000FF"/>
                  <w:u w:val="single"/>
                </w:rPr>
                <w:t>f</w:t>
              </w:r>
              <w:r w:rsidRPr="00D9105A">
                <w:rPr>
                  <w:rFonts w:ascii="Times New Roman" w:hAnsi="Times New Roman"/>
                  <w:color w:val="0000FF"/>
                  <w:u w:val="single"/>
                  <w:lang w:val="ru-RU"/>
                </w:rPr>
                <w:t>50</w:t>
              </w:r>
            </w:hyperlink>
          </w:p>
        </w:tc>
      </w:tr>
      <w:tr w:rsidR="009614D5" w:rsidRPr="004811B6">
        <w:trPr>
          <w:trHeight w:val="144"/>
          <w:tblCellSpacing w:w="20" w:type="nil"/>
        </w:trPr>
        <w:tc>
          <w:tcPr>
            <w:tcW w:w="508" w:type="dxa"/>
            <w:tcMar>
              <w:top w:w="50" w:type="dxa"/>
              <w:left w:w="100" w:type="dxa"/>
            </w:tcMar>
            <w:vAlign w:val="center"/>
          </w:tcPr>
          <w:p w:rsidR="009614D5" w:rsidRDefault="00241AD4">
            <w:pPr>
              <w:spacing w:after="0"/>
            </w:pPr>
            <w:r>
              <w:rPr>
                <w:rFonts w:ascii="Times New Roman" w:hAnsi="Times New Roman"/>
                <w:color w:val="000000"/>
                <w:sz w:val="24"/>
              </w:rPr>
              <w:t>30</w:t>
            </w:r>
          </w:p>
        </w:tc>
        <w:tc>
          <w:tcPr>
            <w:tcW w:w="3168"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Природные комплексы своей местности. Практическая работа "Характеристика локального природного комплекса"</w:t>
            </w:r>
          </w:p>
        </w:tc>
        <w:tc>
          <w:tcPr>
            <w:tcW w:w="1057"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792" w:type="dxa"/>
            <w:tcMar>
              <w:top w:w="50" w:type="dxa"/>
              <w:left w:w="100" w:type="dxa"/>
            </w:tcMar>
            <w:vAlign w:val="center"/>
          </w:tcPr>
          <w:p w:rsidR="009614D5" w:rsidRDefault="009614D5">
            <w:pPr>
              <w:spacing w:after="0"/>
              <w:ind w:left="135"/>
              <w:jc w:val="center"/>
            </w:pPr>
          </w:p>
        </w:tc>
        <w:tc>
          <w:tcPr>
            <w:tcW w:w="1872"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0.5 </w:t>
            </w:r>
          </w:p>
        </w:tc>
        <w:tc>
          <w:tcPr>
            <w:tcW w:w="2240"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Билиотека ЦОК </w:t>
            </w:r>
            <w:hyperlink r:id="rId114">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/886560</w:t>
              </w:r>
              <w:r>
                <w:rPr>
                  <w:rFonts w:ascii="Times New Roman" w:hAnsi="Times New Roman"/>
                  <w:color w:val="0000FF"/>
                  <w:u w:val="single"/>
                </w:rPr>
                <w:t>ae</w:t>
              </w:r>
            </w:hyperlink>
          </w:p>
        </w:tc>
      </w:tr>
      <w:tr w:rsidR="009614D5" w:rsidRPr="004811B6">
        <w:trPr>
          <w:trHeight w:val="144"/>
          <w:tblCellSpacing w:w="20" w:type="nil"/>
        </w:trPr>
        <w:tc>
          <w:tcPr>
            <w:tcW w:w="508" w:type="dxa"/>
            <w:tcMar>
              <w:top w:w="50" w:type="dxa"/>
              <w:left w:w="100" w:type="dxa"/>
            </w:tcMar>
            <w:vAlign w:val="center"/>
          </w:tcPr>
          <w:p w:rsidR="009614D5" w:rsidRDefault="00241AD4">
            <w:pPr>
              <w:spacing w:after="0"/>
            </w:pPr>
            <w:r>
              <w:rPr>
                <w:rFonts w:ascii="Times New Roman" w:hAnsi="Times New Roman"/>
                <w:color w:val="000000"/>
                <w:sz w:val="24"/>
              </w:rPr>
              <w:t>31</w:t>
            </w:r>
          </w:p>
        </w:tc>
        <w:tc>
          <w:tcPr>
            <w:tcW w:w="3168" w:type="dxa"/>
            <w:tcMar>
              <w:top w:w="50" w:type="dxa"/>
              <w:left w:w="100" w:type="dxa"/>
            </w:tcMar>
            <w:vAlign w:val="center"/>
          </w:tcPr>
          <w:p w:rsidR="009614D5" w:rsidRDefault="00241AD4">
            <w:pPr>
              <w:spacing w:after="0"/>
              <w:ind w:left="135"/>
            </w:pPr>
            <w:r>
              <w:rPr>
                <w:rFonts w:ascii="Times New Roman" w:hAnsi="Times New Roman"/>
                <w:color w:val="000000"/>
                <w:sz w:val="24"/>
              </w:rPr>
              <w:t>Круговороты веществ на Земле</w:t>
            </w:r>
          </w:p>
        </w:tc>
        <w:tc>
          <w:tcPr>
            <w:tcW w:w="1057"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9614D5" w:rsidRDefault="009614D5">
            <w:pPr>
              <w:spacing w:after="0"/>
              <w:ind w:left="135"/>
              <w:jc w:val="center"/>
            </w:pPr>
          </w:p>
        </w:tc>
        <w:tc>
          <w:tcPr>
            <w:tcW w:w="1872" w:type="dxa"/>
            <w:tcMar>
              <w:top w:w="50" w:type="dxa"/>
              <w:left w:w="100" w:type="dxa"/>
            </w:tcMar>
            <w:vAlign w:val="center"/>
          </w:tcPr>
          <w:p w:rsidR="009614D5" w:rsidRDefault="009614D5">
            <w:pPr>
              <w:spacing w:after="0"/>
              <w:ind w:left="135"/>
              <w:jc w:val="center"/>
            </w:pPr>
          </w:p>
        </w:tc>
        <w:tc>
          <w:tcPr>
            <w:tcW w:w="2240"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Билиотека ЦОК </w:t>
            </w:r>
            <w:hyperlink r:id="rId115">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/8865627</w:t>
              </w:r>
              <w:r>
                <w:rPr>
                  <w:rFonts w:ascii="Times New Roman" w:hAnsi="Times New Roman"/>
                  <w:color w:val="0000FF"/>
                  <w:u w:val="single"/>
                </w:rPr>
                <w:t>a</w:t>
              </w:r>
            </w:hyperlink>
          </w:p>
        </w:tc>
      </w:tr>
      <w:tr w:rsidR="009614D5" w:rsidRPr="004811B6">
        <w:trPr>
          <w:trHeight w:val="144"/>
          <w:tblCellSpacing w:w="20" w:type="nil"/>
        </w:trPr>
        <w:tc>
          <w:tcPr>
            <w:tcW w:w="508" w:type="dxa"/>
            <w:tcMar>
              <w:top w:w="50" w:type="dxa"/>
              <w:left w:w="100" w:type="dxa"/>
            </w:tcMar>
            <w:vAlign w:val="center"/>
          </w:tcPr>
          <w:p w:rsidR="009614D5" w:rsidRDefault="00241AD4">
            <w:pPr>
              <w:spacing w:after="0"/>
            </w:pPr>
            <w:r>
              <w:rPr>
                <w:rFonts w:ascii="Times New Roman" w:hAnsi="Times New Roman"/>
                <w:color w:val="000000"/>
                <w:sz w:val="24"/>
              </w:rPr>
              <w:lastRenderedPageBreak/>
              <w:t>32</w:t>
            </w:r>
          </w:p>
        </w:tc>
        <w:tc>
          <w:tcPr>
            <w:tcW w:w="3168" w:type="dxa"/>
            <w:tcMar>
              <w:top w:w="50" w:type="dxa"/>
              <w:left w:w="100" w:type="dxa"/>
            </w:tcMar>
            <w:vAlign w:val="center"/>
          </w:tcPr>
          <w:p w:rsidR="009614D5" w:rsidRDefault="00241AD4">
            <w:pPr>
              <w:spacing w:after="0"/>
              <w:ind w:left="135"/>
            </w:pPr>
            <w:r w:rsidRPr="00D9105A">
              <w:rPr>
                <w:rFonts w:ascii="Times New Roman" w:hAnsi="Times New Roman"/>
                <w:color w:val="000000"/>
                <w:sz w:val="24"/>
                <w:lang w:val="ru-RU"/>
              </w:rPr>
              <w:t xml:space="preserve">Почва, её строение и состав. </w:t>
            </w:r>
            <w:r>
              <w:rPr>
                <w:rFonts w:ascii="Times New Roman" w:hAnsi="Times New Roman"/>
                <w:color w:val="000000"/>
                <w:sz w:val="24"/>
              </w:rPr>
              <w:t>Охрана почв</w:t>
            </w:r>
          </w:p>
        </w:tc>
        <w:tc>
          <w:tcPr>
            <w:tcW w:w="1057"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9614D5" w:rsidRDefault="009614D5">
            <w:pPr>
              <w:spacing w:after="0"/>
              <w:ind w:left="135"/>
              <w:jc w:val="center"/>
            </w:pPr>
          </w:p>
        </w:tc>
        <w:tc>
          <w:tcPr>
            <w:tcW w:w="1872" w:type="dxa"/>
            <w:tcMar>
              <w:top w:w="50" w:type="dxa"/>
              <w:left w:w="100" w:type="dxa"/>
            </w:tcMar>
            <w:vAlign w:val="center"/>
          </w:tcPr>
          <w:p w:rsidR="009614D5" w:rsidRDefault="009614D5">
            <w:pPr>
              <w:spacing w:after="0"/>
              <w:ind w:left="135"/>
              <w:jc w:val="center"/>
            </w:pPr>
          </w:p>
        </w:tc>
        <w:tc>
          <w:tcPr>
            <w:tcW w:w="2240"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Билиотека ЦОК </w:t>
            </w:r>
            <w:hyperlink r:id="rId116">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/886563</w:t>
              </w:r>
              <w:r>
                <w:rPr>
                  <w:rFonts w:ascii="Times New Roman" w:hAnsi="Times New Roman"/>
                  <w:color w:val="0000FF"/>
                  <w:u w:val="single"/>
                </w:rPr>
                <w:t>ba</w:t>
              </w:r>
            </w:hyperlink>
          </w:p>
        </w:tc>
      </w:tr>
      <w:tr w:rsidR="009614D5" w:rsidRPr="004811B6">
        <w:trPr>
          <w:trHeight w:val="144"/>
          <w:tblCellSpacing w:w="20" w:type="nil"/>
        </w:trPr>
        <w:tc>
          <w:tcPr>
            <w:tcW w:w="508" w:type="dxa"/>
            <w:tcMar>
              <w:top w:w="50" w:type="dxa"/>
              <w:left w:w="100" w:type="dxa"/>
            </w:tcMar>
            <w:vAlign w:val="center"/>
          </w:tcPr>
          <w:p w:rsidR="009614D5" w:rsidRDefault="00241AD4">
            <w:pPr>
              <w:spacing w:after="0"/>
            </w:pPr>
            <w:r>
              <w:rPr>
                <w:rFonts w:ascii="Times New Roman" w:hAnsi="Times New Roman"/>
                <w:color w:val="000000"/>
                <w:sz w:val="24"/>
              </w:rPr>
              <w:t>33</w:t>
            </w:r>
          </w:p>
        </w:tc>
        <w:tc>
          <w:tcPr>
            <w:tcW w:w="3168"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Резервный урок. Природная среда. Охрана природы. Природные особо охраняемые территории. Всемирное наследие ЮНЕСКО</w:t>
            </w:r>
          </w:p>
        </w:tc>
        <w:tc>
          <w:tcPr>
            <w:tcW w:w="1057"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792" w:type="dxa"/>
            <w:tcMar>
              <w:top w:w="50" w:type="dxa"/>
              <w:left w:w="100" w:type="dxa"/>
            </w:tcMar>
            <w:vAlign w:val="center"/>
          </w:tcPr>
          <w:p w:rsidR="009614D5" w:rsidRDefault="009614D5">
            <w:pPr>
              <w:spacing w:after="0"/>
              <w:ind w:left="135"/>
              <w:jc w:val="center"/>
            </w:pPr>
          </w:p>
        </w:tc>
        <w:tc>
          <w:tcPr>
            <w:tcW w:w="1872" w:type="dxa"/>
            <w:tcMar>
              <w:top w:w="50" w:type="dxa"/>
              <w:left w:w="100" w:type="dxa"/>
            </w:tcMar>
            <w:vAlign w:val="center"/>
          </w:tcPr>
          <w:p w:rsidR="009614D5" w:rsidRDefault="009614D5">
            <w:pPr>
              <w:spacing w:after="0"/>
              <w:ind w:left="135"/>
              <w:jc w:val="center"/>
            </w:pPr>
          </w:p>
        </w:tc>
        <w:tc>
          <w:tcPr>
            <w:tcW w:w="2240"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Билиотека ЦОК </w:t>
            </w:r>
            <w:hyperlink r:id="rId117">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/886564</w:t>
              </w:r>
              <w:r>
                <w:rPr>
                  <w:rFonts w:ascii="Times New Roman" w:hAnsi="Times New Roman"/>
                  <w:color w:val="0000FF"/>
                  <w:u w:val="single"/>
                </w:rPr>
                <w:t>dc</w:t>
              </w:r>
            </w:hyperlink>
          </w:p>
        </w:tc>
      </w:tr>
      <w:tr w:rsidR="009614D5">
        <w:trPr>
          <w:trHeight w:val="144"/>
          <w:tblCellSpacing w:w="20" w:type="nil"/>
        </w:trPr>
        <w:tc>
          <w:tcPr>
            <w:tcW w:w="508" w:type="dxa"/>
            <w:tcMar>
              <w:top w:w="50" w:type="dxa"/>
              <w:left w:w="100" w:type="dxa"/>
            </w:tcMar>
            <w:vAlign w:val="center"/>
          </w:tcPr>
          <w:p w:rsidR="009614D5" w:rsidRDefault="00241AD4">
            <w:pPr>
              <w:spacing w:after="0"/>
            </w:pPr>
            <w:r>
              <w:rPr>
                <w:rFonts w:ascii="Times New Roman" w:hAnsi="Times New Roman"/>
                <w:color w:val="000000"/>
                <w:sz w:val="24"/>
              </w:rPr>
              <w:t>34</w:t>
            </w:r>
          </w:p>
        </w:tc>
        <w:tc>
          <w:tcPr>
            <w:tcW w:w="3168"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Резервный урок. Обобщающее повторение. Контрольная работа по теме " Природно-территориальные комплексы"</w:t>
            </w:r>
          </w:p>
        </w:tc>
        <w:tc>
          <w:tcPr>
            <w:tcW w:w="1057"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792"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1 </w:t>
            </w:r>
          </w:p>
        </w:tc>
        <w:tc>
          <w:tcPr>
            <w:tcW w:w="1872" w:type="dxa"/>
            <w:tcMar>
              <w:top w:w="50" w:type="dxa"/>
              <w:left w:w="100" w:type="dxa"/>
            </w:tcMar>
            <w:vAlign w:val="center"/>
          </w:tcPr>
          <w:p w:rsidR="009614D5" w:rsidRDefault="009614D5">
            <w:pPr>
              <w:spacing w:after="0"/>
              <w:ind w:left="135"/>
              <w:jc w:val="center"/>
            </w:pPr>
          </w:p>
        </w:tc>
        <w:tc>
          <w:tcPr>
            <w:tcW w:w="2240" w:type="dxa"/>
            <w:tcMar>
              <w:top w:w="50" w:type="dxa"/>
              <w:left w:w="100" w:type="dxa"/>
            </w:tcMar>
            <w:vAlign w:val="center"/>
          </w:tcPr>
          <w:p w:rsidR="009614D5" w:rsidRDefault="009614D5">
            <w:pPr>
              <w:spacing w:after="0"/>
              <w:ind w:left="135"/>
            </w:pPr>
          </w:p>
        </w:tc>
      </w:tr>
      <w:tr w:rsidR="009614D5">
        <w:trPr>
          <w:trHeight w:val="144"/>
          <w:tblCellSpacing w:w="20" w:type="nil"/>
        </w:trPr>
        <w:tc>
          <w:tcPr>
            <w:tcW w:w="0" w:type="auto"/>
            <w:gridSpan w:val="2"/>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ОБЩЕЕ КОЛИЧЕСТВО ЧАСОВ ПО ПРОГРАММЕ</w:t>
            </w:r>
          </w:p>
        </w:tc>
        <w:tc>
          <w:tcPr>
            <w:tcW w:w="1661"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34 </w:t>
            </w:r>
          </w:p>
        </w:tc>
        <w:tc>
          <w:tcPr>
            <w:tcW w:w="1792"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3 </w:t>
            </w:r>
          </w:p>
        </w:tc>
        <w:tc>
          <w:tcPr>
            <w:tcW w:w="1872"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3.5 </w:t>
            </w:r>
          </w:p>
        </w:tc>
        <w:tc>
          <w:tcPr>
            <w:tcW w:w="0" w:type="auto"/>
            <w:tcMar>
              <w:top w:w="50" w:type="dxa"/>
              <w:left w:w="100" w:type="dxa"/>
            </w:tcMar>
            <w:vAlign w:val="center"/>
          </w:tcPr>
          <w:p w:rsidR="009614D5" w:rsidRDefault="009614D5"/>
        </w:tc>
      </w:tr>
    </w:tbl>
    <w:p w:rsidR="009614D5" w:rsidRDefault="009614D5">
      <w:pPr>
        <w:sectPr w:rsidR="009614D5">
          <w:pgSz w:w="16383" w:h="11906" w:orient="landscape"/>
          <w:pgMar w:top="1134" w:right="850" w:bottom="1134" w:left="1701" w:header="720" w:footer="720" w:gutter="0"/>
          <w:cols w:space="720"/>
        </w:sectPr>
      </w:pPr>
    </w:p>
    <w:p w:rsidR="009614D5" w:rsidRDefault="00241AD4">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53"/>
        <w:gridCol w:w="4758"/>
        <w:gridCol w:w="1608"/>
        <w:gridCol w:w="1841"/>
        <w:gridCol w:w="1910"/>
        <w:gridCol w:w="2873"/>
      </w:tblGrid>
      <w:tr w:rsidR="009614D5">
        <w:trPr>
          <w:trHeight w:val="144"/>
          <w:tblCellSpacing w:w="20" w:type="nil"/>
        </w:trPr>
        <w:tc>
          <w:tcPr>
            <w:tcW w:w="489" w:type="dxa"/>
            <w:vMerge w:val="restart"/>
            <w:tcMar>
              <w:top w:w="50" w:type="dxa"/>
              <w:left w:w="100" w:type="dxa"/>
            </w:tcMar>
            <w:vAlign w:val="center"/>
          </w:tcPr>
          <w:p w:rsidR="009614D5" w:rsidRDefault="00241AD4">
            <w:pPr>
              <w:spacing w:after="0"/>
              <w:ind w:left="135"/>
            </w:pPr>
            <w:r>
              <w:rPr>
                <w:rFonts w:ascii="Times New Roman" w:hAnsi="Times New Roman"/>
                <w:b/>
                <w:color w:val="000000"/>
                <w:sz w:val="24"/>
              </w:rPr>
              <w:t xml:space="preserve">№ п/п </w:t>
            </w:r>
          </w:p>
          <w:p w:rsidR="009614D5" w:rsidRDefault="009614D5">
            <w:pPr>
              <w:spacing w:after="0"/>
              <w:ind w:left="135"/>
            </w:pPr>
          </w:p>
        </w:tc>
        <w:tc>
          <w:tcPr>
            <w:tcW w:w="3432" w:type="dxa"/>
            <w:vMerge w:val="restart"/>
            <w:tcMar>
              <w:top w:w="50" w:type="dxa"/>
              <w:left w:w="100" w:type="dxa"/>
            </w:tcMar>
            <w:vAlign w:val="center"/>
          </w:tcPr>
          <w:p w:rsidR="009614D5" w:rsidRDefault="00241AD4">
            <w:pPr>
              <w:spacing w:after="0"/>
              <w:ind w:left="135"/>
            </w:pPr>
            <w:r>
              <w:rPr>
                <w:rFonts w:ascii="Times New Roman" w:hAnsi="Times New Roman"/>
                <w:b/>
                <w:color w:val="000000"/>
                <w:sz w:val="24"/>
              </w:rPr>
              <w:t xml:space="preserve">Тема урока </w:t>
            </w:r>
          </w:p>
          <w:p w:rsidR="009614D5" w:rsidRDefault="009614D5">
            <w:pPr>
              <w:spacing w:after="0"/>
              <w:ind w:left="135"/>
            </w:pPr>
          </w:p>
        </w:tc>
        <w:tc>
          <w:tcPr>
            <w:tcW w:w="0" w:type="auto"/>
            <w:gridSpan w:val="3"/>
            <w:tcMar>
              <w:top w:w="50" w:type="dxa"/>
              <w:left w:w="100" w:type="dxa"/>
            </w:tcMar>
            <w:vAlign w:val="center"/>
          </w:tcPr>
          <w:p w:rsidR="009614D5" w:rsidRDefault="00241AD4">
            <w:pPr>
              <w:spacing w:after="0"/>
            </w:pPr>
            <w:r>
              <w:rPr>
                <w:rFonts w:ascii="Times New Roman" w:hAnsi="Times New Roman"/>
                <w:b/>
                <w:color w:val="000000"/>
                <w:sz w:val="24"/>
              </w:rPr>
              <w:t>Количество часов</w:t>
            </w:r>
          </w:p>
        </w:tc>
        <w:tc>
          <w:tcPr>
            <w:tcW w:w="2201" w:type="dxa"/>
            <w:vMerge w:val="restart"/>
            <w:tcMar>
              <w:top w:w="50" w:type="dxa"/>
              <w:left w:w="100" w:type="dxa"/>
            </w:tcMar>
            <w:vAlign w:val="center"/>
          </w:tcPr>
          <w:p w:rsidR="009614D5" w:rsidRDefault="00241AD4">
            <w:pPr>
              <w:spacing w:after="0"/>
              <w:ind w:left="135"/>
            </w:pPr>
            <w:r>
              <w:rPr>
                <w:rFonts w:ascii="Times New Roman" w:hAnsi="Times New Roman"/>
                <w:b/>
                <w:color w:val="000000"/>
                <w:sz w:val="24"/>
              </w:rPr>
              <w:t xml:space="preserve">Электронные цифровые образовательные ресурсы </w:t>
            </w:r>
          </w:p>
          <w:p w:rsidR="009614D5" w:rsidRDefault="009614D5">
            <w:pPr>
              <w:spacing w:after="0"/>
              <w:ind w:left="135"/>
            </w:pPr>
          </w:p>
        </w:tc>
      </w:tr>
      <w:tr w:rsidR="009614D5">
        <w:trPr>
          <w:trHeight w:val="144"/>
          <w:tblCellSpacing w:w="20" w:type="nil"/>
        </w:trPr>
        <w:tc>
          <w:tcPr>
            <w:tcW w:w="0" w:type="auto"/>
            <w:vMerge/>
            <w:tcBorders>
              <w:top w:val="nil"/>
            </w:tcBorders>
            <w:tcMar>
              <w:top w:w="50" w:type="dxa"/>
              <w:left w:w="100" w:type="dxa"/>
            </w:tcMar>
          </w:tcPr>
          <w:p w:rsidR="009614D5" w:rsidRDefault="009614D5"/>
        </w:tc>
        <w:tc>
          <w:tcPr>
            <w:tcW w:w="0" w:type="auto"/>
            <w:vMerge/>
            <w:tcBorders>
              <w:top w:val="nil"/>
            </w:tcBorders>
            <w:tcMar>
              <w:top w:w="50" w:type="dxa"/>
              <w:left w:w="100" w:type="dxa"/>
            </w:tcMar>
          </w:tcPr>
          <w:p w:rsidR="009614D5" w:rsidRDefault="009614D5"/>
        </w:tc>
        <w:tc>
          <w:tcPr>
            <w:tcW w:w="1023" w:type="dxa"/>
            <w:tcMar>
              <w:top w:w="50" w:type="dxa"/>
              <w:left w:w="100" w:type="dxa"/>
            </w:tcMar>
            <w:vAlign w:val="center"/>
          </w:tcPr>
          <w:p w:rsidR="009614D5" w:rsidRDefault="00241AD4">
            <w:pPr>
              <w:spacing w:after="0"/>
              <w:ind w:left="135"/>
            </w:pPr>
            <w:r>
              <w:rPr>
                <w:rFonts w:ascii="Times New Roman" w:hAnsi="Times New Roman"/>
                <w:b/>
                <w:color w:val="000000"/>
                <w:sz w:val="24"/>
              </w:rPr>
              <w:t xml:space="preserve">Всего </w:t>
            </w:r>
          </w:p>
          <w:p w:rsidR="009614D5" w:rsidRDefault="009614D5">
            <w:pPr>
              <w:spacing w:after="0"/>
              <w:ind w:left="135"/>
            </w:pPr>
          </w:p>
        </w:tc>
        <w:tc>
          <w:tcPr>
            <w:tcW w:w="1752" w:type="dxa"/>
            <w:tcMar>
              <w:top w:w="50" w:type="dxa"/>
              <w:left w:w="100" w:type="dxa"/>
            </w:tcMar>
            <w:vAlign w:val="center"/>
          </w:tcPr>
          <w:p w:rsidR="009614D5" w:rsidRDefault="00241AD4">
            <w:pPr>
              <w:spacing w:after="0"/>
              <w:ind w:left="135"/>
            </w:pPr>
            <w:r>
              <w:rPr>
                <w:rFonts w:ascii="Times New Roman" w:hAnsi="Times New Roman"/>
                <w:b/>
                <w:color w:val="000000"/>
                <w:sz w:val="24"/>
              </w:rPr>
              <w:t xml:space="preserve">Контрольные работы </w:t>
            </w:r>
          </w:p>
          <w:p w:rsidR="009614D5" w:rsidRDefault="009614D5">
            <w:pPr>
              <w:spacing w:after="0"/>
              <w:ind w:left="135"/>
            </w:pPr>
          </w:p>
        </w:tc>
        <w:tc>
          <w:tcPr>
            <w:tcW w:w="1836" w:type="dxa"/>
            <w:tcMar>
              <w:top w:w="50" w:type="dxa"/>
              <w:left w:w="100" w:type="dxa"/>
            </w:tcMar>
            <w:vAlign w:val="center"/>
          </w:tcPr>
          <w:p w:rsidR="009614D5" w:rsidRDefault="00241AD4">
            <w:pPr>
              <w:spacing w:after="0"/>
              <w:ind w:left="135"/>
            </w:pPr>
            <w:r>
              <w:rPr>
                <w:rFonts w:ascii="Times New Roman" w:hAnsi="Times New Roman"/>
                <w:b/>
                <w:color w:val="000000"/>
                <w:sz w:val="24"/>
              </w:rPr>
              <w:t xml:space="preserve">Практические работы </w:t>
            </w:r>
          </w:p>
          <w:p w:rsidR="009614D5" w:rsidRDefault="009614D5">
            <w:pPr>
              <w:spacing w:after="0"/>
              <w:ind w:left="135"/>
            </w:pPr>
          </w:p>
        </w:tc>
        <w:tc>
          <w:tcPr>
            <w:tcW w:w="0" w:type="auto"/>
            <w:vMerge/>
            <w:tcBorders>
              <w:top w:val="nil"/>
            </w:tcBorders>
            <w:tcMar>
              <w:top w:w="50" w:type="dxa"/>
              <w:left w:w="100" w:type="dxa"/>
            </w:tcMar>
          </w:tcPr>
          <w:p w:rsidR="009614D5" w:rsidRDefault="009614D5"/>
        </w:tc>
      </w:tr>
      <w:tr w:rsidR="009614D5" w:rsidRPr="004811B6">
        <w:trPr>
          <w:trHeight w:val="144"/>
          <w:tblCellSpacing w:w="20" w:type="nil"/>
        </w:trPr>
        <w:tc>
          <w:tcPr>
            <w:tcW w:w="489" w:type="dxa"/>
            <w:tcMar>
              <w:top w:w="50" w:type="dxa"/>
              <w:left w:w="100" w:type="dxa"/>
            </w:tcMar>
            <w:vAlign w:val="center"/>
          </w:tcPr>
          <w:p w:rsidR="009614D5" w:rsidRDefault="00241AD4">
            <w:pPr>
              <w:spacing w:after="0"/>
            </w:pPr>
            <w:r>
              <w:rPr>
                <w:rFonts w:ascii="Times New Roman" w:hAnsi="Times New Roman"/>
                <w:color w:val="000000"/>
                <w:sz w:val="24"/>
              </w:rPr>
              <w:t>1</w:t>
            </w:r>
          </w:p>
        </w:tc>
        <w:tc>
          <w:tcPr>
            <w:tcW w:w="3432"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Географическая оболочка: особенности строения и свойства. Целостность, зональность, ритмичность и их географические следствия</w:t>
            </w:r>
          </w:p>
        </w:tc>
        <w:tc>
          <w:tcPr>
            <w:tcW w:w="1023"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752" w:type="dxa"/>
            <w:tcMar>
              <w:top w:w="50" w:type="dxa"/>
              <w:left w:w="100" w:type="dxa"/>
            </w:tcMar>
            <w:vAlign w:val="center"/>
          </w:tcPr>
          <w:p w:rsidR="009614D5" w:rsidRDefault="009614D5">
            <w:pPr>
              <w:spacing w:after="0"/>
              <w:ind w:left="135"/>
              <w:jc w:val="center"/>
            </w:pPr>
          </w:p>
        </w:tc>
        <w:tc>
          <w:tcPr>
            <w:tcW w:w="1836" w:type="dxa"/>
            <w:tcMar>
              <w:top w:w="50" w:type="dxa"/>
              <w:left w:w="100" w:type="dxa"/>
            </w:tcMar>
            <w:vAlign w:val="center"/>
          </w:tcPr>
          <w:p w:rsidR="009614D5" w:rsidRDefault="009614D5">
            <w:pPr>
              <w:spacing w:after="0"/>
              <w:ind w:left="135"/>
              <w:jc w:val="center"/>
            </w:pPr>
          </w:p>
        </w:tc>
        <w:tc>
          <w:tcPr>
            <w:tcW w:w="2201"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/88656630</w:t>
              </w:r>
            </w:hyperlink>
          </w:p>
        </w:tc>
      </w:tr>
      <w:tr w:rsidR="009614D5" w:rsidRPr="004811B6">
        <w:trPr>
          <w:trHeight w:val="144"/>
          <w:tblCellSpacing w:w="20" w:type="nil"/>
        </w:trPr>
        <w:tc>
          <w:tcPr>
            <w:tcW w:w="489" w:type="dxa"/>
            <w:tcMar>
              <w:top w:w="50" w:type="dxa"/>
              <w:left w:w="100" w:type="dxa"/>
            </w:tcMar>
            <w:vAlign w:val="center"/>
          </w:tcPr>
          <w:p w:rsidR="009614D5" w:rsidRDefault="00241AD4">
            <w:pPr>
              <w:spacing w:after="0"/>
            </w:pPr>
            <w:r>
              <w:rPr>
                <w:rFonts w:ascii="Times New Roman" w:hAnsi="Times New Roman"/>
                <w:color w:val="000000"/>
                <w:sz w:val="24"/>
              </w:rPr>
              <w:t>2</w:t>
            </w:r>
          </w:p>
        </w:tc>
        <w:tc>
          <w:tcPr>
            <w:tcW w:w="3432"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Географическая зональность (природные зоны) и высотная поясность. Современные исследования по сохранению важнейших биотопов Земли. Практическая работа "Выявление проявления широтной зональности по картам природных зон"</w:t>
            </w:r>
          </w:p>
        </w:tc>
        <w:tc>
          <w:tcPr>
            <w:tcW w:w="1023"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752" w:type="dxa"/>
            <w:tcMar>
              <w:top w:w="50" w:type="dxa"/>
              <w:left w:w="100" w:type="dxa"/>
            </w:tcMar>
            <w:vAlign w:val="center"/>
          </w:tcPr>
          <w:p w:rsidR="009614D5" w:rsidRDefault="009614D5">
            <w:pPr>
              <w:spacing w:after="0"/>
              <w:ind w:left="135"/>
              <w:jc w:val="center"/>
            </w:pPr>
          </w:p>
        </w:tc>
        <w:tc>
          <w:tcPr>
            <w:tcW w:w="1836"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0.5 </w:t>
            </w:r>
          </w:p>
        </w:tc>
        <w:tc>
          <w:tcPr>
            <w:tcW w:w="2201"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/88656874</w:t>
              </w:r>
            </w:hyperlink>
          </w:p>
        </w:tc>
      </w:tr>
      <w:tr w:rsidR="009614D5" w:rsidRPr="004811B6">
        <w:trPr>
          <w:trHeight w:val="144"/>
          <w:tblCellSpacing w:w="20" w:type="nil"/>
        </w:trPr>
        <w:tc>
          <w:tcPr>
            <w:tcW w:w="489" w:type="dxa"/>
            <w:tcMar>
              <w:top w:w="50" w:type="dxa"/>
              <w:left w:w="100" w:type="dxa"/>
            </w:tcMar>
            <w:vAlign w:val="center"/>
          </w:tcPr>
          <w:p w:rsidR="009614D5" w:rsidRDefault="00241AD4">
            <w:pPr>
              <w:spacing w:after="0"/>
            </w:pPr>
            <w:r>
              <w:rPr>
                <w:rFonts w:ascii="Times New Roman" w:hAnsi="Times New Roman"/>
                <w:color w:val="000000"/>
                <w:sz w:val="24"/>
              </w:rPr>
              <w:t>3</w:t>
            </w:r>
          </w:p>
        </w:tc>
        <w:tc>
          <w:tcPr>
            <w:tcW w:w="3432" w:type="dxa"/>
            <w:tcMar>
              <w:top w:w="50" w:type="dxa"/>
              <w:left w:w="100" w:type="dxa"/>
            </w:tcMar>
            <w:vAlign w:val="center"/>
          </w:tcPr>
          <w:p w:rsidR="009614D5" w:rsidRDefault="00241AD4">
            <w:pPr>
              <w:spacing w:after="0"/>
              <w:ind w:left="135"/>
            </w:pPr>
            <w:r>
              <w:rPr>
                <w:rFonts w:ascii="Times New Roman" w:hAnsi="Times New Roman"/>
                <w:color w:val="000000"/>
                <w:sz w:val="24"/>
              </w:rPr>
              <w:t>История Земли как планеты</w:t>
            </w:r>
          </w:p>
        </w:tc>
        <w:tc>
          <w:tcPr>
            <w:tcW w:w="1023"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1 </w:t>
            </w:r>
          </w:p>
        </w:tc>
        <w:tc>
          <w:tcPr>
            <w:tcW w:w="1752" w:type="dxa"/>
            <w:tcMar>
              <w:top w:w="50" w:type="dxa"/>
              <w:left w:w="100" w:type="dxa"/>
            </w:tcMar>
            <w:vAlign w:val="center"/>
          </w:tcPr>
          <w:p w:rsidR="009614D5" w:rsidRDefault="009614D5">
            <w:pPr>
              <w:spacing w:after="0"/>
              <w:ind w:left="135"/>
              <w:jc w:val="center"/>
            </w:pPr>
          </w:p>
        </w:tc>
        <w:tc>
          <w:tcPr>
            <w:tcW w:w="1836" w:type="dxa"/>
            <w:tcMar>
              <w:top w:w="50" w:type="dxa"/>
              <w:left w:w="100" w:type="dxa"/>
            </w:tcMar>
            <w:vAlign w:val="center"/>
          </w:tcPr>
          <w:p w:rsidR="009614D5" w:rsidRDefault="009614D5">
            <w:pPr>
              <w:spacing w:after="0"/>
              <w:ind w:left="135"/>
              <w:jc w:val="center"/>
            </w:pPr>
          </w:p>
        </w:tc>
        <w:tc>
          <w:tcPr>
            <w:tcW w:w="2201"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/886569</w:t>
              </w:r>
              <w:r>
                <w:rPr>
                  <w:rFonts w:ascii="Times New Roman" w:hAnsi="Times New Roman"/>
                  <w:color w:val="0000FF"/>
                  <w:u w:val="single"/>
                </w:rPr>
                <w:t>fa</w:t>
              </w:r>
            </w:hyperlink>
          </w:p>
        </w:tc>
      </w:tr>
      <w:tr w:rsidR="009614D5" w:rsidRPr="004811B6">
        <w:trPr>
          <w:trHeight w:val="144"/>
          <w:tblCellSpacing w:w="20" w:type="nil"/>
        </w:trPr>
        <w:tc>
          <w:tcPr>
            <w:tcW w:w="489" w:type="dxa"/>
            <w:tcMar>
              <w:top w:w="50" w:type="dxa"/>
              <w:left w:w="100" w:type="dxa"/>
            </w:tcMar>
            <w:vAlign w:val="center"/>
          </w:tcPr>
          <w:p w:rsidR="009614D5" w:rsidRDefault="00241AD4">
            <w:pPr>
              <w:spacing w:after="0"/>
            </w:pPr>
            <w:r>
              <w:rPr>
                <w:rFonts w:ascii="Times New Roman" w:hAnsi="Times New Roman"/>
                <w:color w:val="000000"/>
                <w:sz w:val="24"/>
              </w:rPr>
              <w:t>4</w:t>
            </w:r>
          </w:p>
        </w:tc>
        <w:tc>
          <w:tcPr>
            <w:tcW w:w="3432"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Литосферные плиты и их движение</w:t>
            </w:r>
          </w:p>
        </w:tc>
        <w:tc>
          <w:tcPr>
            <w:tcW w:w="1023"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752" w:type="dxa"/>
            <w:tcMar>
              <w:top w:w="50" w:type="dxa"/>
              <w:left w:w="100" w:type="dxa"/>
            </w:tcMar>
            <w:vAlign w:val="center"/>
          </w:tcPr>
          <w:p w:rsidR="009614D5" w:rsidRDefault="009614D5">
            <w:pPr>
              <w:spacing w:after="0"/>
              <w:ind w:left="135"/>
              <w:jc w:val="center"/>
            </w:pPr>
          </w:p>
        </w:tc>
        <w:tc>
          <w:tcPr>
            <w:tcW w:w="1836" w:type="dxa"/>
            <w:tcMar>
              <w:top w:w="50" w:type="dxa"/>
              <w:left w:w="100" w:type="dxa"/>
            </w:tcMar>
            <w:vAlign w:val="center"/>
          </w:tcPr>
          <w:p w:rsidR="009614D5" w:rsidRDefault="009614D5">
            <w:pPr>
              <w:spacing w:after="0"/>
              <w:ind w:left="135"/>
              <w:jc w:val="center"/>
            </w:pPr>
          </w:p>
        </w:tc>
        <w:tc>
          <w:tcPr>
            <w:tcW w:w="2201"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/88656</w:t>
              </w:r>
              <w:r>
                <w:rPr>
                  <w:rFonts w:ascii="Times New Roman" w:hAnsi="Times New Roman"/>
                  <w:color w:val="0000FF"/>
                  <w:u w:val="single"/>
                </w:rPr>
                <w:t>b</w:t>
              </w:r>
              <w:r w:rsidRPr="00D9105A">
                <w:rPr>
                  <w:rFonts w:ascii="Times New Roman" w:hAnsi="Times New Roman"/>
                  <w:color w:val="0000FF"/>
                  <w:u w:val="single"/>
                  <w:lang w:val="ru-RU"/>
                </w:rPr>
                <w:t>1</w:t>
              </w:r>
              <w:r>
                <w:rPr>
                  <w:rFonts w:ascii="Times New Roman" w:hAnsi="Times New Roman"/>
                  <w:color w:val="0000FF"/>
                  <w:u w:val="single"/>
                </w:rPr>
                <w:t>c</w:t>
              </w:r>
            </w:hyperlink>
          </w:p>
        </w:tc>
      </w:tr>
      <w:tr w:rsidR="009614D5" w:rsidRPr="004811B6">
        <w:trPr>
          <w:trHeight w:val="144"/>
          <w:tblCellSpacing w:w="20" w:type="nil"/>
        </w:trPr>
        <w:tc>
          <w:tcPr>
            <w:tcW w:w="489" w:type="dxa"/>
            <w:tcMar>
              <w:top w:w="50" w:type="dxa"/>
              <w:left w:w="100" w:type="dxa"/>
            </w:tcMar>
            <w:vAlign w:val="center"/>
          </w:tcPr>
          <w:p w:rsidR="009614D5" w:rsidRDefault="00241AD4">
            <w:pPr>
              <w:spacing w:after="0"/>
            </w:pPr>
            <w:r>
              <w:rPr>
                <w:rFonts w:ascii="Times New Roman" w:hAnsi="Times New Roman"/>
                <w:color w:val="000000"/>
                <w:sz w:val="24"/>
              </w:rPr>
              <w:t>5</w:t>
            </w:r>
          </w:p>
        </w:tc>
        <w:tc>
          <w:tcPr>
            <w:tcW w:w="3432"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Материки, океаны и части света</w:t>
            </w:r>
          </w:p>
        </w:tc>
        <w:tc>
          <w:tcPr>
            <w:tcW w:w="1023"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752" w:type="dxa"/>
            <w:tcMar>
              <w:top w:w="50" w:type="dxa"/>
              <w:left w:w="100" w:type="dxa"/>
            </w:tcMar>
            <w:vAlign w:val="center"/>
          </w:tcPr>
          <w:p w:rsidR="009614D5" w:rsidRDefault="009614D5">
            <w:pPr>
              <w:spacing w:after="0"/>
              <w:ind w:left="135"/>
              <w:jc w:val="center"/>
            </w:pPr>
          </w:p>
        </w:tc>
        <w:tc>
          <w:tcPr>
            <w:tcW w:w="1836" w:type="dxa"/>
            <w:tcMar>
              <w:top w:w="50" w:type="dxa"/>
              <w:left w:w="100" w:type="dxa"/>
            </w:tcMar>
            <w:vAlign w:val="center"/>
          </w:tcPr>
          <w:p w:rsidR="009614D5" w:rsidRDefault="009614D5">
            <w:pPr>
              <w:spacing w:after="0"/>
              <w:ind w:left="135"/>
              <w:jc w:val="center"/>
            </w:pPr>
          </w:p>
        </w:tc>
        <w:tc>
          <w:tcPr>
            <w:tcW w:w="2201"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/88656</w:t>
              </w:r>
              <w:r>
                <w:rPr>
                  <w:rFonts w:ascii="Times New Roman" w:hAnsi="Times New Roman"/>
                  <w:color w:val="0000FF"/>
                  <w:u w:val="single"/>
                </w:rPr>
                <w:t>d</w:t>
              </w:r>
              <w:r w:rsidRPr="00D9105A">
                <w:rPr>
                  <w:rFonts w:ascii="Times New Roman" w:hAnsi="Times New Roman"/>
                  <w:color w:val="0000FF"/>
                  <w:u w:val="single"/>
                  <w:lang w:val="ru-RU"/>
                </w:rPr>
                <w:t>60</w:t>
              </w:r>
            </w:hyperlink>
          </w:p>
        </w:tc>
      </w:tr>
      <w:tr w:rsidR="009614D5" w:rsidRPr="004811B6">
        <w:trPr>
          <w:trHeight w:val="144"/>
          <w:tblCellSpacing w:w="20" w:type="nil"/>
        </w:trPr>
        <w:tc>
          <w:tcPr>
            <w:tcW w:w="489" w:type="dxa"/>
            <w:tcMar>
              <w:top w:w="50" w:type="dxa"/>
              <w:left w:w="100" w:type="dxa"/>
            </w:tcMar>
            <w:vAlign w:val="center"/>
          </w:tcPr>
          <w:p w:rsidR="009614D5" w:rsidRDefault="00241AD4">
            <w:pPr>
              <w:spacing w:after="0"/>
            </w:pPr>
            <w:r>
              <w:rPr>
                <w:rFonts w:ascii="Times New Roman" w:hAnsi="Times New Roman"/>
                <w:color w:val="000000"/>
                <w:sz w:val="24"/>
              </w:rPr>
              <w:t>6</w:t>
            </w:r>
          </w:p>
        </w:tc>
        <w:tc>
          <w:tcPr>
            <w:tcW w:w="3432"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Сейсмические пояса Земли. Практическая работа "Объяснение вулканических или сейсмических событий, о которых говорится в тексте"</w:t>
            </w:r>
          </w:p>
        </w:tc>
        <w:tc>
          <w:tcPr>
            <w:tcW w:w="1023"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752" w:type="dxa"/>
            <w:tcMar>
              <w:top w:w="50" w:type="dxa"/>
              <w:left w:w="100" w:type="dxa"/>
            </w:tcMar>
            <w:vAlign w:val="center"/>
          </w:tcPr>
          <w:p w:rsidR="009614D5" w:rsidRDefault="009614D5">
            <w:pPr>
              <w:spacing w:after="0"/>
              <w:ind w:left="135"/>
              <w:jc w:val="center"/>
            </w:pPr>
          </w:p>
        </w:tc>
        <w:tc>
          <w:tcPr>
            <w:tcW w:w="1836"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0.5 </w:t>
            </w:r>
          </w:p>
        </w:tc>
        <w:tc>
          <w:tcPr>
            <w:tcW w:w="2201"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/88656</w:t>
              </w:r>
              <w:r>
                <w:rPr>
                  <w:rFonts w:ascii="Times New Roman" w:hAnsi="Times New Roman"/>
                  <w:color w:val="0000FF"/>
                  <w:u w:val="single"/>
                </w:rPr>
                <w:t>e</w:t>
              </w:r>
              <w:r w:rsidRPr="00D9105A">
                <w:rPr>
                  <w:rFonts w:ascii="Times New Roman" w:hAnsi="Times New Roman"/>
                  <w:color w:val="0000FF"/>
                  <w:u w:val="single"/>
                  <w:lang w:val="ru-RU"/>
                </w:rPr>
                <w:t>8</w:t>
              </w:r>
              <w:r>
                <w:rPr>
                  <w:rFonts w:ascii="Times New Roman" w:hAnsi="Times New Roman"/>
                  <w:color w:val="0000FF"/>
                  <w:u w:val="single"/>
                </w:rPr>
                <w:t>c</w:t>
              </w:r>
            </w:hyperlink>
          </w:p>
        </w:tc>
      </w:tr>
      <w:tr w:rsidR="009614D5" w:rsidRPr="004811B6">
        <w:trPr>
          <w:trHeight w:val="144"/>
          <w:tblCellSpacing w:w="20" w:type="nil"/>
        </w:trPr>
        <w:tc>
          <w:tcPr>
            <w:tcW w:w="489" w:type="dxa"/>
            <w:tcMar>
              <w:top w:w="50" w:type="dxa"/>
              <w:left w:w="100" w:type="dxa"/>
            </w:tcMar>
            <w:vAlign w:val="center"/>
          </w:tcPr>
          <w:p w:rsidR="009614D5" w:rsidRDefault="00241AD4">
            <w:pPr>
              <w:spacing w:after="0"/>
            </w:pPr>
            <w:r>
              <w:rPr>
                <w:rFonts w:ascii="Times New Roman" w:hAnsi="Times New Roman"/>
                <w:color w:val="000000"/>
                <w:sz w:val="24"/>
              </w:rPr>
              <w:t>7</w:t>
            </w:r>
          </w:p>
        </w:tc>
        <w:tc>
          <w:tcPr>
            <w:tcW w:w="3432"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Формирование современного рельефа Земли. Внешние и внутренние процессы рельефообразования. Практическая работа </w:t>
            </w:r>
            <w:r w:rsidRPr="00D9105A">
              <w:rPr>
                <w:rFonts w:ascii="Times New Roman" w:hAnsi="Times New Roman"/>
                <w:color w:val="000000"/>
                <w:sz w:val="24"/>
                <w:lang w:val="ru-RU"/>
              </w:rPr>
              <w:lastRenderedPageBreak/>
              <w:t>"Анализ физической карты и карты строения земной коры с целью выявления закономерностей распространения крупных форм рельефа"</w:t>
            </w:r>
          </w:p>
        </w:tc>
        <w:tc>
          <w:tcPr>
            <w:tcW w:w="1023"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lastRenderedPageBreak/>
              <w:t xml:space="preserve">1 </w:t>
            </w:r>
          </w:p>
        </w:tc>
        <w:tc>
          <w:tcPr>
            <w:tcW w:w="1752" w:type="dxa"/>
            <w:tcMar>
              <w:top w:w="50" w:type="dxa"/>
              <w:left w:w="100" w:type="dxa"/>
            </w:tcMar>
            <w:vAlign w:val="center"/>
          </w:tcPr>
          <w:p w:rsidR="009614D5" w:rsidRDefault="009614D5">
            <w:pPr>
              <w:spacing w:after="0"/>
              <w:ind w:left="135"/>
              <w:jc w:val="center"/>
            </w:pPr>
          </w:p>
        </w:tc>
        <w:tc>
          <w:tcPr>
            <w:tcW w:w="1836"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0.5 </w:t>
            </w:r>
          </w:p>
        </w:tc>
        <w:tc>
          <w:tcPr>
            <w:tcW w:w="2201"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/88656</w:t>
              </w:r>
              <w:r>
                <w:rPr>
                  <w:rFonts w:ascii="Times New Roman" w:hAnsi="Times New Roman"/>
                  <w:color w:val="0000FF"/>
                  <w:u w:val="single"/>
                </w:rPr>
                <w:t>f</w:t>
              </w:r>
              <w:r w:rsidRPr="00D9105A">
                <w:rPr>
                  <w:rFonts w:ascii="Times New Roman" w:hAnsi="Times New Roman"/>
                  <w:color w:val="0000FF"/>
                  <w:u w:val="single"/>
                  <w:lang w:val="ru-RU"/>
                </w:rPr>
                <w:t>9</w:t>
              </w:r>
              <w:r>
                <w:rPr>
                  <w:rFonts w:ascii="Times New Roman" w:hAnsi="Times New Roman"/>
                  <w:color w:val="0000FF"/>
                  <w:u w:val="single"/>
                </w:rPr>
                <w:t>a</w:t>
              </w:r>
            </w:hyperlink>
          </w:p>
        </w:tc>
      </w:tr>
      <w:tr w:rsidR="009614D5" w:rsidRPr="004811B6">
        <w:trPr>
          <w:trHeight w:val="144"/>
          <w:tblCellSpacing w:w="20" w:type="nil"/>
        </w:trPr>
        <w:tc>
          <w:tcPr>
            <w:tcW w:w="489" w:type="dxa"/>
            <w:tcMar>
              <w:top w:w="50" w:type="dxa"/>
              <w:left w:w="100" w:type="dxa"/>
            </w:tcMar>
            <w:vAlign w:val="center"/>
          </w:tcPr>
          <w:p w:rsidR="009614D5" w:rsidRDefault="00241AD4">
            <w:pPr>
              <w:spacing w:after="0"/>
            </w:pPr>
            <w:r>
              <w:rPr>
                <w:rFonts w:ascii="Times New Roman" w:hAnsi="Times New Roman"/>
                <w:color w:val="000000"/>
                <w:sz w:val="24"/>
              </w:rPr>
              <w:lastRenderedPageBreak/>
              <w:t>8</w:t>
            </w:r>
          </w:p>
        </w:tc>
        <w:tc>
          <w:tcPr>
            <w:tcW w:w="3432" w:type="dxa"/>
            <w:tcMar>
              <w:top w:w="50" w:type="dxa"/>
              <w:left w:w="100" w:type="dxa"/>
            </w:tcMar>
            <w:vAlign w:val="center"/>
          </w:tcPr>
          <w:p w:rsidR="009614D5" w:rsidRDefault="00241AD4">
            <w:pPr>
              <w:spacing w:after="0"/>
              <w:ind w:left="135"/>
            </w:pPr>
            <w:r>
              <w:rPr>
                <w:rFonts w:ascii="Times New Roman" w:hAnsi="Times New Roman"/>
                <w:color w:val="000000"/>
                <w:sz w:val="24"/>
              </w:rPr>
              <w:t>Полезные ископаемые</w:t>
            </w:r>
          </w:p>
        </w:tc>
        <w:tc>
          <w:tcPr>
            <w:tcW w:w="1023"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1 </w:t>
            </w:r>
          </w:p>
        </w:tc>
        <w:tc>
          <w:tcPr>
            <w:tcW w:w="1752" w:type="dxa"/>
            <w:tcMar>
              <w:top w:w="50" w:type="dxa"/>
              <w:left w:w="100" w:type="dxa"/>
            </w:tcMar>
            <w:vAlign w:val="center"/>
          </w:tcPr>
          <w:p w:rsidR="009614D5" w:rsidRDefault="009614D5">
            <w:pPr>
              <w:spacing w:after="0"/>
              <w:ind w:left="135"/>
              <w:jc w:val="center"/>
            </w:pPr>
          </w:p>
        </w:tc>
        <w:tc>
          <w:tcPr>
            <w:tcW w:w="1836" w:type="dxa"/>
            <w:tcMar>
              <w:top w:w="50" w:type="dxa"/>
              <w:left w:w="100" w:type="dxa"/>
            </w:tcMar>
            <w:vAlign w:val="center"/>
          </w:tcPr>
          <w:p w:rsidR="009614D5" w:rsidRDefault="009614D5">
            <w:pPr>
              <w:spacing w:after="0"/>
              <w:ind w:left="135"/>
              <w:jc w:val="center"/>
            </w:pPr>
          </w:p>
        </w:tc>
        <w:tc>
          <w:tcPr>
            <w:tcW w:w="2201"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/886570</w:t>
              </w:r>
              <w:r>
                <w:rPr>
                  <w:rFonts w:ascii="Times New Roman" w:hAnsi="Times New Roman"/>
                  <w:color w:val="0000FF"/>
                  <w:u w:val="single"/>
                </w:rPr>
                <w:t>b</w:t>
              </w:r>
              <w:r w:rsidRPr="00D9105A">
                <w:rPr>
                  <w:rFonts w:ascii="Times New Roman" w:hAnsi="Times New Roman"/>
                  <w:color w:val="0000FF"/>
                  <w:u w:val="single"/>
                  <w:lang w:val="ru-RU"/>
                </w:rPr>
                <w:t>2</w:t>
              </w:r>
            </w:hyperlink>
          </w:p>
        </w:tc>
      </w:tr>
      <w:tr w:rsidR="009614D5" w:rsidRPr="004811B6">
        <w:trPr>
          <w:trHeight w:val="144"/>
          <w:tblCellSpacing w:w="20" w:type="nil"/>
        </w:trPr>
        <w:tc>
          <w:tcPr>
            <w:tcW w:w="489" w:type="dxa"/>
            <w:tcMar>
              <w:top w:w="50" w:type="dxa"/>
              <w:left w:w="100" w:type="dxa"/>
            </w:tcMar>
            <w:vAlign w:val="center"/>
          </w:tcPr>
          <w:p w:rsidR="009614D5" w:rsidRDefault="00241AD4">
            <w:pPr>
              <w:spacing w:after="0"/>
            </w:pPr>
            <w:r>
              <w:rPr>
                <w:rFonts w:ascii="Times New Roman" w:hAnsi="Times New Roman"/>
                <w:color w:val="000000"/>
                <w:sz w:val="24"/>
              </w:rPr>
              <w:t>9</w:t>
            </w:r>
          </w:p>
        </w:tc>
        <w:tc>
          <w:tcPr>
            <w:tcW w:w="3432"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Резервный урок. Обобщающее повторение по теме "Литосфера и рельеф Земли"</w:t>
            </w:r>
          </w:p>
        </w:tc>
        <w:tc>
          <w:tcPr>
            <w:tcW w:w="1023"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752" w:type="dxa"/>
            <w:tcMar>
              <w:top w:w="50" w:type="dxa"/>
              <w:left w:w="100" w:type="dxa"/>
            </w:tcMar>
            <w:vAlign w:val="center"/>
          </w:tcPr>
          <w:p w:rsidR="009614D5" w:rsidRDefault="009614D5">
            <w:pPr>
              <w:spacing w:after="0"/>
              <w:ind w:left="135"/>
              <w:jc w:val="center"/>
            </w:pPr>
          </w:p>
        </w:tc>
        <w:tc>
          <w:tcPr>
            <w:tcW w:w="1836" w:type="dxa"/>
            <w:tcMar>
              <w:top w:w="50" w:type="dxa"/>
              <w:left w:w="100" w:type="dxa"/>
            </w:tcMar>
            <w:vAlign w:val="center"/>
          </w:tcPr>
          <w:p w:rsidR="009614D5" w:rsidRDefault="009614D5">
            <w:pPr>
              <w:spacing w:after="0"/>
              <w:ind w:left="135"/>
              <w:jc w:val="center"/>
            </w:pPr>
          </w:p>
        </w:tc>
        <w:tc>
          <w:tcPr>
            <w:tcW w:w="2201"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/88657288</w:t>
              </w:r>
            </w:hyperlink>
          </w:p>
        </w:tc>
      </w:tr>
      <w:tr w:rsidR="009614D5" w:rsidRPr="004811B6">
        <w:trPr>
          <w:trHeight w:val="144"/>
          <w:tblCellSpacing w:w="20" w:type="nil"/>
        </w:trPr>
        <w:tc>
          <w:tcPr>
            <w:tcW w:w="489" w:type="dxa"/>
            <w:tcMar>
              <w:top w:w="50" w:type="dxa"/>
              <w:left w:w="100" w:type="dxa"/>
            </w:tcMar>
            <w:vAlign w:val="center"/>
          </w:tcPr>
          <w:p w:rsidR="009614D5" w:rsidRDefault="00241AD4">
            <w:pPr>
              <w:spacing w:after="0"/>
            </w:pPr>
            <w:r>
              <w:rPr>
                <w:rFonts w:ascii="Times New Roman" w:hAnsi="Times New Roman"/>
                <w:color w:val="000000"/>
                <w:sz w:val="24"/>
              </w:rPr>
              <w:t>10</w:t>
            </w:r>
          </w:p>
        </w:tc>
        <w:tc>
          <w:tcPr>
            <w:tcW w:w="3432" w:type="dxa"/>
            <w:tcMar>
              <w:top w:w="50" w:type="dxa"/>
              <w:left w:w="100" w:type="dxa"/>
            </w:tcMar>
            <w:vAlign w:val="center"/>
          </w:tcPr>
          <w:p w:rsidR="009614D5" w:rsidRDefault="00241AD4">
            <w:pPr>
              <w:spacing w:after="0"/>
              <w:ind w:left="135"/>
            </w:pPr>
            <w:r>
              <w:rPr>
                <w:rFonts w:ascii="Times New Roman" w:hAnsi="Times New Roman"/>
                <w:color w:val="000000"/>
                <w:sz w:val="24"/>
              </w:rPr>
              <w:t>Закономерности распределения температуры воздуха</w:t>
            </w:r>
          </w:p>
        </w:tc>
        <w:tc>
          <w:tcPr>
            <w:tcW w:w="1023"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1 </w:t>
            </w:r>
          </w:p>
        </w:tc>
        <w:tc>
          <w:tcPr>
            <w:tcW w:w="1752" w:type="dxa"/>
            <w:tcMar>
              <w:top w:w="50" w:type="dxa"/>
              <w:left w:w="100" w:type="dxa"/>
            </w:tcMar>
            <w:vAlign w:val="center"/>
          </w:tcPr>
          <w:p w:rsidR="009614D5" w:rsidRDefault="009614D5">
            <w:pPr>
              <w:spacing w:after="0"/>
              <w:ind w:left="135"/>
              <w:jc w:val="center"/>
            </w:pPr>
          </w:p>
        </w:tc>
        <w:tc>
          <w:tcPr>
            <w:tcW w:w="1836" w:type="dxa"/>
            <w:tcMar>
              <w:top w:w="50" w:type="dxa"/>
              <w:left w:w="100" w:type="dxa"/>
            </w:tcMar>
            <w:vAlign w:val="center"/>
          </w:tcPr>
          <w:p w:rsidR="009614D5" w:rsidRDefault="009614D5">
            <w:pPr>
              <w:spacing w:after="0"/>
              <w:ind w:left="135"/>
              <w:jc w:val="center"/>
            </w:pPr>
          </w:p>
        </w:tc>
        <w:tc>
          <w:tcPr>
            <w:tcW w:w="2201"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/88657440</w:t>
              </w:r>
            </w:hyperlink>
          </w:p>
        </w:tc>
      </w:tr>
      <w:tr w:rsidR="009614D5">
        <w:trPr>
          <w:trHeight w:val="144"/>
          <w:tblCellSpacing w:w="20" w:type="nil"/>
        </w:trPr>
        <w:tc>
          <w:tcPr>
            <w:tcW w:w="489" w:type="dxa"/>
            <w:tcMar>
              <w:top w:w="50" w:type="dxa"/>
              <w:left w:w="100" w:type="dxa"/>
            </w:tcMar>
            <w:vAlign w:val="center"/>
          </w:tcPr>
          <w:p w:rsidR="009614D5" w:rsidRDefault="00241AD4">
            <w:pPr>
              <w:spacing w:after="0"/>
            </w:pPr>
            <w:r>
              <w:rPr>
                <w:rFonts w:ascii="Times New Roman" w:hAnsi="Times New Roman"/>
                <w:color w:val="000000"/>
                <w:sz w:val="24"/>
              </w:rPr>
              <w:t>11</w:t>
            </w:r>
          </w:p>
        </w:tc>
        <w:tc>
          <w:tcPr>
            <w:tcW w:w="3432"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Закономерности распределения атмосферных осадков. Пояса атмосферного давления на Земле</w:t>
            </w:r>
          </w:p>
        </w:tc>
        <w:tc>
          <w:tcPr>
            <w:tcW w:w="1023"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752" w:type="dxa"/>
            <w:tcMar>
              <w:top w:w="50" w:type="dxa"/>
              <w:left w:w="100" w:type="dxa"/>
            </w:tcMar>
            <w:vAlign w:val="center"/>
          </w:tcPr>
          <w:p w:rsidR="009614D5" w:rsidRDefault="009614D5">
            <w:pPr>
              <w:spacing w:after="0"/>
              <w:ind w:left="135"/>
              <w:jc w:val="center"/>
            </w:pPr>
          </w:p>
        </w:tc>
        <w:tc>
          <w:tcPr>
            <w:tcW w:w="1836" w:type="dxa"/>
            <w:tcMar>
              <w:top w:w="50" w:type="dxa"/>
              <w:left w:w="100" w:type="dxa"/>
            </w:tcMar>
            <w:vAlign w:val="center"/>
          </w:tcPr>
          <w:p w:rsidR="009614D5" w:rsidRDefault="009614D5">
            <w:pPr>
              <w:spacing w:after="0"/>
              <w:ind w:left="135"/>
              <w:jc w:val="center"/>
            </w:pPr>
          </w:p>
        </w:tc>
        <w:tc>
          <w:tcPr>
            <w:tcW w:w="2201" w:type="dxa"/>
            <w:tcMar>
              <w:top w:w="50" w:type="dxa"/>
              <w:left w:w="100" w:type="dxa"/>
            </w:tcMar>
            <w:vAlign w:val="center"/>
          </w:tcPr>
          <w:p w:rsidR="009614D5" w:rsidRDefault="009614D5">
            <w:pPr>
              <w:spacing w:after="0"/>
              <w:ind w:left="135"/>
            </w:pPr>
          </w:p>
        </w:tc>
      </w:tr>
      <w:tr w:rsidR="009614D5" w:rsidRPr="004811B6">
        <w:trPr>
          <w:trHeight w:val="144"/>
          <w:tblCellSpacing w:w="20" w:type="nil"/>
        </w:trPr>
        <w:tc>
          <w:tcPr>
            <w:tcW w:w="489" w:type="dxa"/>
            <w:tcMar>
              <w:top w:w="50" w:type="dxa"/>
              <w:left w:w="100" w:type="dxa"/>
            </w:tcMar>
            <w:vAlign w:val="center"/>
          </w:tcPr>
          <w:p w:rsidR="009614D5" w:rsidRDefault="00241AD4">
            <w:pPr>
              <w:spacing w:after="0"/>
            </w:pPr>
            <w:r>
              <w:rPr>
                <w:rFonts w:ascii="Times New Roman" w:hAnsi="Times New Roman"/>
                <w:color w:val="000000"/>
                <w:sz w:val="24"/>
              </w:rPr>
              <w:t>12</w:t>
            </w:r>
          </w:p>
        </w:tc>
        <w:tc>
          <w:tcPr>
            <w:tcW w:w="3432"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Воздушные массы, их типы. Преобладающие ветры</w:t>
            </w:r>
          </w:p>
        </w:tc>
        <w:tc>
          <w:tcPr>
            <w:tcW w:w="1023"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752" w:type="dxa"/>
            <w:tcMar>
              <w:top w:w="50" w:type="dxa"/>
              <w:left w:w="100" w:type="dxa"/>
            </w:tcMar>
            <w:vAlign w:val="center"/>
          </w:tcPr>
          <w:p w:rsidR="009614D5" w:rsidRDefault="009614D5">
            <w:pPr>
              <w:spacing w:after="0"/>
              <w:ind w:left="135"/>
              <w:jc w:val="center"/>
            </w:pPr>
          </w:p>
        </w:tc>
        <w:tc>
          <w:tcPr>
            <w:tcW w:w="1836" w:type="dxa"/>
            <w:tcMar>
              <w:top w:w="50" w:type="dxa"/>
              <w:left w:w="100" w:type="dxa"/>
            </w:tcMar>
            <w:vAlign w:val="center"/>
          </w:tcPr>
          <w:p w:rsidR="009614D5" w:rsidRDefault="009614D5">
            <w:pPr>
              <w:spacing w:after="0"/>
              <w:ind w:left="135"/>
              <w:jc w:val="center"/>
            </w:pPr>
          </w:p>
        </w:tc>
        <w:tc>
          <w:tcPr>
            <w:tcW w:w="2201"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/8865759</w:t>
              </w:r>
              <w:r>
                <w:rPr>
                  <w:rFonts w:ascii="Times New Roman" w:hAnsi="Times New Roman"/>
                  <w:color w:val="0000FF"/>
                  <w:u w:val="single"/>
                </w:rPr>
                <w:t>e</w:t>
              </w:r>
            </w:hyperlink>
          </w:p>
        </w:tc>
      </w:tr>
      <w:tr w:rsidR="009614D5" w:rsidRPr="004811B6">
        <w:trPr>
          <w:trHeight w:val="144"/>
          <w:tblCellSpacing w:w="20" w:type="nil"/>
        </w:trPr>
        <w:tc>
          <w:tcPr>
            <w:tcW w:w="489" w:type="dxa"/>
            <w:tcMar>
              <w:top w:w="50" w:type="dxa"/>
              <w:left w:w="100" w:type="dxa"/>
            </w:tcMar>
            <w:vAlign w:val="center"/>
          </w:tcPr>
          <w:p w:rsidR="009614D5" w:rsidRDefault="00241AD4">
            <w:pPr>
              <w:spacing w:after="0"/>
            </w:pPr>
            <w:r>
              <w:rPr>
                <w:rFonts w:ascii="Times New Roman" w:hAnsi="Times New Roman"/>
                <w:color w:val="000000"/>
                <w:sz w:val="24"/>
              </w:rPr>
              <w:t>13</w:t>
            </w:r>
          </w:p>
        </w:tc>
        <w:tc>
          <w:tcPr>
            <w:tcW w:w="3432" w:type="dxa"/>
            <w:tcMar>
              <w:top w:w="50" w:type="dxa"/>
              <w:left w:w="100" w:type="dxa"/>
            </w:tcMar>
            <w:vAlign w:val="center"/>
          </w:tcPr>
          <w:p w:rsidR="009614D5" w:rsidRDefault="00241AD4">
            <w:pPr>
              <w:spacing w:after="0"/>
              <w:ind w:left="135"/>
            </w:pPr>
            <w:r w:rsidRPr="00D9105A">
              <w:rPr>
                <w:rFonts w:ascii="Times New Roman" w:hAnsi="Times New Roman"/>
                <w:color w:val="000000"/>
                <w:sz w:val="24"/>
                <w:lang w:val="ru-RU"/>
              </w:rPr>
              <w:t xml:space="preserve">Разнообразие климата на Земле. Климатообразующие факторы. </w:t>
            </w:r>
            <w:r>
              <w:rPr>
                <w:rFonts w:ascii="Times New Roman" w:hAnsi="Times New Roman"/>
                <w:color w:val="000000"/>
                <w:sz w:val="24"/>
              </w:rPr>
              <w:t>Характеристика климатических поясов Земли</w:t>
            </w:r>
          </w:p>
        </w:tc>
        <w:tc>
          <w:tcPr>
            <w:tcW w:w="1023"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1 </w:t>
            </w:r>
          </w:p>
        </w:tc>
        <w:tc>
          <w:tcPr>
            <w:tcW w:w="1752" w:type="dxa"/>
            <w:tcMar>
              <w:top w:w="50" w:type="dxa"/>
              <w:left w:w="100" w:type="dxa"/>
            </w:tcMar>
            <w:vAlign w:val="center"/>
          </w:tcPr>
          <w:p w:rsidR="009614D5" w:rsidRDefault="009614D5">
            <w:pPr>
              <w:spacing w:after="0"/>
              <w:ind w:left="135"/>
              <w:jc w:val="center"/>
            </w:pPr>
          </w:p>
        </w:tc>
        <w:tc>
          <w:tcPr>
            <w:tcW w:w="1836" w:type="dxa"/>
            <w:tcMar>
              <w:top w:w="50" w:type="dxa"/>
              <w:left w:w="100" w:type="dxa"/>
            </w:tcMar>
            <w:vAlign w:val="center"/>
          </w:tcPr>
          <w:p w:rsidR="009614D5" w:rsidRDefault="009614D5">
            <w:pPr>
              <w:spacing w:after="0"/>
              <w:ind w:left="135"/>
              <w:jc w:val="center"/>
            </w:pPr>
          </w:p>
        </w:tc>
        <w:tc>
          <w:tcPr>
            <w:tcW w:w="2201"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/886576</w:t>
              </w:r>
              <w:r>
                <w:rPr>
                  <w:rFonts w:ascii="Times New Roman" w:hAnsi="Times New Roman"/>
                  <w:color w:val="0000FF"/>
                  <w:u w:val="single"/>
                </w:rPr>
                <w:t>de</w:t>
              </w:r>
            </w:hyperlink>
          </w:p>
        </w:tc>
      </w:tr>
      <w:tr w:rsidR="009614D5" w:rsidRPr="004811B6">
        <w:trPr>
          <w:trHeight w:val="144"/>
          <w:tblCellSpacing w:w="20" w:type="nil"/>
        </w:trPr>
        <w:tc>
          <w:tcPr>
            <w:tcW w:w="489" w:type="dxa"/>
            <w:tcMar>
              <w:top w:w="50" w:type="dxa"/>
              <w:left w:w="100" w:type="dxa"/>
            </w:tcMar>
            <w:vAlign w:val="center"/>
          </w:tcPr>
          <w:p w:rsidR="009614D5" w:rsidRDefault="00241AD4">
            <w:pPr>
              <w:spacing w:after="0"/>
            </w:pPr>
            <w:r>
              <w:rPr>
                <w:rFonts w:ascii="Times New Roman" w:hAnsi="Times New Roman"/>
                <w:color w:val="000000"/>
                <w:sz w:val="24"/>
              </w:rPr>
              <w:t>14</w:t>
            </w:r>
          </w:p>
        </w:tc>
        <w:tc>
          <w:tcPr>
            <w:tcW w:w="3432"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Влияние климатических условий на жизнь людей. Глобальные изменения климата и различные точки зрения на их причины</w:t>
            </w:r>
          </w:p>
        </w:tc>
        <w:tc>
          <w:tcPr>
            <w:tcW w:w="1023"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752" w:type="dxa"/>
            <w:tcMar>
              <w:top w:w="50" w:type="dxa"/>
              <w:left w:w="100" w:type="dxa"/>
            </w:tcMar>
            <w:vAlign w:val="center"/>
          </w:tcPr>
          <w:p w:rsidR="009614D5" w:rsidRDefault="009614D5">
            <w:pPr>
              <w:spacing w:after="0"/>
              <w:ind w:left="135"/>
              <w:jc w:val="center"/>
            </w:pPr>
          </w:p>
        </w:tc>
        <w:tc>
          <w:tcPr>
            <w:tcW w:w="1836" w:type="dxa"/>
            <w:tcMar>
              <w:top w:w="50" w:type="dxa"/>
              <w:left w:w="100" w:type="dxa"/>
            </w:tcMar>
            <w:vAlign w:val="center"/>
          </w:tcPr>
          <w:p w:rsidR="009614D5" w:rsidRDefault="009614D5">
            <w:pPr>
              <w:spacing w:after="0"/>
              <w:ind w:left="135"/>
              <w:jc w:val="center"/>
            </w:pPr>
          </w:p>
        </w:tc>
        <w:tc>
          <w:tcPr>
            <w:tcW w:w="2201"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/88657800</w:t>
              </w:r>
            </w:hyperlink>
          </w:p>
        </w:tc>
      </w:tr>
      <w:tr w:rsidR="009614D5" w:rsidRPr="004811B6">
        <w:trPr>
          <w:trHeight w:val="144"/>
          <w:tblCellSpacing w:w="20" w:type="nil"/>
        </w:trPr>
        <w:tc>
          <w:tcPr>
            <w:tcW w:w="489" w:type="dxa"/>
            <w:tcMar>
              <w:top w:w="50" w:type="dxa"/>
              <w:left w:w="100" w:type="dxa"/>
            </w:tcMar>
            <w:vAlign w:val="center"/>
          </w:tcPr>
          <w:p w:rsidR="009614D5" w:rsidRDefault="00241AD4">
            <w:pPr>
              <w:spacing w:after="0"/>
            </w:pPr>
            <w:r>
              <w:rPr>
                <w:rFonts w:ascii="Times New Roman" w:hAnsi="Times New Roman"/>
                <w:color w:val="000000"/>
                <w:sz w:val="24"/>
              </w:rPr>
              <w:t>15</w:t>
            </w:r>
          </w:p>
        </w:tc>
        <w:tc>
          <w:tcPr>
            <w:tcW w:w="3432"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Карты климатических поясов. Климатограмма. Практическая работа "Описание климата территории по климатической карте и климатограмме"</w:t>
            </w:r>
          </w:p>
        </w:tc>
        <w:tc>
          <w:tcPr>
            <w:tcW w:w="1023"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752" w:type="dxa"/>
            <w:tcMar>
              <w:top w:w="50" w:type="dxa"/>
              <w:left w:w="100" w:type="dxa"/>
            </w:tcMar>
            <w:vAlign w:val="center"/>
          </w:tcPr>
          <w:p w:rsidR="009614D5" w:rsidRDefault="009614D5">
            <w:pPr>
              <w:spacing w:after="0"/>
              <w:ind w:left="135"/>
              <w:jc w:val="center"/>
            </w:pPr>
          </w:p>
        </w:tc>
        <w:tc>
          <w:tcPr>
            <w:tcW w:w="1836"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0.5 </w:t>
            </w:r>
          </w:p>
        </w:tc>
        <w:tc>
          <w:tcPr>
            <w:tcW w:w="2201"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/88657</w:t>
              </w:r>
              <w:r>
                <w:rPr>
                  <w:rFonts w:ascii="Times New Roman" w:hAnsi="Times New Roman"/>
                  <w:color w:val="0000FF"/>
                  <w:u w:val="single"/>
                </w:rPr>
                <w:t>b</w:t>
              </w:r>
              <w:r w:rsidRPr="00D9105A">
                <w:rPr>
                  <w:rFonts w:ascii="Times New Roman" w:hAnsi="Times New Roman"/>
                  <w:color w:val="0000FF"/>
                  <w:u w:val="single"/>
                  <w:lang w:val="ru-RU"/>
                </w:rPr>
                <w:t>3</w:t>
              </w:r>
              <w:r>
                <w:rPr>
                  <w:rFonts w:ascii="Times New Roman" w:hAnsi="Times New Roman"/>
                  <w:color w:val="0000FF"/>
                  <w:u w:val="single"/>
                </w:rPr>
                <w:t>e</w:t>
              </w:r>
            </w:hyperlink>
          </w:p>
        </w:tc>
      </w:tr>
      <w:tr w:rsidR="009614D5" w:rsidRPr="004811B6">
        <w:trPr>
          <w:trHeight w:val="144"/>
          <w:tblCellSpacing w:w="20" w:type="nil"/>
        </w:trPr>
        <w:tc>
          <w:tcPr>
            <w:tcW w:w="489" w:type="dxa"/>
            <w:tcMar>
              <w:top w:w="50" w:type="dxa"/>
              <w:left w:w="100" w:type="dxa"/>
            </w:tcMar>
            <w:vAlign w:val="center"/>
          </w:tcPr>
          <w:p w:rsidR="009614D5" w:rsidRDefault="00241AD4">
            <w:pPr>
              <w:spacing w:after="0"/>
            </w:pPr>
            <w:r>
              <w:rPr>
                <w:rFonts w:ascii="Times New Roman" w:hAnsi="Times New Roman"/>
                <w:color w:val="000000"/>
                <w:sz w:val="24"/>
              </w:rPr>
              <w:t>16</w:t>
            </w:r>
          </w:p>
        </w:tc>
        <w:tc>
          <w:tcPr>
            <w:tcW w:w="3432"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Резервный урок. Обобщающее повторение по теме "Атмосфера и Климаты Земли"</w:t>
            </w:r>
          </w:p>
        </w:tc>
        <w:tc>
          <w:tcPr>
            <w:tcW w:w="1023"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752" w:type="dxa"/>
            <w:tcMar>
              <w:top w:w="50" w:type="dxa"/>
              <w:left w:w="100" w:type="dxa"/>
            </w:tcMar>
            <w:vAlign w:val="center"/>
          </w:tcPr>
          <w:p w:rsidR="009614D5" w:rsidRDefault="009614D5">
            <w:pPr>
              <w:spacing w:after="0"/>
              <w:ind w:left="135"/>
              <w:jc w:val="center"/>
            </w:pPr>
          </w:p>
        </w:tc>
        <w:tc>
          <w:tcPr>
            <w:tcW w:w="1836" w:type="dxa"/>
            <w:tcMar>
              <w:top w:w="50" w:type="dxa"/>
              <w:left w:w="100" w:type="dxa"/>
            </w:tcMar>
            <w:vAlign w:val="center"/>
          </w:tcPr>
          <w:p w:rsidR="009614D5" w:rsidRDefault="009614D5">
            <w:pPr>
              <w:spacing w:after="0"/>
              <w:ind w:left="135"/>
              <w:jc w:val="center"/>
            </w:pPr>
          </w:p>
        </w:tc>
        <w:tc>
          <w:tcPr>
            <w:tcW w:w="2201"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/88657</w:t>
              </w:r>
              <w:r>
                <w:rPr>
                  <w:rFonts w:ascii="Times New Roman" w:hAnsi="Times New Roman"/>
                  <w:color w:val="0000FF"/>
                  <w:u w:val="single"/>
                </w:rPr>
                <w:t>ca</w:t>
              </w:r>
              <w:r w:rsidRPr="00D9105A">
                <w:rPr>
                  <w:rFonts w:ascii="Times New Roman" w:hAnsi="Times New Roman"/>
                  <w:color w:val="0000FF"/>
                  <w:u w:val="single"/>
                  <w:lang w:val="ru-RU"/>
                </w:rPr>
                <w:t>6</w:t>
              </w:r>
            </w:hyperlink>
          </w:p>
        </w:tc>
      </w:tr>
      <w:tr w:rsidR="009614D5" w:rsidRPr="004811B6">
        <w:trPr>
          <w:trHeight w:val="144"/>
          <w:tblCellSpacing w:w="20" w:type="nil"/>
        </w:trPr>
        <w:tc>
          <w:tcPr>
            <w:tcW w:w="489" w:type="dxa"/>
            <w:tcMar>
              <w:top w:w="50" w:type="dxa"/>
              <w:left w:w="100" w:type="dxa"/>
            </w:tcMar>
            <w:vAlign w:val="center"/>
          </w:tcPr>
          <w:p w:rsidR="009614D5" w:rsidRDefault="00241AD4">
            <w:pPr>
              <w:spacing w:after="0"/>
            </w:pPr>
            <w:r>
              <w:rPr>
                <w:rFonts w:ascii="Times New Roman" w:hAnsi="Times New Roman"/>
                <w:color w:val="000000"/>
                <w:sz w:val="24"/>
              </w:rPr>
              <w:lastRenderedPageBreak/>
              <w:t>17</w:t>
            </w:r>
          </w:p>
        </w:tc>
        <w:tc>
          <w:tcPr>
            <w:tcW w:w="3432"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Мировой океан и его части</w:t>
            </w:r>
          </w:p>
        </w:tc>
        <w:tc>
          <w:tcPr>
            <w:tcW w:w="1023"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752" w:type="dxa"/>
            <w:tcMar>
              <w:top w:w="50" w:type="dxa"/>
              <w:left w:w="100" w:type="dxa"/>
            </w:tcMar>
            <w:vAlign w:val="center"/>
          </w:tcPr>
          <w:p w:rsidR="009614D5" w:rsidRDefault="009614D5">
            <w:pPr>
              <w:spacing w:after="0"/>
              <w:ind w:left="135"/>
              <w:jc w:val="center"/>
            </w:pPr>
          </w:p>
        </w:tc>
        <w:tc>
          <w:tcPr>
            <w:tcW w:w="1836" w:type="dxa"/>
            <w:tcMar>
              <w:top w:w="50" w:type="dxa"/>
              <w:left w:w="100" w:type="dxa"/>
            </w:tcMar>
            <w:vAlign w:val="center"/>
          </w:tcPr>
          <w:p w:rsidR="009614D5" w:rsidRDefault="009614D5">
            <w:pPr>
              <w:spacing w:after="0"/>
              <w:ind w:left="135"/>
              <w:jc w:val="center"/>
            </w:pPr>
          </w:p>
        </w:tc>
        <w:tc>
          <w:tcPr>
            <w:tcW w:w="2201"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/88658444</w:t>
              </w:r>
            </w:hyperlink>
          </w:p>
        </w:tc>
      </w:tr>
      <w:tr w:rsidR="009614D5" w:rsidRPr="004811B6">
        <w:trPr>
          <w:trHeight w:val="144"/>
          <w:tblCellSpacing w:w="20" w:type="nil"/>
        </w:trPr>
        <w:tc>
          <w:tcPr>
            <w:tcW w:w="489" w:type="dxa"/>
            <w:tcMar>
              <w:top w:w="50" w:type="dxa"/>
              <w:left w:w="100" w:type="dxa"/>
            </w:tcMar>
            <w:vAlign w:val="center"/>
          </w:tcPr>
          <w:p w:rsidR="009614D5" w:rsidRDefault="00241AD4">
            <w:pPr>
              <w:spacing w:after="0"/>
            </w:pPr>
            <w:r>
              <w:rPr>
                <w:rFonts w:ascii="Times New Roman" w:hAnsi="Times New Roman"/>
                <w:color w:val="000000"/>
                <w:sz w:val="24"/>
              </w:rPr>
              <w:t>18</w:t>
            </w:r>
          </w:p>
        </w:tc>
        <w:tc>
          <w:tcPr>
            <w:tcW w:w="3432"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Система океанических течений. Влияние тёплых и холодных океанических течений на климат</w:t>
            </w:r>
          </w:p>
        </w:tc>
        <w:tc>
          <w:tcPr>
            <w:tcW w:w="1023"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752" w:type="dxa"/>
            <w:tcMar>
              <w:top w:w="50" w:type="dxa"/>
              <w:left w:w="100" w:type="dxa"/>
            </w:tcMar>
            <w:vAlign w:val="center"/>
          </w:tcPr>
          <w:p w:rsidR="009614D5" w:rsidRDefault="009614D5">
            <w:pPr>
              <w:spacing w:after="0"/>
              <w:ind w:left="135"/>
              <w:jc w:val="center"/>
            </w:pPr>
          </w:p>
        </w:tc>
        <w:tc>
          <w:tcPr>
            <w:tcW w:w="1836" w:type="dxa"/>
            <w:tcMar>
              <w:top w:w="50" w:type="dxa"/>
              <w:left w:w="100" w:type="dxa"/>
            </w:tcMar>
            <w:vAlign w:val="center"/>
          </w:tcPr>
          <w:p w:rsidR="009614D5" w:rsidRDefault="009614D5">
            <w:pPr>
              <w:spacing w:after="0"/>
              <w:ind w:left="135"/>
              <w:jc w:val="center"/>
            </w:pPr>
          </w:p>
        </w:tc>
        <w:tc>
          <w:tcPr>
            <w:tcW w:w="2201"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/886586</w:t>
              </w:r>
              <w:r>
                <w:rPr>
                  <w:rFonts w:ascii="Times New Roman" w:hAnsi="Times New Roman"/>
                  <w:color w:val="0000FF"/>
                  <w:u w:val="single"/>
                </w:rPr>
                <w:t>c</w:t>
              </w:r>
              <w:r w:rsidRPr="00D9105A">
                <w:rPr>
                  <w:rFonts w:ascii="Times New Roman" w:hAnsi="Times New Roman"/>
                  <w:color w:val="0000FF"/>
                  <w:u w:val="single"/>
                  <w:lang w:val="ru-RU"/>
                </w:rPr>
                <w:t>4</w:t>
              </w:r>
            </w:hyperlink>
          </w:p>
        </w:tc>
      </w:tr>
      <w:tr w:rsidR="009614D5" w:rsidRPr="004811B6">
        <w:trPr>
          <w:trHeight w:val="144"/>
          <w:tblCellSpacing w:w="20" w:type="nil"/>
        </w:trPr>
        <w:tc>
          <w:tcPr>
            <w:tcW w:w="489" w:type="dxa"/>
            <w:tcMar>
              <w:top w:w="50" w:type="dxa"/>
              <w:left w:w="100" w:type="dxa"/>
            </w:tcMar>
            <w:vAlign w:val="center"/>
          </w:tcPr>
          <w:p w:rsidR="009614D5" w:rsidRDefault="00241AD4">
            <w:pPr>
              <w:spacing w:after="0"/>
            </w:pPr>
            <w:r>
              <w:rPr>
                <w:rFonts w:ascii="Times New Roman" w:hAnsi="Times New Roman"/>
                <w:color w:val="000000"/>
                <w:sz w:val="24"/>
              </w:rPr>
              <w:t>19</w:t>
            </w:r>
          </w:p>
        </w:tc>
        <w:tc>
          <w:tcPr>
            <w:tcW w:w="3432"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Соленость и карта солености поверхностных вод Мирового океана. Практическая работа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tc>
        <w:tc>
          <w:tcPr>
            <w:tcW w:w="1023"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752" w:type="dxa"/>
            <w:tcMar>
              <w:top w:w="50" w:type="dxa"/>
              <w:left w:w="100" w:type="dxa"/>
            </w:tcMar>
            <w:vAlign w:val="center"/>
          </w:tcPr>
          <w:p w:rsidR="009614D5" w:rsidRDefault="009614D5">
            <w:pPr>
              <w:spacing w:after="0"/>
              <w:ind w:left="135"/>
              <w:jc w:val="center"/>
            </w:pPr>
          </w:p>
        </w:tc>
        <w:tc>
          <w:tcPr>
            <w:tcW w:w="1836"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0.5 </w:t>
            </w:r>
          </w:p>
        </w:tc>
        <w:tc>
          <w:tcPr>
            <w:tcW w:w="2201"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/88657</w:t>
              </w:r>
              <w:r>
                <w:rPr>
                  <w:rFonts w:ascii="Times New Roman" w:hAnsi="Times New Roman"/>
                  <w:color w:val="0000FF"/>
                  <w:u w:val="single"/>
                </w:rPr>
                <w:t>f</w:t>
              </w:r>
              <w:r w:rsidRPr="00D9105A">
                <w:rPr>
                  <w:rFonts w:ascii="Times New Roman" w:hAnsi="Times New Roman"/>
                  <w:color w:val="0000FF"/>
                  <w:u w:val="single"/>
                  <w:lang w:val="ru-RU"/>
                </w:rPr>
                <w:t>94</w:t>
              </w:r>
            </w:hyperlink>
          </w:p>
        </w:tc>
      </w:tr>
      <w:tr w:rsidR="009614D5" w:rsidRPr="004811B6">
        <w:trPr>
          <w:trHeight w:val="144"/>
          <w:tblCellSpacing w:w="20" w:type="nil"/>
        </w:trPr>
        <w:tc>
          <w:tcPr>
            <w:tcW w:w="489" w:type="dxa"/>
            <w:tcMar>
              <w:top w:w="50" w:type="dxa"/>
              <w:left w:w="100" w:type="dxa"/>
            </w:tcMar>
            <w:vAlign w:val="center"/>
          </w:tcPr>
          <w:p w:rsidR="009614D5" w:rsidRDefault="00241AD4">
            <w:pPr>
              <w:spacing w:after="0"/>
            </w:pPr>
            <w:r>
              <w:rPr>
                <w:rFonts w:ascii="Times New Roman" w:hAnsi="Times New Roman"/>
                <w:color w:val="000000"/>
                <w:sz w:val="24"/>
              </w:rPr>
              <w:t>20</w:t>
            </w:r>
          </w:p>
        </w:tc>
        <w:tc>
          <w:tcPr>
            <w:tcW w:w="3432"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Образование льдов в Мировом океане. Изменения ледовитости и уровня Мирового океана, их причины и следствия</w:t>
            </w:r>
          </w:p>
        </w:tc>
        <w:tc>
          <w:tcPr>
            <w:tcW w:w="1023"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752" w:type="dxa"/>
            <w:tcMar>
              <w:top w:w="50" w:type="dxa"/>
              <w:left w:w="100" w:type="dxa"/>
            </w:tcMar>
            <w:vAlign w:val="center"/>
          </w:tcPr>
          <w:p w:rsidR="009614D5" w:rsidRDefault="009614D5">
            <w:pPr>
              <w:spacing w:after="0"/>
              <w:ind w:left="135"/>
              <w:jc w:val="center"/>
            </w:pPr>
          </w:p>
        </w:tc>
        <w:tc>
          <w:tcPr>
            <w:tcW w:w="1836" w:type="dxa"/>
            <w:tcMar>
              <w:top w:w="50" w:type="dxa"/>
              <w:left w:w="100" w:type="dxa"/>
            </w:tcMar>
            <w:vAlign w:val="center"/>
          </w:tcPr>
          <w:p w:rsidR="009614D5" w:rsidRDefault="009614D5">
            <w:pPr>
              <w:spacing w:after="0"/>
              <w:ind w:left="135"/>
              <w:jc w:val="center"/>
            </w:pPr>
          </w:p>
        </w:tc>
        <w:tc>
          <w:tcPr>
            <w:tcW w:w="2201"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/886587</w:t>
              </w:r>
              <w:r>
                <w:rPr>
                  <w:rFonts w:ascii="Times New Roman" w:hAnsi="Times New Roman"/>
                  <w:color w:val="0000FF"/>
                  <w:u w:val="single"/>
                </w:rPr>
                <w:t>f</w:t>
              </w:r>
              <w:r w:rsidRPr="00D9105A">
                <w:rPr>
                  <w:rFonts w:ascii="Times New Roman" w:hAnsi="Times New Roman"/>
                  <w:color w:val="0000FF"/>
                  <w:u w:val="single"/>
                  <w:lang w:val="ru-RU"/>
                </w:rPr>
                <w:t>0</w:t>
              </w:r>
            </w:hyperlink>
          </w:p>
        </w:tc>
      </w:tr>
      <w:tr w:rsidR="009614D5" w:rsidRPr="004811B6">
        <w:trPr>
          <w:trHeight w:val="144"/>
          <w:tblCellSpacing w:w="20" w:type="nil"/>
        </w:trPr>
        <w:tc>
          <w:tcPr>
            <w:tcW w:w="489" w:type="dxa"/>
            <w:tcMar>
              <w:top w:w="50" w:type="dxa"/>
              <w:left w:w="100" w:type="dxa"/>
            </w:tcMar>
            <w:vAlign w:val="center"/>
          </w:tcPr>
          <w:p w:rsidR="009614D5" w:rsidRDefault="00241AD4">
            <w:pPr>
              <w:spacing w:after="0"/>
            </w:pPr>
            <w:r>
              <w:rPr>
                <w:rFonts w:ascii="Times New Roman" w:hAnsi="Times New Roman"/>
                <w:color w:val="000000"/>
                <w:sz w:val="24"/>
              </w:rPr>
              <w:t>21</w:t>
            </w:r>
          </w:p>
        </w:tc>
        <w:tc>
          <w:tcPr>
            <w:tcW w:w="3432"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Жизнь в океане. Основные районы рыболовства. Экологические проблемы Мирового океана. Практическая работа "Сравнение двух океанов по предложенному учителем плану с использованием нескольких источников географической информации"</w:t>
            </w:r>
          </w:p>
        </w:tc>
        <w:tc>
          <w:tcPr>
            <w:tcW w:w="1023"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752" w:type="dxa"/>
            <w:tcMar>
              <w:top w:w="50" w:type="dxa"/>
              <w:left w:w="100" w:type="dxa"/>
            </w:tcMar>
            <w:vAlign w:val="center"/>
          </w:tcPr>
          <w:p w:rsidR="009614D5" w:rsidRDefault="009614D5">
            <w:pPr>
              <w:spacing w:after="0"/>
              <w:ind w:left="135"/>
              <w:jc w:val="center"/>
            </w:pPr>
          </w:p>
        </w:tc>
        <w:tc>
          <w:tcPr>
            <w:tcW w:w="1836"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0.5 </w:t>
            </w:r>
          </w:p>
        </w:tc>
        <w:tc>
          <w:tcPr>
            <w:tcW w:w="2201"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/88658</w:t>
              </w:r>
              <w:r>
                <w:rPr>
                  <w:rFonts w:ascii="Times New Roman" w:hAnsi="Times New Roman"/>
                  <w:color w:val="0000FF"/>
                  <w:u w:val="single"/>
                </w:rPr>
                <w:t>f</w:t>
              </w:r>
              <w:r w:rsidRPr="00D9105A">
                <w:rPr>
                  <w:rFonts w:ascii="Times New Roman" w:hAnsi="Times New Roman"/>
                  <w:color w:val="0000FF"/>
                  <w:u w:val="single"/>
                  <w:lang w:val="ru-RU"/>
                </w:rPr>
                <w:t>52</w:t>
              </w:r>
            </w:hyperlink>
          </w:p>
        </w:tc>
      </w:tr>
      <w:tr w:rsidR="009614D5" w:rsidRPr="004811B6">
        <w:trPr>
          <w:trHeight w:val="144"/>
          <w:tblCellSpacing w:w="20" w:type="nil"/>
        </w:trPr>
        <w:tc>
          <w:tcPr>
            <w:tcW w:w="489" w:type="dxa"/>
            <w:tcMar>
              <w:top w:w="50" w:type="dxa"/>
              <w:left w:w="100" w:type="dxa"/>
            </w:tcMar>
            <w:vAlign w:val="center"/>
          </w:tcPr>
          <w:p w:rsidR="009614D5" w:rsidRDefault="00241AD4">
            <w:pPr>
              <w:spacing w:after="0"/>
            </w:pPr>
            <w:r>
              <w:rPr>
                <w:rFonts w:ascii="Times New Roman" w:hAnsi="Times New Roman"/>
                <w:color w:val="000000"/>
                <w:sz w:val="24"/>
              </w:rPr>
              <w:t>22</w:t>
            </w:r>
          </w:p>
        </w:tc>
        <w:tc>
          <w:tcPr>
            <w:tcW w:w="3432"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[[Обобщающее повторение по темам: "Атмосфера и климаты Земли" и "Мировой океан — основная часть гидросферы"</w:t>
            </w:r>
          </w:p>
        </w:tc>
        <w:tc>
          <w:tcPr>
            <w:tcW w:w="1023"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752" w:type="dxa"/>
            <w:tcMar>
              <w:top w:w="50" w:type="dxa"/>
              <w:left w:w="100" w:type="dxa"/>
            </w:tcMar>
            <w:vAlign w:val="center"/>
          </w:tcPr>
          <w:p w:rsidR="009614D5" w:rsidRDefault="009614D5">
            <w:pPr>
              <w:spacing w:after="0"/>
              <w:ind w:left="135"/>
              <w:jc w:val="center"/>
            </w:pPr>
          </w:p>
        </w:tc>
        <w:tc>
          <w:tcPr>
            <w:tcW w:w="1836"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0.5 </w:t>
            </w:r>
          </w:p>
        </w:tc>
        <w:tc>
          <w:tcPr>
            <w:tcW w:w="2201"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/886590</w:t>
              </w:r>
              <w:r>
                <w:rPr>
                  <w:rFonts w:ascii="Times New Roman" w:hAnsi="Times New Roman"/>
                  <w:color w:val="0000FF"/>
                  <w:u w:val="single"/>
                </w:rPr>
                <w:t>ce</w:t>
              </w:r>
            </w:hyperlink>
          </w:p>
        </w:tc>
      </w:tr>
      <w:tr w:rsidR="009614D5" w:rsidRPr="004811B6">
        <w:trPr>
          <w:trHeight w:val="144"/>
          <w:tblCellSpacing w:w="20" w:type="nil"/>
        </w:trPr>
        <w:tc>
          <w:tcPr>
            <w:tcW w:w="489" w:type="dxa"/>
            <w:tcMar>
              <w:top w:w="50" w:type="dxa"/>
              <w:left w:w="100" w:type="dxa"/>
            </w:tcMar>
            <w:vAlign w:val="center"/>
          </w:tcPr>
          <w:p w:rsidR="009614D5" w:rsidRDefault="00241AD4">
            <w:pPr>
              <w:spacing w:after="0"/>
            </w:pPr>
            <w:r>
              <w:rPr>
                <w:rFonts w:ascii="Times New Roman" w:hAnsi="Times New Roman"/>
                <w:color w:val="000000"/>
                <w:sz w:val="24"/>
              </w:rPr>
              <w:t>23</w:t>
            </w:r>
          </w:p>
        </w:tc>
        <w:tc>
          <w:tcPr>
            <w:tcW w:w="3432" w:type="dxa"/>
            <w:tcMar>
              <w:top w:w="50" w:type="dxa"/>
              <w:left w:w="100" w:type="dxa"/>
            </w:tcMar>
            <w:vAlign w:val="center"/>
          </w:tcPr>
          <w:p w:rsidR="009614D5" w:rsidRDefault="00241AD4">
            <w:pPr>
              <w:spacing w:after="0"/>
              <w:ind w:left="135"/>
            </w:pPr>
            <w:r w:rsidRPr="00D9105A">
              <w:rPr>
                <w:rFonts w:ascii="Times New Roman" w:hAnsi="Times New Roman"/>
                <w:color w:val="000000"/>
                <w:sz w:val="24"/>
                <w:lang w:val="ru-RU"/>
              </w:rPr>
              <w:t xml:space="preserve">Заселение Земли человеком. Современная численность населения мира. </w:t>
            </w:r>
            <w:r>
              <w:rPr>
                <w:rFonts w:ascii="Times New Roman" w:hAnsi="Times New Roman"/>
                <w:color w:val="000000"/>
                <w:sz w:val="24"/>
              </w:rPr>
              <w:t xml:space="preserve">Изменение </w:t>
            </w:r>
            <w:r>
              <w:rPr>
                <w:rFonts w:ascii="Times New Roman" w:hAnsi="Times New Roman"/>
                <w:color w:val="000000"/>
                <w:sz w:val="24"/>
              </w:rPr>
              <w:lastRenderedPageBreak/>
              <w:t>численности населения во времени</w:t>
            </w:r>
          </w:p>
        </w:tc>
        <w:tc>
          <w:tcPr>
            <w:tcW w:w="1023"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lastRenderedPageBreak/>
              <w:t xml:space="preserve"> 1 </w:t>
            </w:r>
          </w:p>
        </w:tc>
        <w:tc>
          <w:tcPr>
            <w:tcW w:w="1752" w:type="dxa"/>
            <w:tcMar>
              <w:top w:w="50" w:type="dxa"/>
              <w:left w:w="100" w:type="dxa"/>
            </w:tcMar>
            <w:vAlign w:val="center"/>
          </w:tcPr>
          <w:p w:rsidR="009614D5" w:rsidRDefault="009614D5">
            <w:pPr>
              <w:spacing w:after="0"/>
              <w:ind w:left="135"/>
              <w:jc w:val="center"/>
            </w:pPr>
          </w:p>
        </w:tc>
        <w:tc>
          <w:tcPr>
            <w:tcW w:w="1836" w:type="dxa"/>
            <w:tcMar>
              <w:top w:w="50" w:type="dxa"/>
              <w:left w:w="100" w:type="dxa"/>
            </w:tcMar>
            <w:vAlign w:val="center"/>
          </w:tcPr>
          <w:p w:rsidR="009614D5" w:rsidRDefault="009614D5">
            <w:pPr>
              <w:spacing w:after="0"/>
              <w:ind w:left="135"/>
              <w:jc w:val="center"/>
            </w:pPr>
          </w:p>
        </w:tc>
        <w:tc>
          <w:tcPr>
            <w:tcW w:w="2201"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/88659272</w:t>
              </w:r>
            </w:hyperlink>
          </w:p>
        </w:tc>
      </w:tr>
      <w:tr w:rsidR="009614D5" w:rsidRPr="004811B6">
        <w:trPr>
          <w:trHeight w:val="144"/>
          <w:tblCellSpacing w:w="20" w:type="nil"/>
        </w:trPr>
        <w:tc>
          <w:tcPr>
            <w:tcW w:w="489" w:type="dxa"/>
            <w:tcMar>
              <w:top w:w="50" w:type="dxa"/>
              <w:left w:w="100" w:type="dxa"/>
            </w:tcMar>
            <w:vAlign w:val="center"/>
          </w:tcPr>
          <w:p w:rsidR="009614D5" w:rsidRDefault="00241AD4">
            <w:pPr>
              <w:spacing w:after="0"/>
            </w:pPr>
            <w:r>
              <w:rPr>
                <w:rFonts w:ascii="Times New Roman" w:hAnsi="Times New Roman"/>
                <w:color w:val="000000"/>
                <w:sz w:val="24"/>
              </w:rPr>
              <w:lastRenderedPageBreak/>
              <w:t>24</w:t>
            </w:r>
          </w:p>
        </w:tc>
        <w:tc>
          <w:tcPr>
            <w:tcW w:w="3432"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Методы определения численности населения, переписи населения. Практическая работа "Определение, сравнение темпов изменения численности населения отдельных регионов мира по статистическим материалам"</w:t>
            </w:r>
          </w:p>
        </w:tc>
        <w:tc>
          <w:tcPr>
            <w:tcW w:w="1023"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752" w:type="dxa"/>
            <w:tcMar>
              <w:top w:w="50" w:type="dxa"/>
              <w:left w:w="100" w:type="dxa"/>
            </w:tcMar>
            <w:vAlign w:val="center"/>
          </w:tcPr>
          <w:p w:rsidR="009614D5" w:rsidRDefault="009614D5">
            <w:pPr>
              <w:spacing w:after="0"/>
              <w:ind w:left="135"/>
              <w:jc w:val="center"/>
            </w:pPr>
          </w:p>
        </w:tc>
        <w:tc>
          <w:tcPr>
            <w:tcW w:w="1836"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0.5 </w:t>
            </w:r>
          </w:p>
        </w:tc>
        <w:tc>
          <w:tcPr>
            <w:tcW w:w="2201"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/8865939</w:t>
              </w:r>
              <w:r>
                <w:rPr>
                  <w:rFonts w:ascii="Times New Roman" w:hAnsi="Times New Roman"/>
                  <w:color w:val="0000FF"/>
                  <w:u w:val="single"/>
                </w:rPr>
                <w:t>e</w:t>
              </w:r>
            </w:hyperlink>
          </w:p>
        </w:tc>
      </w:tr>
      <w:tr w:rsidR="009614D5">
        <w:trPr>
          <w:trHeight w:val="144"/>
          <w:tblCellSpacing w:w="20" w:type="nil"/>
        </w:trPr>
        <w:tc>
          <w:tcPr>
            <w:tcW w:w="489" w:type="dxa"/>
            <w:tcMar>
              <w:top w:w="50" w:type="dxa"/>
              <w:left w:w="100" w:type="dxa"/>
            </w:tcMar>
            <w:vAlign w:val="center"/>
          </w:tcPr>
          <w:p w:rsidR="009614D5" w:rsidRDefault="00241AD4">
            <w:pPr>
              <w:spacing w:after="0"/>
            </w:pPr>
            <w:r>
              <w:rPr>
                <w:rFonts w:ascii="Times New Roman" w:hAnsi="Times New Roman"/>
                <w:color w:val="000000"/>
                <w:sz w:val="24"/>
              </w:rPr>
              <w:t>25</w:t>
            </w:r>
          </w:p>
        </w:tc>
        <w:tc>
          <w:tcPr>
            <w:tcW w:w="3432"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Размещение и плотность населения. Практическая работа "Определение и сравнение различий в численности, плотности населения отдельных стран по разным источникам"</w:t>
            </w:r>
          </w:p>
        </w:tc>
        <w:tc>
          <w:tcPr>
            <w:tcW w:w="1023"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752" w:type="dxa"/>
            <w:tcMar>
              <w:top w:w="50" w:type="dxa"/>
              <w:left w:w="100" w:type="dxa"/>
            </w:tcMar>
            <w:vAlign w:val="center"/>
          </w:tcPr>
          <w:p w:rsidR="009614D5" w:rsidRDefault="009614D5">
            <w:pPr>
              <w:spacing w:after="0"/>
              <w:ind w:left="135"/>
              <w:jc w:val="center"/>
            </w:pPr>
          </w:p>
        </w:tc>
        <w:tc>
          <w:tcPr>
            <w:tcW w:w="1836"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0.5 </w:t>
            </w:r>
          </w:p>
        </w:tc>
        <w:tc>
          <w:tcPr>
            <w:tcW w:w="2201" w:type="dxa"/>
            <w:tcMar>
              <w:top w:w="50" w:type="dxa"/>
              <w:left w:w="100" w:type="dxa"/>
            </w:tcMar>
            <w:vAlign w:val="center"/>
          </w:tcPr>
          <w:p w:rsidR="009614D5" w:rsidRDefault="009614D5">
            <w:pPr>
              <w:spacing w:after="0"/>
              <w:ind w:left="135"/>
            </w:pPr>
          </w:p>
        </w:tc>
      </w:tr>
      <w:tr w:rsidR="009614D5" w:rsidRPr="004811B6">
        <w:trPr>
          <w:trHeight w:val="144"/>
          <w:tblCellSpacing w:w="20" w:type="nil"/>
        </w:trPr>
        <w:tc>
          <w:tcPr>
            <w:tcW w:w="489" w:type="dxa"/>
            <w:tcMar>
              <w:top w:w="50" w:type="dxa"/>
              <w:left w:w="100" w:type="dxa"/>
            </w:tcMar>
            <w:vAlign w:val="center"/>
          </w:tcPr>
          <w:p w:rsidR="009614D5" w:rsidRDefault="00241AD4">
            <w:pPr>
              <w:spacing w:after="0"/>
            </w:pPr>
            <w:r>
              <w:rPr>
                <w:rFonts w:ascii="Times New Roman" w:hAnsi="Times New Roman"/>
                <w:color w:val="000000"/>
                <w:sz w:val="24"/>
              </w:rPr>
              <w:t>26</w:t>
            </w:r>
          </w:p>
        </w:tc>
        <w:tc>
          <w:tcPr>
            <w:tcW w:w="3432" w:type="dxa"/>
            <w:tcMar>
              <w:top w:w="50" w:type="dxa"/>
              <w:left w:w="100" w:type="dxa"/>
            </w:tcMar>
            <w:vAlign w:val="center"/>
          </w:tcPr>
          <w:p w:rsidR="009614D5" w:rsidRDefault="00241AD4">
            <w:pPr>
              <w:spacing w:after="0"/>
              <w:ind w:left="135"/>
            </w:pPr>
            <w:r w:rsidRPr="00D9105A">
              <w:rPr>
                <w:rFonts w:ascii="Times New Roman" w:hAnsi="Times New Roman"/>
                <w:color w:val="000000"/>
                <w:sz w:val="24"/>
                <w:lang w:val="ru-RU"/>
              </w:rPr>
              <w:t xml:space="preserve">Народы и религии мира. Этнический состав населения мира. </w:t>
            </w:r>
            <w:r>
              <w:rPr>
                <w:rFonts w:ascii="Times New Roman" w:hAnsi="Times New Roman"/>
                <w:color w:val="000000"/>
                <w:sz w:val="24"/>
              </w:rPr>
              <w:t>Языковая классификация народов мира</w:t>
            </w:r>
          </w:p>
        </w:tc>
        <w:tc>
          <w:tcPr>
            <w:tcW w:w="1023"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1 </w:t>
            </w:r>
          </w:p>
        </w:tc>
        <w:tc>
          <w:tcPr>
            <w:tcW w:w="1752" w:type="dxa"/>
            <w:tcMar>
              <w:top w:w="50" w:type="dxa"/>
              <w:left w:w="100" w:type="dxa"/>
            </w:tcMar>
            <w:vAlign w:val="center"/>
          </w:tcPr>
          <w:p w:rsidR="009614D5" w:rsidRDefault="009614D5">
            <w:pPr>
              <w:spacing w:after="0"/>
              <w:ind w:left="135"/>
              <w:jc w:val="center"/>
            </w:pPr>
          </w:p>
        </w:tc>
        <w:tc>
          <w:tcPr>
            <w:tcW w:w="1836" w:type="dxa"/>
            <w:tcMar>
              <w:top w:w="50" w:type="dxa"/>
              <w:left w:w="100" w:type="dxa"/>
            </w:tcMar>
            <w:vAlign w:val="center"/>
          </w:tcPr>
          <w:p w:rsidR="009614D5" w:rsidRDefault="009614D5">
            <w:pPr>
              <w:spacing w:after="0"/>
              <w:ind w:left="135"/>
              <w:jc w:val="center"/>
            </w:pPr>
          </w:p>
        </w:tc>
        <w:tc>
          <w:tcPr>
            <w:tcW w:w="2201"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/88659538</w:t>
              </w:r>
            </w:hyperlink>
          </w:p>
        </w:tc>
      </w:tr>
      <w:tr w:rsidR="009614D5" w:rsidRPr="004811B6">
        <w:trPr>
          <w:trHeight w:val="144"/>
          <w:tblCellSpacing w:w="20" w:type="nil"/>
        </w:trPr>
        <w:tc>
          <w:tcPr>
            <w:tcW w:w="489" w:type="dxa"/>
            <w:tcMar>
              <w:top w:w="50" w:type="dxa"/>
              <w:left w:w="100" w:type="dxa"/>
            </w:tcMar>
            <w:vAlign w:val="center"/>
          </w:tcPr>
          <w:p w:rsidR="009614D5" w:rsidRDefault="00241AD4">
            <w:pPr>
              <w:spacing w:after="0"/>
            </w:pPr>
            <w:r>
              <w:rPr>
                <w:rFonts w:ascii="Times New Roman" w:hAnsi="Times New Roman"/>
                <w:color w:val="000000"/>
                <w:sz w:val="24"/>
              </w:rPr>
              <w:t>27</w:t>
            </w:r>
          </w:p>
        </w:tc>
        <w:tc>
          <w:tcPr>
            <w:tcW w:w="3432"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Мировые и национальные религии. География мировых религий</w:t>
            </w:r>
          </w:p>
        </w:tc>
        <w:tc>
          <w:tcPr>
            <w:tcW w:w="1023"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752" w:type="dxa"/>
            <w:tcMar>
              <w:top w:w="50" w:type="dxa"/>
              <w:left w:w="100" w:type="dxa"/>
            </w:tcMar>
            <w:vAlign w:val="center"/>
          </w:tcPr>
          <w:p w:rsidR="009614D5" w:rsidRDefault="009614D5">
            <w:pPr>
              <w:spacing w:after="0"/>
              <w:ind w:left="135"/>
              <w:jc w:val="center"/>
            </w:pPr>
          </w:p>
        </w:tc>
        <w:tc>
          <w:tcPr>
            <w:tcW w:w="1836"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0.5 </w:t>
            </w:r>
          </w:p>
        </w:tc>
        <w:tc>
          <w:tcPr>
            <w:tcW w:w="2201"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/88659664</w:t>
              </w:r>
            </w:hyperlink>
          </w:p>
        </w:tc>
      </w:tr>
      <w:tr w:rsidR="009614D5" w:rsidRPr="004811B6">
        <w:trPr>
          <w:trHeight w:val="144"/>
          <w:tblCellSpacing w:w="20" w:type="nil"/>
        </w:trPr>
        <w:tc>
          <w:tcPr>
            <w:tcW w:w="489" w:type="dxa"/>
            <w:tcMar>
              <w:top w:w="50" w:type="dxa"/>
              <w:left w:w="100" w:type="dxa"/>
            </w:tcMar>
            <w:vAlign w:val="center"/>
          </w:tcPr>
          <w:p w:rsidR="009614D5" w:rsidRDefault="00241AD4">
            <w:pPr>
              <w:spacing w:after="0"/>
            </w:pPr>
            <w:r>
              <w:rPr>
                <w:rFonts w:ascii="Times New Roman" w:hAnsi="Times New Roman"/>
                <w:color w:val="000000"/>
                <w:sz w:val="24"/>
              </w:rPr>
              <w:t>28</w:t>
            </w:r>
          </w:p>
        </w:tc>
        <w:tc>
          <w:tcPr>
            <w:tcW w:w="3432" w:type="dxa"/>
            <w:tcMar>
              <w:top w:w="50" w:type="dxa"/>
              <w:left w:w="100" w:type="dxa"/>
            </w:tcMar>
            <w:vAlign w:val="center"/>
          </w:tcPr>
          <w:p w:rsidR="009614D5" w:rsidRDefault="00241AD4">
            <w:pPr>
              <w:spacing w:after="0"/>
              <w:ind w:left="135"/>
            </w:pPr>
            <w:r w:rsidRPr="00D9105A">
              <w:rPr>
                <w:rFonts w:ascii="Times New Roman" w:hAnsi="Times New Roman"/>
                <w:color w:val="000000"/>
                <w:sz w:val="24"/>
                <w:lang w:val="ru-RU"/>
              </w:rPr>
              <w:t xml:space="preserve">Хозяйственная деятельность людей. Города и сельские поселения. </w:t>
            </w:r>
            <w:r>
              <w:rPr>
                <w:rFonts w:ascii="Times New Roman" w:hAnsi="Times New Roman"/>
                <w:color w:val="000000"/>
                <w:sz w:val="24"/>
              </w:rPr>
              <w:t>Культурно-исторические регионы мира</w:t>
            </w:r>
          </w:p>
        </w:tc>
        <w:tc>
          <w:tcPr>
            <w:tcW w:w="1023"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1 </w:t>
            </w:r>
          </w:p>
        </w:tc>
        <w:tc>
          <w:tcPr>
            <w:tcW w:w="1752" w:type="dxa"/>
            <w:tcMar>
              <w:top w:w="50" w:type="dxa"/>
              <w:left w:w="100" w:type="dxa"/>
            </w:tcMar>
            <w:vAlign w:val="center"/>
          </w:tcPr>
          <w:p w:rsidR="009614D5" w:rsidRDefault="009614D5">
            <w:pPr>
              <w:spacing w:after="0"/>
              <w:ind w:left="135"/>
              <w:jc w:val="center"/>
            </w:pPr>
          </w:p>
        </w:tc>
        <w:tc>
          <w:tcPr>
            <w:tcW w:w="1836" w:type="dxa"/>
            <w:tcMar>
              <w:top w:w="50" w:type="dxa"/>
              <w:left w:w="100" w:type="dxa"/>
            </w:tcMar>
            <w:vAlign w:val="center"/>
          </w:tcPr>
          <w:p w:rsidR="009614D5" w:rsidRDefault="009614D5">
            <w:pPr>
              <w:spacing w:after="0"/>
              <w:ind w:left="135"/>
              <w:jc w:val="center"/>
            </w:pPr>
          </w:p>
        </w:tc>
        <w:tc>
          <w:tcPr>
            <w:tcW w:w="2201"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/886597</w:t>
              </w:r>
              <w:r>
                <w:rPr>
                  <w:rFonts w:ascii="Times New Roman" w:hAnsi="Times New Roman"/>
                  <w:color w:val="0000FF"/>
                  <w:u w:val="single"/>
                </w:rPr>
                <w:t>ae</w:t>
              </w:r>
            </w:hyperlink>
          </w:p>
        </w:tc>
      </w:tr>
      <w:tr w:rsidR="009614D5" w:rsidRPr="004811B6">
        <w:trPr>
          <w:trHeight w:val="144"/>
          <w:tblCellSpacing w:w="20" w:type="nil"/>
        </w:trPr>
        <w:tc>
          <w:tcPr>
            <w:tcW w:w="489" w:type="dxa"/>
            <w:tcMar>
              <w:top w:w="50" w:type="dxa"/>
              <w:left w:w="100" w:type="dxa"/>
            </w:tcMar>
            <w:vAlign w:val="center"/>
          </w:tcPr>
          <w:p w:rsidR="009614D5" w:rsidRDefault="00241AD4">
            <w:pPr>
              <w:spacing w:after="0"/>
            </w:pPr>
            <w:r>
              <w:rPr>
                <w:rFonts w:ascii="Times New Roman" w:hAnsi="Times New Roman"/>
                <w:color w:val="000000"/>
                <w:sz w:val="24"/>
              </w:rPr>
              <w:t>29</w:t>
            </w:r>
          </w:p>
        </w:tc>
        <w:tc>
          <w:tcPr>
            <w:tcW w:w="3432"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Комплексные карты. Многообразие стран. Профессия менеджер в сфере туризма, экскурсовод. Практическая работа "Сравнение занятий населения двух стран по комплексным картам"</w:t>
            </w:r>
          </w:p>
        </w:tc>
        <w:tc>
          <w:tcPr>
            <w:tcW w:w="1023"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752" w:type="dxa"/>
            <w:tcMar>
              <w:top w:w="50" w:type="dxa"/>
              <w:left w:w="100" w:type="dxa"/>
            </w:tcMar>
            <w:vAlign w:val="center"/>
          </w:tcPr>
          <w:p w:rsidR="009614D5" w:rsidRDefault="009614D5">
            <w:pPr>
              <w:spacing w:after="0"/>
              <w:ind w:left="135"/>
              <w:jc w:val="center"/>
            </w:pPr>
          </w:p>
        </w:tc>
        <w:tc>
          <w:tcPr>
            <w:tcW w:w="1836"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0.5 </w:t>
            </w:r>
          </w:p>
        </w:tc>
        <w:tc>
          <w:tcPr>
            <w:tcW w:w="2201"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/886599</w:t>
              </w:r>
              <w:r>
                <w:rPr>
                  <w:rFonts w:ascii="Times New Roman" w:hAnsi="Times New Roman"/>
                  <w:color w:val="0000FF"/>
                  <w:u w:val="single"/>
                </w:rPr>
                <w:t>d</w:t>
              </w:r>
              <w:r w:rsidRPr="00D9105A">
                <w:rPr>
                  <w:rFonts w:ascii="Times New Roman" w:hAnsi="Times New Roman"/>
                  <w:color w:val="0000FF"/>
                  <w:u w:val="single"/>
                  <w:lang w:val="ru-RU"/>
                </w:rPr>
                <w:t>4</w:t>
              </w:r>
            </w:hyperlink>
          </w:p>
        </w:tc>
      </w:tr>
      <w:tr w:rsidR="009614D5" w:rsidRPr="004811B6">
        <w:trPr>
          <w:trHeight w:val="144"/>
          <w:tblCellSpacing w:w="20" w:type="nil"/>
        </w:trPr>
        <w:tc>
          <w:tcPr>
            <w:tcW w:w="489" w:type="dxa"/>
            <w:tcMar>
              <w:top w:w="50" w:type="dxa"/>
              <w:left w:w="100" w:type="dxa"/>
            </w:tcMar>
            <w:vAlign w:val="center"/>
          </w:tcPr>
          <w:p w:rsidR="009614D5" w:rsidRDefault="00241AD4">
            <w:pPr>
              <w:spacing w:after="0"/>
            </w:pPr>
            <w:r>
              <w:rPr>
                <w:rFonts w:ascii="Times New Roman" w:hAnsi="Times New Roman"/>
                <w:color w:val="000000"/>
                <w:sz w:val="24"/>
              </w:rPr>
              <w:t>30</w:t>
            </w:r>
          </w:p>
        </w:tc>
        <w:tc>
          <w:tcPr>
            <w:tcW w:w="3432"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Африка. История открытия. Географическое положение</w:t>
            </w:r>
          </w:p>
        </w:tc>
        <w:tc>
          <w:tcPr>
            <w:tcW w:w="1023"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752" w:type="dxa"/>
            <w:tcMar>
              <w:top w:w="50" w:type="dxa"/>
              <w:left w:w="100" w:type="dxa"/>
            </w:tcMar>
            <w:vAlign w:val="center"/>
          </w:tcPr>
          <w:p w:rsidR="009614D5" w:rsidRDefault="009614D5">
            <w:pPr>
              <w:spacing w:after="0"/>
              <w:ind w:left="135"/>
              <w:jc w:val="center"/>
            </w:pPr>
          </w:p>
        </w:tc>
        <w:tc>
          <w:tcPr>
            <w:tcW w:w="1836" w:type="dxa"/>
            <w:tcMar>
              <w:top w:w="50" w:type="dxa"/>
              <w:left w:w="100" w:type="dxa"/>
            </w:tcMar>
            <w:vAlign w:val="center"/>
          </w:tcPr>
          <w:p w:rsidR="009614D5" w:rsidRDefault="009614D5">
            <w:pPr>
              <w:spacing w:after="0"/>
              <w:ind w:left="135"/>
              <w:jc w:val="center"/>
            </w:pPr>
          </w:p>
        </w:tc>
        <w:tc>
          <w:tcPr>
            <w:tcW w:w="2201"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/88659</w:t>
              </w:r>
              <w:r>
                <w:rPr>
                  <w:rFonts w:ascii="Times New Roman" w:hAnsi="Times New Roman"/>
                  <w:color w:val="0000FF"/>
                  <w:u w:val="single"/>
                </w:rPr>
                <w:t>b</w:t>
              </w:r>
              <w:r w:rsidRPr="00D9105A">
                <w:rPr>
                  <w:rFonts w:ascii="Times New Roman" w:hAnsi="Times New Roman"/>
                  <w:color w:val="0000FF"/>
                  <w:u w:val="single"/>
                  <w:lang w:val="ru-RU"/>
                </w:rPr>
                <w:t>28</w:t>
              </w:r>
            </w:hyperlink>
          </w:p>
        </w:tc>
      </w:tr>
      <w:tr w:rsidR="009614D5" w:rsidRPr="004811B6">
        <w:trPr>
          <w:trHeight w:val="144"/>
          <w:tblCellSpacing w:w="20" w:type="nil"/>
        </w:trPr>
        <w:tc>
          <w:tcPr>
            <w:tcW w:w="489" w:type="dxa"/>
            <w:tcMar>
              <w:top w:w="50" w:type="dxa"/>
              <w:left w:w="100" w:type="dxa"/>
            </w:tcMar>
            <w:vAlign w:val="center"/>
          </w:tcPr>
          <w:p w:rsidR="009614D5" w:rsidRDefault="00241AD4">
            <w:pPr>
              <w:spacing w:after="0"/>
            </w:pPr>
            <w:r>
              <w:rPr>
                <w:rFonts w:ascii="Times New Roman" w:hAnsi="Times New Roman"/>
                <w:color w:val="000000"/>
                <w:sz w:val="24"/>
              </w:rPr>
              <w:t>31</w:t>
            </w:r>
          </w:p>
        </w:tc>
        <w:tc>
          <w:tcPr>
            <w:tcW w:w="3432"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Африка. Основные черты рельефа, </w:t>
            </w:r>
            <w:r w:rsidRPr="00D9105A">
              <w:rPr>
                <w:rFonts w:ascii="Times New Roman" w:hAnsi="Times New Roman"/>
                <w:color w:val="000000"/>
                <w:sz w:val="24"/>
                <w:lang w:val="ru-RU"/>
              </w:rPr>
              <w:lastRenderedPageBreak/>
              <w:t>климата и внутренних вод. Природные комплексы. Практическая работа "Объяснение годового хода температур и режима выпадения атмосферных осадков в экваториальном климатическом поясе"</w:t>
            </w:r>
          </w:p>
        </w:tc>
        <w:tc>
          <w:tcPr>
            <w:tcW w:w="1023"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lastRenderedPageBreak/>
              <w:t xml:space="preserve">1 </w:t>
            </w:r>
          </w:p>
        </w:tc>
        <w:tc>
          <w:tcPr>
            <w:tcW w:w="1752" w:type="dxa"/>
            <w:tcMar>
              <w:top w:w="50" w:type="dxa"/>
              <w:left w:w="100" w:type="dxa"/>
            </w:tcMar>
            <w:vAlign w:val="center"/>
          </w:tcPr>
          <w:p w:rsidR="009614D5" w:rsidRDefault="009614D5">
            <w:pPr>
              <w:spacing w:after="0"/>
              <w:ind w:left="135"/>
              <w:jc w:val="center"/>
            </w:pPr>
          </w:p>
        </w:tc>
        <w:tc>
          <w:tcPr>
            <w:tcW w:w="1836"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0.5 </w:t>
            </w:r>
          </w:p>
        </w:tc>
        <w:tc>
          <w:tcPr>
            <w:tcW w:w="2201"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/88659</w:t>
              </w:r>
              <w:r>
                <w:rPr>
                  <w:rFonts w:ascii="Times New Roman" w:hAnsi="Times New Roman"/>
                  <w:color w:val="0000FF"/>
                  <w:u w:val="single"/>
                </w:rPr>
                <w:t>f</w:t>
              </w:r>
              <w:r w:rsidRPr="00D9105A">
                <w:rPr>
                  <w:rFonts w:ascii="Times New Roman" w:hAnsi="Times New Roman"/>
                  <w:color w:val="0000FF"/>
                  <w:u w:val="single"/>
                  <w:lang w:val="ru-RU"/>
                </w:rPr>
                <w:t>24</w:t>
              </w:r>
            </w:hyperlink>
          </w:p>
        </w:tc>
      </w:tr>
      <w:tr w:rsidR="009614D5" w:rsidRPr="004811B6">
        <w:trPr>
          <w:trHeight w:val="144"/>
          <w:tblCellSpacing w:w="20" w:type="nil"/>
        </w:trPr>
        <w:tc>
          <w:tcPr>
            <w:tcW w:w="489" w:type="dxa"/>
            <w:tcMar>
              <w:top w:w="50" w:type="dxa"/>
              <w:left w:w="100" w:type="dxa"/>
            </w:tcMar>
            <w:vAlign w:val="center"/>
          </w:tcPr>
          <w:p w:rsidR="009614D5" w:rsidRDefault="00241AD4">
            <w:pPr>
              <w:spacing w:after="0"/>
            </w:pPr>
            <w:r>
              <w:rPr>
                <w:rFonts w:ascii="Times New Roman" w:hAnsi="Times New Roman"/>
                <w:color w:val="000000"/>
                <w:sz w:val="24"/>
              </w:rPr>
              <w:lastRenderedPageBreak/>
              <w:t>32</w:t>
            </w:r>
          </w:p>
        </w:tc>
        <w:tc>
          <w:tcPr>
            <w:tcW w:w="3432"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Африка. Население. Политическая карта. Изменение природы под влиянием хозяйственной деятельности человека</w:t>
            </w:r>
          </w:p>
        </w:tc>
        <w:tc>
          <w:tcPr>
            <w:tcW w:w="1023"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752" w:type="dxa"/>
            <w:tcMar>
              <w:top w:w="50" w:type="dxa"/>
              <w:left w:w="100" w:type="dxa"/>
            </w:tcMar>
            <w:vAlign w:val="center"/>
          </w:tcPr>
          <w:p w:rsidR="009614D5" w:rsidRDefault="009614D5">
            <w:pPr>
              <w:spacing w:after="0"/>
              <w:ind w:left="135"/>
              <w:jc w:val="center"/>
            </w:pPr>
          </w:p>
        </w:tc>
        <w:tc>
          <w:tcPr>
            <w:tcW w:w="1836" w:type="dxa"/>
            <w:tcMar>
              <w:top w:w="50" w:type="dxa"/>
              <w:left w:w="100" w:type="dxa"/>
            </w:tcMar>
            <w:vAlign w:val="center"/>
          </w:tcPr>
          <w:p w:rsidR="009614D5" w:rsidRDefault="009614D5">
            <w:pPr>
              <w:spacing w:after="0"/>
              <w:ind w:left="135"/>
              <w:jc w:val="center"/>
            </w:pPr>
          </w:p>
        </w:tc>
        <w:tc>
          <w:tcPr>
            <w:tcW w:w="2201"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/8865</w:t>
              </w:r>
              <w:r>
                <w:rPr>
                  <w:rFonts w:ascii="Times New Roman" w:hAnsi="Times New Roman"/>
                  <w:color w:val="0000FF"/>
                  <w:u w:val="single"/>
                </w:rPr>
                <w:t>a</w:t>
              </w:r>
              <w:r w:rsidRPr="00D9105A">
                <w:rPr>
                  <w:rFonts w:ascii="Times New Roman" w:hAnsi="Times New Roman"/>
                  <w:color w:val="0000FF"/>
                  <w:u w:val="single"/>
                  <w:lang w:val="ru-RU"/>
                </w:rPr>
                <w:t>4</w:t>
              </w:r>
              <w:r>
                <w:rPr>
                  <w:rFonts w:ascii="Times New Roman" w:hAnsi="Times New Roman"/>
                  <w:color w:val="0000FF"/>
                  <w:u w:val="single"/>
                </w:rPr>
                <w:t>ce</w:t>
              </w:r>
            </w:hyperlink>
          </w:p>
        </w:tc>
      </w:tr>
      <w:tr w:rsidR="009614D5" w:rsidRPr="004811B6">
        <w:trPr>
          <w:trHeight w:val="144"/>
          <w:tblCellSpacing w:w="20" w:type="nil"/>
        </w:trPr>
        <w:tc>
          <w:tcPr>
            <w:tcW w:w="489" w:type="dxa"/>
            <w:tcMar>
              <w:top w:w="50" w:type="dxa"/>
              <w:left w:w="100" w:type="dxa"/>
            </w:tcMar>
            <w:vAlign w:val="center"/>
          </w:tcPr>
          <w:p w:rsidR="009614D5" w:rsidRDefault="00241AD4">
            <w:pPr>
              <w:spacing w:after="0"/>
            </w:pPr>
            <w:r>
              <w:rPr>
                <w:rFonts w:ascii="Times New Roman" w:hAnsi="Times New Roman"/>
                <w:color w:val="000000"/>
                <w:sz w:val="24"/>
              </w:rPr>
              <w:t>33</w:t>
            </w:r>
          </w:p>
        </w:tc>
        <w:tc>
          <w:tcPr>
            <w:tcW w:w="3432"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Африка. Крупнейшие по территории и численности населения страны</w:t>
            </w:r>
          </w:p>
        </w:tc>
        <w:tc>
          <w:tcPr>
            <w:tcW w:w="1023"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752" w:type="dxa"/>
            <w:tcMar>
              <w:top w:w="50" w:type="dxa"/>
              <w:left w:w="100" w:type="dxa"/>
            </w:tcMar>
            <w:vAlign w:val="center"/>
          </w:tcPr>
          <w:p w:rsidR="009614D5" w:rsidRDefault="009614D5">
            <w:pPr>
              <w:spacing w:after="0"/>
              <w:ind w:left="135"/>
              <w:jc w:val="center"/>
            </w:pPr>
          </w:p>
        </w:tc>
        <w:tc>
          <w:tcPr>
            <w:tcW w:w="1836" w:type="dxa"/>
            <w:tcMar>
              <w:top w:w="50" w:type="dxa"/>
              <w:left w:w="100" w:type="dxa"/>
            </w:tcMar>
            <w:vAlign w:val="center"/>
          </w:tcPr>
          <w:p w:rsidR="009614D5" w:rsidRDefault="009614D5">
            <w:pPr>
              <w:spacing w:after="0"/>
              <w:ind w:left="135"/>
              <w:jc w:val="center"/>
            </w:pPr>
          </w:p>
        </w:tc>
        <w:tc>
          <w:tcPr>
            <w:tcW w:w="2201"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/8865</w:t>
              </w:r>
              <w:r>
                <w:rPr>
                  <w:rFonts w:ascii="Times New Roman" w:hAnsi="Times New Roman"/>
                  <w:color w:val="0000FF"/>
                  <w:u w:val="single"/>
                </w:rPr>
                <w:t>a</w:t>
              </w:r>
              <w:r w:rsidRPr="00D9105A">
                <w:rPr>
                  <w:rFonts w:ascii="Times New Roman" w:hAnsi="Times New Roman"/>
                  <w:color w:val="0000FF"/>
                  <w:u w:val="single"/>
                  <w:lang w:val="ru-RU"/>
                </w:rPr>
                <w:t>62</w:t>
              </w:r>
              <w:r>
                <w:rPr>
                  <w:rFonts w:ascii="Times New Roman" w:hAnsi="Times New Roman"/>
                  <w:color w:val="0000FF"/>
                  <w:u w:val="single"/>
                </w:rPr>
                <w:t>c</w:t>
              </w:r>
            </w:hyperlink>
          </w:p>
        </w:tc>
      </w:tr>
      <w:tr w:rsidR="009614D5" w:rsidRPr="004811B6">
        <w:trPr>
          <w:trHeight w:val="144"/>
          <w:tblCellSpacing w:w="20" w:type="nil"/>
        </w:trPr>
        <w:tc>
          <w:tcPr>
            <w:tcW w:w="489" w:type="dxa"/>
            <w:tcMar>
              <w:top w:w="50" w:type="dxa"/>
              <w:left w:w="100" w:type="dxa"/>
            </w:tcMar>
            <w:vAlign w:val="center"/>
          </w:tcPr>
          <w:p w:rsidR="009614D5" w:rsidRDefault="00241AD4">
            <w:pPr>
              <w:spacing w:after="0"/>
            </w:pPr>
            <w:r>
              <w:rPr>
                <w:rFonts w:ascii="Times New Roman" w:hAnsi="Times New Roman"/>
                <w:color w:val="000000"/>
                <w:sz w:val="24"/>
              </w:rPr>
              <w:t>34</w:t>
            </w:r>
          </w:p>
        </w:tc>
        <w:tc>
          <w:tcPr>
            <w:tcW w:w="3432"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Южная Америка. История открытия. Географическое положение</w:t>
            </w:r>
          </w:p>
        </w:tc>
        <w:tc>
          <w:tcPr>
            <w:tcW w:w="1023"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752" w:type="dxa"/>
            <w:tcMar>
              <w:top w:w="50" w:type="dxa"/>
              <w:left w:w="100" w:type="dxa"/>
            </w:tcMar>
            <w:vAlign w:val="center"/>
          </w:tcPr>
          <w:p w:rsidR="009614D5" w:rsidRDefault="009614D5">
            <w:pPr>
              <w:spacing w:after="0"/>
              <w:ind w:left="135"/>
              <w:jc w:val="center"/>
            </w:pPr>
          </w:p>
        </w:tc>
        <w:tc>
          <w:tcPr>
            <w:tcW w:w="1836" w:type="dxa"/>
            <w:tcMar>
              <w:top w:w="50" w:type="dxa"/>
              <w:left w:w="100" w:type="dxa"/>
            </w:tcMar>
            <w:vAlign w:val="center"/>
          </w:tcPr>
          <w:p w:rsidR="009614D5" w:rsidRDefault="009614D5">
            <w:pPr>
              <w:spacing w:after="0"/>
              <w:ind w:left="135"/>
              <w:jc w:val="center"/>
            </w:pPr>
          </w:p>
        </w:tc>
        <w:tc>
          <w:tcPr>
            <w:tcW w:w="2201"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/8865</w:t>
              </w:r>
              <w:r>
                <w:rPr>
                  <w:rFonts w:ascii="Times New Roman" w:hAnsi="Times New Roman"/>
                  <w:color w:val="0000FF"/>
                  <w:u w:val="single"/>
                </w:rPr>
                <w:t>ab</w:t>
              </w:r>
              <w:r w:rsidRPr="00D9105A">
                <w:rPr>
                  <w:rFonts w:ascii="Times New Roman" w:hAnsi="Times New Roman"/>
                  <w:color w:val="0000FF"/>
                  <w:u w:val="single"/>
                  <w:lang w:val="ru-RU"/>
                </w:rPr>
                <w:t>2</w:t>
              </w:r>
              <w:r>
                <w:rPr>
                  <w:rFonts w:ascii="Times New Roman" w:hAnsi="Times New Roman"/>
                  <w:color w:val="0000FF"/>
                  <w:u w:val="single"/>
                </w:rPr>
                <w:t>c</w:t>
              </w:r>
            </w:hyperlink>
          </w:p>
        </w:tc>
      </w:tr>
      <w:tr w:rsidR="009614D5" w:rsidRPr="004811B6">
        <w:trPr>
          <w:trHeight w:val="144"/>
          <w:tblCellSpacing w:w="20" w:type="nil"/>
        </w:trPr>
        <w:tc>
          <w:tcPr>
            <w:tcW w:w="489" w:type="dxa"/>
            <w:tcMar>
              <w:top w:w="50" w:type="dxa"/>
              <w:left w:w="100" w:type="dxa"/>
            </w:tcMar>
            <w:vAlign w:val="center"/>
          </w:tcPr>
          <w:p w:rsidR="009614D5" w:rsidRDefault="00241AD4">
            <w:pPr>
              <w:spacing w:after="0"/>
            </w:pPr>
            <w:r>
              <w:rPr>
                <w:rFonts w:ascii="Times New Roman" w:hAnsi="Times New Roman"/>
                <w:color w:val="000000"/>
                <w:sz w:val="24"/>
              </w:rPr>
              <w:t>35</w:t>
            </w:r>
          </w:p>
        </w:tc>
        <w:tc>
          <w:tcPr>
            <w:tcW w:w="3432" w:type="dxa"/>
            <w:tcMar>
              <w:top w:w="50" w:type="dxa"/>
              <w:left w:w="100" w:type="dxa"/>
            </w:tcMar>
            <w:vAlign w:val="center"/>
          </w:tcPr>
          <w:p w:rsidR="009614D5" w:rsidRDefault="00241AD4">
            <w:pPr>
              <w:spacing w:after="0"/>
              <w:ind w:left="135"/>
            </w:pPr>
            <w:r w:rsidRPr="00D9105A">
              <w:rPr>
                <w:rFonts w:ascii="Times New Roman" w:hAnsi="Times New Roman"/>
                <w:color w:val="000000"/>
                <w:sz w:val="24"/>
                <w:lang w:val="ru-RU"/>
              </w:rPr>
              <w:t xml:space="preserve">Южная Америка. Основные черты рельефа, климата и внутренних вод. </w:t>
            </w:r>
            <w:r>
              <w:rPr>
                <w:rFonts w:ascii="Times New Roman" w:hAnsi="Times New Roman"/>
                <w:color w:val="000000"/>
                <w:sz w:val="24"/>
              </w:rPr>
              <w:t>Зональные и азональные природные комплексы</w:t>
            </w:r>
          </w:p>
        </w:tc>
        <w:tc>
          <w:tcPr>
            <w:tcW w:w="1023"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1 </w:t>
            </w:r>
          </w:p>
        </w:tc>
        <w:tc>
          <w:tcPr>
            <w:tcW w:w="1752" w:type="dxa"/>
            <w:tcMar>
              <w:top w:w="50" w:type="dxa"/>
              <w:left w:w="100" w:type="dxa"/>
            </w:tcMar>
            <w:vAlign w:val="center"/>
          </w:tcPr>
          <w:p w:rsidR="009614D5" w:rsidRDefault="009614D5">
            <w:pPr>
              <w:spacing w:after="0"/>
              <w:ind w:left="135"/>
              <w:jc w:val="center"/>
            </w:pPr>
          </w:p>
        </w:tc>
        <w:tc>
          <w:tcPr>
            <w:tcW w:w="1836" w:type="dxa"/>
            <w:tcMar>
              <w:top w:w="50" w:type="dxa"/>
              <w:left w:w="100" w:type="dxa"/>
            </w:tcMar>
            <w:vAlign w:val="center"/>
          </w:tcPr>
          <w:p w:rsidR="009614D5" w:rsidRDefault="009614D5">
            <w:pPr>
              <w:spacing w:after="0"/>
              <w:ind w:left="135"/>
              <w:jc w:val="center"/>
            </w:pPr>
          </w:p>
        </w:tc>
        <w:tc>
          <w:tcPr>
            <w:tcW w:w="2201"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/8865</w:t>
              </w:r>
              <w:r>
                <w:rPr>
                  <w:rFonts w:ascii="Times New Roman" w:hAnsi="Times New Roman"/>
                  <w:color w:val="0000FF"/>
                  <w:u w:val="single"/>
                </w:rPr>
                <w:t>b</w:t>
              </w:r>
              <w:r w:rsidRPr="00D9105A">
                <w:rPr>
                  <w:rFonts w:ascii="Times New Roman" w:hAnsi="Times New Roman"/>
                  <w:color w:val="0000FF"/>
                  <w:u w:val="single"/>
                  <w:lang w:val="ru-RU"/>
                </w:rPr>
                <w:t>72</w:t>
              </w:r>
              <w:r>
                <w:rPr>
                  <w:rFonts w:ascii="Times New Roman" w:hAnsi="Times New Roman"/>
                  <w:color w:val="0000FF"/>
                  <w:u w:val="single"/>
                </w:rPr>
                <w:t>a</w:t>
              </w:r>
            </w:hyperlink>
          </w:p>
        </w:tc>
      </w:tr>
      <w:tr w:rsidR="009614D5" w:rsidRPr="004811B6">
        <w:trPr>
          <w:trHeight w:val="144"/>
          <w:tblCellSpacing w:w="20" w:type="nil"/>
        </w:trPr>
        <w:tc>
          <w:tcPr>
            <w:tcW w:w="489" w:type="dxa"/>
            <w:tcMar>
              <w:top w:w="50" w:type="dxa"/>
              <w:left w:w="100" w:type="dxa"/>
            </w:tcMar>
            <w:vAlign w:val="center"/>
          </w:tcPr>
          <w:p w:rsidR="009614D5" w:rsidRDefault="00241AD4">
            <w:pPr>
              <w:spacing w:after="0"/>
            </w:pPr>
            <w:r>
              <w:rPr>
                <w:rFonts w:ascii="Times New Roman" w:hAnsi="Times New Roman"/>
                <w:color w:val="000000"/>
                <w:sz w:val="24"/>
              </w:rPr>
              <w:t>36</w:t>
            </w:r>
          </w:p>
        </w:tc>
        <w:tc>
          <w:tcPr>
            <w:tcW w:w="3432"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Южная Америка. Население. Политическая карта. Изменение природы под влиянием хозяйственной деятельности человека</w:t>
            </w:r>
          </w:p>
        </w:tc>
        <w:tc>
          <w:tcPr>
            <w:tcW w:w="1023"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752" w:type="dxa"/>
            <w:tcMar>
              <w:top w:w="50" w:type="dxa"/>
              <w:left w:w="100" w:type="dxa"/>
            </w:tcMar>
            <w:vAlign w:val="center"/>
          </w:tcPr>
          <w:p w:rsidR="009614D5" w:rsidRDefault="009614D5">
            <w:pPr>
              <w:spacing w:after="0"/>
              <w:ind w:left="135"/>
              <w:jc w:val="center"/>
            </w:pPr>
          </w:p>
        </w:tc>
        <w:tc>
          <w:tcPr>
            <w:tcW w:w="1836" w:type="dxa"/>
            <w:tcMar>
              <w:top w:w="50" w:type="dxa"/>
              <w:left w:w="100" w:type="dxa"/>
            </w:tcMar>
            <w:vAlign w:val="center"/>
          </w:tcPr>
          <w:p w:rsidR="009614D5" w:rsidRDefault="009614D5">
            <w:pPr>
              <w:spacing w:after="0"/>
              <w:ind w:left="135"/>
              <w:jc w:val="center"/>
            </w:pPr>
          </w:p>
        </w:tc>
        <w:tc>
          <w:tcPr>
            <w:tcW w:w="2201"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/8865</w:t>
              </w:r>
              <w:r>
                <w:rPr>
                  <w:rFonts w:ascii="Times New Roman" w:hAnsi="Times New Roman"/>
                  <w:color w:val="0000FF"/>
                  <w:u w:val="single"/>
                </w:rPr>
                <w:t>a</w:t>
              </w:r>
              <w:r w:rsidRPr="00D9105A">
                <w:rPr>
                  <w:rFonts w:ascii="Times New Roman" w:hAnsi="Times New Roman"/>
                  <w:color w:val="0000FF"/>
                  <w:u w:val="single"/>
                  <w:lang w:val="ru-RU"/>
                </w:rPr>
                <w:t>79</w:t>
              </w:r>
              <w:r>
                <w:rPr>
                  <w:rFonts w:ascii="Times New Roman" w:hAnsi="Times New Roman"/>
                  <w:color w:val="0000FF"/>
                  <w:u w:val="single"/>
                </w:rPr>
                <w:t>e</w:t>
              </w:r>
            </w:hyperlink>
          </w:p>
        </w:tc>
      </w:tr>
      <w:tr w:rsidR="009614D5" w:rsidRPr="004811B6">
        <w:trPr>
          <w:trHeight w:val="144"/>
          <w:tblCellSpacing w:w="20" w:type="nil"/>
        </w:trPr>
        <w:tc>
          <w:tcPr>
            <w:tcW w:w="489" w:type="dxa"/>
            <w:tcMar>
              <w:top w:w="50" w:type="dxa"/>
              <w:left w:w="100" w:type="dxa"/>
            </w:tcMar>
            <w:vAlign w:val="center"/>
          </w:tcPr>
          <w:p w:rsidR="009614D5" w:rsidRDefault="00241AD4">
            <w:pPr>
              <w:spacing w:after="0"/>
            </w:pPr>
            <w:r>
              <w:rPr>
                <w:rFonts w:ascii="Times New Roman" w:hAnsi="Times New Roman"/>
                <w:color w:val="000000"/>
                <w:sz w:val="24"/>
              </w:rPr>
              <w:t>37</w:t>
            </w:r>
          </w:p>
        </w:tc>
        <w:tc>
          <w:tcPr>
            <w:tcW w:w="3432"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Южная Америка. Крупнейшие по территории и численности населения страны</w:t>
            </w:r>
          </w:p>
        </w:tc>
        <w:tc>
          <w:tcPr>
            <w:tcW w:w="1023"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752" w:type="dxa"/>
            <w:tcMar>
              <w:top w:w="50" w:type="dxa"/>
              <w:left w:w="100" w:type="dxa"/>
            </w:tcMar>
            <w:vAlign w:val="center"/>
          </w:tcPr>
          <w:p w:rsidR="009614D5" w:rsidRDefault="009614D5">
            <w:pPr>
              <w:spacing w:after="0"/>
              <w:ind w:left="135"/>
              <w:jc w:val="center"/>
            </w:pPr>
          </w:p>
        </w:tc>
        <w:tc>
          <w:tcPr>
            <w:tcW w:w="1836" w:type="dxa"/>
            <w:tcMar>
              <w:top w:w="50" w:type="dxa"/>
              <w:left w:w="100" w:type="dxa"/>
            </w:tcMar>
            <w:vAlign w:val="center"/>
          </w:tcPr>
          <w:p w:rsidR="009614D5" w:rsidRDefault="009614D5">
            <w:pPr>
              <w:spacing w:after="0"/>
              <w:ind w:left="135"/>
              <w:jc w:val="center"/>
            </w:pPr>
          </w:p>
        </w:tc>
        <w:tc>
          <w:tcPr>
            <w:tcW w:w="2201"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/8865</w:t>
              </w:r>
              <w:r>
                <w:rPr>
                  <w:rFonts w:ascii="Times New Roman" w:hAnsi="Times New Roman"/>
                  <w:color w:val="0000FF"/>
                  <w:u w:val="single"/>
                </w:rPr>
                <w:t>ac</w:t>
              </w:r>
              <w:r w:rsidRPr="00D9105A">
                <w:rPr>
                  <w:rFonts w:ascii="Times New Roman" w:hAnsi="Times New Roman"/>
                  <w:color w:val="0000FF"/>
                  <w:u w:val="single"/>
                  <w:lang w:val="ru-RU"/>
                </w:rPr>
                <w:t>76</w:t>
              </w:r>
            </w:hyperlink>
          </w:p>
        </w:tc>
      </w:tr>
      <w:tr w:rsidR="009614D5" w:rsidRPr="004811B6">
        <w:trPr>
          <w:trHeight w:val="144"/>
          <w:tblCellSpacing w:w="20" w:type="nil"/>
        </w:trPr>
        <w:tc>
          <w:tcPr>
            <w:tcW w:w="489" w:type="dxa"/>
            <w:tcMar>
              <w:top w:w="50" w:type="dxa"/>
              <w:left w:w="100" w:type="dxa"/>
            </w:tcMar>
            <w:vAlign w:val="center"/>
          </w:tcPr>
          <w:p w:rsidR="009614D5" w:rsidRDefault="00241AD4">
            <w:pPr>
              <w:spacing w:after="0"/>
            </w:pPr>
            <w:r>
              <w:rPr>
                <w:rFonts w:ascii="Times New Roman" w:hAnsi="Times New Roman"/>
                <w:color w:val="000000"/>
                <w:sz w:val="24"/>
              </w:rPr>
              <w:t>38</w:t>
            </w:r>
          </w:p>
        </w:tc>
        <w:tc>
          <w:tcPr>
            <w:tcW w:w="3432" w:type="dxa"/>
            <w:tcMar>
              <w:top w:w="50" w:type="dxa"/>
              <w:left w:w="100" w:type="dxa"/>
            </w:tcMar>
            <w:vAlign w:val="center"/>
          </w:tcPr>
          <w:p w:rsidR="009614D5" w:rsidRDefault="00241AD4">
            <w:pPr>
              <w:spacing w:after="0"/>
              <w:ind w:left="135"/>
            </w:pPr>
            <w:r w:rsidRPr="00D9105A">
              <w:rPr>
                <w:rFonts w:ascii="Times New Roman" w:hAnsi="Times New Roman"/>
                <w:color w:val="000000"/>
                <w:sz w:val="24"/>
                <w:lang w:val="ru-RU"/>
              </w:rPr>
              <w:t xml:space="preserve">Австралия и Океания. История открытия. </w:t>
            </w:r>
            <w:r>
              <w:rPr>
                <w:rFonts w:ascii="Times New Roman" w:hAnsi="Times New Roman"/>
                <w:color w:val="000000"/>
                <w:sz w:val="24"/>
              </w:rPr>
              <w:t>Географическое положение</w:t>
            </w:r>
          </w:p>
        </w:tc>
        <w:tc>
          <w:tcPr>
            <w:tcW w:w="1023"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1 </w:t>
            </w:r>
          </w:p>
        </w:tc>
        <w:tc>
          <w:tcPr>
            <w:tcW w:w="1752" w:type="dxa"/>
            <w:tcMar>
              <w:top w:w="50" w:type="dxa"/>
              <w:left w:w="100" w:type="dxa"/>
            </w:tcMar>
            <w:vAlign w:val="center"/>
          </w:tcPr>
          <w:p w:rsidR="009614D5" w:rsidRDefault="009614D5">
            <w:pPr>
              <w:spacing w:after="0"/>
              <w:ind w:left="135"/>
              <w:jc w:val="center"/>
            </w:pPr>
          </w:p>
        </w:tc>
        <w:tc>
          <w:tcPr>
            <w:tcW w:w="1836" w:type="dxa"/>
            <w:tcMar>
              <w:top w:w="50" w:type="dxa"/>
              <w:left w:w="100" w:type="dxa"/>
            </w:tcMar>
            <w:vAlign w:val="center"/>
          </w:tcPr>
          <w:p w:rsidR="009614D5" w:rsidRDefault="009614D5">
            <w:pPr>
              <w:spacing w:after="0"/>
              <w:ind w:left="135"/>
              <w:jc w:val="center"/>
            </w:pPr>
          </w:p>
        </w:tc>
        <w:tc>
          <w:tcPr>
            <w:tcW w:w="2201"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/8865</w:t>
              </w:r>
              <w:r>
                <w:rPr>
                  <w:rFonts w:ascii="Times New Roman" w:hAnsi="Times New Roman"/>
                  <w:color w:val="0000FF"/>
                  <w:u w:val="single"/>
                </w:rPr>
                <w:t>b</w:t>
              </w:r>
              <w:r w:rsidRPr="00D9105A">
                <w:rPr>
                  <w:rFonts w:ascii="Times New Roman" w:hAnsi="Times New Roman"/>
                  <w:color w:val="0000FF"/>
                  <w:u w:val="single"/>
                  <w:lang w:val="ru-RU"/>
                </w:rPr>
                <w:t>932</w:t>
              </w:r>
            </w:hyperlink>
          </w:p>
        </w:tc>
      </w:tr>
      <w:tr w:rsidR="009614D5" w:rsidRPr="004811B6">
        <w:trPr>
          <w:trHeight w:val="144"/>
          <w:tblCellSpacing w:w="20" w:type="nil"/>
        </w:trPr>
        <w:tc>
          <w:tcPr>
            <w:tcW w:w="489" w:type="dxa"/>
            <w:tcMar>
              <w:top w:w="50" w:type="dxa"/>
              <w:left w:w="100" w:type="dxa"/>
            </w:tcMar>
            <w:vAlign w:val="center"/>
          </w:tcPr>
          <w:p w:rsidR="009614D5" w:rsidRDefault="00241AD4">
            <w:pPr>
              <w:spacing w:after="0"/>
            </w:pPr>
            <w:r>
              <w:rPr>
                <w:rFonts w:ascii="Times New Roman" w:hAnsi="Times New Roman"/>
                <w:color w:val="000000"/>
                <w:sz w:val="24"/>
              </w:rPr>
              <w:t>39</w:t>
            </w:r>
          </w:p>
        </w:tc>
        <w:tc>
          <w:tcPr>
            <w:tcW w:w="3432"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Австралия и Океания. Основные черты рельефа, климата и внутренних вод. Природные комплексы. Практическая </w:t>
            </w:r>
            <w:r w:rsidRPr="00D9105A">
              <w:rPr>
                <w:rFonts w:ascii="Times New Roman" w:hAnsi="Times New Roman"/>
                <w:color w:val="000000"/>
                <w:sz w:val="24"/>
                <w:lang w:val="ru-RU"/>
              </w:rPr>
              <w:lastRenderedPageBreak/>
              <w:t>работа "Сравнение особенностей климата Африки, Южной Америки и Австралии по плану"</w:t>
            </w:r>
          </w:p>
        </w:tc>
        <w:tc>
          <w:tcPr>
            <w:tcW w:w="1023"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lastRenderedPageBreak/>
              <w:t xml:space="preserve">1 </w:t>
            </w:r>
          </w:p>
        </w:tc>
        <w:tc>
          <w:tcPr>
            <w:tcW w:w="1752" w:type="dxa"/>
            <w:tcMar>
              <w:top w:w="50" w:type="dxa"/>
              <w:left w:w="100" w:type="dxa"/>
            </w:tcMar>
            <w:vAlign w:val="center"/>
          </w:tcPr>
          <w:p w:rsidR="009614D5" w:rsidRDefault="009614D5">
            <w:pPr>
              <w:spacing w:after="0"/>
              <w:ind w:left="135"/>
              <w:jc w:val="center"/>
            </w:pPr>
          </w:p>
        </w:tc>
        <w:tc>
          <w:tcPr>
            <w:tcW w:w="1836"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0.5 </w:t>
            </w:r>
          </w:p>
        </w:tc>
        <w:tc>
          <w:tcPr>
            <w:tcW w:w="2201"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/8865</w:t>
              </w:r>
              <w:r>
                <w:rPr>
                  <w:rFonts w:ascii="Times New Roman" w:hAnsi="Times New Roman"/>
                  <w:color w:val="0000FF"/>
                  <w:u w:val="single"/>
                </w:rPr>
                <w:t>a</w:t>
              </w:r>
              <w:r w:rsidRPr="00D9105A">
                <w:rPr>
                  <w:rFonts w:ascii="Times New Roman" w:hAnsi="Times New Roman"/>
                  <w:color w:val="0000FF"/>
                  <w:u w:val="single"/>
                  <w:lang w:val="ru-RU"/>
                </w:rPr>
                <w:t>97</w:t>
              </w:r>
              <w:r>
                <w:rPr>
                  <w:rFonts w:ascii="Times New Roman" w:hAnsi="Times New Roman"/>
                  <w:color w:val="0000FF"/>
                  <w:u w:val="single"/>
                </w:rPr>
                <w:t>e</w:t>
              </w:r>
            </w:hyperlink>
          </w:p>
        </w:tc>
      </w:tr>
      <w:tr w:rsidR="009614D5" w:rsidRPr="004811B6">
        <w:trPr>
          <w:trHeight w:val="144"/>
          <w:tblCellSpacing w:w="20" w:type="nil"/>
        </w:trPr>
        <w:tc>
          <w:tcPr>
            <w:tcW w:w="489" w:type="dxa"/>
            <w:tcMar>
              <w:top w:w="50" w:type="dxa"/>
              <w:left w:w="100" w:type="dxa"/>
            </w:tcMar>
            <w:vAlign w:val="center"/>
          </w:tcPr>
          <w:p w:rsidR="009614D5" w:rsidRDefault="00241AD4">
            <w:pPr>
              <w:spacing w:after="0"/>
            </w:pPr>
            <w:r>
              <w:rPr>
                <w:rFonts w:ascii="Times New Roman" w:hAnsi="Times New Roman"/>
                <w:color w:val="000000"/>
                <w:sz w:val="24"/>
              </w:rPr>
              <w:lastRenderedPageBreak/>
              <w:t>40</w:t>
            </w:r>
          </w:p>
        </w:tc>
        <w:tc>
          <w:tcPr>
            <w:tcW w:w="3432"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Австралия и Океания. Население. Политическая карта. Изменение природы под влиянием хозяйственной деятельности человека</w:t>
            </w:r>
          </w:p>
        </w:tc>
        <w:tc>
          <w:tcPr>
            <w:tcW w:w="1023"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752" w:type="dxa"/>
            <w:tcMar>
              <w:top w:w="50" w:type="dxa"/>
              <w:left w:w="100" w:type="dxa"/>
            </w:tcMar>
            <w:vAlign w:val="center"/>
          </w:tcPr>
          <w:p w:rsidR="009614D5" w:rsidRDefault="009614D5">
            <w:pPr>
              <w:spacing w:after="0"/>
              <w:ind w:left="135"/>
              <w:jc w:val="center"/>
            </w:pPr>
          </w:p>
        </w:tc>
        <w:tc>
          <w:tcPr>
            <w:tcW w:w="1836" w:type="dxa"/>
            <w:tcMar>
              <w:top w:w="50" w:type="dxa"/>
              <w:left w:w="100" w:type="dxa"/>
            </w:tcMar>
            <w:vAlign w:val="center"/>
          </w:tcPr>
          <w:p w:rsidR="009614D5" w:rsidRDefault="009614D5">
            <w:pPr>
              <w:spacing w:after="0"/>
              <w:ind w:left="135"/>
              <w:jc w:val="center"/>
            </w:pPr>
          </w:p>
        </w:tc>
        <w:tc>
          <w:tcPr>
            <w:tcW w:w="2201"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/8865</w:t>
              </w:r>
              <w:r>
                <w:rPr>
                  <w:rFonts w:ascii="Times New Roman" w:hAnsi="Times New Roman"/>
                  <w:color w:val="0000FF"/>
                  <w:u w:val="single"/>
                </w:rPr>
                <w:t>ad</w:t>
              </w:r>
              <w:r w:rsidRPr="00D9105A">
                <w:rPr>
                  <w:rFonts w:ascii="Times New Roman" w:hAnsi="Times New Roman"/>
                  <w:color w:val="0000FF"/>
                  <w:u w:val="single"/>
                  <w:lang w:val="ru-RU"/>
                </w:rPr>
                <w:t>98</w:t>
              </w:r>
            </w:hyperlink>
          </w:p>
        </w:tc>
      </w:tr>
      <w:tr w:rsidR="009614D5" w:rsidRPr="004811B6">
        <w:trPr>
          <w:trHeight w:val="144"/>
          <w:tblCellSpacing w:w="20" w:type="nil"/>
        </w:trPr>
        <w:tc>
          <w:tcPr>
            <w:tcW w:w="489" w:type="dxa"/>
            <w:tcMar>
              <w:top w:w="50" w:type="dxa"/>
              <w:left w:w="100" w:type="dxa"/>
            </w:tcMar>
            <w:vAlign w:val="center"/>
          </w:tcPr>
          <w:p w:rsidR="009614D5" w:rsidRDefault="00241AD4">
            <w:pPr>
              <w:spacing w:after="0"/>
            </w:pPr>
            <w:r>
              <w:rPr>
                <w:rFonts w:ascii="Times New Roman" w:hAnsi="Times New Roman"/>
                <w:color w:val="000000"/>
                <w:sz w:val="24"/>
              </w:rPr>
              <w:t>41</w:t>
            </w:r>
          </w:p>
        </w:tc>
        <w:tc>
          <w:tcPr>
            <w:tcW w:w="3432"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Практическая работа "Сравнение географического положения двух (любых) южных материков"</w:t>
            </w:r>
          </w:p>
        </w:tc>
        <w:tc>
          <w:tcPr>
            <w:tcW w:w="1023"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752" w:type="dxa"/>
            <w:tcMar>
              <w:top w:w="50" w:type="dxa"/>
              <w:left w:w="100" w:type="dxa"/>
            </w:tcMar>
            <w:vAlign w:val="center"/>
          </w:tcPr>
          <w:p w:rsidR="009614D5" w:rsidRDefault="009614D5">
            <w:pPr>
              <w:spacing w:after="0"/>
              <w:ind w:left="135"/>
              <w:jc w:val="center"/>
            </w:pPr>
          </w:p>
        </w:tc>
        <w:tc>
          <w:tcPr>
            <w:tcW w:w="1836"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1 </w:t>
            </w:r>
          </w:p>
        </w:tc>
        <w:tc>
          <w:tcPr>
            <w:tcW w:w="2201"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/8865</w:t>
              </w:r>
              <w:r>
                <w:rPr>
                  <w:rFonts w:ascii="Times New Roman" w:hAnsi="Times New Roman"/>
                  <w:color w:val="0000FF"/>
                  <w:u w:val="single"/>
                </w:rPr>
                <w:t>ba</w:t>
              </w:r>
              <w:r w:rsidRPr="00D9105A">
                <w:rPr>
                  <w:rFonts w:ascii="Times New Roman" w:hAnsi="Times New Roman"/>
                  <w:color w:val="0000FF"/>
                  <w:u w:val="single"/>
                  <w:lang w:val="ru-RU"/>
                </w:rPr>
                <w:t>86</w:t>
              </w:r>
            </w:hyperlink>
          </w:p>
        </w:tc>
      </w:tr>
      <w:tr w:rsidR="009614D5">
        <w:trPr>
          <w:trHeight w:val="144"/>
          <w:tblCellSpacing w:w="20" w:type="nil"/>
        </w:trPr>
        <w:tc>
          <w:tcPr>
            <w:tcW w:w="489" w:type="dxa"/>
            <w:tcMar>
              <w:top w:w="50" w:type="dxa"/>
              <w:left w:w="100" w:type="dxa"/>
            </w:tcMar>
            <w:vAlign w:val="center"/>
          </w:tcPr>
          <w:p w:rsidR="009614D5" w:rsidRDefault="00241AD4">
            <w:pPr>
              <w:spacing w:after="0"/>
            </w:pPr>
            <w:r>
              <w:rPr>
                <w:rFonts w:ascii="Times New Roman" w:hAnsi="Times New Roman"/>
                <w:color w:val="000000"/>
                <w:sz w:val="24"/>
              </w:rPr>
              <w:t>42</w:t>
            </w:r>
          </w:p>
        </w:tc>
        <w:tc>
          <w:tcPr>
            <w:tcW w:w="3432"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Практическая работа "Объяснение особенностей размещения населения Австралии или одной из стран Африки или Южной Америки"</w:t>
            </w:r>
          </w:p>
        </w:tc>
        <w:tc>
          <w:tcPr>
            <w:tcW w:w="1023"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752" w:type="dxa"/>
            <w:tcMar>
              <w:top w:w="50" w:type="dxa"/>
              <w:left w:w="100" w:type="dxa"/>
            </w:tcMar>
            <w:vAlign w:val="center"/>
          </w:tcPr>
          <w:p w:rsidR="009614D5" w:rsidRDefault="009614D5">
            <w:pPr>
              <w:spacing w:after="0"/>
              <w:ind w:left="135"/>
              <w:jc w:val="center"/>
            </w:pPr>
          </w:p>
        </w:tc>
        <w:tc>
          <w:tcPr>
            <w:tcW w:w="1836"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1 </w:t>
            </w:r>
          </w:p>
        </w:tc>
        <w:tc>
          <w:tcPr>
            <w:tcW w:w="2201" w:type="dxa"/>
            <w:tcMar>
              <w:top w:w="50" w:type="dxa"/>
              <w:left w:w="100" w:type="dxa"/>
            </w:tcMar>
            <w:vAlign w:val="center"/>
          </w:tcPr>
          <w:p w:rsidR="009614D5" w:rsidRDefault="009614D5">
            <w:pPr>
              <w:spacing w:after="0"/>
              <w:ind w:left="135"/>
            </w:pPr>
          </w:p>
        </w:tc>
      </w:tr>
      <w:tr w:rsidR="009614D5">
        <w:trPr>
          <w:trHeight w:val="144"/>
          <w:tblCellSpacing w:w="20" w:type="nil"/>
        </w:trPr>
        <w:tc>
          <w:tcPr>
            <w:tcW w:w="489" w:type="dxa"/>
            <w:tcMar>
              <w:top w:w="50" w:type="dxa"/>
              <w:left w:w="100" w:type="dxa"/>
            </w:tcMar>
            <w:vAlign w:val="center"/>
          </w:tcPr>
          <w:p w:rsidR="009614D5" w:rsidRDefault="00241AD4">
            <w:pPr>
              <w:spacing w:after="0"/>
            </w:pPr>
            <w:r>
              <w:rPr>
                <w:rFonts w:ascii="Times New Roman" w:hAnsi="Times New Roman"/>
                <w:color w:val="000000"/>
                <w:sz w:val="24"/>
              </w:rPr>
              <w:t>43</w:t>
            </w:r>
          </w:p>
        </w:tc>
        <w:tc>
          <w:tcPr>
            <w:tcW w:w="3432"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Практическая работа  "Описание Австралии или одной из стран Африки или Южной Америки по географическим картам"</w:t>
            </w:r>
          </w:p>
        </w:tc>
        <w:tc>
          <w:tcPr>
            <w:tcW w:w="1023"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752" w:type="dxa"/>
            <w:tcMar>
              <w:top w:w="50" w:type="dxa"/>
              <w:left w:w="100" w:type="dxa"/>
            </w:tcMar>
            <w:vAlign w:val="center"/>
          </w:tcPr>
          <w:p w:rsidR="009614D5" w:rsidRDefault="009614D5">
            <w:pPr>
              <w:spacing w:after="0"/>
              <w:ind w:left="135"/>
              <w:jc w:val="center"/>
            </w:pPr>
          </w:p>
        </w:tc>
        <w:tc>
          <w:tcPr>
            <w:tcW w:w="1836"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1 </w:t>
            </w:r>
          </w:p>
        </w:tc>
        <w:tc>
          <w:tcPr>
            <w:tcW w:w="2201" w:type="dxa"/>
            <w:tcMar>
              <w:top w:w="50" w:type="dxa"/>
              <w:left w:w="100" w:type="dxa"/>
            </w:tcMar>
            <w:vAlign w:val="center"/>
          </w:tcPr>
          <w:p w:rsidR="009614D5" w:rsidRDefault="009614D5">
            <w:pPr>
              <w:spacing w:after="0"/>
              <w:ind w:left="135"/>
            </w:pPr>
          </w:p>
        </w:tc>
      </w:tr>
      <w:tr w:rsidR="009614D5">
        <w:trPr>
          <w:trHeight w:val="144"/>
          <w:tblCellSpacing w:w="20" w:type="nil"/>
        </w:trPr>
        <w:tc>
          <w:tcPr>
            <w:tcW w:w="489" w:type="dxa"/>
            <w:tcMar>
              <w:top w:w="50" w:type="dxa"/>
              <w:left w:w="100" w:type="dxa"/>
            </w:tcMar>
            <w:vAlign w:val="center"/>
          </w:tcPr>
          <w:p w:rsidR="009614D5" w:rsidRDefault="00241AD4">
            <w:pPr>
              <w:spacing w:after="0"/>
            </w:pPr>
            <w:r>
              <w:rPr>
                <w:rFonts w:ascii="Times New Roman" w:hAnsi="Times New Roman"/>
                <w:color w:val="000000"/>
                <w:sz w:val="24"/>
              </w:rPr>
              <w:t>44</w:t>
            </w:r>
          </w:p>
        </w:tc>
        <w:tc>
          <w:tcPr>
            <w:tcW w:w="3432"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Антарктида — уникальный материк. Освоение человеком Антарктиды. Роль России в открытиях и исследованиях ледового континента</w:t>
            </w:r>
          </w:p>
        </w:tc>
        <w:tc>
          <w:tcPr>
            <w:tcW w:w="1023"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752" w:type="dxa"/>
            <w:tcMar>
              <w:top w:w="50" w:type="dxa"/>
              <w:left w:w="100" w:type="dxa"/>
            </w:tcMar>
            <w:vAlign w:val="center"/>
          </w:tcPr>
          <w:p w:rsidR="009614D5" w:rsidRDefault="009614D5">
            <w:pPr>
              <w:spacing w:after="0"/>
              <w:ind w:left="135"/>
              <w:jc w:val="center"/>
            </w:pPr>
          </w:p>
        </w:tc>
        <w:tc>
          <w:tcPr>
            <w:tcW w:w="1836" w:type="dxa"/>
            <w:tcMar>
              <w:top w:w="50" w:type="dxa"/>
              <w:left w:w="100" w:type="dxa"/>
            </w:tcMar>
            <w:vAlign w:val="center"/>
          </w:tcPr>
          <w:p w:rsidR="009614D5" w:rsidRDefault="009614D5">
            <w:pPr>
              <w:spacing w:after="0"/>
              <w:ind w:left="135"/>
              <w:jc w:val="center"/>
            </w:pPr>
          </w:p>
        </w:tc>
        <w:tc>
          <w:tcPr>
            <w:tcW w:w="2201" w:type="dxa"/>
            <w:tcMar>
              <w:top w:w="50" w:type="dxa"/>
              <w:left w:w="100" w:type="dxa"/>
            </w:tcMar>
            <w:vAlign w:val="center"/>
          </w:tcPr>
          <w:p w:rsidR="009614D5" w:rsidRDefault="009614D5">
            <w:pPr>
              <w:spacing w:after="0"/>
              <w:ind w:left="135"/>
            </w:pPr>
          </w:p>
        </w:tc>
      </w:tr>
      <w:tr w:rsidR="009614D5" w:rsidRPr="004811B6">
        <w:trPr>
          <w:trHeight w:val="144"/>
          <w:tblCellSpacing w:w="20" w:type="nil"/>
        </w:trPr>
        <w:tc>
          <w:tcPr>
            <w:tcW w:w="489" w:type="dxa"/>
            <w:tcMar>
              <w:top w:w="50" w:type="dxa"/>
              <w:left w:w="100" w:type="dxa"/>
            </w:tcMar>
            <w:vAlign w:val="center"/>
          </w:tcPr>
          <w:p w:rsidR="009614D5" w:rsidRDefault="00241AD4">
            <w:pPr>
              <w:spacing w:after="0"/>
            </w:pPr>
            <w:r>
              <w:rPr>
                <w:rFonts w:ascii="Times New Roman" w:hAnsi="Times New Roman"/>
                <w:color w:val="000000"/>
                <w:sz w:val="24"/>
              </w:rPr>
              <w:t>45</w:t>
            </w:r>
          </w:p>
        </w:tc>
        <w:tc>
          <w:tcPr>
            <w:tcW w:w="3432"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Обобщающее повторение "Южные материки". Контрольная работа по теме "Южные материки"</w:t>
            </w:r>
          </w:p>
        </w:tc>
        <w:tc>
          <w:tcPr>
            <w:tcW w:w="1023"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752"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1 </w:t>
            </w:r>
          </w:p>
        </w:tc>
        <w:tc>
          <w:tcPr>
            <w:tcW w:w="1836" w:type="dxa"/>
            <w:tcMar>
              <w:top w:w="50" w:type="dxa"/>
              <w:left w:w="100" w:type="dxa"/>
            </w:tcMar>
            <w:vAlign w:val="center"/>
          </w:tcPr>
          <w:p w:rsidR="009614D5" w:rsidRDefault="009614D5">
            <w:pPr>
              <w:spacing w:after="0"/>
              <w:ind w:left="135"/>
              <w:jc w:val="center"/>
            </w:pPr>
          </w:p>
        </w:tc>
        <w:tc>
          <w:tcPr>
            <w:tcW w:w="2201"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/8865</w:t>
              </w:r>
              <w:r>
                <w:rPr>
                  <w:rFonts w:ascii="Times New Roman" w:hAnsi="Times New Roman"/>
                  <w:color w:val="0000FF"/>
                  <w:u w:val="single"/>
                </w:rPr>
                <w:t>bba</w:t>
              </w:r>
              <w:r w:rsidRPr="00D9105A">
                <w:rPr>
                  <w:rFonts w:ascii="Times New Roman" w:hAnsi="Times New Roman"/>
                  <w:color w:val="0000FF"/>
                  <w:u w:val="single"/>
                  <w:lang w:val="ru-RU"/>
                </w:rPr>
                <w:t>8</w:t>
              </w:r>
            </w:hyperlink>
          </w:p>
        </w:tc>
      </w:tr>
      <w:tr w:rsidR="009614D5">
        <w:trPr>
          <w:trHeight w:val="144"/>
          <w:tblCellSpacing w:w="20" w:type="nil"/>
        </w:trPr>
        <w:tc>
          <w:tcPr>
            <w:tcW w:w="489" w:type="dxa"/>
            <w:tcMar>
              <w:top w:w="50" w:type="dxa"/>
              <w:left w:w="100" w:type="dxa"/>
            </w:tcMar>
            <w:vAlign w:val="center"/>
          </w:tcPr>
          <w:p w:rsidR="009614D5" w:rsidRDefault="00241AD4">
            <w:pPr>
              <w:spacing w:after="0"/>
            </w:pPr>
            <w:r>
              <w:rPr>
                <w:rFonts w:ascii="Times New Roman" w:hAnsi="Times New Roman"/>
                <w:color w:val="000000"/>
                <w:sz w:val="24"/>
              </w:rPr>
              <w:t>46</w:t>
            </w:r>
          </w:p>
        </w:tc>
        <w:tc>
          <w:tcPr>
            <w:tcW w:w="3432"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Северная Америка. История открытия и освоения</w:t>
            </w:r>
          </w:p>
        </w:tc>
        <w:tc>
          <w:tcPr>
            <w:tcW w:w="1023"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752" w:type="dxa"/>
            <w:tcMar>
              <w:top w:w="50" w:type="dxa"/>
              <w:left w:w="100" w:type="dxa"/>
            </w:tcMar>
            <w:vAlign w:val="center"/>
          </w:tcPr>
          <w:p w:rsidR="009614D5" w:rsidRDefault="009614D5">
            <w:pPr>
              <w:spacing w:after="0"/>
              <w:ind w:left="135"/>
              <w:jc w:val="center"/>
            </w:pPr>
          </w:p>
        </w:tc>
        <w:tc>
          <w:tcPr>
            <w:tcW w:w="1836" w:type="dxa"/>
            <w:tcMar>
              <w:top w:w="50" w:type="dxa"/>
              <w:left w:w="100" w:type="dxa"/>
            </w:tcMar>
            <w:vAlign w:val="center"/>
          </w:tcPr>
          <w:p w:rsidR="009614D5" w:rsidRDefault="009614D5">
            <w:pPr>
              <w:spacing w:after="0"/>
              <w:ind w:left="135"/>
              <w:jc w:val="center"/>
            </w:pPr>
          </w:p>
        </w:tc>
        <w:tc>
          <w:tcPr>
            <w:tcW w:w="2201" w:type="dxa"/>
            <w:tcMar>
              <w:top w:w="50" w:type="dxa"/>
              <w:left w:w="100" w:type="dxa"/>
            </w:tcMar>
            <w:vAlign w:val="center"/>
          </w:tcPr>
          <w:p w:rsidR="009614D5" w:rsidRDefault="009614D5">
            <w:pPr>
              <w:spacing w:after="0"/>
              <w:ind w:left="135"/>
            </w:pPr>
          </w:p>
        </w:tc>
      </w:tr>
      <w:tr w:rsidR="009614D5" w:rsidRPr="004811B6">
        <w:trPr>
          <w:trHeight w:val="144"/>
          <w:tblCellSpacing w:w="20" w:type="nil"/>
        </w:trPr>
        <w:tc>
          <w:tcPr>
            <w:tcW w:w="489" w:type="dxa"/>
            <w:tcMar>
              <w:top w:w="50" w:type="dxa"/>
              <w:left w:w="100" w:type="dxa"/>
            </w:tcMar>
            <w:vAlign w:val="center"/>
          </w:tcPr>
          <w:p w:rsidR="009614D5" w:rsidRDefault="00241AD4">
            <w:pPr>
              <w:spacing w:after="0"/>
            </w:pPr>
            <w:r>
              <w:rPr>
                <w:rFonts w:ascii="Times New Roman" w:hAnsi="Times New Roman"/>
                <w:color w:val="000000"/>
                <w:sz w:val="24"/>
              </w:rPr>
              <w:t>47</w:t>
            </w:r>
          </w:p>
        </w:tc>
        <w:tc>
          <w:tcPr>
            <w:tcW w:w="3432" w:type="dxa"/>
            <w:tcMar>
              <w:top w:w="50" w:type="dxa"/>
              <w:left w:w="100" w:type="dxa"/>
            </w:tcMar>
            <w:vAlign w:val="center"/>
          </w:tcPr>
          <w:p w:rsidR="009614D5" w:rsidRDefault="00241AD4">
            <w:pPr>
              <w:spacing w:after="0"/>
              <w:ind w:left="135"/>
            </w:pPr>
            <w:r>
              <w:rPr>
                <w:rFonts w:ascii="Times New Roman" w:hAnsi="Times New Roman"/>
                <w:color w:val="000000"/>
                <w:sz w:val="24"/>
              </w:rPr>
              <w:t xml:space="preserve">Северная Америка. Географическое </w:t>
            </w:r>
            <w:r>
              <w:rPr>
                <w:rFonts w:ascii="Times New Roman" w:hAnsi="Times New Roman"/>
                <w:color w:val="000000"/>
                <w:sz w:val="24"/>
              </w:rPr>
              <w:lastRenderedPageBreak/>
              <w:t>положение</w:t>
            </w:r>
          </w:p>
        </w:tc>
        <w:tc>
          <w:tcPr>
            <w:tcW w:w="1023"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lastRenderedPageBreak/>
              <w:t xml:space="preserve"> 1 </w:t>
            </w:r>
          </w:p>
        </w:tc>
        <w:tc>
          <w:tcPr>
            <w:tcW w:w="1752" w:type="dxa"/>
            <w:tcMar>
              <w:top w:w="50" w:type="dxa"/>
              <w:left w:w="100" w:type="dxa"/>
            </w:tcMar>
            <w:vAlign w:val="center"/>
          </w:tcPr>
          <w:p w:rsidR="009614D5" w:rsidRDefault="009614D5">
            <w:pPr>
              <w:spacing w:after="0"/>
              <w:ind w:left="135"/>
              <w:jc w:val="center"/>
            </w:pPr>
          </w:p>
        </w:tc>
        <w:tc>
          <w:tcPr>
            <w:tcW w:w="1836" w:type="dxa"/>
            <w:tcMar>
              <w:top w:w="50" w:type="dxa"/>
              <w:left w:w="100" w:type="dxa"/>
            </w:tcMar>
            <w:vAlign w:val="center"/>
          </w:tcPr>
          <w:p w:rsidR="009614D5" w:rsidRDefault="009614D5">
            <w:pPr>
              <w:spacing w:after="0"/>
              <w:ind w:left="135"/>
              <w:jc w:val="center"/>
            </w:pPr>
          </w:p>
        </w:tc>
        <w:tc>
          <w:tcPr>
            <w:tcW w:w="2201"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/8865</w:t>
              </w:r>
              <w:r>
                <w:rPr>
                  <w:rFonts w:ascii="Times New Roman" w:hAnsi="Times New Roman"/>
                  <w:color w:val="0000FF"/>
                  <w:u w:val="single"/>
                </w:rPr>
                <w:t>be</w:t>
              </w:r>
              <w:r w:rsidRPr="00D9105A">
                <w:rPr>
                  <w:rFonts w:ascii="Times New Roman" w:hAnsi="Times New Roman"/>
                  <w:color w:val="0000FF"/>
                  <w:u w:val="single"/>
                  <w:lang w:val="ru-RU"/>
                </w:rPr>
                <w:t>6</w:t>
              </w:r>
              <w:r>
                <w:rPr>
                  <w:rFonts w:ascii="Times New Roman" w:hAnsi="Times New Roman"/>
                  <w:color w:val="0000FF"/>
                  <w:u w:val="single"/>
                </w:rPr>
                <w:t>e</w:t>
              </w:r>
            </w:hyperlink>
          </w:p>
        </w:tc>
      </w:tr>
      <w:tr w:rsidR="009614D5">
        <w:trPr>
          <w:trHeight w:val="144"/>
          <w:tblCellSpacing w:w="20" w:type="nil"/>
        </w:trPr>
        <w:tc>
          <w:tcPr>
            <w:tcW w:w="489" w:type="dxa"/>
            <w:tcMar>
              <w:top w:w="50" w:type="dxa"/>
              <w:left w:w="100" w:type="dxa"/>
            </w:tcMar>
            <w:vAlign w:val="center"/>
          </w:tcPr>
          <w:p w:rsidR="009614D5" w:rsidRDefault="00241AD4">
            <w:pPr>
              <w:spacing w:after="0"/>
            </w:pPr>
            <w:r>
              <w:rPr>
                <w:rFonts w:ascii="Times New Roman" w:hAnsi="Times New Roman"/>
                <w:color w:val="000000"/>
                <w:sz w:val="24"/>
              </w:rPr>
              <w:lastRenderedPageBreak/>
              <w:t>48</w:t>
            </w:r>
          </w:p>
        </w:tc>
        <w:tc>
          <w:tcPr>
            <w:tcW w:w="3432" w:type="dxa"/>
            <w:tcMar>
              <w:top w:w="50" w:type="dxa"/>
              <w:left w:w="100" w:type="dxa"/>
            </w:tcMar>
            <w:vAlign w:val="center"/>
          </w:tcPr>
          <w:p w:rsidR="009614D5" w:rsidRDefault="00241AD4">
            <w:pPr>
              <w:spacing w:after="0"/>
              <w:ind w:left="135"/>
            </w:pPr>
            <w:r w:rsidRPr="00D9105A">
              <w:rPr>
                <w:rFonts w:ascii="Times New Roman" w:hAnsi="Times New Roman"/>
                <w:color w:val="000000"/>
                <w:sz w:val="24"/>
                <w:lang w:val="ru-RU"/>
              </w:rPr>
              <w:t xml:space="preserve">Северная Америка. Основные черты рельефа, климата и внутренних вод. </w:t>
            </w:r>
            <w:r>
              <w:rPr>
                <w:rFonts w:ascii="Times New Roman" w:hAnsi="Times New Roman"/>
                <w:color w:val="000000"/>
                <w:sz w:val="24"/>
              </w:rPr>
              <w:t>Зональные и азональные природные комплексы</w:t>
            </w:r>
          </w:p>
        </w:tc>
        <w:tc>
          <w:tcPr>
            <w:tcW w:w="1023"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1 </w:t>
            </w:r>
          </w:p>
        </w:tc>
        <w:tc>
          <w:tcPr>
            <w:tcW w:w="1752" w:type="dxa"/>
            <w:tcMar>
              <w:top w:w="50" w:type="dxa"/>
              <w:left w:w="100" w:type="dxa"/>
            </w:tcMar>
            <w:vAlign w:val="center"/>
          </w:tcPr>
          <w:p w:rsidR="009614D5" w:rsidRDefault="009614D5">
            <w:pPr>
              <w:spacing w:after="0"/>
              <w:ind w:left="135"/>
              <w:jc w:val="center"/>
            </w:pPr>
          </w:p>
        </w:tc>
        <w:tc>
          <w:tcPr>
            <w:tcW w:w="1836" w:type="dxa"/>
            <w:tcMar>
              <w:top w:w="50" w:type="dxa"/>
              <w:left w:w="100" w:type="dxa"/>
            </w:tcMar>
            <w:vAlign w:val="center"/>
          </w:tcPr>
          <w:p w:rsidR="009614D5" w:rsidRDefault="009614D5">
            <w:pPr>
              <w:spacing w:after="0"/>
              <w:ind w:left="135"/>
              <w:jc w:val="center"/>
            </w:pPr>
          </w:p>
        </w:tc>
        <w:tc>
          <w:tcPr>
            <w:tcW w:w="2201" w:type="dxa"/>
            <w:tcMar>
              <w:top w:w="50" w:type="dxa"/>
              <w:left w:w="100" w:type="dxa"/>
            </w:tcMar>
            <w:vAlign w:val="center"/>
          </w:tcPr>
          <w:p w:rsidR="009614D5" w:rsidRDefault="009614D5">
            <w:pPr>
              <w:spacing w:after="0"/>
              <w:ind w:left="135"/>
            </w:pPr>
          </w:p>
        </w:tc>
      </w:tr>
      <w:tr w:rsidR="009614D5" w:rsidRPr="004811B6">
        <w:trPr>
          <w:trHeight w:val="144"/>
          <w:tblCellSpacing w:w="20" w:type="nil"/>
        </w:trPr>
        <w:tc>
          <w:tcPr>
            <w:tcW w:w="489" w:type="dxa"/>
            <w:tcMar>
              <w:top w:w="50" w:type="dxa"/>
              <w:left w:w="100" w:type="dxa"/>
            </w:tcMar>
            <w:vAlign w:val="center"/>
          </w:tcPr>
          <w:p w:rsidR="009614D5" w:rsidRDefault="00241AD4">
            <w:pPr>
              <w:spacing w:after="0"/>
            </w:pPr>
            <w:r>
              <w:rPr>
                <w:rFonts w:ascii="Times New Roman" w:hAnsi="Times New Roman"/>
                <w:color w:val="000000"/>
                <w:sz w:val="24"/>
              </w:rPr>
              <w:t>49</w:t>
            </w:r>
          </w:p>
        </w:tc>
        <w:tc>
          <w:tcPr>
            <w:tcW w:w="3432"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Северная Америка. Население. Политическая карта. Крупнейшие по территории и численности населения страны</w:t>
            </w:r>
          </w:p>
        </w:tc>
        <w:tc>
          <w:tcPr>
            <w:tcW w:w="1023"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752" w:type="dxa"/>
            <w:tcMar>
              <w:top w:w="50" w:type="dxa"/>
              <w:left w:w="100" w:type="dxa"/>
            </w:tcMar>
            <w:vAlign w:val="center"/>
          </w:tcPr>
          <w:p w:rsidR="009614D5" w:rsidRDefault="009614D5">
            <w:pPr>
              <w:spacing w:after="0"/>
              <w:ind w:left="135"/>
              <w:jc w:val="center"/>
            </w:pPr>
          </w:p>
        </w:tc>
        <w:tc>
          <w:tcPr>
            <w:tcW w:w="1836" w:type="dxa"/>
            <w:tcMar>
              <w:top w:w="50" w:type="dxa"/>
              <w:left w:w="100" w:type="dxa"/>
            </w:tcMar>
            <w:vAlign w:val="center"/>
          </w:tcPr>
          <w:p w:rsidR="009614D5" w:rsidRDefault="009614D5">
            <w:pPr>
              <w:spacing w:after="0"/>
              <w:ind w:left="135"/>
              <w:jc w:val="center"/>
            </w:pPr>
          </w:p>
        </w:tc>
        <w:tc>
          <w:tcPr>
            <w:tcW w:w="2201"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/8865</w:t>
              </w:r>
              <w:r>
                <w:rPr>
                  <w:rFonts w:ascii="Times New Roman" w:hAnsi="Times New Roman"/>
                  <w:color w:val="0000FF"/>
                  <w:u w:val="single"/>
                </w:rPr>
                <w:t>c</w:t>
              </w:r>
              <w:r w:rsidRPr="00D9105A">
                <w:rPr>
                  <w:rFonts w:ascii="Times New Roman" w:hAnsi="Times New Roman"/>
                  <w:color w:val="0000FF"/>
                  <w:u w:val="single"/>
                  <w:lang w:val="ru-RU"/>
                </w:rPr>
                <w:t>4</w:t>
              </w:r>
              <w:r>
                <w:rPr>
                  <w:rFonts w:ascii="Times New Roman" w:hAnsi="Times New Roman"/>
                  <w:color w:val="0000FF"/>
                  <w:u w:val="single"/>
                </w:rPr>
                <w:t>d</w:t>
              </w:r>
              <w:r w:rsidRPr="00D9105A">
                <w:rPr>
                  <w:rFonts w:ascii="Times New Roman" w:hAnsi="Times New Roman"/>
                  <w:color w:val="0000FF"/>
                  <w:u w:val="single"/>
                  <w:lang w:val="ru-RU"/>
                </w:rPr>
                <w:t>6</w:t>
              </w:r>
            </w:hyperlink>
          </w:p>
        </w:tc>
      </w:tr>
      <w:tr w:rsidR="009614D5" w:rsidRPr="004811B6">
        <w:trPr>
          <w:trHeight w:val="144"/>
          <w:tblCellSpacing w:w="20" w:type="nil"/>
        </w:trPr>
        <w:tc>
          <w:tcPr>
            <w:tcW w:w="489" w:type="dxa"/>
            <w:tcMar>
              <w:top w:w="50" w:type="dxa"/>
              <w:left w:w="100" w:type="dxa"/>
            </w:tcMar>
            <w:vAlign w:val="center"/>
          </w:tcPr>
          <w:p w:rsidR="009614D5" w:rsidRDefault="00241AD4">
            <w:pPr>
              <w:spacing w:after="0"/>
            </w:pPr>
            <w:r>
              <w:rPr>
                <w:rFonts w:ascii="Times New Roman" w:hAnsi="Times New Roman"/>
                <w:color w:val="000000"/>
                <w:sz w:val="24"/>
              </w:rPr>
              <w:t>50</w:t>
            </w:r>
          </w:p>
        </w:tc>
        <w:tc>
          <w:tcPr>
            <w:tcW w:w="3432"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Северная Америка. Изменение природы под влиянием хозяйственной деятельности человека</w:t>
            </w:r>
          </w:p>
        </w:tc>
        <w:tc>
          <w:tcPr>
            <w:tcW w:w="1023"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752" w:type="dxa"/>
            <w:tcMar>
              <w:top w:w="50" w:type="dxa"/>
              <w:left w:w="100" w:type="dxa"/>
            </w:tcMar>
            <w:vAlign w:val="center"/>
          </w:tcPr>
          <w:p w:rsidR="009614D5" w:rsidRDefault="009614D5">
            <w:pPr>
              <w:spacing w:after="0"/>
              <w:ind w:left="135"/>
              <w:jc w:val="center"/>
            </w:pPr>
          </w:p>
        </w:tc>
        <w:tc>
          <w:tcPr>
            <w:tcW w:w="1836" w:type="dxa"/>
            <w:tcMar>
              <w:top w:w="50" w:type="dxa"/>
              <w:left w:w="100" w:type="dxa"/>
            </w:tcMar>
            <w:vAlign w:val="center"/>
          </w:tcPr>
          <w:p w:rsidR="009614D5" w:rsidRDefault="009614D5">
            <w:pPr>
              <w:spacing w:after="0"/>
              <w:ind w:left="135"/>
              <w:jc w:val="center"/>
            </w:pPr>
          </w:p>
        </w:tc>
        <w:tc>
          <w:tcPr>
            <w:tcW w:w="2201"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/8865</w:t>
              </w:r>
              <w:r>
                <w:rPr>
                  <w:rFonts w:ascii="Times New Roman" w:hAnsi="Times New Roman"/>
                  <w:color w:val="0000FF"/>
                  <w:u w:val="single"/>
                </w:rPr>
                <w:t>ca</w:t>
              </w:r>
              <w:r w:rsidRPr="00D9105A">
                <w:rPr>
                  <w:rFonts w:ascii="Times New Roman" w:hAnsi="Times New Roman"/>
                  <w:color w:val="0000FF"/>
                  <w:u w:val="single"/>
                  <w:lang w:val="ru-RU"/>
                </w:rPr>
                <w:t>6</w:t>
              </w:r>
              <w:r>
                <w:rPr>
                  <w:rFonts w:ascii="Times New Roman" w:hAnsi="Times New Roman"/>
                  <w:color w:val="0000FF"/>
                  <w:u w:val="single"/>
                </w:rPr>
                <w:t>c</w:t>
              </w:r>
            </w:hyperlink>
          </w:p>
        </w:tc>
      </w:tr>
      <w:tr w:rsidR="009614D5">
        <w:trPr>
          <w:trHeight w:val="144"/>
          <w:tblCellSpacing w:w="20" w:type="nil"/>
        </w:trPr>
        <w:tc>
          <w:tcPr>
            <w:tcW w:w="489" w:type="dxa"/>
            <w:tcMar>
              <w:top w:w="50" w:type="dxa"/>
              <w:left w:w="100" w:type="dxa"/>
            </w:tcMar>
            <w:vAlign w:val="center"/>
          </w:tcPr>
          <w:p w:rsidR="009614D5" w:rsidRDefault="00241AD4">
            <w:pPr>
              <w:spacing w:after="0"/>
            </w:pPr>
            <w:r>
              <w:rPr>
                <w:rFonts w:ascii="Times New Roman" w:hAnsi="Times New Roman"/>
                <w:color w:val="000000"/>
                <w:sz w:val="24"/>
              </w:rPr>
              <w:t>51</w:t>
            </w:r>
          </w:p>
        </w:tc>
        <w:tc>
          <w:tcPr>
            <w:tcW w:w="3432" w:type="dxa"/>
            <w:tcMar>
              <w:top w:w="50" w:type="dxa"/>
              <w:left w:w="100" w:type="dxa"/>
            </w:tcMar>
            <w:vAlign w:val="center"/>
          </w:tcPr>
          <w:p w:rsidR="009614D5" w:rsidRDefault="00241AD4">
            <w:pPr>
              <w:spacing w:after="0"/>
              <w:ind w:left="135"/>
            </w:pPr>
            <w:r w:rsidRPr="00D9105A">
              <w:rPr>
                <w:rFonts w:ascii="Times New Roman" w:hAnsi="Times New Roman"/>
                <w:color w:val="000000"/>
                <w:sz w:val="24"/>
                <w:lang w:val="ru-RU"/>
              </w:rPr>
              <w:t xml:space="preserve">Резервный урок. Обобщающее повторение по теме "Северные материки. </w:t>
            </w:r>
            <w:r>
              <w:rPr>
                <w:rFonts w:ascii="Times New Roman" w:hAnsi="Times New Roman"/>
                <w:color w:val="000000"/>
                <w:sz w:val="24"/>
              </w:rPr>
              <w:t>Северная Америка"</w:t>
            </w:r>
          </w:p>
        </w:tc>
        <w:tc>
          <w:tcPr>
            <w:tcW w:w="1023"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1 </w:t>
            </w:r>
          </w:p>
        </w:tc>
        <w:tc>
          <w:tcPr>
            <w:tcW w:w="1752" w:type="dxa"/>
            <w:tcMar>
              <w:top w:w="50" w:type="dxa"/>
              <w:left w:w="100" w:type="dxa"/>
            </w:tcMar>
            <w:vAlign w:val="center"/>
          </w:tcPr>
          <w:p w:rsidR="009614D5" w:rsidRDefault="009614D5">
            <w:pPr>
              <w:spacing w:after="0"/>
              <w:ind w:left="135"/>
              <w:jc w:val="center"/>
            </w:pPr>
          </w:p>
        </w:tc>
        <w:tc>
          <w:tcPr>
            <w:tcW w:w="1836" w:type="dxa"/>
            <w:tcMar>
              <w:top w:w="50" w:type="dxa"/>
              <w:left w:w="100" w:type="dxa"/>
            </w:tcMar>
            <w:vAlign w:val="center"/>
          </w:tcPr>
          <w:p w:rsidR="009614D5" w:rsidRDefault="009614D5">
            <w:pPr>
              <w:spacing w:after="0"/>
              <w:ind w:left="135"/>
              <w:jc w:val="center"/>
            </w:pPr>
          </w:p>
        </w:tc>
        <w:tc>
          <w:tcPr>
            <w:tcW w:w="2201" w:type="dxa"/>
            <w:tcMar>
              <w:top w:w="50" w:type="dxa"/>
              <w:left w:w="100" w:type="dxa"/>
            </w:tcMar>
            <w:vAlign w:val="center"/>
          </w:tcPr>
          <w:p w:rsidR="009614D5" w:rsidRDefault="009614D5">
            <w:pPr>
              <w:spacing w:after="0"/>
              <w:ind w:left="135"/>
            </w:pPr>
          </w:p>
        </w:tc>
      </w:tr>
      <w:tr w:rsidR="009614D5">
        <w:trPr>
          <w:trHeight w:val="144"/>
          <w:tblCellSpacing w:w="20" w:type="nil"/>
        </w:trPr>
        <w:tc>
          <w:tcPr>
            <w:tcW w:w="489" w:type="dxa"/>
            <w:tcMar>
              <w:top w:w="50" w:type="dxa"/>
              <w:left w:w="100" w:type="dxa"/>
            </w:tcMar>
            <w:vAlign w:val="center"/>
          </w:tcPr>
          <w:p w:rsidR="009614D5" w:rsidRDefault="00241AD4">
            <w:pPr>
              <w:spacing w:after="0"/>
            </w:pPr>
            <w:r>
              <w:rPr>
                <w:rFonts w:ascii="Times New Roman" w:hAnsi="Times New Roman"/>
                <w:color w:val="000000"/>
                <w:sz w:val="24"/>
              </w:rPr>
              <w:t>52</w:t>
            </w:r>
          </w:p>
        </w:tc>
        <w:tc>
          <w:tcPr>
            <w:tcW w:w="3432"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Евразия. История открытия и освоения</w:t>
            </w:r>
          </w:p>
        </w:tc>
        <w:tc>
          <w:tcPr>
            <w:tcW w:w="1023"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752" w:type="dxa"/>
            <w:tcMar>
              <w:top w:w="50" w:type="dxa"/>
              <w:left w:w="100" w:type="dxa"/>
            </w:tcMar>
            <w:vAlign w:val="center"/>
          </w:tcPr>
          <w:p w:rsidR="009614D5" w:rsidRDefault="009614D5">
            <w:pPr>
              <w:spacing w:after="0"/>
              <w:ind w:left="135"/>
              <w:jc w:val="center"/>
            </w:pPr>
          </w:p>
        </w:tc>
        <w:tc>
          <w:tcPr>
            <w:tcW w:w="1836" w:type="dxa"/>
            <w:tcMar>
              <w:top w:w="50" w:type="dxa"/>
              <w:left w:w="100" w:type="dxa"/>
            </w:tcMar>
            <w:vAlign w:val="center"/>
          </w:tcPr>
          <w:p w:rsidR="009614D5" w:rsidRDefault="009614D5">
            <w:pPr>
              <w:spacing w:after="0"/>
              <w:ind w:left="135"/>
              <w:jc w:val="center"/>
            </w:pPr>
          </w:p>
        </w:tc>
        <w:tc>
          <w:tcPr>
            <w:tcW w:w="2201" w:type="dxa"/>
            <w:tcMar>
              <w:top w:w="50" w:type="dxa"/>
              <w:left w:w="100" w:type="dxa"/>
            </w:tcMar>
            <w:vAlign w:val="center"/>
          </w:tcPr>
          <w:p w:rsidR="009614D5" w:rsidRDefault="009614D5">
            <w:pPr>
              <w:spacing w:after="0"/>
              <w:ind w:left="135"/>
            </w:pPr>
          </w:p>
        </w:tc>
      </w:tr>
      <w:tr w:rsidR="009614D5" w:rsidRPr="004811B6">
        <w:trPr>
          <w:trHeight w:val="144"/>
          <w:tblCellSpacing w:w="20" w:type="nil"/>
        </w:trPr>
        <w:tc>
          <w:tcPr>
            <w:tcW w:w="489" w:type="dxa"/>
            <w:tcMar>
              <w:top w:w="50" w:type="dxa"/>
              <w:left w:w="100" w:type="dxa"/>
            </w:tcMar>
            <w:vAlign w:val="center"/>
          </w:tcPr>
          <w:p w:rsidR="009614D5" w:rsidRDefault="00241AD4">
            <w:pPr>
              <w:spacing w:after="0"/>
            </w:pPr>
            <w:r>
              <w:rPr>
                <w:rFonts w:ascii="Times New Roman" w:hAnsi="Times New Roman"/>
                <w:color w:val="000000"/>
                <w:sz w:val="24"/>
              </w:rPr>
              <w:t>53</w:t>
            </w:r>
          </w:p>
        </w:tc>
        <w:tc>
          <w:tcPr>
            <w:tcW w:w="3432" w:type="dxa"/>
            <w:tcMar>
              <w:top w:w="50" w:type="dxa"/>
              <w:left w:w="100" w:type="dxa"/>
            </w:tcMar>
            <w:vAlign w:val="center"/>
          </w:tcPr>
          <w:p w:rsidR="009614D5" w:rsidRDefault="00241AD4">
            <w:pPr>
              <w:spacing w:after="0"/>
              <w:ind w:left="135"/>
            </w:pPr>
            <w:r>
              <w:rPr>
                <w:rFonts w:ascii="Times New Roman" w:hAnsi="Times New Roman"/>
                <w:color w:val="000000"/>
                <w:sz w:val="24"/>
              </w:rPr>
              <w:t>Евразия. Географическое положение</w:t>
            </w:r>
          </w:p>
        </w:tc>
        <w:tc>
          <w:tcPr>
            <w:tcW w:w="1023"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1 </w:t>
            </w:r>
          </w:p>
        </w:tc>
        <w:tc>
          <w:tcPr>
            <w:tcW w:w="1752" w:type="dxa"/>
            <w:tcMar>
              <w:top w:w="50" w:type="dxa"/>
              <w:left w:w="100" w:type="dxa"/>
            </w:tcMar>
            <w:vAlign w:val="center"/>
          </w:tcPr>
          <w:p w:rsidR="009614D5" w:rsidRDefault="009614D5">
            <w:pPr>
              <w:spacing w:after="0"/>
              <w:ind w:left="135"/>
              <w:jc w:val="center"/>
            </w:pPr>
          </w:p>
        </w:tc>
        <w:tc>
          <w:tcPr>
            <w:tcW w:w="1836" w:type="dxa"/>
            <w:tcMar>
              <w:top w:w="50" w:type="dxa"/>
              <w:left w:w="100" w:type="dxa"/>
            </w:tcMar>
            <w:vAlign w:val="center"/>
          </w:tcPr>
          <w:p w:rsidR="009614D5" w:rsidRDefault="009614D5">
            <w:pPr>
              <w:spacing w:after="0"/>
              <w:ind w:left="135"/>
              <w:jc w:val="center"/>
            </w:pPr>
          </w:p>
        </w:tc>
        <w:tc>
          <w:tcPr>
            <w:tcW w:w="2201"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/8865</w:t>
              </w:r>
              <w:r>
                <w:rPr>
                  <w:rFonts w:ascii="Times New Roman" w:hAnsi="Times New Roman"/>
                  <w:color w:val="0000FF"/>
                  <w:u w:val="single"/>
                </w:rPr>
                <w:t>bfb</w:t>
              </w:r>
              <w:r w:rsidRPr="00D9105A">
                <w:rPr>
                  <w:rFonts w:ascii="Times New Roman" w:hAnsi="Times New Roman"/>
                  <w:color w:val="0000FF"/>
                  <w:u w:val="single"/>
                  <w:lang w:val="ru-RU"/>
                </w:rPr>
                <w:t>8</w:t>
              </w:r>
            </w:hyperlink>
          </w:p>
        </w:tc>
      </w:tr>
      <w:tr w:rsidR="009614D5" w:rsidRPr="004811B6">
        <w:trPr>
          <w:trHeight w:val="144"/>
          <w:tblCellSpacing w:w="20" w:type="nil"/>
        </w:trPr>
        <w:tc>
          <w:tcPr>
            <w:tcW w:w="489" w:type="dxa"/>
            <w:tcMar>
              <w:top w:w="50" w:type="dxa"/>
              <w:left w:w="100" w:type="dxa"/>
            </w:tcMar>
            <w:vAlign w:val="center"/>
          </w:tcPr>
          <w:p w:rsidR="009614D5" w:rsidRDefault="00241AD4">
            <w:pPr>
              <w:spacing w:after="0"/>
            </w:pPr>
            <w:r>
              <w:rPr>
                <w:rFonts w:ascii="Times New Roman" w:hAnsi="Times New Roman"/>
                <w:color w:val="000000"/>
                <w:sz w:val="24"/>
              </w:rPr>
              <w:t>54</w:t>
            </w:r>
          </w:p>
        </w:tc>
        <w:tc>
          <w:tcPr>
            <w:tcW w:w="3432"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Евразия. Основные черты рельефа и определяющие его факторы</w:t>
            </w:r>
          </w:p>
        </w:tc>
        <w:tc>
          <w:tcPr>
            <w:tcW w:w="1023"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752" w:type="dxa"/>
            <w:tcMar>
              <w:top w:w="50" w:type="dxa"/>
              <w:left w:w="100" w:type="dxa"/>
            </w:tcMar>
            <w:vAlign w:val="center"/>
          </w:tcPr>
          <w:p w:rsidR="009614D5" w:rsidRDefault="009614D5">
            <w:pPr>
              <w:spacing w:after="0"/>
              <w:ind w:left="135"/>
              <w:jc w:val="center"/>
            </w:pPr>
          </w:p>
        </w:tc>
        <w:tc>
          <w:tcPr>
            <w:tcW w:w="1836" w:type="dxa"/>
            <w:tcMar>
              <w:top w:w="50" w:type="dxa"/>
              <w:left w:w="100" w:type="dxa"/>
            </w:tcMar>
            <w:vAlign w:val="center"/>
          </w:tcPr>
          <w:p w:rsidR="009614D5" w:rsidRDefault="009614D5">
            <w:pPr>
              <w:spacing w:after="0"/>
              <w:ind w:left="135"/>
              <w:jc w:val="center"/>
            </w:pPr>
          </w:p>
        </w:tc>
        <w:tc>
          <w:tcPr>
            <w:tcW w:w="2201"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/8865</w:t>
              </w:r>
              <w:r>
                <w:rPr>
                  <w:rFonts w:ascii="Times New Roman" w:hAnsi="Times New Roman"/>
                  <w:color w:val="0000FF"/>
                  <w:u w:val="single"/>
                </w:rPr>
                <w:t>c</w:t>
              </w:r>
              <w:r w:rsidRPr="00D9105A">
                <w:rPr>
                  <w:rFonts w:ascii="Times New Roman" w:hAnsi="Times New Roman"/>
                  <w:color w:val="0000FF"/>
                  <w:u w:val="single"/>
                  <w:lang w:val="ru-RU"/>
                </w:rPr>
                <w:t>0</w:t>
              </w:r>
              <w:r>
                <w:rPr>
                  <w:rFonts w:ascii="Times New Roman" w:hAnsi="Times New Roman"/>
                  <w:color w:val="0000FF"/>
                  <w:u w:val="single"/>
                </w:rPr>
                <w:t>d</w:t>
              </w:r>
              <w:r w:rsidRPr="00D9105A">
                <w:rPr>
                  <w:rFonts w:ascii="Times New Roman" w:hAnsi="Times New Roman"/>
                  <w:color w:val="0000FF"/>
                  <w:u w:val="single"/>
                  <w:lang w:val="ru-RU"/>
                </w:rPr>
                <w:t>0</w:t>
              </w:r>
            </w:hyperlink>
          </w:p>
        </w:tc>
      </w:tr>
      <w:tr w:rsidR="009614D5" w:rsidRPr="004811B6">
        <w:trPr>
          <w:trHeight w:val="144"/>
          <w:tblCellSpacing w:w="20" w:type="nil"/>
        </w:trPr>
        <w:tc>
          <w:tcPr>
            <w:tcW w:w="489" w:type="dxa"/>
            <w:tcMar>
              <w:top w:w="50" w:type="dxa"/>
              <w:left w:w="100" w:type="dxa"/>
            </w:tcMar>
            <w:vAlign w:val="center"/>
          </w:tcPr>
          <w:p w:rsidR="009614D5" w:rsidRDefault="00241AD4">
            <w:pPr>
              <w:spacing w:after="0"/>
            </w:pPr>
            <w:r>
              <w:rPr>
                <w:rFonts w:ascii="Times New Roman" w:hAnsi="Times New Roman"/>
                <w:color w:val="000000"/>
                <w:sz w:val="24"/>
              </w:rPr>
              <w:t>55</w:t>
            </w:r>
          </w:p>
        </w:tc>
        <w:tc>
          <w:tcPr>
            <w:tcW w:w="3432"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Евразия. Основные черты климата. Практическая работа "Объяснение климатических различий территорий, находящихся на одной географической широте, на примере умеренного климатического пляса"</w:t>
            </w:r>
          </w:p>
        </w:tc>
        <w:tc>
          <w:tcPr>
            <w:tcW w:w="1023"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752" w:type="dxa"/>
            <w:tcMar>
              <w:top w:w="50" w:type="dxa"/>
              <w:left w:w="100" w:type="dxa"/>
            </w:tcMar>
            <w:vAlign w:val="center"/>
          </w:tcPr>
          <w:p w:rsidR="009614D5" w:rsidRDefault="009614D5">
            <w:pPr>
              <w:spacing w:after="0"/>
              <w:ind w:left="135"/>
              <w:jc w:val="center"/>
            </w:pPr>
          </w:p>
        </w:tc>
        <w:tc>
          <w:tcPr>
            <w:tcW w:w="1836"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0.5 </w:t>
            </w:r>
          </w:p>
        </w:tc>
        <w:tc>
          <w:tcPr>
            <w:tcW w:w="2201"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/8865</w:t>
              </w:r>
              <w:r>
                <w:rPr>
                  <w:rFonts w:ascii="Times New Roman" w:hAnsi="Times New Roman"/>
                  <w:color w:val="0000FF"/>
                  <w:u w:val="single"/>
                </w:rPr>
                <w:t>c</w:t>
              </w:r>
              <w:r w:rsidRPr="00D9105A">
                <w:rPr>
                  <w:rFonts w:ascii="Times New Roman" w:hAnsi="Times New Roman"/>
                  <w:color w:val="0000FF"/>
                  <w:u w:val="single"/>
                  <w:lang w:val="ru-RU"/>
                </w:rPr>
                <w:t>620</w:t>
              </w:r>
            </w:hyperlink>
          </w:p>
        </w:tc>
      </w:tr>
      <w:tr w:rsidR="009614D5">
        <w:trPr>
          <w:trHeight w:val="144"/>
          <w:tblCellSpacing w:w="20" w:type="nil"/>
        </w:trPr>
        <w:tc>
          <w:tcPr>
            <w:tcW w:w="489" w:type="dxa"/>
            <w:tcMar>
              <w:top w:w="50" w:type="dxa"/>
              <w:left w:w="100" w:type="dxa"/>
            </w:tcMar>
            <w:vAlign w:val="center"/>
          </w:tcPr>
          <w:p w:rsidR="009614D5" w:rsidRDefault="00241AD4">
            <w:pPr>
              <w:spacing w:after="0"/>
            </w:pPr>
            <w:r>
              <w:rPr>
                <w:rFonts w:ascii="Times New Roman" w:hAnsi="Times New Roman"/>
                <w:color w:val="000000"/>
                <w:sz w:val="24"/>
              </w:rPr>
              <w:t>56</w:t>
            </w:r>
          </w:p>
        </w:tc>
        <w:tc>
          <w:tcPr>
            <w:tcW w:w="3432"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Евразия. Основные черты внутренних вод и определяющие их факторы</w:t>
            </w:r>
          </w:p>
        </w:tc>
        <w:tc>
          <w:tcPr>
            <w:tcW w:w="1023"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752" w:type="dxa"/>
            <w:tcMar>
              <w:top w:w="50" w:type="dxa"/>
              <w:left w:w="100" w:type="dxa"/>
            </w:tcMar>
            <w:vAlign w:val="center"/>
          </w:tcPr>
          <w:p w:rsidR="009614D5" w:rsidRDefault="009614D5">
            <w:pPr>
              <w:spacing w:after="0"/>
              <w:ind w:left="135"/>
              <w:jc w:val="center"/>
            </w:pPr>
          </w:p>
        </w:tc>
        <w:tc>
          <w:tcPr>
            <w:tcW w:w="1836" w:type="dxa"/>
            <w:tcMar>
              <w:top w:w="50" w:type="dxa"/>
              <w:left w:w="100" w:type="dxa"/>
            </w:tcMar>
            <w:vAlign w:val="center"/>
          </w:tcPr>
          <w:p w:rsidR="009614D5" w:rsidRDefault="009614D5">
            <w:pPr>
              <w:spacing w:after="0"/>
              <w:ind w:left="135"/>
              <w:jc w:val="center"/>
            </w:pPr>
          </w:p>
        </w:tc>
        <w:tc>
          <w:tcPr>
            <w:tcW w:w="2201" w:type="dxa"/>
            <w:tcMar>
              <w:top w:w="50" w:type="dxa"/>
              <w:left w:w="100" w:type="dxa"/>
            </w:tcMar>
            <w:vAlign w:val="center"/>
          </w:tcPr>
          <w:p w:rsidR="009614D5" w:rsidRDefault="009614D5">
            <w:pPr>
              <w:spacing w:after="0"/>
              <w:ind w:left="135"/>
            </w:pPr>
          </w:p>
        </w:tc>
      </w:tr>
      <w:tr w:rsidR="009614D5" w:rsidRPr="004811B6">
        <w:trPr>
          <w:trHeight w:val="144"/>
          <w:tblCellSpacing w:w="20" w:type="nil"/>
        </w:trPr>
        <w:tc>
          <w:tcPr>
            <w:tcW w:w="489" w:type="dxa"/>
            <w:tcMar>
              <w:top w:w="50" w:type="dxa"/>
              <w:left w:w="100" w:type="dxa"/>
            </w:tcMar>
            <w:vAlign w:val="center"/>
          </w:tcPr>
          <w:p w:rsidR="009614D5" w:rsidRDefault="00241AD4">
            <w:pPr>
              <w:spacing w:after="0"/>
            </w:pPr>
            <w:r>
              <w:rPr>
                <w:rFonts w:ascii="Times New Roman" w:hAnsi="Times New Roman"/>
                <w:color w:val="000000"/>
                <w:sz w:val="24"/>
              </w:rPr>
              <w:lastRenderedPageBreak/>
              <w:t>57</w:t>
            </w:r>
          </w:p>
        </w:tc>
        <w:tc>
          <w:tcPr>
            <w:tcW w:w="3432"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[[Евразия. Зональные и азональные природные комплексы. Практическая работа "Представление в виде таблицы информации о компонентах природы одной из природных зон на основе анализа нескольких источников информации"</w:t>
            </w:r>
          </w:p>
        </w:tc>
        <w:tc>
          <w:tcPr>
            <w:tcW w:w="1023"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752" w:type="dxa"/>
            <w:tcMar>
              <w:top w:w="50" w:type="dxa"/>
              <w:left w:w="100" w:type="dxa"/>
            </w:tcMar>
            <w:vAlign w:val="center"/>
          </w:tcPr>
          <w:p w:rsidR="009614D5" w:rsidRDefault="009614D5">
            <w:pPr>
              <w:spacing w:after="0"/>
              <w:ind w:left="135"/>
              <w:jc w:val="center"/>
            </w:pPr>
          </w:p>
        </w:tc>
        <w:tc>
          <w:tcPr>
            <w:tcW w:w="1836"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0.5 </w:t>
            </w:r>
          </w:p>
        </w:tc>
        <w:tc>
          <w:tcPr>
            <w:tcW w:w="2201"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/8865</w:t>
              </w:r>
              <w:r>
                <w:rPr>
                  <w:rFonts w:ascii="Times New Roman" w:hAnsi="Times New Roman"/>
                  <w:color w:val="0000FF"/>
                  <w:u w:val="single"/>
                </w:rPr>
                <w:t>c</w:t>
              </w:r>
              <w:r w:rsidRPr="00D9105A">
                <w:rPr>
                  <w:rFonts w:ascii="Times New Roman" w:hAnsi="Times New Roman"/>
                  <w:color w:val="0000FF"/>
                  <w:u w:val="single"/>
                  <w:lang w:val="ru-RU"/>
                </w:rPr>
                <w:t>7</w:t>
              </w:r>
              <w:r>
                <w:rPr>
                  <w:rFonts w:ascii="Times New Roman" w:hAnsi="Times New Roman"/>
                  <w:color w:val="0000FF"/>
                  <w:u w:val="single"/>
                </w:rPr>
                <w:t>b</w:t>
              </w:r>
              <w:r w:rsidRPr="00D9105A">
                <w:rPr>
                  <w:rFonts w:ascii="Times New Roman" w:hAnsi="Times New Roman"/>
                  <w:color w:val="0000FF"/>
                  <w:u w:val="single"/>
                  <w:lang w:val="ru-RU"/>
                </w:rPr>
                <w:t>0</w:t>
              </w:r>
            </w:hyperlink>
          </w:p>
        </w:tc>
      </w:tr>
      <w:tr w:rsidR="009614D5" w:rsidRPr="004811B6">
        <w:trPr>
          <w:trHeight w:val="144"/>
          <w:tblCellSpacing w:w="20" w:type="nil"/>
        </w:trPr>
        <w:tc>
          <w:tcPr>
            <w:tcW w:w="489" w:type="dxa"/>
            <w:tcMar>
              <w:top w:w="50" w:type="dxa"/>
              <w:left w:w="100" w:type="dxa"/>
            </w:tcMar>
            <w:vAlign w:val="center"/>
          </w:tcPr>
          <w:p w:rsidR="009614D5" w:rsidRDefault="00241AD4">
            <w:pPr>
              <w:spacing w:after="0"/>
            </w:pPr>
            <w:r>
              <w:rPr>
                <w:rFonts w:ascii="Times New Roman" w:hAnsi="Times New Roman"/>
                <w:color w:val="000000"/>
                <w:sz w:val="24"/>
              </w:rPr>
              <w:t>58</w:t>
            </w:r>
          </w:p>
        </w:tc>
        <w:tc>
          <w:tcPr>
            <w:tcW w:w="3432" w:type="dxa"/>
            <w:tcMar>
              <w:top w:w="50" w:type="dxa"/>
              <w:left w:w="100" w:type="dxa"/>
            </w:tcMar>
            <w:vAlign w:val="center"/>
          </w:tcPr>
          <w:p w:rsidR="009614D5" w:rsidRDefault="00241AD4">
            <w:pPr>
              <w:spacing w:after="0"/>
              <w:ind w:left="135"/>
            </w:pPr>
            <w:r>
              <w:rPr>
                <w:rFonts w:ascii="Times New Roman" w:hAnsi="Times New Roman"/>
                <w:color w:val="000000"/>
                <w:sz w:val="24"/>
              </w:rPr>
              <w:t>[[Евразия. Население</w:t>
            </w:r>
          </w:p>
        </w:tc>
        <w:tc>
          <w:tcPr>
            <w:tcW w:w="1023"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1 </w:t>
            </w:r>
          </w:p>
        </w:tc>
        <w:tc>
          <w:tcPr>
            <w:tcW w:w="1752" w:type="dxa"/>
            <w:tcMar>
              <w:top w:w="50" w:type="dxa"/>
              <w:left w:w="100" w:type="dxa"/>
            </w:tcMar>
            <w:vAlign w:val="center"/>
          </w:tcPr>
          <w:p w:rsidR="009614D5" w:rsidRDefault="009614D5">
            <w:pPr>
              <w:spacing w:after="0"/>
              <w:ind w:left="135"/>
              <w:jc w:val="center"/>
            </w:pPr>
          </w:p>
        </w:tc>
        <w:tc>
          <w:tcPr>
            <w:tcW w:w="1836" w:type="dxa"/>
            <w:tcMar>
              <w:top w:w="50" w:type="dxa"/>
              <w:left w:w="100" w:type="dxa"/>
            </w:tcMar>
            <w:vAlign w:val="center"/>
          </w:tcPr>
          <w:p w:rsidR="009614D5" w:rsidRDefault="009614D5">
            <w:pPr>
              <w:spacing w:after="0"/>
              <w:ind w:left="135"/>
              <w:jc w:val="center"/>
            </w:pPr>
          </w:p>
        </w:tc>
        <w:tc>
          <w:tcPr>
            <w:tcW w:w="2201"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/8865</w:t>
              </w:r>
              <w:r>
                <w:rPr>
                  <w:rFonts w:ascii="Times New Roman" w:hAnsi="Times New Roman"/>
                  <w:color w:val="0000FF"/>
                  <w:u w:val="single"/>
                </w:rPr>
                <w:t>cbac</w:t>
              </w:r>
            </w:hyperlink>
          </w:p>
        </w:tc>
      </w:tr>
      <w:tr w:rsidR="009614D5" w:rsidRPr="004811B6">
        <w:trPr>
          <w:trHeight w:val="144"/>
          <w:tblCellSpacing w:w="20" w:type="nil"/>
        </w:trPr>
        <w:tc>
          <w:tcPr>
            <w:tcW w:w="489" w:type="dxa"/>
            <w:tcMar>
              <w:top w:w="50" w:type="dxa"/>
              <w:left w:w="100" w:type="dxa"/>
            </w:tcMar>
            <w:vAlign w:val="center"/>
          </w:tcPr>
          <w:p w:rsidR="009614D5" w:rsidRDefault="00241AD4">
            <w:pPr>
              <w:spacing w:after="0"/>
            </w:pPr>
            <w:r>
              <w:rPr>
                <w:rFonts w:ascii="Times New Roman" w:hAnsi="Times New Roman"/>
                <w:color w:val="000000"/>
                <w:sz w:val="24"/>
              </w:rPr>
              <w:t>59</w:t>
            </w:r>
          </w:p>
        </w:tc>
        <w:tc>
          <w:tcPr>
            <w:tcW w:w="3432" w:type="dxa"/>
            <w:tcMar>
              <w:top w:w="50" w:type="dxa"/>
              <w:left w:w="100" w:type="dxa"/>
            </w:tcMar>
            <w:vAlign w:val="center"/>
          </w:tcPr>
          <w:p w:rsidR="009614D5" w:rsidRDefault="00241AD4">
            <w:pPr>
              <w:spacing w:after="0"/>
              <w:ind w:left="135"/>
            </w:pPr>
            <w:r>
              <w:rPr>
                <w:rFonts w:ascii="Times New Roman" w:hAnsi="Times New Roman"/>
                <w:color w:val="000000"/>
                <w:sz w:val="24"/>
              </w:rPr>
              <w:t>[[Евразия. Политическая карта</w:t>
            </w:r>
          </w:p>
        </w:tc>
        <w:tc>
          <w:tcPr>
            <w:tcW w:w="1023"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1 </w:t>
            </w:r>
          </w:p>
        </w:tc>
        <w:tc>
          <w:tcPr>
            <w:tcW w:w="1752" w:type="dxa"/>
            <w:tcMar>
              <w:top w:w="50" w:type="dxa"/>
              <w:left w:w="100" w:type="dxa"/>
            </w:tcMar>
            <w:vAlign w:val="center"/>
          </w:tcPr>
          <w:p w:rsidR="009614D5" w:rsidRDefault="009614D5">
            <w:pPr>
              <w:spacing w:after="0"/>
              <w:ind w:left="135"/>
              <w:jc w:val="center"/>
            </w:pPr>
          </w:p>
        </w:tc>
        <w:tc>
          <w:tcPr>
            <w:tcW w:w="1836" w:type="dxa"/>
            <w:tcMar>
              <w:top w:w="50" w:type="dxa"/>
              <w:left w:w="100" w:type="dxa"/>
            </w:tcMar>
            <w:vAlign w:val="center"/>
          </w:tcPr>
          <w:p w:rsidR="009614D5" w:rsidRDefault="009614D5">
            <w:pPr>
              <w:spacing w:after="0"/>
              <w:ind w:left="135"/>
              <w:jc w:val="center"/>
            </w:pPr>
          </w:p>
        </w:tc>
        <w:tc>
          <w:tcPr>
            <w:tcW w:w="2201"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/8865</w:t>
              </w:r>
              <w:r>
                <w:rPr>
                  <w:rFonts w:ascii="Times New Roman" w:hAnsi="Times New Roman"/>
                  <w:color w:val="0000FF"/>
                  <w:u w:val="single"/>
                </w:rPr>
                <w:t>d</w:t>
              </w:r>
              <w:r w:rsidRPr="00D9105A">
                <w:rPr>
                  <w:rFonts w:ascii="Times New Roman" w:hAnsi="Times New Roman"/>
                  <w:color w:val="0000FF"/>
                  <w:u w:val="single"/>
                  <w:lang w:val="ru-RU"/>
                </w:rPr>
                <w:t>2</w:t>
              </w:r>
              <w:r>
                <w:rPr>
                  <w:rFonts w:ascii="Times New Roman" w:hAnsi="Times New Roman"/>
                  <w:color w:val="0000FF"/>
                  <w:u w:val="single"/>
                </w:rPr>
                <w:t>e</w:t>
              </w:r>
              <w:r w:rsidRPr="00D9105A">
                <w:rPr>
                  <w:rFonts w:ascii="Times New Roman" w:hAnsi="Times New Roman"/>
                  <w:color w:val="0000FF"/>
                  <w:u w:val="single"/>
                  <w:lang w:val="ru-RU"/>
                </w:rPr>
                <w:t>6</w:t>
              </w:r>
            </w:hyperlink>
          </w:p>
        </w:tc>
      </w:tr>
      <w:tr w:rsidR="009614D5">
        <w:trPr>
          <w:trHeight w:val="144"/>
          <w:tblCellSpacing w:w="20" w:type="nil"/>
        </w:trPr>
        <w:tc>
          <w:tcPr>
            <w:tcW w:w="489" w:type="dxa"/>
            <w:tcMar>
              <w:top w:w="50" w:type="dxa"/>
              <w:left w:w="100" w:type="dxa"/>
            </w:tcMar>
            <w:vAlign w:val="center"/>
          </w:tcPr>
          <w:p w:rsidR="009614D5" w:rsidRDefault="00241AD4">
            <w:pPr>
              <w:spacing w:after="0"/>
            </w:pPr>
            <w:r>
              <w:rPr>
                <w:rFonts w:ascii="Times New Roman" w:hAnsi="Times New Roman"/>
                <w:color w:val="000000"/>
                <w:sz w:val="24"/>
              </w:rPr>
              <w:t>60</w:t>
            </w:r>
          </w:p>
        </w:tc>
        <w:tc>
          <w:tcPr>
            <w:tcW w:w="3432"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[[Евразия. Крупнейшие по территории и численности населения страны</w:t>
            </w:r>
          </w:p>
        </w:tc>
        <w:tc>
          <w:tcPr>
            <w:tcW w:w="1023"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752" w:type="dxa"/>
            <w:tcMar>
              <w:top w:w="50" w:type="dxa"/>
              <w:left w:w="100" w:type="dxa"/>
            </w:tcMar>
            <w:vAlign w:val="center"/>
          </w:tcPr>
          <w:p w:rsidR="009614D5" w:rsidRDefault="009614D5">
            <w:pPr>
              <w:spacing w:after="0"/>
              <w:ind w:left="135"/>
              <w:jc w:val="center"/>
            </w:pPr>
          </w:p>
        </w:tc>
        <w:tc>
          <w:tcPr>
            <w:tcW w:w="1836" w:type="dxa"/>
            <w:tcMar>
              <w:top w:w="50" w:type="dxa"/>
              <w:left w:w="100" w:type="dxa"/>
            </w:tcMar>
            <w:vAlign w:val="center"/>
          </w:tcPr>
          <w:p w:rsidR="009614D5" w:rsidRDefault="009614D5">
            <w:pPr>
              <w:spacing w:after="0"/>
              <w:ind w:left="135"/>
              <w:jc w:val="center"/>
            </w:pPr>
          </w:p>
        </w:tc>
        <w:tc>
          <w:tcPr>
            <w:tcW w:w="2201" w:type="dxa"/>
            <w:tcMar>
              <w:top w:w="50" w:type="dxa"/>
              <w:left w:w="100" w:type="dxa"/>
            </w:tcMar>
            <w:vAlign w:val="center"/>
          </w:tcPr>
          <w:p w:rsidR="009614D5" w:rsidRDefault="009614D5">
            <w:pPr>
              <w:spacing w:after="0"/>
              <w:ind w:left="135"/>
            </w:pPr>
          </w:p>
        </w:tc>
      </w:tr>
      <w:tr w:rsidR="009614D5" w:rsidRPr="004811B6">
        <w:trPr>
          <w:trHeight w:val="144"/>
          <w:tblCellSpacing w:w="20" w:type="nil"/>
        </w:trPr>
        <w:tc>
          <w:tcPr>
            <w:tcW w:w="489" w:type="dxa"/>
            <w:tcMar>
              <w:top w:w="50" w:type="dxa"/>
              <w:left w:w="100" w:type="dxa"/>
            </w:tcMar>
            <w:vAlign w:val="center"/>
          </w:tcPr>
          <w:p w:rsidR="009614D5" w:rsidRDefault="00241AD4">
            <w:pPr>
              <w:spacing w:after="0"/>
            </w:pPr>
            <w:r>
              <w:rPr>
                <w:rFonts w:ascii="Times New Roman" w:hAnsi="Times New Roman"/>
                <w:color w:val="000000"/>
                <w:sz w:val="24"/>
              </w:rPr>
              <w:t>61</w:t>
            </w:r>
          </w:p>
        </w:tc>
        <w:tc>
          <w:tcPr>
            <w:tcW w:w="3432"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[[Евразия. Изменение природы под влиянием хозяйственной деятельности человека</w:t>
            </w:r>
          </w:p>
        </w:tc>
        <w:tc>
          <w:tcPr>
            <w:tcW w:w="1023"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752" w:type="dxa"/>
            <w:tcMar>
              <w:top w:w="50" w:type="dxa"/>
              <w:left w:w="100" w:type="dxa"/>
            </w:tcMar>
            <w:vAlign w:val="center"/>
          </w:tcPr>
          <w:p w:rsidR="009614D5" w:rsidRDefault="009614D5">
            <w:pPr>
              <w:spacing w:after="0"/>
              <w:ind w:left="135"/>
              <w:jc w:val="center"/>
            </w:pPr>
          </w:p>
        </w:tc>
        <w:tc>
          <w:tcPr>
            <w:tcW w:w="1836" w:type="dxa"/>
            <w:tcMar>
              <w:top w:w="50" w:type="dxa"/>
              <w:left w:w="100" w:type="dxa"/>
            </w:tcMar>
            <w:vAlign w:val="center"/>
          </w:tcPr>
          <w:p w:rsidR="009614D5" w:rsidRDefault="009614D5">
            <w:pPr>
              <w:spacing w:after="0"/>
              <w:ind w:left="135"/>
              <w:jc w:val="center"/>
            </w:pPr>
          </w:p>
        </w:tc>
        <w:tc>
          <w:tcPr>
            <w:tcW w:w="2201"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/8865</w:t>
              </w:r>
              <w:r>
                <w:rPr>
                  <w:rFonts w:ascii="Times New Roman" w:hAnsi="Times New Roman"/>
                  <w:color w:val="0000FF"/>
                  <w:u w:val="single"/>
                </w:rPr>
                <w:t>cf</w:t>
              </w:r>
              <w:r w:rsidRPr="00D9105A">
                <w:rPr>
                  <w:rFonts w:ascii="Times New Roman" w:hAnsi="Times New Roman"/>
                  <w:color w:val="0000FF"/>
                  <w:u w:val="single"/>
                  <w:lang w:val="ru-RU"/>
                </w:rPr>
                <w:t>30</w:t>
              </w:r>
            </w:hyperlink>
          </w:p>
        </w:tc>
      </w:tr>
      <w:tr w:rsidR="009614D5">
        <w:trPr>
          <w:trHeight w:val="144"/>
          <w:tblCellSpacing w:w="20" w:type="nil"/>
        </w:trPr>
        <w:tc>
          <w:tcPr>
            <w:tcW w:w="489" w:type="dxa"/>
            <w:tcMar>
              <w:top w:w="50" w:type="dxa"/>
              <w:left w:w="100" w:type="dxa"/>
            </w:tcMar>
            <w:vAlign w:val="center"/>
          </w:tcPr>
          <w:p w:rsidR="009614D5" w:rsidRDefault="00241AD4">
            <w:pPr>
              <w:spacing w:after="0"/>
            </w:pPr>
            <w:r>
              <w:rPr>
                <w:rFonts w:ascii="Times New Roman" w:hAnsi="Times New Roman"/>
                <w:color w:val="000000"/>
                <w:sz w:val="24"/>
              </w:rPr>
              <w:t>62</w:t>
            </w:r>
          </w:p>
        </w:tc>
        <w:tc>
          <w:tcPr>
            <w:tcW w:w="3432"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[[Практическая работа "Объяснение распространения зон современного вулканизма и землетрясений на территории Северной Америки и Евразии"</w:t>
            </w:r>
          </w:p>
        </w:tc>
        <w:tc>
          <w:tcPr>
            <w:tcW w:w="1023"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752" w:type="dxa"/>
            <w:tcMar>
              <w:top w:w="50" w:type="dxa"/>
              <w:left w:w="100" w:type="dxa"/>
            </w:tcMar>
            <w:vAlign w:val="center"/>
          </w:tcPr>
          <w:p w:rsidR="009614D5" w:rsidRDefault="009614D5">
            <w:pPr>
              <w:spacing w:after="0"/>
              <w:ind w:left="135"/>
              <w:jc w:val="center"/>
            </w:pPr>
          </w:p>
        </w:tc>
        <w:tc>
          <w:tcPr>
            <w:tcW w:w="1836"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1 </w:t>
            </w:r>
          </w:p>
        </w:tc>
        <w:tc>
          <w:tcPr>
            <w:tcW w:w="2201" w:type="dxa"/>
            <w:tcMar>
              <w:top w:w="50" w:type="dxa"/>
              <w:left w:w="100" w:type="dxa"/>
            </w:tcMar>
            <w:vAlign w:val="center"/>
          </w:tcPr>
          <w:p w:rsidR="009614D5" w:rsidRDefault="009614D5">
            <w:pPr>
              <w:spacing w:after="0"/>
              <w:ind w:left="135"/>
            </w:pPr>
          </w:p>
        </w:tc>
      </w:tr>
      <w:tr w:rsidR="009614D5" w:rsidRPr="004811B6">
        <w:trPr>
          <w:trHeight w:val="144"/>
          <w:tblCellSpacing w:w="20" w:type="nil"/>
        </w:trPr>
        <w:tc>
          <w:tcPr>
            <w:tcW w:w="489" w:type="dxa"/>
            <w:tcMar>
              <w:top w:w="50" w:type="dxa"/>
              <w:left w:w="100" w:type="dxa"/>
            </w:tcMar>
            <w:vAlign w:val="center"/>
          </w:tcPr>
          <w:p w:rsidR="009614D5" w:rsidRDefault="00241AD4">
            <w:pPr>
              <w:spacing w:after="0"/>
            </w:pPr>
            <w:r>
              <w:rPr>
                <w:rFonts w:ascii="Times New Roman" w:hAnsi="Times New Roman"/>
                <w:color w:val="000000"/>
                <w:sz w:val="24"/>
              </w:rPr>
              <w:t>63</w:t>
            </w:r>
          </w:p>
        </w:tc>
        <w:tc>
          <w:tcPr>
            <w:tcW w:w="3432"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[[Практическая работа "Описание одной из стран Северной Америки или Евразии в форме презентации (с целью привлечения туристов, создания положительного образа страны и т. д. )"</w:t>
            </w:r>
          </w:p>
        </w:tc>
        <w:tc>
          <w:tcPr>
            <w:tcW w:w="1023"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752" w:type="dxa"/>
            <w:tcMar>
              <w:top w:w="50" w:type="dxa"/>
              <w:left w:w="100" w:type="dxa"/>
            </w:tcMar>
            <w:vAlign w:val="center"/>
          </w:tcPr>
          <w:p w:rsidR="009614D5" w:rsidRDefault="009614D5">
            <w:pPr>
              <w:spacing w:after="0"/>
              <w:ind w:left="135"/>
              <w:jc w:val="center"/>
            </w:pPr>
          </w:p>
        </w:tc>
        <w:tc>
          <w:tcPr>
            <w:tcW w:w="1836"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1 </w:t>
            </w:r>
          </w:p>
        </w:tc>
        <w:tc>
          <w:tcPr>
            <w:tcW w:w="2201"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/8865</w:t>
              </w:r>
              <w:r>
                <w:rPr>
                  <w:rFonts w:ascii="Times New Roman" w:hAnsi="Times New Roman"/>
                  <w:color w:val="0000FF"/>
                  <w:u w:val="single"/>
                </w:rPr>
                <w:t>d</w:t>
              </w:r>
              <w:r w:rsidRPr="00D9105A">
                <w:rPr>
                  <w:rFonts w:ascii="Times New Roman" w:hAnsi="Times New Roman"/>
                  <w:color w:val="0000FF"/>
                  <w:u w:val="single"/>
                  <w:lang w:val="ru-RU"/>
                </w:rPr>
                <w:t>4</w:t>
              </w:r>
              <w:r>
                <w:rPr>
                  <w:rFonts w:ascii="Times New Roman" w:hAnsi="Times New Roman"/>
                  <w:color w:val="0000FF"/>
                  <w:u w:val="single"/>
                </w:rPr>
                <w:t>b</w:t>
              </w:r>
              <w:r w:rsidRPr="00D9105A">
                <w:rPr>
                  <w:rFonts w:ascii="Times New Roman" w:hAnsi="Times New Roman"/>
                  <w:color w:val="0000FF"/>
                  <w:u w:val="single"/>
                  <w:lang w:val="ru-RU"/>
                </w:rPr>
                <w:t>2</w:t>
              </w:r>
            </w:hyperlink>
          </w:p>
        </w:tc>
      </w:tr>
      <w:tr w:rsidR="009614D5" w:rsidRPr="004811B6">
        <w:trPr>
          <w:trHeight w:val="144"/>
          <w:tblCellSpacing w:w="20" w:type="nil"/>
        </w:trPr>
        <w:tc>
          <w:tcPr>
            <w:tcW w:w="489" w:type="dxa"/>
            <w:tcMar>
              <w:top w:w="50" w:type="dxa"/>
              <w:left w:w="100" w:type="dxa"/>
            </w:tcMar>
            <w:vAlign w:val="center"/>
          </w:tcPr>
          <w:p w:rsidR="009614D5" w:rsidRDefault="00241AD4">
            <w:pPr>
              <w:spacing w:after="0"/>
            </w:pPr>
            <w:r>
              <w:rPr>
                <w:rFonts w:ascii="Times New Roman" w:hAnsi="Times New Roman"/>
                <w:color w:val="000000"/>
                <w:sz w:val="24"/>
              </w:rPr>
              <w:t>64</w:t>
            </w:r>
          </w:p>
        </w:tc>
        <w:tc>
          <w:tcPr>
            <w:tcW w:w="3432"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Резервный урок. Контрольная работа по теме "Северные материки". Обобщающее повторение по теме "Северные материки"</w:t>
            </w:r>
          </w:p>
        </w:tc>
        <w:tc>
          <w:tcPr>
            <w:tcW w:w="1023"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752"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1 </w:t>
            </w:r>
          </w:p>
        </w:tc>
        <w:tc>
          <w:tcPr>
            <w:tcW w:w="1836" w:type="dxa"/>
            <w:tcMar>
              <w:top w:w="50" w:type="dxa"/>
              <w:left w:w="100" w:type="dxa"/>
            </w:tcMar>
            <w:vAlign w:val="center"/>
          </w:tcPr>
          <w:p w:rsidR="009614D5" w:rsidRDefault="009614D5">
            <w:pPr>
              <w:spacing w:after="0"/>
              <w:ind w:left="135"/>
              <w:jc w:val="center"/>
            </w:pPr>
          </w:p>
        </w:tc>
        <w:tc>
          <w:tcPr>
            <w:tcW w:w="2201"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/8865</w:t>
              </w:r>
              <w:r>
                <w:rPr>
                  <w:rFonts w:ascii="Times New Roman" w:hAnsi="Times New Roman"/>
                  <w:color w:val="0000FF"/>
                  <w:u w:val="single"/>
                </w:rPr>
                <w:t>d</w:t>
              </w:r>
              <w:r w:rsidRPr="00D9105A">
                <w:rPr>
                  <w:rFonts w:ascii="Times New Roman" w:hAnsi="Times New Roman"/>
                  <w:color w:val="0000FF"/>
                  <w:u w:val="single"/>
                  <w:lang w:val="ru-RU"/>
                </w:rPr>
                <w:t>6</w:t>
              </w:r>
              <w:r>
                <w:rPr>
                  <w:rFonts w:ascii="Times New Roman" w:hAnsi="Times New Roman"/>
                  <w:color w:val="0000FF"/>
                  <w:u w:val="single"/>
                </w:rPr>
                <w:t>ba</w:t>
              </w:r>
            </w:hyperlink>
          </w:p>
        </w:tc>
      </w:tr>
      <w:tr w:rsidR="009614D5" w:rsidRPr="004811B6">
        <w:trPr>
          <w:trHeight w:val="144"/>
          <w:tblCellSpacing w:w="20" w:type="nil"/>
        </w:trPr>
        <w:tc>
          <w:tcPr>
            <w:tcW w:w="489" w:type="dxa"/>
            <w:tcMar>
              <w:top w:w="50" w:type="dxa"/>
              <w:left w:w="100" w:type="dxa"/>
            </w:tcMar>
            <w:vAlign w:val="center"/>
          </w:tcPr>
          <w:p w:rsidR="009614D5" w:rsidRDefault="00241AD4">
            <w:pPr>
              <w:spacing w:after="0"/>
            </w:pPr>
            <w:r>
              <w:rPr>
                <w:rFonts w:ascii="Times New Roman" w:hAnsi="Times New Roman"/>
                <w:color w:val="000000"/>
                <w:sz w:val="24"/>
              </w:rPr>
              <w:t>65</w:t>
            </w:r>
          </w:p>
        </w:tc>
        <w:tc>
          <w:tcPr>
            <w:tcW w:w="3432"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Влияние закономерностей географической оболочки на жизнь и деятельность людей. </w:t>
            </w:r>
            <w:r w:rsidRPr="00D9105A">
              <w:rPr>
                <w:rFonts w:ascii="Times New Roman" w:hAnsi="Times New Roman"/>
                <w:color w:val="000000"/>
                <w:sz w:val="24"/>
                <w:lang w:val="ru-RU"/>
              </w:rPr>
              <w:lastRenderedPageBreak/>
              <w:t>Практическая работа "Характеристика изменений компонентов природы на территории одной из стран мира в результате деятельности человека"</w:t>
            </w:r>
          </w:p>
        </w:tc>
        <w:tc>
          <w:tcPr>
            <w:tcW w:w="1023"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lastRenderedPageBreak/>
              <w:t xml:space="preserve">1 </w:t>
            </w:r>
          </w:p>
        </w:tc>
        <w:tc>
          <w:tcPr>
            <w:tcW w:w="1752" w:type="dxa"/>
            <w:tcMar>
              <w:top w:w="50" w:type="dxa"/>
              <w:left w:w="100" w:type="dxa"/>
            </w:tcMar>
            <w:vAlign w:val="center"/>
          </w:tcPr>
          <w:p w:rsidR="009614D5" w:rsidRDefault="009614D5">
            <w:pPr>
              <w:spacing w:after="0"/>
              <w:ind w:left="135"/>
              <w:jc w:val="center"/>
            </w:pPr>
          </w:p>
        </w:tc>
        <w:tc>
          <w:tcPr>
            <w:tcW w:w="1836"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0.5 </w:t>
            </w:r>
          </w:p>
        </w:tc>
        <w:tc>
          <w:tcPr>
            <w:tcW w:w="2201"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/8865</w:t>
              </w:r>
              <w:r>
                <w:rPr>
                  <w:rFonts w:ascii="Times New Roman" w:hAnsi="Times New Roman"/>
                  <w:color w:val="0000FF"/>
                  <w:u w:val="single"/>
                </w:rPr>
                <w:t>d</w:t>
              </w:r>
              <w:r w:rsidRPr="00D9105A">
                <w:rPr>
                  <w:rFonts w:ascii="Times New Roman" w:hAnsi="Times New Roman"/>
                  <w:color w:val="0000FF"/>
                  <w:u w:val="single"/>
                  <w:lang w:val="ru-RU"/>
                </w:rPr>
                <w:t>7</w:t>
              </w:r>
              <w:r>
                <w:rPr>
                  <w:rFonts w:ascii="Times New Roman" w:hAnsi="Times New Roman"/>
                  <w:color w:val="0000FF"/>
                  <w:u w:val="single"/>
                </w:rPr>
                <w:t>fa</w:t>
              </w:r>
            </w:hyperlink>
          </w:p>
        </w:tc>
      </w:tr>
      <w:tr w:rsidR="009614D5" w:rsidRPr="004811B6">
        <w:trPr>
          <w:trHeight w:val="144"/>
          <w:tblCellSpacing w:w="20" w:type="nil"/>
        </w:trPr>
        <w:tc>
          <w:tcPr>
            <w:tcW w:w="489" w:type="dxa"/>
            <w:tcMar>
              <w:top w:w="50" w:type="dxa"/>
              <w:left w:w="100" w:type="dxa"/>
            </w:tcMar>
            <w:vAlign w:val="center"/>
          </w:tcPr>
          <w:p w:rsidR="009614D5" w:rsidRDefault="00241AD4">
            <w:pPr>
              <w:spacing w:after="0"/>
            </w:pPr>
            <w:r>
              <w:rPr>
                <w:rFonts w:ascii="Times New Roman" w:hAnsi="Times New Roman"/>
                <w:color w:val="000000"/>
                <w:sz w:val="24"/>
              </w:rPr>
              <w:lastRenderedPageBreak/>
              <w:t>66</w:t>
            </w:r>
          </w:p>
        </w:tc>
        <w:tc>
          <w:tcPr>
            <w:tcW w:w="3432"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[[Международное сотрудничество в охране природе</w:t>
            </w:r>
          </w:p>
        </w:tc>
        <w:tc>
          <w:tcPr>
            <w:tcW w:w="1023"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752" w:type="dxa"/>
            <w:tcMar>
              <w:top w:w="50" w:type="dxa"/>
              <w:left w:w="100" w:type="dxa"/>
            </w:tcMar>
            <w:vAlign w:val="center"/>
          </w:tcPr>
          <w:p w:rsidR="009614D5" w:rsidRDefault="009614D5">
            <w:pPr>
              <w:spacing w:after="0"/>
              <w:ind w:left="135"/>
              <w:jc w:val="center"/>
            </w:pPr>
          </w:p>
        </w:tc>
        <w:tc>
          <w:tcPr>
            <w:tcW w:w="1836" w:type="dxa"/>
            <w:tcMar>
              <w:top w:w="50" w:type="dxa"/>
              <w:left w:w="100" w:type="dxa"/>
            </w:tcMar>
            <w:vAlign w:val="center"/>
          </w:tcPr>
          <w:p w:rsidR="009614D5" w:rsidRDefault="009614D5">
            <w:pPr>
              <w:spacing w:after="0"/>
              <w:ind w:left="135"/>
              <w:jc w:val="center"/>
            </w:pPr>
          </w:p>
        </w:tc>
        <w:tc>
          <w:tcPr>
            <w:tcW w:w="2201"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/8865</w:t>
              </w:r>
              <w:r>
                <w:rPr>
                  <w:rFonts w:ascii="Times New Roman" w:hAnsi="Times New Roman"/>
                  <w:color w:val="0000FF"/>
                  <w:u w:val="single"/>
                </w:rPr>
                <w:t>d</w:t>
              </w:r>
              <w:r w:rsidRPr="00D9105A">
                <w:rPr>
                  <w:rFonts w:ascii="Times New Roman" w:hAnsi="Times New Roman"/>
                  <w:color w:val="0000FF"/>
                  <w:u w:val="single"/>
                  <w:lang w:val="ru-RU"/>
                </w:rPr>
                <w:t>962</w:t>
              </w:r>
            </w:hyperlink>
          </w:p>
        </w:tc>
      </w:tr>
      <w:tr w:rsidR="009614D5">
        <w:trPr>
          <w:trHeight w:val="144"/>
          <w:tblCellSpacing w:w="20" w:type="nil"/>
        </w:trPr>
        <w:tc>
          <w:tcPr>
            <w:tcW w:w="489" w:type="dxa"/>
            <w:tcMar>
              <w:top w:w="50" w:type="dxa"/>
              <w:left w:w="100" w:type="dxa"/>
            </w:tcMar>
            <w:vAlign w:val="center"/>
          </w:tcPr>
          <w:p w:rsidR="009614D5" w:rsidRDefault="00241AD4">
            <w:pPr>
              <w:spacing w:after="0"/>
            </w:pPr>
            <w:r>
              <w:rPr>
                <w:rFonts w:ascii="Times New Roman" w:hAnsi="Times New Roman"/>
                <w:color w:val="000000"/>
                <w:sz w:val="24"/>
              </w:rPr>
              <w:t>67</w:t>
            </w:r>
          </w:p>
        </w:tc>
        <w:tc>
          <w:tcPr>
            <w:tcW w:w="3432" w:type="dxa"/>
            <w:tcMar>
              <w:top w:w="50" w:type="dxa"/>
              <w:left w:w="100" w:type="dxa"/>
            </w:tcMar>
            <w:vAlign w:val="center"/>
          </w:tcPr>
          <w:p w:rsidR="009614D5" w:rsidRDefault="00241AD4">
            <w:pPr>
              <w:spacing w:after="0"/>
              <w:ind w:left="135"/>
            </w:pPr>
            <w:r w:rsidRPr="00D9105A">
              <w:rPr>
                <w:rFonts w:ascii="Times New Roman" w:hAnsi="Times New Roman"/>
                <w:color w:val="000000"/>
                <w:sz w:val="24"/>
                <w:lang w:val="ru-RU"/>
              </w:rPr>
              <w:t xml:space="preserve">Глобальные проблемы человечества. Программа ООН и цели устойчивого развития. </w:t>
            </w:r>
            <w:r>
              <w:rPr>
                <w:rFonts w:ascii="Times New Roman" w:hAnsi="Times New Roman"/>
                <w:color w:val="000000"/>
                <w:sz w:val="24"/>
              </w:rPr>
              <w:t>Всемирное насление ЮНЕСКО: природные и культурные объекты</w:t>
            </w:r>
          </w:p>
        </w:tc>
        <w:tc>
          <w:tcPr>
            <w:tcW w:w="1023"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1 </w:t>
            </w:r>
          </w:p>
        </w:tc>
        <w:tc>
          <w:tcPr>
            <w:tcW w:w="1752" w:type="dxa"/>
            <w:tcMar>
              <w:top w:w="50" w:type="dxa"/>
              <w:left w:w="100" w:type="dxa"/>
            </w:tcMar>
            <w:vAlign w:val="center"/>
          </w:tcPr>
          <w:p w:rsidR="009614D5" w:rsidRDefault="009614D5">
            <w:pPr>
              <w:spacing w:after="0"/>
              <w:ind w:left="135"/>
              <w:jc w:val="center"/>
            </w:pPr>
          </w:p>
        </w:tc>
        <w:tc>
          <w:tcPr>
            <w:tcW w:w="1836" w:type="dxa"/>
            <w:tcMar>
              <w:top w:w="50" w:type="dxa"/>
              <w:left w:w="100" w:type="dxa"/>
            </w:tcMar>
            <w:vAlign w:val="center"/>
          </w:tcPr>
          <w:p w:rsidR="009614D5" w:rsidRDefault="009614D5">
            <w:pPr>
              <w:spacing w:after="0"/>
              <w:ind w:left="135"/>
              <w:jc w:val="center"/>
            </w:pPr>
          </w:p>
        </w:tc>
        <w:tc>
          <w:tcPr>
            <w:tcW w:w="2201" w:type="dxa"/>
            <w:tcMar>
              <w:top w:w="50" w:type="dxa"/>
              <w:left w:w="100" w:type="dxa"/>
            </w:tcMar>
            <w:vAlign w:val="center"/>
          </w:tcPr>
          <w:p w:rsidR="009614D5" w:rsidRDefault="009614D5">
            <w:pPr>
              <w:spacing w:after="0"/>
              <w:ind w:left="135"/>
            </w:pPr>
          </w:p>
        </w:tc>
      </w:tr>
      <w:tr w:rsidR="009614D5">
        <w:trPr>
          <w:trHeight w:val="144"/>
          <w:tblCellSpacing w:w="20" w:type="nil"/>
        </w:trPr>
        <w:tc>
          <w:tcPr>
            <w:tcW w:w="489" w:type="dxa"/>
            <w:tcMar>
              <w:top w:w="50" w:type="dxa"/>
              <w:left w:w="100" w:type="dxa"/>
            </w:tcMar>
            <w:vAlign w:val="center"/>
          </w:tcPr>
          <w:p w:rsidR="009614D5" w:rsidRDefault="00241AD4">
            <w:pPr>
              <w:spacing w:after="0"/>
            </w:pPr>
            <w:r>
              <w:rPr>
                <w:rFonts w:ascii="Times New Roman" w:hAnsi="Times New Roman"/>
                <w:color w:val="000000"/>
                <w:sz w:val="24"/>
              </w:rPr>
              <w:t>68</w:t>
            </w:r>
          </w:p>
        </w:tc>
        <w:tc>
          <w:tcPr>
            <w:tcW w:w="3432" w:type="dxa"/>
            <w:tcMar>
              <w:top w:w="50" w:type="dxa"/>
              <w:left w:w="100" w:type="dxa"/>
            </w:tcMar>
            <w:vAlign w:val="center"/>
          </w:tcPr>
          <w:p w:rsidR="009614D5" w:rsidRDefault="00241AD4">
            <w:pPr>
              <w:spacing w:after="0"/>
              <w:ind w:left="135"/>
            </w:pPr>
            <w:r w:rsidRPr="00D9105A">
              <w:rPr>
                <w:rFonts w:ascii="Times New Roman" w:hAnsi="Times New Roman"/>
                <w:color w:val="000000"/>
                <w:sz w:val="24"/>
                <w:lang w:val="ru-RU"/>
              </w:rPr>
              <w:t xml:space="preserve">Резервный урок. Обобщающее повторение по теме "Взаимодействие природы и человека". </w:t>
            </w:r>
            <w:r>
              <w:rPr>
                <w:rFonts w:ascii="Times New Roman" w:hAnsi="Times New Roman"/>
                <w:color w:val="000000"/>
                <w:sz w:val="24"/>
              </w:rPr>
              <w:t>Контрольная работа по теме "Взаимодействие природы и общества"</w:t>
            </w:r>
          </w:p>
        </w:tc>
        <w:tc>
          <w:tcPr>
            <w:tcW w:w="1023"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1 </w:t>
            </w:r>
          </w:p>
        </w:tc>
        <w:tc>
          <w:tcPr>
            <w:tcW w:w="1752"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1 </w:t>
            </w:r>
          </w:p>
        </w:tc>
        <w:tc>
          <w:tcPr>
            <w:tcW w:w="1836" w:type="dxa"/>
            <w:tcMar>
              <w:top w:w="50" w:type="dxa"/>
              <w:left w:w="100" w:type="dxa"/>
            </w:tcMar>
            <w:vAlign w:val="center"/>
          </w:tcPr>
          <w:p w:rsidR="009614D5" w:rsidRDefault="009614D5">
            <w:pPr>
              <w:spacing w:after="0"/>
              <w:ind w:left="135"/>
              <w:jc w:val="center"/>
            </w:pPr>
          </w:p>
        </w:tc>
        <w:tc>
          <w:tcPr>
            <w:tcW w:w="2201" w:type="dxa"/>
            <w:tcMar>
              <w:top w:w="50" w:type="dxa"/>
              <w:left w:w="100" w:type="dxa"/>
            </w:tcMar>
            <w:vAlign w:val="center"/>
          </w:tcPr>
          <w:p w:rsidR="009614D5" w:rsidRDefault="009614D5">
            <w:pPr>
              <w:spacing w:after="0"/>
              <w:ind w:left="135"/>
            </w:pPr>
          </w:p>
        </w:tc>
      </w:tr>
      <w:tr w:rsidR="009614D5">
        <w:trPr>
          <w:trHeight w:val="144"/>
          <w:tblCellSpacing w:w="20" w:type="nil"/>
        </w:trPr>
        <w:tc>
          <w:tcPr>
            <w:tcW w:w="0" w:type="auto"/>
            <w:gridSpan w:val="2"/>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ОБЩЕЕ КОЛИЧЕСТВО ЧАСОВ ПО ПРОГРАММЕ</w:t>
            </w:r>
          </w:p>
        </w:tc>
        <w:tc>
          <w:tcPr>
            <w:tcW w:w="1608"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68 </w:t>
            </w:r>
          </w:p>
        </w:tc>
        <w:tc>
          <w:tcPr>
            <w:tcW w:w="1752"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3 </w:t>
            </w:r>
          </w:p>
        </w:tc>
        <w:tc>
          <w:tcPr>
            <w:tcW w:w="1836"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13 </w:t>
            </w:r>
          </w:p>
        </w:tc>
        <w:tc>
          <w:tcPr>
            <w:tcW w:w="0" w:type="auto"/>
            <w:tcMar>
              <w:top w:w="50" w:type="dxa"/>
              <w:left w:w="100" w:type="dxa"/>
            </w:tcMar>
            <w:vAlign w:val="center"/>
          </w:tcPr>
          <w:p w:rsidR="009614D5" w:rsidRDefault="009614D5"/>
        </w:tc>
      </w:tr>
    </w:tbl>
    <w:p w:rsidR="009614D5" w:rsidRDefault="009614D5">
      <w:pPr>
        <w:sectPr w:rsidR="009614D5">
          <w:pgSz w:w="16383" w:h="11906" w:orient="landscape"/>
          <w:pgMar w:top="1134" w:right="850" w:bottom="1134" w:left="1701" w:header="720" w:footer="720" w:gutter="0"/>
          <w:cols w:space="720"/>
        </w:sectPr>
      </w:pPr>
    </w:p>
    <w:p w:rsidR="009614D5" w:rsidRDefault="00241AD4">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61"/>
        <w:gridCol w:w="4850"/>
        <w:gridCol w:w="1520"/>
        <w:gridCol w:w="1841"/>
        <w:gridCol w:w="1910"/>
        <w:gridCol w:w="2873"/>
      </w:tblGrid>
      <w:tr w:rsidR="009614D5">
        <w:trPr>
          <w:trHeight w:val="144"/>
          <w:tblCellSpacing w:w="20" w:type="nil"/>
        </w:trPr>
        <w:tc>
          <w:tcPr>
            <w:tcW w:w="456" w:type="dxa"/>
            <w:vMerge w:val="restart"/>
            <w:tcMar>
              <w:top w:w="50" w:type="dxa"/>
              <w:left w:w="100" w:type="dxa"/>
            </w:tcMar>
            <w:vAlign w:val="center"/>
          </w:tcPr>
          <w:p w:rsidR="009614D5" w:rsidRDefault="00241AD4">
            <w:pPr>
              <w:spacing w:after="0"/>
              <w:ind w:left="135"/>
            </w:pPr>
            <w:r>
              <w:rPr>
                <w:rFonts w:ascii="Times New Roman" w:hAnsi="Times New Roman"/>
                <w:b/>
                <w:color w:val="000000"/>
                <w:sz w:val="24"/>
              </w:rPr>
              <w:t xml:space="preserve">№ п/п </w:t>
            </w:r>
          </w:p>
          <w:p w:rsidR="009614D5" w:rsidRDefault="009614D5">
            <w:pPr>
              <w:spacing w:after="0"/>
              <w:ind w:left="135"/>
            </w:pPr>
          </w:p>
        </w:tc>
        <w:tc>
          <w:tcPr>
            <w:tcW w:w="3872" w:type="dxa"/>
            <w:vMerge w:val="restart"/>
            <w:tcMar>
              <w:top w:w="50" w:type="dxa"/>
              <w:left w:w="100" w:type="dxa"/>
            </w:tcMar>
            <w:vAlign w:val="center"/>
          </w:tcPr>
          <w:p w:rsidR="009614D5" w:rsidRDefault="00241AD4">
            <w:pPr>
              <w:spacing w:after="0"/>
              <w:ind w:left="135"/>
            </w:pPr>
            <w:r>
              <w:rPr>
                <w:rFonts w:ascii="Times New Roman" w:hAnsi="Times New Roman"/>
                <w:b/>
                <w:color w:val="000000"/>
                <w:sz w:val="24"/>
              </w:rPr>
              <w:t xml:space="preserve">Тема урока </w:t>
            </w:r>
          </w:p>
          <w:p w:rsidR="009614D5" w:rsidRDefault="009614D5">
            <w:pPr>
              <w:spacing w:after="0"/>
              <w:ind w:left="135"/>
            </w:pPr>
          </w:p>
        </w:tc>
        <w:tc>
          <w:tcPr>
            <w:tcW w:w="0" w:type="auto"/>
            <w:gridSpan w:val="3"/>
            <w:tcMar>
              <w:top w:w="50" w:type="dxa"/>
              <w:left w:w="100" w:type="dxa"/>
            </w:tcMar>
            <w:vAlign w:val="center"/>
          </w:tcPr>
          <w:p w:rsidR="009614D5" w:rsidRDefault="00241AD4">
            <w:pPr>
              <w:spacing w:after="0"/>
            </w:pPr>
            <w:r>
              <w:rPr>
                <w:rFonts w:ascii="Times New Roman" w:hAnsi="Times New Roman"/>
                <w:b/>
                <w:color w:val="000000"/>
                <w:sz w:val="24"/>
              </w:rPr>
              <w:t>Количество часов</w:t>
            </w:r>
          </w:p>
        </w:tc>
        <w:tc>
          <w:tcPr>
            <w:tcW w:w="2135" w:type="dxa"/>
            <w:vMerge w:val="restart"/>
            <w:tcMar>
              <w:top w:w="50" w:type="dxa"/>
              <w:left w:w="100" w:type="dxa"/>
            </w:tcMar>
            <w:vAlign w:val="center"/>
          </w:tcPr>
          <w:p w:rsidR="009614D5" w:rsidRDefault="00241AD4">
            <w:pPr>
              <w:spacing w:after="0"/>
              <w:ind w:left="135"/>
            </w:pPr>
            <w:r>
              <w:rPr>
                <w:rFonts w:ascii="Times New Roman" w:hAnsi="Times New Roman"/>
                <w:b/>
                <w:color w:val="000000"/>
                <w:sz w:val="24"/>
              </w:rPr>
              <w:t xml:space="preserve">Электронные цифровые образовательные ресурсы </w:t>
            </w:r>
          </w:p>
          <w:p w:rsidR="009614D5" w:rsidRDefault="009614D5">
            <w:pPr>
              <w:spacing w:after="0"/>
              <w:ind w:left="135"/>
            </w:pPr>
          </w:p>
        </w:tc>
      </w:tr>
      <w:tr w:rsidR="009614D5">
        <w:trPr>
          <w:trHeight w:val="144"/>
          <w:tblCellSpacing w:w="20" w:type="nil"/>
        </w:trPr>
        <w:tc>
          <w:tcPr>
            <w:tcW w:w="0" w:type="auto"/>
            <w:vMerge/>
            <w:tcBorders>
              <w:top w:val="nil"/>
            </w:tcBorders>
            <w:tcMar>
              <w:top w:w="50" w:type="dxa"/>
              <w:left w:w="100" w:type="dxa"/>
            </w:tcMar>
          </w:tcPr>
          <w:p w:rsidR="009614D5" w:rsidRDefault="009614D5"/>
        </w:tc>
        <w:tc>
          <w:tcPr>
            <w:tcW w:w="0" w:type="auto"/>
            <w:vMerge/>
            <w:tcBorders>
              <w:top w:val="nil"/>
            </w:tcBorders>
            <w:tcMar>
              <w:top w:w="50" w:type="dxa"/>
              <w:left w:w="100" w:type="dxa"/>
            </w:tcMar>
          </w:tcPr>
          <w:p w:rsidR="009614D5" w:rsidRDefault="009614D5"/>
        </w:tc>
        <w:tc>
          <w:tcPr>
            <w:tcW w:w="967" w:type="dxa"/>
            <w:tcMar>
              <w:top w:w="50" w:type="dxa"/>
              <w:left w:w="100" w:type="dxa"/>
            </w:tcMar>
            <w:vAlign w:val="center"/>
          </w:tcPr>
          <w:p w:rsidR="009614D5" w:rsidRDefault="00241AD4">
            <w:pPr>
              <w:spacing w:after="0"/>
              <w:ind w:left="135"/>
            </w:pPr>
            <w:r>
              <w:rPr>
                <w:rFonts w:ascii="Times New Roman" w:hAnsi="Times New Roman"/>
                <w:b/>
                <w:color w:val="000000"/>
                <w:sz w:val="24"/>
              </w:rPr>
              <w:t xml:space="preserve">Всего </w:t>
            </w:r>
          </w:p>
          <w:p w:rsidR="009614D5" w:rsidRDefault="009614D5">
            <w:pPr>
              <w:spacing w:after="0"/>
              <w:ind w:left="135"/>
            </w:pPr>
          </w:p>
        </w:tc>
        <w:tc>
          <w:tcPr>
            <w:tcW w:w="1687" w:type="dxa"/>
            <w:tcMar>
              <w:top w:w="50" w:type="dxa"/>
              <w:left w:w="100" w:type="dxa"/>
            </w:tcMar>
            <w:vAlign w:val="center"/>
          </w:tcPr>
          <w:p w:rsidR="009614D5" w:rsidRDefault="00241AD4">
            <w:pPr>
              <w:spacing w:after="0"/>
              <w:ind w:left="135"/>
            </w:pPr>
            <w:r>
              <w:rPr>
                <w:rFonts w:ascii="Times New Roman" w:hAnsi="Times New Roman"/>
                <w:b/>
                <w:color w:val="000000"/>
                <w:sz w:val="24"/>
              </w:rPr>
              <w:t xml:space="preserve">Контрольные работы </w:t>
            </w:r>
          </w:p>
          <w:p w:rsidR="009614D5" w:rsidRDefault="009614D5">
            <w:pPr>
              <w:spacing w:after="0"/>
              <w:ind w:left="135"/>
            </w:pPr>
          </w:p>
        </w:tc>
        <w:tc>
          <w:tcPr>
            <w:tcW w:w="1775" w:type="dxa"/>
            <w:tcMar>
              <w:top w:w="50" w:type="dxa"/>
              <w:left w:w="100" w:type="dxa"/>
            </w:tcMar>
            <w:vAlign w:val="center"/>
          </w:tcPr>
          <w:p w:rsidR="009614D5" w:rsidRDefault="00241AD4">
            <w:pPr>
              <w:spacing w:after="0"/>
              <w:ind w:left="135"/>
            </w:pPr>
            <w:r>
              <w:rPr>
                <w:rFonts w:ascii="Times New Roman" w:hAnsi="Times New Roman"/>
                <w:b/>
                <w:color w:val="000000"/>
                <w:sz w:val="24"/>
              </w:rPr>
              <w:t xml:space="preserve">Практические работы </w:t>
            </w:r>
          </w:p>
          <w:p w:rsidR="009614D5" w:rsidRDefault="009614D5">
            <w:pPr>
              <w:spacing w:after="0"/>
              <w:ind w:left="135"/>
            </w:pPr>
          </w:p>
        </w:tc>
        <w:tc>
          <w:tcPr>
            <w:tcW w:w="0" w:type="auto"/>
            <w:vMerge/>
            <w:tcBorders>
              <w:top w:val="nil"/>
            </w:tcBorders>
            <w:tcMar>
              <w:top w:w="50" w:type="dxa"/>
              <w:left w:w="100" w:type="dxa"/>
            </w:tcMar>
          </w:tcPr>
          <w:p w:rsidR="009614D5" w:rsidRDefault="009614D5"/>
        </w:tc>
      </w:tr>
      <w:tr w:rsidR="009614D5" w:rsidRPr="004811B6">
        <w:trPr>
          <w:trHeight w:val="144"/>
          <w:tblCellSpacing w:w="20" w:type="nil"/>
        </w:trPr>
        <w:tc>
          <w:tcPr>
            <w:tcW w:w="456" w:type="dxa"/>
            <w:tcMar>
              <w:top w:w="50" w:type="dxa"/>
              <w:left w:w="100" w:type="dxa"/>
            </w:tcMar>
            <w:vAlign w:val="center"/>
          </w:tcPr>
          <w:p w:rsidR="009614D5" w:rsidRDefault="00241AD4">
            <w:pPr>
              <w:spacing w:after="0"/>
            </w:pPr>
            <w:r>
              <w:rPr>
                <w:rFonts w:ascii="Times New Roman" w:hAnsi="Times New Roman"/>
                <w:color w:val="000000"/>
                <w:sz w:val="24"/>
              </w:rPr>
              <w:t>1</w:t>
            </w:r>
          </w:p>
        </w:tc>
        <w:tc>
          <w:tcPr>
            <w:tcW w:w="3872"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История освоения и заселения территории современной России в </w:t>
            </w:r>
            <w:r>
              <w:rPr>
                <w:rFonts w:ascii="Times New Roman" w:hAnsi="Times New Roman"/>
                <w:color w:val="000000"/>
                <w:sz w:val="24"/>
              </w:rPr>
              <w:t>XI</w:t>
            </w:r>
            <w:r w:rsidRPr="00D9105A">
              <w:rPr>
                <w:rFonts w:ascii="Times New Roman" w:hAnsi="Times New Roman"/>
                <w:color w:val="000000"/>
                <w:sz w:val="24"/>
                <w:lang w:val="ru-RU"/>
              </w:rPr>
              <w:t>—</w:t>
            </w:r>
            <w:r>
              <w:rPr>
                <w:rFonts w:ascii="Times New Roman" w:hAnsi="Times New Roman"/>
                <w:color w:val="000000"/>
                <w:sz w:val="24"/>
              </w:rPr>
              <w:t>XVI</w:t>
            </w:r>
            <w:r w:rsidRPr="00D9105A">
              <w:rPr>
                <w:rFonts w:ascii="Times New Roman" w:hAnsi="Times New Roman"/>
                <w:color w:val="000000"/>
                <w:sz w:val="24"/>
                <w:lang w:val="ru-RU"/>
              </w:rPr>
              <w:t xml:space="preserve"> вв.</w:t>
            </w:r>
          </w:p>
        </w:tc>
        <w:tc>
          <w:tcPr>
            <w:tcW w:w="967"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687" w:type="dxa"/>
            <w:tcMar>
              <w:top w:w="50" w:type="dxa"/>
              <w:left w:w="100" w:type="dxa"/>
            </w:tcMar>
            <w:vAlign w:val="center"/>
          </w:tcPr>
          <w:p w:rsidR="009614D5" w:rsidRDefault="009614D5">
            <w:pPr>
              <w:spacing w:after="0"/>
              <w:ind w:left="135"/>
              <w:jc w:val="center"/>
            </w:pPr>
          </w:p>
        </w:tc>
        <w:tc>
          <w:tcPr>
            <w:tcW w:w="1775" w:type="dxa"/>
            <w:tcMar>
              <w:top w:w="50" w:type="dxa"/>
              <w:left w:w="100" w:type="dxa"/>
            </w:tcMar>
            <w:vAlign w:val="center"/>
          </w:tcPr>
          <w:p w:rsidR="009614D5" w:rsidRDefault="009614D5">
            <w:pPr>
              <w:spacing w:after="0"/>
              <w:ind w:left="135"/>
              <w:jc w:val="center"/>
            </w:pPr>
          </w:p>
        </w:tc>
        <w:tc>
          <w:tcPr>
            <w:tcW w:w="2135"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/8865</w:t>
              </w:r>
              <w:r>
                <w:rPr>
                  <w:rFonts w:ascii="Times New Roman" w:hAnsi="Times New Roman"/>
                  <w:color w:val="0000FF"/>
                  <w:u w:val="single"/>
                </w:rPr>
                <w:t>dc</w:t>
              </w:r>
              <w:r w:rsidRPr="00D9105A">
                <w:rPr>
                  <w:rFonts w:ascii="Times New Roman" w:hAnsi="Times New Roman"/>
                  <w:color w:val="0000FF"/>
                  <w:u w:val="single"/>
                  <w:lang w:val="ru-RU"/>
                </w:rPr>
                <w:t>28</w:t>
              </w:r>
            </w:hyperlink>
          </w:p>
        </w:tc>
      </w:tr>
      <w:tr w:rsidR="009614D5" w:rsidRPr="004811B6">
        <w:trPr>
          <w:trHeight w:val="144"/>
          <w:tblCellSpacing w:w="20" w:type="nil"/>
        </w:trPr>
        <w:tc>
          <w:tcPr>
            <w:tcW w:w="456" w:type="dxa"/>
            <w:tcMar>
              <w:top w:w="50" w:type="dxa"/>
              <w:left w:w="100" w:type="dxa"/>
            </w:tcMar>
            <w:vAlign w:val="center"/>
          </w:tcPr>
          <w:p w:rsidR="009614D5" w:rsidRDefault="00241AD4">
            <w:pPr>
              <w:spacing w:after="0"/>
            </w:pPr>
            <w:r>
              <w:rPr>
                <w:rFonts w:ascii="Times New Roman" w:hAnsi="Times New Roman"/>
                <w:color w:val="000000"/>
                <w:sz w:val="24"/>
              </w:rPr>
              <w:t>2</w:t>
            </w:r>
          </w:p>
        </w:tc>
        <w:tc>
          <w:tcPr>
            <w:tcW w:w="3872" w:type="dxa"/>
            <w:tcMar>
              <w:top w:w="50" w:type="dxa"/>
              <w:left w:w="100" w:type="dxa"/>
            </w:tcMar>
            <w:vAlign w:val="center"/>
          </w:tcPr>
          <w:p w:rsidR="009614D5" w:rsidRDefault="00241AD4">
            <w:pPr>
              <w:spacing w:after="0"/>
              <w:ind w:left="135"/>
            </w:pPr>
            <w:r w:rsidRPr="00D9105A">
              <w:rPr>
                <w:rFonts w:ascii="Times New Roman" w:hAnsi="Times New Roman"/>
                <w:color w:val="000000"/>
                <w:sz w:val="24"/>
                <w:lang w:val="ru-RU"/>
              </w:rPr>
              <w:t xml:space="preserve">Расширение территории России в </w:t>
            </w:r>
            <w:r>
              <w:rPr>
                <w:rFonts w:ascii="Times New Roman" w:hAnsi="Times New Roman"/>
                <w:color w:val="000000"/>
                <w:sz w:val="24"/>
              </w:rPr>
              <w:t>XVI</w:t>
            </w:r>
            <w:r w:rsidRPr="00D9105A">
              <w:rPr>
                <w:rFonts w:ascii="Times New Roman" w:hAnsi="Times New Roman"/>
                <w:color w:val="000000"/>
                <w:sz w:val="24"/>
                <w:lang w:val="ru-RU"/>
              </w:rPr>
              <w:t>—</w:t>
            </w:r>
            <w:r>
              <w:rPr>
                <w:rFonts w:ascii="Times New Roman" w:hAnsi="Times New Roman"/>
                <w:color w:val="000000"/>
                <w:sz w:val="24"/>
              </w:rPr>
              <w:t>XIX</w:t>
            </w:r>
            <w:r w:rsidRPr="00D9105A">
              <w:rPr>
                <w:rFonts w:ascii="Times New Roman" w:hAnsi="Times New Roman"/>
                <w:color w:val="000000"/>
                <w:sz w:val="24"/>
                <w:lang w:val="ru-RU"/>
              </w:rPr>
              <w:t xml:space="preserve"> вв. </w:t>
            </w:r>
            <w:r>
              <w:rPr>
                <w:rFonts w:ascii="Times New Roman" w:hAnsi="Times New Roman"/>
                <w:color w:val="000000"/>
                <w:sz w:val="24"/>
              </w:rPr>
              <w:t>Русские первопроходцы</w:t>
            </w:r>
          </w:p>
        </w:tc>
        <w:tc>
          <w:tcPr>
            <w:tcW w:w="967"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9614D5" w:rsidRDefault="009614D5">
            <w:pPr>
              <w:spacing w:after="0"/>
              <w:ind w:left="135"/>
              <w:jc w:val="center"/>
            </w:pPr>
          </w:p>
        </w:tc>
        <w:tc>
          <w:tcPr>
            <w:tcW w:w="1775" w:type="dxa"/>
            <w:tcMar>
              <w:top w:w="50" w:type="dxa"/>
              <w:left w:w="100" w:type="dxa"/>
            </w:tcMar>
            <w:vAlign w:val="center"/>
          </w:tcPr>
          <w:p w:rsidR="009614D5" w:rsidRDefault="009614D5">
            <w:pPr>
              <w:spacing w:after="0"/>
              <w:ind w:left="135"/>
              <w:jc w:val="center"/>
            </w:pPr>
          </w:p>
        </w:tc>
        <w:tc>
          <w:tcPr>
            <w:tcW w:w="2135"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/8865</w:t>
              </w:r>
              <w:r>
                <w:rPr>
                  <w:rFonts w:ascii="Times New Roman" w:hAnsi="Times New Roman"/>
                  <w:color w:val="0000FF"/>
                  <w:u w:val="single"/>
                </w:rPr>
                <w:t>e</w:t>
              </w:r>
              <w:r w:rsidRPr="00D9105A">
                <w:rPr>
                  <w:rFonts w:ascii="Times New Roman" w:hAnsi="Times New Roman"/>
                  <w:color w:val="0000FF"/>
                  <w:u w:val="single"/>
                  <w:lang w:val="ru-RU"/>
                </w:rPr>
                <w:t>088</w:t>
              </w:r>
            </w:hyperlink>
          </w:p>
        </w:tc>
      </w:tr>
      <w:tr w:rsidR="009614D5" w:rsidRPr="004811B6">
        <w:trPr>
          <w:trHeight w:val="144"/>
          <w:tblCellSpacing w:w="20" w:type="nil"/>
        </w:trPr>
        <w:tc>
          <w:tcPr>
            <w:tcW w:w="456" w:type="dxa"/>
            <w:tcMar>
              <w:top w:w="50" w:type="dxa"/>
              <w:left w:w="100" w:type="dxa"/>
            </w:tcMar>
            <w:vAlign w:val="center"/>
          </w:tcPr>
          <w:p w:rsidR="009614D5" w:rsidRDefault="00241AD4">
            <w:pPr>
              <w:spacing w:after="0"/>
            </w:pPr>
            <w:r>
              <w:rPr>
                <w:rFonts w:ascii="Times New Roman" w:hAnsi="Times New Roman"/>
                <w:color w:val="000000"/>
                <w:sz w:val="24"/>
              </w:rPr>
              <w:t>3</w:t>
            </w:r>
          </w:p>
        </w:tc>
        <w:tc>
          <w:tcPr>
            <w:tcW w:w="3872"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Изменения внешних границ России в ХХ в.</w:t>
            </w:r>
          </w:p>
        </w:tc>
        <w:tc>
          <w:tcPr>
            <w:tcW w:w="967"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687" w:type="dxa"/>
            <w:tcMar>
              <w:top w:w="50" w:type="dxa"/>
              <w:left w:w="100" w:type="dxa"/>
            </w:tcMar>
            <w:vAlign w:val="center"/>
          </w:tcPr>
          <w:p w:rsidR="009614D5" w:rsidRDefault="009614D5">
            <w:pPr>
              <w:spacing w:after="0"/>
              <w:ind w:left="135"/>
              <w:jc w:val="center"/>
            </w:pPr>
          </w:p>
        </w:tc>
        <w:tc>
          <w:tcPr>
            <w:tcW w:w="1775" w:type="dxa"/>
            <w:tcMar>
              <w:top w:w="50" w:type="dxa"/>
              <w:left w:w="100" w:type="dxa"/>
            </w:tcMar>
            <w:vAlign w:val="center"/>
          </w:tcPr>
          <w:p w:rsidR="009614D5" w:rsidRDefault="009614D5">
            <w:pPr>
              <w:spacing w:after="0"/>
              <w:ind w:left="135"/>
              <w:jc w:val="center"/>
            </w:pPr>
          </w:p>
        </w:tc>
        <w:tc>
          <w:tcPr>
            <w:tcW w:w="2135"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/8865</w:t>
              </w:r>
              <w:r>
                <w:rPr>
                  <w:rFonts w:ascii="Times New Roman" w:hAnsi="Times New Roman"/>
                  <w:color w:val="0000FF"/>
                  <w:u w:val="single"/>
                </w:rPr>
                <w:t>e</w:t>
              </w:r>
              <w:r w:rsidRPr="00D9105A">
                <w:rPr>
                  <w:rFonts w:ascii="Times New Roman" w:hAnsi="Times New Roman"/>
                  <w:color w:val="0000FF"/>
                  <w:u w:val="single"/>
                  <w:lang w:val="ru-RU"/>
                </w:rPr>
                <w:t>254</w:t>
              </w:r>
            </w:hyperlink>
          </w:p>
        </w:tc>
      </w:tr>
      <w:tr w:rsidR="009614D5" w:rsidRPr="004811B6">
        <w:trPr>
          <w:trHeight w:val="144"/>
          <w:tblCellSpacing w:w="20" w:type="nil"/>
        </w:trPr>
        <w:tc>
          <w:tcPr>
            <w:tcW w:w="456" w:type="dxa"/>
            <w:tcMar>
              <w:top w:w="50" w:type="dxa"/>
              <w:left w:w="100" w:type="dxa"/>
            </w:tcMar>
            <w:vAlign w:val="center"/>
          </w:tcPr>
          <w:p w:rsidR="009614D5" w:rsidRDefault="00241AD4">
            <w:pPr>
              <w:spacing w:after="0"/>
            </w:pPr>
            <w:r>
              <w:rPr>
                <w:rFonts w:ascii="Times New Roman" w:hAnsi="Times New Roman"/>
                <w:color w:val="000000"/>
                <w:sz w:val="24"/>
              </w:rPr>
              <w:t>4</w:t>
            </w:r>
          </w:p>
        </w:tc>
        <w:tc>
          <w:tcPr>
            <w:tcW w:w="3872"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Воссоединение Крыма с Россией. Практическая работа "Представление в виде таблицы сведений об изменении границ России на разных исторических этапах на основе анализа географических карт"</w:t>
            </w:r>
          </w:p>
        </w:tc>
        <w:tc>
          <w:tcPr>
            <w:tcW w:w="967"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687" w:type="dxa"/>
            <w:tcMar>
              <w:top w:w="50" w:type="dxa"/>
              <w:left w:w="100" w:type="dxa"/>
            </w:tcMar>
            <w:vAlign w:val="center"/>
          </w:tcPr>
          <w:p w:rsidR="009614D5" w:rsidRDefault="009614D5">
            <w:pPr>
              <w:spacing w:after="0"/>
              <w:ind w:left="135"/>
              <w:jc w:val="center"/>
            </w:pPr>
          </w:p>
        </w:tc>
        <w:tc>
          <w:tcPr>
            <w:tcW w:w="1775"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0.5 </w:t>
            </w:r>
          </w:p>
        </w:tc>
        <w:tc>
          <w:tcPr>
            <w:tcW w:w="2135"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/8865</w:t>
              </w:r>
              <w:r>
                <w:rPr>
                  <w:rFonts w:ascii="Times New Roman" w:hAnsi="Times New Roman"/>
                  <w:color w:val="0000FF"/>
                  <w:u w:val="single"/>
                </w:rPr>
                <w:t>e</w:t>
              </w:r>
              <w:r w:rsidRPr="00D9105A">
                <w:rPr>
                  <w:rFonts w:ascii="Times New Roman" w:hAnsi="Times New Roman"/>
                  <w:color w:val="0000FF"/>
                  <w:u w:val="single"/>
                  <w:lang w:val="ru-RU"/>
                </w:rPr>
                <w:t>3</w:t>
              </w:r>
              <w:r>
                <w:rPr>
                  <w:rFonts w:ascii="Times New Roman" w:hAnsi="Times New Roman"/>
                  <w:color w:val="0000FF"/>
                  <w:u w:val="single"/>
                </w:rPr>
                <w:t>da</w:t>
              </w:r>
            </w:hyperlink>
          </w:p>
        </w:tc>
      </w:tr>
      <w:tr w:rsidR="009614D5" w:rsidRPr="004811B6">
        <w:trPr>
          <w:trHeight w:val="144"/>
          <w:tblCellSpacing w:w="20" w:type="nil"/>
        </w:trPr>
        <w:tc>
          <w:tcPr>
            <w:tcW w:w="456" w:type="dxa"/>
            <w:tcMar>
              <w:top w:w="50" w:type="dxa"/>
              <w:left w:w="100" w:type="dxa"/>
            </w:tcMar>
            <w:vAlign w:val="center"/>
          </w:tcPr>
          <w:p w:rsidR="009614D5" w:rsidRDefault="00241AD4">
            <w:pPr>
              <w:spacing w:after="0"/>
            </w:pPr>
            <w:r>
              <w:rPr>
                <w:rFonts w:ascii="Times New Roman" w:hAnsi="Times New Roman"/>
                <w:color w:val="000000"/>
                <w:sz w:val="24"/>
              </w:rPr>
              <w:t>5</w:t>
            </w:r>
          </w:p>
        </w:tc>
        <w:tc>
          <w:tcPr>
            <w:tcW w:w="3872"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Государственная территория России. Территориальные воды. Государственная граница России. Географическое положение России</w:t>
            </w:r>
          </w:p>
        </w:tc>
        <w:tc>
          <w:tcPr>
            <w:tcW w:w="967"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687" w:type="dxa"/>
            <w:tcMar>
              <w:top w:w="50" w:type="dxa"/>
              <w:left w:w="100" w:type="dxa"/>
            </w:tcMar>
            <w:vAlign w:val="center"/>
          </w:tcPr>
          <w:p w:rsidR="009614D5" w:rsidRDefault="009614D5">
            <w:pPr>
              <w:spacing w:after="0"/>
              <w:ind w:left="135"/>
              <w:jc w:val="center"/>
            </w:pPr>
          </w:p>
        </w:tc>
        <w:tc>
          <w:tcPr>
            <w:tcW w:w="1775" w:type="dxa"/>
            <w:tcMar>
              <w:top w:w="50" w:type="dxa"/>
              <w:left w:w="100" w:type="dxa"/>
            </w:tcMar>
            <w:vAlign w:val="center"/>
          </w:tcPr>
          <w:p w:rsidR="009614D5" w:rsidRDefault="009614D5">
            <w:pPr>
              <w:spacing w:after="0"/>
              <w:ind w:left="135"/>
              <w:jc w:val="center"/>
            </w:pPr>
          </w:p>
        </w:tc>
        <w:tc>
          <w:tcPr>
            <w:tcW w:w="2135"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/8865</w:t>
              </w:r>
              <w:r>
                <w:rPr>
                  <w:rFonts w:ascii="Times New Roman" w:hAnsi="Times New Roman"/>
                  <w:color w:val="0000FF"/>
                  <w:u w:val="single"/>
                </w:rPr>
                <w:t>e</w:t>
              </w:r>
              <w:r w:rsidRPr="00D9105A">
                <w:rPr>
                  <w:rFonts w:ascii="Times New Roman" w:hAnsi="Times New Roman"/>
                  <w:color w:val="0000FF"/>
                  <w:u w:val="single"/>
                  <w:lang w:val="ru-RU"/>
                </w:rPr>
                <w:t>506</w:t>
              </w:r>
            </w:hyperlink>
          </w:p>
        </w:tc>
      </w:tr>
      <w:tr w:rsidR="009614D5" w:rsidRPr="004811B6">
        <w:trPr>
          <w:trHeight w:val="144"/>
          <w:tblCellSpacing w:w="20" w:type="nil"/>
        </w:trPr>
        <w:tc>
          <w:tcPr>
            <w:tcW w:w="456" w:type="dxa"/>
            <w:tcMar>
              <w:top w:w="50" w:type="dxa"/>
              <w:left w:w="100" w:type="dxa"/>
            </w:tcMar>
            <w:vAlign w:val="center"/>
          </w:tcPr>
          <w:p w:rsidR="009614D5" w:rsidRDefault="00241AD4">
            <w:pPr>
              <w:spacing w:after="0"/>
            </w:pPr>
            <w:r>
              <w:rPr>
                <w:rFonts w:ascii="Times New Roman" w:hAnsi="Times New Roman"/>
                <w:color w:val="000000"/>
                <w:sz w:val="24"/>
              </w:rPr>
              <w:t>6</w:t>
            </w:r>
          </w:p>
        </w:tc>
        <w:tc>
          <w:tcPr>
            <w:tcW w:w="3872" w:type="dxa"/>
            <w:tcMar>
              <w:top w:w="50" w:type="dxa"/>
              <w:left w:w="100" w:type="dxa"/>
            </w:tcMar>
            <w:vAlign w:val="center"/>
          </w:tcPr>
          <w:p w:rsidR="009614D5" w:rsidRDefault="00241AD4">
            <w:pPr>
              <w:spacing w:after="0"/>
              <w:ind w:left="135"/>
            </w:pPr>
            <w:r w:rsidRPr="00D9105A">
              <w:rPr>
                <w:rFonts w:ascii="Times New Roman" w:hAnsi="Times New Roman"/>
                <w:color w:val="000000"/>
                <w:sz w:val="24"/>
                <w:lang w:val="ru-RU"/>
              </w:rPr>
              <w:t xml:space="preserve">Границы Российской Федерации. Страны — соседи России. </w:t>
            </w:r>
            <w:r>
              <w:rPr>
                <w:rFonts w:ascii="Times New Roman" w:hAnsi="Times New Roman"/>
                <w:color w:val="000000"/>
                <w:sz w:val="24"/>
              </w:rPr>
              <w:t>Моря, омывающие территорию России</w:t>
            </w:r>
          </w:p>
        </w:tc>
        <w:tc>
          <w:tcPr>
            <w:tcW w:w="967"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9614D5" w:rsidRDefault="009614D5">
            <w:pPr>
              <w:spacing w:after="0"/>
              <w:ind w:left="135"/>
              <w:jc w:val="center"/>
            </w:pPr>
          </w:p>
        </w:tc>
        <w:tc>
          <w:tcPr>
            <w:tcW w:w="1775" w:type="dxa"/>
            <w:tcMar>
              <w:top w:w="50" w:type="dxa"/>
              <w:left w:w="100" w:type="dxa"/>
            </w:tcMar>
            <w:vAlign w:val="center"/>
          </w:tcPr>
          <w:p w:rsidR="009614D5" w:rsidRDefault="009614D5">
            <w:pPr>
              <w:spacing w:after="0"/>
              <w:ind w:left="135"/>
              <w:jc w:val="center"/>
            </w:pPr>
          </w:p>
        </w:tc>
        <w:tc>
          <w:tcPr>
            <w:tcW w:w="2135"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/8865</w:t>
              </w:r>
              <w:r>
                <w:rPr>
                  <w:rFonts w:ascii="Times New Roman" w:hAnsi="Times New Roman"/>
                  <w:color w:val="0000FF"/>
                  <w:u w:val="single"/>
                </w:rPr>
                <w:t>e</w:t>
              </w:r>
              <w:r w:rsidRPr="00D9105A">
                <w:rPr>
                  <w:rFonts w:ascii="Times New Roman" w:hAnsi="Times New Roman"/>
                  <w:color w:val="0000FF"/>
                  <w:u w:val="single"/>
                  <w:lang w:val="ru-RU"/>
                </w:rPr>
                <w:t>68</w:t>
              </w:r>
              <w:r>
                <w:rPr>
                  <w:rFonts w:ascii="Times New Roman" w:hAnsi="Times New Roman"/>
                  <w:color w:val="0000FF"/>
                  <w:u w:val="single"/>
                </w:rPr>
                <w:t>c</w:t>
              </w:r>
            </w:hyperlink>
          </w:p>
        </w:tc>
      </w:tr>
      <w:tr w:rsidR="009614D5">
        <w:trPr>
          <w:trHeight w:val="144"/>
          <w:tblCellSpacing w:w="20" w:type="nil"/>
        </w:trPr>
        <w:tc>
          <w:tcPr>
            <w:tcW w:w="456" w:type="dxa"/>
            <w:tcMar>
              <w:top w:w="50" w:type="dxa"/>
              <w:left w:w="100" w:type="dxa"/>
            </w:tcMar>
            <w:vAlign w:val="center"/>
          </w:tcPr>
          <w:p w:rsidR="009614D5" w:rsidRDefault="00241AD4">
            <w:pPr>
              <w:spacing w:after="0"/>
            </w:pPr>
            <w:r>
              <w:rPr>
                <w:rFonts w:ascii="Times New Roman" w:hAnsi="Times New Roman"/>
                <w:color w:val="000000"/>
                <w:sz w:val="24"/>
              </w:rPr>
              <w:t>7</w:t>
            </w:r>
          </w:p>
        </w:tc>
        <w:tc>
          <w:tcPr>
            <w:tcW w:w="3872"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Резервный урок. Обобщающее повторение по темам "История формирования и освоения территории России" и " Географическое положение и границы </w:t>
            </w:r>
            <w:r w:rsidRPr="00D9105A">
              <w:rPr>
                <w:rFonts w:ascii="Times New Roman" w:hAnsi="Times New Roman"/>
                <w:color w:val="000000"/>
                <w:sz w:val="24"/>
                <w:lang w:val="ru-RU"/>
              </w:rPr>
              <w:lastRenderedPageBreak/>
              <w:t>России"</w:t>
            </w:r>
          </w:p>
        </w:tc>
        <w:tc>
          <w:tcPr>
            <w:tcW w:w="967"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lastRenderedPageBreak/>
              <w:t xml:space="preserve">1 </w:t>
            </w:r>
          </w:p>
        </w:tc>
        <w:tc>
          <w:tcPr>
            <w:tcW w:w="1687" w:type="dxa"/>
            <w:tcMar>
              <w:top w:w="50" w:type="dxa"/>
              <w:left w:w="100" w:type="dxa"/>
            </w:tcMar>
            <w:vAlign w:val="center"/>
          </w:tcPr>
          <w:p w:rsidR="009614D5" w:rsidRDefault="009614D5">
            <w:pPr>
              <w:spacing w:after="0"/>
              <w:ind w:left="135"/>
              <w:jc w:val="center"/>
            </w:pPr>
          </w:p>
        </w:tc>
        <w:tc>
          <w:tcPr>
            <w:tcW w:w="1775" w:type="dxa"/>
            <w:tcMar>
              <w:top w:w="50" w:type="dxa"/>
              <w:left w:w="100" w:type="dxa"/>
            </w:tcMar>
            <w:vAlign w:val="center"/>
          </w:tcPr>
          <w:p w:rsidR="009614D5" w:rsidRDefault="009614D5">
            <w:pPr>
              <w:spacing w:after="0"/>
              <w:ind w:left="135"/>
              <w:jc w:val="center"/>
            </w:pPr>
          </w:p>
        </w:tc>
        <w:tc>
          <w:tcPr>
            <w:tcW w:w="2135" w:type="dxa"/>
            <w:tcMar>
              <w:top w:w="50" w:type="dxa"/>
              <w:left w:w="100" w:type="dxa"/>
            </w:tcMar>
            <w:vAlign w:val="center"/>
          </w:tcPr>
          <w:p w:rsidR="009614D5" w:rsidRDefault="009614D5">
            <w:pPr>
              <w:spacing w:after="0"/>
              <w:ind w:left="135"/>
            </w:pPr>
          </w:p>
        </w:tc>
      </w:tr>
      <w:tr w:rsidR="009614D5" w:rsidRPr="004811B6">
        <w:trPr>
          <w:trHeight w:val="144"/>
          <w:tblCellSpacing w:w="20" w:type="nil"/>
        </w:trPr>
        <w:tc>
          <w:tcPr>
            <w:tcW w:w="456" w:type="dxa"/>
            <w:tcMar>
              <w:top w:w="50" w:type="dxa"/>
              <w:left w:w="100" w:type="dxa"/>
            </w:tcMar>
            <w:vAlign w:val="center"/>
          </w:tcPr>
          <w:p w:rsidR="009614D5" w:rsidRDefault="00241AD4">
            <w:pPr>
              <w:spacing w:after="0"/>
            </w:pPr>
            <w:r>
              <w:rPr>
                <w:rFonts w:ascii="Times New Roman" w:hAnsi="Times New Roman"/>
                <w:color w:val="000000"/>
                <w:sz w:val="24"/>
              </w:rPr>
              <w:lastRenderedPageBreak/>
              <w:t>8</w:t>
            </w:r>
          </w:p>
        </w:tc>
        <w:tc>
          <w:tcPr>
            <w:tcW w:w="3872" w:type="dxa"/>
            <w:tcMar>
              <w:top w:w="50" w:type="dxa"/>
              <w:left w:w="100" w:type="dxa"/>
            </w:tcMar>
            <w:vAlign w:val="center"/>
          </w:tcPr>
          <w:p w:rsidR="009614D5" w:rsidRDefault="00241AD4">
            <w:pPr>
              <w:spacing w:after="0"/>
              <w:ind w:left="135"/>
            </w:pPr>
            <w:r w:rsidRPr="00D9105A">
              <w:rPr>
                <w:rFonts w:ascii="Times New Roman" w:hAnsi="Times New Roman"/>
                <w:color w:val="000000"/>
                <w:sz w:val="24"/>
                <w:lang w:val="ru-RU"/>
              </w:rPr>
              <w:t xml:space="preserve">Россия на карте часовых поясов мира. </w:t>
            </w:r>
            <w:r>
              <w:rPr>
                <w:rFonts w:ascii="Times New Roman" w:hAnsi="Times New Roman"/>
                <w:color w:val="000000"/>
                <w:sz w:val="24"/>
              </w:rPr>
              <w:t>Карта часовых зон России</w:t>
            </w:r>
          </w:p>
        </w:tc>
        <w:tc>
          <w:tcPr>
            <w:tcW w:w="967"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9614D5" w:rsidRDefault="009614D5">
            <w:pPr>
              <w:spacing w:after="0"/>
              <w:ind w:left="135"/>
              <w:jc w:val="center"/>
            </w:pPr>
          </w:p>
        </w:tc>
        <w:tc>
          <w:tcPr>
            <w:tcW w:w="1775" w:type="dxa"/>
            <w:tcMar>
              <w:top w:w="50" w:type="dxa"/>
              <w:left w:w="100" w:type="dxa"/>
            </w:tcMar>
            <w:vAlign w:val="center"/>
          </w:tcPr>
          <w:p w:rsidR="009614D5" w:rsidRDefault="009614D5">
            <w:pPr>
              <w:spacing w:after="0"/>
              <w:ind w:left="135"/>
              <w:jc w:val="center"/>
            </w:pPr>
          </w:p>
        </w:tc>
        <w:tc>
          <w:tcPr>
            <w:tcW w:w="2135"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/8865</w:t>
              </w:r>
              <w:r>
                <w:rPr>
                  <w:rFonts w:ascii="Times New Roman" w:hAnsi="Times New Roman"/>
                  <w:color w:val="0000FF"/>
                  <w:u w:val="single"/>
                </w:rPr>
                <w:t>e</w:t>
              </w:r>
              <w:r w:rsidRPr="00D9105A">
                <w:rPr>
                  <w:rFonts w:ascii="Times New Roman" w:hAnsi="Times New Roman"/>
                  <w:color w:val="0000FF"/>
                  <w:u w:val="single"/>
                  <w:lang w:val="ru-RU"/>
                </w:rPr>
                <w:t>876</w:t>
              </w:r>
            </w:hyperlink>
          </w:p>
        </w:tc>
      </w:tr>
      <w:tr w:rsidR="009614D5" w:rsidRPr="004811B6">
        <w:trPr>
          <w:trHeight w:val="144"/>
          <w:tblCellSpacing w:w="20" w:type="nil"/>
        </w:trPr>
        <w:tc>
          <w:tcPr>
            <w:tcW w:w="456" w:type="dxa"/>
            <w:tcMar>
              <w:top w:w="50" w:type="dxa"/>
              <w:left w:w="100" w:type="dxa"/>
            </w:tcMar>
            <w:vAlign w:val="center"/>
          </w:tcPr>
          <w:p w:rsidR="009614D5" w:rsidRDefault="00241AD4">
            <w:pPr>
              <w:spacing w:after="0"/>
            </w:pPr>
            <w:r>
              <w:rPr>
                <w:rFonts w:ascii="Times New Roman" w:hAnsi="Times New Roman"/>
                <w:color w:val="000000"/>
                <w:sz w:val="24"/>
              </w:rPr>
              <w:t>9</w:t>
            </w:r>
          </w:p>
        </w:tc>
        <w:tc>
          <w:tcPr>
            <w:tcW w:w="3872"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Практическая работа "Определение различия во времени для разных городов России по карте часовых зон"</w:t>
            </w:r>
          </w:p>
        </w:tc>
        <w:tc>
          <w:tcPr>
            <w:tcW w:w="967"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687" w:type="dxa"/>
            <w:tcMar>
              <w:top w:w="50" w:type="dxa"/>
              <w:left w:w="100" w:type="dxa"/>
            </w:tcMar>
            <w:vAlign w:val="center"/>
          </w:tcPr>
          <w:p w:rsidR="009614D5" w:rsidRDefault="009614D5">
            <w:pPr>
              <w:spacing w:after="0"/>
              <w:ind w:left="135"/>
              <w:jc w:val="center"/>
            </w:pPr>
          </w:p>
        </w:tc>
        <w:tc>
          <w:tcPr>
            <w:tcW w:w="1775"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1 </w:t>
            </w:r>
          </w:p>
        </w:tc>
        <w:tc>
          <w:tcPr>
            <w:tcW w:w="2135"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/8865</w:t>
              </w:r>
              <w:r>
                <w:rPr>
                  <w:rFonts w:ascii="Times New Roman" w:hAnsi="Times New Roman"/>
                  <w:color w:val="0000FF"/>
                  <w:u w:val="single"/>
                </w:rPr>
                <w:t>ebe</w:t>
              </w:r>
              <w:r w:rsidRPr="00D9105A">
                <w:rPr>
                  <w:rFonts w:ascii="Times New Roman" w:hAnsi="Times New Roman"/>
                  <w:color w:val="0000FF"/>
                  <w:u w:val="single"/>
                  <w:lang w:val="ru-RU"/>
                </w:rPr>
                <w:t>6</w:t>
              </w:r>
            </w:hyperlink>
          </w:p>
        </w:tc>
      </w:tr>
      <w:tr w:rsidR="009614D5" w:rsidRPr="004811B6">
        <w:trPr>
          <w:trHeight w:val="144"/>
          <w:tblCellSpacing w:w="20" w:type="nil"/>
        </w:trPr>
        <w:tc>
          <w:tcPr>
            <w:tcW w:w="456" w:type="dxa"/>
            <w:tcMar>
              <w:top w:w="50" w:type="dxa"/>
              <w:left w:w="100" w:type="dxa"/>
            </w:tcMar>
            <w:vAlign w:val="center"/>
          </w:tcPr>
          <w:p w:rsidR="009614D5" w:rsidRDefault="00241AD4">
            <w:pPr>
              <w:spacing w:after="0"/>
            </w:pPr>
            <w:r>
              <w:rPr>
                <w:rFonts w:ascii="Times New Roman" w:hAnsi="Times New Roman"/>
                <w:color w:val="000000"/>
                <w:sz w:val="24"/>
              </w:rPr>
              <w:t>10</w:t>
            </w:r>
          </w:p>
        </w:tc>
        <w:tc>
          <w:tcPr>
            <w:tcW w:w="3872"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Федеративное устройство России. Субъекты Российской Федерации, их равноправие и разнообразие</w:t>
            </w:r>
          </w:p>
        </w:tc>
        <w:tc>
          <w:tcPr>
            <w:tcW w:w="967"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687" w:type="dxa"/>
            <w:tcMar>
              <w:top w:w="50" w:type="dxa"/>
              <w:left w:w="100" w:type="dxa"/>
            </w:tcMar>
            <w:vAlign w:val="center"/>
          </w:tcPr>
          <w:p w:rsidR="009614D5" w:rsidRDefault="009614D5">
            <w:pPr>
              <w:spacing w:after="0"/>
              <w:ind w:left="135"/>
              <w:jc w:val="center"/>
            </w:pPr>
          </w:p>
        </w:tc>
        <w:tc>
          <w:tcPr>
            <w:tcW w:w="1775" w:type="dxa"/>
            <w:tcMar>
              <w:top w:w="50" w:type="dxa"/>
              <w:left w:w="100" w:type="dxa"/>
            </w:tcMar>
            <w:vAlign w:val="center"/>
          </w:tcPr>
          <w:p w:rsidR="009614D5" w:rsidRDefault="009614D5">
            <w:pPr>
              <w:spacing w:after="0"/>
              <w:ind w:left="135"/>
              <w:jc w:val="center"/>
            </w:pPr>
          </w:p>
        </w:tc>
        <w:tc>
          <w:tcPr>
            <w:tcW w:w="2135"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/8865</w:t>
              </w:r>
              <w:r>
                <w:rPr>
                  <w:rFonts w:ascii="Times New Roman" w:hAnsi="Times New Roman"/>
                  <w:color w:val="0000FF"/>
                  <w:u w:val="single"/>
                </w:rPr>
                <w:t>ed</w:t>
              </w:r>
              <w:r w:rsidRPr="00D9105A">
                <w:rPr>
                  <w:rFonts w:ascii="Times New Roman" w:hAnsi="Times New Roman"/>
                  <w:color w:val="0000FF"/>
                  <w:u w:val="single"/>
                  <w:lang w:val="ru-RU"/>
                </w:rPr>
                <w:t>94</w:t>
              </w:r>
            </w:hyperlink>
          </w:p>
        </w:tc>
      </w:tr>
      <w:tr w:rsidR="009614D5" w:rsidRPr="004811B6">
        <w:trPr>
          <w:trHeight w:val="144"/>
          <w:tblCellSpacing w:w="20" w:type="nil"/>
        </w:trPr>
        <w:tc>
          <w:tcPr>
            <w:tcW w:w="456" w:type="dxa"/>
            <w:tcMar>
              <w:top w:w="50" w:type="dxa"/>
              <w:left w:w="100" w:type="dxa"/>
            </w:tcMar>
            <w:vAlign w:val="center"/>
          </w:tcPr>
          <w:p w:rsidR="009614D5" w:rsidRDefault="00241AD4">
            <w:pPr>
              <w:spacing w:after="0"/>
            </w:pPr>
            <w:r>
              <w:rPr>
                <w:rFonts w:ascii="Times New Roman" w:hAnsi="Times New Roman"/>
                <w:color w:val="000000"/>
                <w:sz w:val="24"/>
              </w:rPr>
              <w:t>11</w:t>
            </w:r>
          </w:p>
        </w:tc>
        <w:tc>
          <w:tcPr>
            <w:tcW w:w="3872"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Федеральные округа. Районирование. Виды районирования территории</w:t>
            </w:r>
          </w:p>
        </w:tc>
        <w:tc>
          <w:tcPr>
            <w:tcW w:w="967"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687" w:type="dxa"/>
            <w:tcMar>
              <w:top w:w="50" w:type="dxa"/>
              <w:left w:w="100" w:type="dxa"/>
            </w:tcMar>
            <w:vAlign w:val="center"/>
          </w:tcPr>
          <w:p w:rsidR="009614D5" w:rsidRDefault="009614D5">
            <w:pPr>
              <w:spacing w:after="0"/>
              <w:ind w:left="135"/>
              <w:jc w:val="center"/>
            </w:pPr>
          </w:p>
        </w:tc>
        <w:tc>
          <w:tcPr>
            <w:tcW w:w="1775" w:type="dxa"/>
            <w:tcMar>
              <w:top w:w="50" w:type="dxa"/>
              <w:left w:w="100" w:type="dxa"/>
            </w:tcMar>
            <w:vAlign w:val="center"/>
          </w:tcPr>
          <w:p w:rsidR="009614D5" w:rsidRDefault="009614D5">
            <w:pPr>
              <w:spacing w:after="0"/>
              <w:ind w:left="135"/>
              <w:jc w:val="center"/>
            </w:pPr>
          </w:p>
        </w:tc>
        <w:tc>
          <w:tcPr>
            <w:tcW w:w="2135"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/8865</w:t>
              </w:r>
              <w:r>
                <w:rPr>
                  <w:rFonts w:ascii="Times New Roman" w:hAnsi="Times New Roman"/>
                  <w:color w:val="0000FF"/>
                  <w:u w:val="single"/>
                </w:rPr>
                <w:t>f</w:t>
              </w:r>
              <w:r w:rsidRPr="00D9105A">
                <w:rPr>
                  <w:rFonts w:ascii="Times New Roman" w:hAnsi="Times New Roman"/>
                  <w:color w:val="0000FF"/>
                  <w:u w:val="single"/>
                  <w:lang w:val="ru-RU"/>
                </w:rPr>
                <w:t>140</w:t>
              </w:r>
            </w:hyperlink>
          </w:p>
        </w:tc>
      </w:tr>
      <w:tr w:rsidR="009614D5">
        <w:trPr>
          <w:trHeight w:val="144"/>
          <w:tblCellSpacing w:w="20" w:type="nil"/>
        </w:trPr>
        <w:tc>
          <w:tcPr>
            <w:tcW w:w="456" w:type="dxa"/>
            <w:tcMar>
              <w:top w:w="50" w:type="dxa"/>
              <w:left w:w="100" w:type="dxa"/>
            </w:tcMar>
            <w:vAlign w:val="center"/>
          </w:tcPr>
          <w:p w:rsidR="009614D5" w:rsidRDefault="00241AD4">
            <w:pPr>
              <w:spacing w:after="0"/>
            </w:pPr>
            <w:r>
              <w:rPr>
                <w:rFonts w:ascii="Times New Roman" w:hAnsi="Times New Roman"/>
                <w:color w:val="000000"/>
                <w:sz w:val="24"/>
              </w:rPr>
              <w:t>12</w:t>
            </w:r>
          </w:p>
        </w:tc>
        <w:tc>
          <w:tcPr>
            <w:tcW w:w="3872"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Макрорегионы России. Крупные географические районы России. Практическая работа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tc>
        <w:tc>
          <w:tcPr>
            <w:tcW w:w="967"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687" w:type="dxa"/>
            <w:tcMar>
              <w:top w:w="50" w:type="dxa"/>
              <w:left w:w="100" w:type="dxa"/>
            </w:tcMar>
            <w:vAlign w:val="center"/>
          </w:tcPr>
          <w:p w:rsidR="009614D5" w:rsidRDefault="009614D5">
            <w:pPr>
              <w:spacing w:after="0"/>
              <w:ind w:left="135"/>
              <w:jc w:val="center"/>
            </w:pPr>
          </w:p>
        </w:tc>
        <w:tc>
          <w:tcPr>
            <w:tcW w:w="1775"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0.5 </w:t>
            </w:r>
          </w:p>
        </w:tc>
        <w:tc>
          <w:tcPr>
            <w:tcW w:w="2135" w:type="dxa"/>
            <w:tcMar>
              <w:top w:w="50" w:type="dxa"/>
              <w:left w:w="100" w:type="dxa"/>
            </w:tcMar>
            <w:vAlign w:val="center"/>
          </w:tcPr>
          <w:p w:rsidR="009614D5" w:rsidRDefault="009614D5">
            <w:pPr>
              <w:spacing w:after="0"/>
              <w:ind w:left="135"/>
            </w:pPr>
          </w:p>
        </w:tc>
      </w:tr>
      <w:tr w:rsidR="009614D5" w:rsidRPr="004811B6">
        <w:trPr>
          <w:trHeight w:val="144"/>
          <w:tblCellSpacing w:w="20" w:type="nil"/>
        </w:trPr>
        <w:tc>
          <w:tcPr>
            <w:tcW w:w="456" w:type="dxa"/>
            <w:tcMar>
              <w:top w:w="50" w:type="dxa"/>
              <w:left w:w="100" w:type="dxa"/>
            </w:tcMar>
            <w:vAlign w:val="center"/>
          </w:tcPr>
          <w:p w:rsidR="009614D5" w:rsidRDefault="00241AD4">
            <w:pPr>
              <w:spacing w:after="0"/>
            </w:pPr>
            <w:r>
              <w:rPr>
                <w:rFonts w:ascii="Times New Roman" w:hAnsi="Times New Roman"/>
                <w:color w:val="000000"/>
                <w:sz w:val="24"/>
              </w:rPr>
              <w:t>13</w:t>
            </w:r>
          </w:p>
        </w:tc>
        <w:tc>
          <w:tcPr>
            <w:tcW w:w="3872"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Резервный урок. Обобщающее повторение по теме "Географическое пространство России"</w:t>
            </w:r>
          </w:p>
        </w:tc>
        <w:tc>
          <w:tcPr>
            <w:tcW w:w="967"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687" w:type="dxa"/>
            <w:tcMar>
              <w:top w:w="50" w:type="dxa"/>
              <w:left w:w="100" w:type="dxa"/>
            </w:tcMar>
            <w:vAlign w:val="center"/>
          </w:tcPr>
          <w:p w:rsidR="009614D5" w:rsidRDefault="009614D5">
            <w:pPr>
              <w:spacing w:after="0"/>
              <w:ind w:left="135"/>
              <w:jc w:val="center"/>
            </w:pPr>
          </w:p>
        </w:tc>
        <w:tc>
          <w:tcPr>
            <w:tcW w:w="1775" w:type="dxa"/>
            <w:tcMar>
              <w:top w:w="50" w:type="dxa"/>
              <w:left w:w="100" w:type="dxa"/>
            </w:tcMar>
            <w:vAlign w:val="center"/>
          </w:tcPr>
          <w:p w:rsidR="009614D5" w:rsidRDefault="009614D5">
            <w:pPr>
              <w:spacing w:after="0"/>
              <w:ind w:left="135"/>
              <w:jc w:val="center"/>
            </w:pPr>
          </w:p>
        </w:tc>
        <w:tc>
          <w:tcPr>
            <w:tcW w:w="2135"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/8865</w:t>
              </w:r>
              <w:r>
                <w:rPr>
                  <w:rFonts w:ascii="Times New Roman" w:hAnsi="Times New Roman"/>
                  <w:color w:val="0000FF"/>
                  <w:u w:val="single"/>
                </w:rPr>
                <w:t>f</w:t>
              </w:r>
              <w:r w:rsidRPr="00D9105A">
                <w:rPr>
                  <w:rFonts w:ascii="Times New Roman" w:hAnsi="Times New Roman"/>
                  <w:color w:val="0000FF"/>
                  <w:u w:val="single"/>
                  <w:lang w:val="ru-RU"/>
                </w:rPr>
                <w:t>2</w:t>
              </w:r>
              <w:r>
                <w:rPr>
                  <w:rFonts w:ascii="Times New Roman" w:hAnsi="Times New Roman"/>
                  <w:color w:val="0000FF"/>
                  <w:u w:val="single"/>
                </w:rPr>
                <w:t>b</w:t>
              </w:r>
              <w:r w:rsidRPr="00D9105A">
                <w:rPr>
                  <w:rFonts w:ascii="Times New Roman" w:hAnsi="Times New Roman"/>
                  <w:color w:val="0000FF"/>
                  <w:u w:val="single"/>
                  <w:lang w:val="ru-RU"/>
                </w:rPr>
                <w:t>2</w:t>
              </w:r>
            </w:hyperlink>
          </w:p>
        </w:tc>
      </w:tr>
      <w:tr w:rsidR="009614D5" w:rsidRPr="004811B6">
        <w:trPr>
          <w:trHeight w:val="144"/>
          <w:tblCellSpacing w:w="20" w:type="nil"/>
        </w:trPr>
        <w:tc>
          <w:tcPr>
            <w:tcW w:w="456" w:type="dxa"/>
            <w:tcMar>
              <w:top w:w="50" w:type="dxa"/>
              <w:left w:w="100" w:type="dxa"/>
            </w:tcMar>
            <w:vAlign w:val="center"/>
          </w:tcPr>
          <w:p w:rsidR="009614D5" w:rsidRDefault="00241AD4">
            <w:pPr>
              <w:spacing w:after="0"/>
            </w:pPr>
            <w:r>
              <w:rPr>
                <w:rFonts w:ascii="Times New Roman" w:hAnsi="Times New Roman"/>
                <w:color w:val="000000"/>
                <w:sz w:val="24"/>
              </w:rPr>
              <w:t>14</w:t>
            </w:r>
          </w:p>
        </w:tc>
        <w:tc>
          <w:tcPr>
            <w:tcW w:w="3872" w:type="dxa"/>
            <w:tcMar>
              <w:top w:w="50" w:type="dxa"/>
              <w:left w:w="100" w:type="dxa"/>
            </w:tcMar>
            <w:vAlign w:val="center"/>
          </w:tcPr>
          <w:p w:rsidR="009614D5" w:rsidRDefault="00241AD4">
            <w:pPr>
              <w:spacing w:after="0"/>
              <w:ind w:left="135"/>
            </w:pPr>
            <w:r w:rsidRPr="00D9105A">
              <w:rPr>
                <w:rFonts w:ascii="Times New Roman" w:hAnsi="Times New Roman"/>
                <w:color w:val="000000"/>
                <w:sz w:val="24"/>
                <w:lang w:val="ru-RU"/>
              </w:rPr>
              <w:t xml:space="preserve">Природные условия и природные ресурсы. </w:t>
            </w:r>
            <w:r>
              <w:rPr>
                <w:rFonts w:ascii="Times New Roman" w:hAnsi="Times New Roman"/>
                <w:color w:val="000000"/>
                <w:sz w:val="24"/>
              </w:rPr>
              <w:t>Классификации природных ресурсов</w:t>
            </w:r>
          </w:p>
        </w:tc>
        <w:tc>
          <w:tcPr>
            <w:tcW w:w="967"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9614D5" w:rsidRDefault="009614D5">
            <w:pPr>
              <w:spacing w:after="0"/>
              <w:ind w:left="135"/>
              <w:jc w:val="center"/>
            </w:pPr>
          </w:p>
        </w:tc>
        <w:tc>
          <w:tcPr>
            <w:tcW w:w="1775" w:type="dxa"/>
            <w:tcMar>
              <w:top w:w="50" w:type="dxa"/>
              <w:left w:w="100" w:type="dxa"/>
            </w:tcMar>
            <w:vAlign w:val="center"/>
          </w:tcPr>
          <w:p w:rsidR="009614D5" w:rsidRDefault="009614D5">
            <w:pPr>
              <w:spacing w:after="0"/>
              <w:ind w:left="135"/>
              <w:jc w:val="center"/>
            </w:pPr>
          </w:p>
        </w:tc>
        <w:tc>
          <w:tcPr>
            <w:tcW w:w="2135"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/8865</w:t>
              </w:r>
              <w:r>
                <w:rPr>
                  <w:rFonts w:ascii="Times New Roman" w:hAnsi="Times New Roman"/>
                  <w:color w:val="0000FF"/>
                  <w:u w:val="single"/>
                </w:rPr>
                <w:t>f</w:t>
              </w:r>
              <w:r w:rsidRPr="00D9105A">
                <w:rPr>
                  <w:rFonts w:ascii="Times New Roman" w:hAnsi="Times New Roman"/>
                  <w:color w:val="0000FF"/>
                  <w:u w:val="single"/>
                  <w:lang w:val="ru-RU"/>
                </w:rPr>
                <w:t>410</w:t>
              </w:r>
            </w:hyperlink>
          </w:p>
        </w:tc>
      </w:tr>
      <w:tr w:rsidR="009614D5" w:rsidRPr="004811B6">
        <w:trPr>
          <w:trHeight w:val="144"/>
          <w:tblCellSpacing w:w="20" w:type="nil"/>
        </w:trPr>
        <w:tc>
          <w:tcPr>
            <w:tcW w:w="456" w:type="dxa"/>
            <w:tcMar>
              <w:top w:w="50" w:type="dxa"/>
              <w:left w:w="100" w:type="dxa"/>
            </w:tcMar>
            <w:vAlign w:val="center"/>
          </w:tcPr>
          <w:p w:rsidR="009614D5" w:rsidRDefault="00241AD4">
            <w:pPr>
              <w:spacing w:after="0"/>
            </w:pPr>
            <w:r>
              <w:rPr>
                <w:rFonts w:ascii="Times New Roman" w:hAnsi="Times New Roman"/>
                <w:color w:val="000000"/>
                <w:sz w:val="24"/>
              </w:rPr>
              <w:t>15</w:t>
            </w:r>
          </w:p>
        </w:tc>
        <w:tc>
          <w:tcPr>
            <w:tcW w:w="3872"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Природно-ресурсный капитал и экологический потенциал России. Принципы рационального природопользования и методы их реализации</w:t>
            </w:r>
          </w:p>
        </w:tc>
        <w:tc>
          <w:tcPr>
            <w:tcW w:w="967"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687" w:type="dxa"/>
            <w:tcMar>
              <w:top w:w="50" w:type="dxa"/>
              <w:left w:w="100" w:type="dxa"/>
            </w:tcMar>
            <w:vAlign w:val="center"/>
          </w:tcPr>
          <w:p w:rsidR="009614D5" w:rsidRDefault="009614D5">
            <w:pPr>
              <w:spacing w:after="0"/>
              <w:ind w:left="135"/>
              <w:jc w:val="center"/>
            </w:pPr>
          </w:p>
        </w:tc>
        <w:tc>
          <w:tcPr>
            <w:tcW w:w="1775" w:type="dxa"/>
            <w:tcMar>
              <w:top w:w="50" w:type="dxa"/>
              <w:left w:w="100" w:type="dxa"/>
            </w:tcMar>
            <w:vAlign w:val="center"/>
          </w:tcPr>
          <w:p w:rsidR="009614D5" w:rsidRDefault="009614D5">
            <w:pPr>
              <w:spacing w:after="0"/>
              <w:ind w:left="135"/>
              <w:jc w:val="center"/>
            </w:pPr>
          </w:p>
        </w:tc>
        <w:tc>
          <w:tcPr>
            <w:tcW w:w="2135"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/8865</w:t>
              </w:r>
              <w:r>
                <w:rPr>
                  <w:rFonts w:ascii="Times New Roman" w:hAnsi="Times New Roman"/>
                  <w:color w:val="0000FF"/>
                  <w:u w:val="single"/>
                </w:rPr>
                <w:t>f</w:t>
              </w:r>
              <w:r w:rsidRPr="00D9105A">
                <w:rPr>
                  <w:rFonts w:ascii="Times New Roman" w:hAnsi="Times New Roman"/>
                  <w:color w:val="0000FF"/>
                  <w:u w:val="single"/>
                  <w:lang w:val="ru-RU"/>
                </w:rPr>
                <w:t>5</w:t>
              </w:r>
              <w:r>
                <w:rPr>
                  <w:rFonts w:ascii="Times New Roman" w:hAnsi="Times New Roman"/>
                  <w:color w:val="0000FF"/>
                  <w:u w:val="single"/>
                </w:rPr>
                <w:t>b</w:t>
              </w:r>
              <w:r w:rsidRPr="00D9105A">
                <w:rPr>
                  <w:rFonts w:ascii="Times New Roman" w:hAnsi="Times New Roman"/>
                  <w:color w:val="0000FF"/>
                  <w:u w:val="single"/>
                  <w:lang w:val="ru-RU"/>
                </w:rPr>
                <w:t>4</w:t>
              </w:r>
            </w:hyperlink>
          </w:p>
        </w:tc>
      </w:tr>
      <w:tr w:rsidR="009614D5" w:rsidRPr="004811B6">
        <w:trPr>
          <w:trHeight w:val="144"/>
          <w:tblCellSpacing w:w="20" w:type="nil"/>
        </w:trPr>
        <w:tc>
          <w:tcPr>
            <w:tcW w:w="456" w:type="dxa"/>
            <w:tcMar>
              <w:top w:w="50" w:type="dxa"/>
              <w:left w:w="100" w:type="dxa"/>
            </w:tcMar>
            <w:vAlign w:val="center"/>
          </w:tcPr>
          <w:p w:rsidR="009614D5" w:rsidRDefault="00241AD4">
            <w:pPr>
              <w:spacing w:after="0"/>
            </w:pPr>
            <w:r>
              <w:rPr>
                <w:rFonts w:ascii="Times New Roman" w:hAnsi="Times New Roman"/>
                <w:color w:val="000000"/>
                <w:sz w:val="24"/>
              </w:rPr>
              <w:lastRenderedPageBreak/>
              <w:t>16</w:t>
            </w:r>
          </w:p>
        </w:tc>
        <w:tc>
          <w:tcPr>
            <w:tcW w:w="3872" w:type="dxa"/>
            <w:tcMar>
              <w:top w:w="50" w:type="dxa"/>
              <w:left w:w="100" w:type="dxa"/>
            </w:tcMar>
            <w:vAlign w:val="center"/>
          </w:tcPr>
          <w:p w:rsidR="009614D5" w:rsidRDefault="00241AD4">
            <w:pPr>
              <w:spacing w:after="0"/>
              <w:ind w:left="135"/>
            </w:pPr>
            <w:r w:rsidRPr="00D9105A">
              <w:rPr>
                <w:rFonts w:ascii="Times New Roman" w:hAnsi="Times New Roman"/>
                <w:color w:val="000000"/>
                <w:sz w:val="24"/>
                <w:lang w:val="ru-RU"/>
              </w:rPr>
              <w:t xml:space="preserve">Минеральные ресурсы страны и проблемы их рационального использования. </w:t>
            </w:r>
            <w:r>
              <w:rPr>
                <w:rFonts w:ascii="Times New Roman" w:hAnsi="Times New Roman"/>
                <w:color w:val="000000"/>
                <w:sz w:val="24"/>
              </w:rPr>
              <w:t>Основные ресурсные базы</w:t>
            </w:r>
          </w:p>
        </w:tc>
        <w:tc>
          <w:tcPr>
            <w:tcW w:w="967"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9614D5" w:rsidRDefault="009614D5">
            <w:pPr>
              <w:spacing w:after="0"/>
              <w:ind w:left="135"/>
              <w:jc w:val="center"/>
            </w:pPr>
          </w:p>
        </w:tc>
        <w:tc>
          <w:tcPr>
            <w:tcW w:w="1775" w:type="dxa"/>
            <w:tcMar>
              <w:top w:w="50" w:type="dxa"/>
              <w:left w:w="100" w:type="dxa"/>
            </w:tcMar>
            <w:vAlign w:val="center"/>
          </w:tcPr>
          <w:p w:rsidR="009614D5" w:rsidRDefault="009614D5">
            <w:pPr>
              <w:spacing w:after="0"/>
              <w:ind w:left="135"/>
              <w:jc w:val="center"/>
            </w:pPr>
          </w:p>
        </w:tc>
        <w:tc>
          <w:tcPr>
            <w:tcW w:w="2135"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/8865</w:t>
              </w:r>
              <w:r>
                <w:rPr>
                  <w:rFonts w:ascii="Times New Roman" w:hAnsi="Times New Roman"/>
                  <w:color w:val="0000FF"/>
                  <w:u w:val="single"/>
                </w:rPr>
                <w:t>f</w:t>
              </w:r>
              <w:r w:rsidRPr="00D9105A">
                <w:rPr>
                  <w:rFonts w:ascii="Times New Roman" w:hAnsi="Times New Roman"/>
                  <w:color w:val="0000FF"/>
                  <w:u w:val="single"/>
                  <w:lang w:val="ru-RU"/>
                </w:rPr>
                <w:t>6</w:t>
              </w:r>
              <w:r>
                <w:rPr>
                  <w:rFonts w:ascii="Times New Roman" w:hAnsi="Times New Roman"/>
                  <w:color w:val="0000FF"/>
                  <w:u w:val="single"/>
                </w:rPr>
                <w:t>e</w:t>
              </w:r>
              <w:r w:rsidRPr="00D9105A">
                <w:rPr>
                  <w:rFonts w:ascii="Times New Roman" w:hAnsi="Times New Roman"/>
                  <w:color w:val="0000FF"/>
                  <w:u w:val="single"/>
                  <w:lang w:val="ru-RU"/>
                </w:rPr>
                <w:t>0</w:t>
              </w:r>
            </w:hyperlink>
          </w:p>
        </w:tc>
      </w:tr>
      <w:tr w:rsidR="009614D5" w:rsidRPr="004811B6">
        <w:trPr>
          <w:trHeight w:val="144"/>
          <w:tblCellSpacing w:w="20" w:type="nil"/>
        </w:trPr>
        <w:tc>
          <w:tcPr>
            <w:tcW w:w="456" w:type="dxa"/>
            <w:tcMar>
              <w:top w:w="50" w:type="dxa"/>
              <w:left w:w="100" w:type="dxa"/>
            </w:tcMar>
            <w:vAlign w:val="center"/>
          </w:tcPr>
          <w:p w:rsidR="009614D5" w:rsidRDefault="00241AD4">
            <w:pPr>
              <w:spacing w:after="0"/>
            </w:pPr>
            <w:r>
              <w:rPr>
                <w:rFonts w:ascii="Times New Roman" w:hAnsi="Times New Roman"/>
                <w:color w:val="000000"/>
                <w:sz w:val="24"/>
              </w:rPr>
              <w:t>17</w:t>
            </w:r>
          </w:p>
        </w:tc>
        <w:tc>
          <w:tcPr>
            <w:tcW w:w="3872"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Практическая работа "Характеристика природно-ресурсного капитала своего края по картам и статистическим материалам"</w:t>
            </w:r>
          </w:p>
        </w:tc>
        <w:tc>
          <w:tcPr>
            <w:tcW w:w="967"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687" w:type="dxa"/>
            <w:tcMar>
              <w:top w:w="50" w:type="dxa"/>
              <w:left w:w="100" w:type="dxa"/>
            </w:tcMar>
            <w:vAlign w:val="center"/>
          </w:tcPr>
          <w:p w:rsidR="009614D5" w:rsidRDefault="009614D5">
            <w:pPr>
              <w:spacing w:after="0"/>
              <w:ind w:left="135"/>
              <w:jc w:val="center"/>
            </w:pPr>
          </w:p>
        </w:tc>
        <w:tc>
          <w:tcPr>
            <w:tcW w:w="1775"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1 </w:t>
            </w:r>
          </w:p>
        </w:tc>
        <w:tc>
          <w:tcPr>
            <w:tcW w:w="2135"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/8865</w:t>
              </w:r>
              <w:r>
                <w:rPr>
                  <w:rFonts w:ascii="Times New Roman" w:hAnsi="Times New Roman"/>
                  <w:color w:val="0000FF"/>
                  <w:u w:val="single"/>
                </w:rPr>
                <w:t>f</w:t>
              </w:r>
              <w:r w:rsidRPr="00D9105A">
                <w:rPr>
                  <w:rFonts w:ascii="Times New Roman" w:hAnsi="Times New Roman"/>
                  <w:color w:val="0000FF"/>
                  <w:u w:val="single"/>
                  <w:lang w:val="ru-RU"/>
                </w:rPr>
                <w:t>7</w:t>
              </w:r>
              <w:r>
                <w:rPr>
                  <w:rFonts w:ascii="Times New Roman" w:hAnsi="Times New Roman"/>
                  <w:color w:val="0000FF"/>
                  <w:u w:val="single"/>
                </w:rPr>
                <w:t>f</w:t>
              </w:r>
              <w:r w:rsidRPr="00D9105A">
                <w:rPr>
                  <w:rFonts w:ascii="Times New Roman" w:hAnsi="Times New Roman"/>
                  <w:color w:val="0000FF"/>
                  <w:u w:val="single"/>
                  <w:lang w:val="ru-RU"/>
                </w:rPr>
                <w:t>8</w:t>
              </w:r>
            </w:hyperlink>
          </w:p>
        </w:tc>
      </w:tr>
      <w:tr w:rsidR="009614D5" w:rsidRPr="004811B6">
        <w:trPr>
          <w:trHeight w:val="144"/>
          <w:tblCellSpacing w:w="20" w:type="nil"/>
        </w:trPr>
        <w:tc>
          <w:tcPr>
            <w:tcW w:w="456" w:type="dxa"/>
            <w:tcMar>
              <w:top w:w="50" w:type="dxa"/>
              <w:left w:w="100" w:type="dxa"/>
            </w:tcMar>
            <w:vAlign w:val="center"/>
          </w:tcPr>
          <w:p w:rsidR="009614D5" w:rsidRDefault="00241AD4">
            <w:pPr>
              <w:spacing w:after="0"/>
            </w:pPr>
            <w:r>
              <w:rPr>
                <w:rFonts w:ascii="Times New Roman" w:hAnsi="Times New Roman"/>
                <w:color w:val="000000"/>
                <w:sz w:val="24"/>
              </w:rPr>
              <w:t>18</w:t>
            </w:r>
          </w:p>
        </w:tc>
        <w:tc>
          <w:tcPr>
            <w:tcW w:w="3872" w:type="dxa"/>
            <w:tcMar>
              <w:top w:w="50" w:type="dxa"/>
              <w:left w:w="100" w:type="dxa"/>
            </w:tcMar>
            <w:vAlign w:val="center"/>
          </w:tcPr>
          <w:p w:rsidR="009614D5" w:rsidRDefault="00241AD4">
            <w:pPr>
              <w:spacing w:after="0"/>
              <w:ind w:left="135"/>
            </w:pPr>
            <w:r w:rsidRPr="00D9105A">
              <w:rPr>
                <w:rFonts w:ascii="Times New Roman" w:hAnsi="Times New Roman"/>
                <w:color w:val="000000"/>
                <w:sz w:val="24"/>
                <w:lang w:val="ru-RU"/>
              </w:rPr>
              <w:t xml:space="preserve">Основные этапы формирования земной коры на территории России. Платформы и плиты. Пояса горообразования. </w:t>
            </w:r>
            <w:r>
              <w:rPr>
                <w:rFonts w:ascii="Times New Roman" w:hAnsi="Times New Roman"/>
                <w:color w:val="000000"/>
                <w:sz w:val="24"/>
              </w:rPr>
              <w:t>Геохронологическая таблица</w:t>
            </w:r>
          </w:p>
        </w:tc>
        <w:tc>
          <w:tcPr>
            <w:tcW w:w="967"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9614D5" w:rsidRDefault="009614D5">
            <w:pPr>
              <w:spacing w:after="0"/>
              <w:ind w:left="135"/>
              <w:jc w:val="center"/>
            </w:pPr>
          </w:p>
        </w:tc>
        <w:tc>
          <w:tcPr>
            <w:tcW w:w="1775" w:type="dxa"/>
            <w:tcMar>
              <w:top w:w="50" w:type="dxa"/>
              <w:left w:w="100" w:type="dxa"/>
            </w:tcMar>
            <w:vAlign w:val="center"/>
          </w:tcPr>
          <w:p w:rsidR="009614D5" w:rsidRDefault="009614D5">
            <w:pPr>
              <w:spacing w:after="0"/>
              <w:ind w:left="135"/>
              <w:jc w:val="center"/>
            </w:pPr>
          </w:p>
        </w:tc>
        <w:tc>
          <w:tcPr>
            <w:tcW w:w="2135"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/8865</w:t>
              </w:r>
              <w:r>
                <w:rPr>
                  <w:rFonts w:ascii="Times New Roman" w:hAnsi="Times New Roman"/>
                  <w:color w:val="0000FF"/>
                  <w:u w:val="single"/>
                </w:rPr>
                <w:t>f</w:t>
              </w:r>
              <w:r w:rsidRPr="00D9105A">
                <w:rPr>
                  <w:rFonts w:ascii="Times New Roman" w:hAnsi="Times New Roman"/>
                  <w:color w:val="0000FF"/>
                  <w:u w:val="single"/>
                  <w:lang w:val="ru-RU"/>
                </w:rPr>
                <w:t>91</w:t>
              </w:r>
              <w:r>
                <w:rPr>
                  <w:rFonts w:ascii="Times New Roman" w:hAnsi="Times New Roman"/>
                  <w:color w:val="0000FF"/>
                  <w:u w:val="single"/>
                </w:rPr>
                <w:t>a</w:t>
              </w:r>
            </w:hyperlink>
          </w:p>
        </w:tc>
      </w:tr>
      <w:tr w:rsidR="009614D5" w:rsidRPr="004811B6">
        <w:trPr>
          <w:trHeight w:val="144"/>
          <w:tblCellSpacing w:w="20" w:type="nil"/>
        </w:trPr>
        <w:tc>
          <w:tcPr>
            <w:tcW w:w="456" w:type="dxa"/>
            <w:tcMar>
              <w:top w:w="50" w:type="dxa"/>
              <w:left w:w="100" w:type="dxa"/>
            </w:tcMar>
            <w:vAlign w:val="center"/>
          </w:tcPr>
          <w:p w:rsidR="009614D5" w:rsidRDefault="00241AD4">
            <w:pPr>
              <w:spacing w:after="0"/>
            </w:pPr>
            <w:r>
              <w:rPr>
                <w:rFonts w:ascii="Times New Roman" w:hAnsi="Times New Roman"/>
                <w:color w:val="000000"/>
                <w:sz w:val="24"/>
              </w:rPr>
              <w:t>19</w:t>
            </w:r>
          </w:p>
        </w:tc>
        <w:tc>
          <w:tcPr>
            <w:tcW w:w="3872"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Основные формы рельефа и особенности их распространения на территории России</w:t>
            </w:r>
          </w:p>
        </w:tc>
        <w:tc>
          <w:tcPr>
            <w:tcW w:w="967"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687" w:type="dxa"/>
            <w:tcMar>
              <w:top w:w="50" w:type="dxa"/>
              <w:left w:w="100" w:type="dxa"/>
            </w:tcMar>
            <w:vAlign w:val="center"/>
          </w:tcPr>
          <w:p w:rsidR="009614D5" w:rsidRDefault="009614D5">
            <w:pPr>
              <w:spacing w:after="0"/>
              <w:ind w:left="135"/>
              <w:jc w:val="center"/>
            </w:pPr>
          </w:p>
        </w:tc>
        <w:tc>
          <w:tcPr>
            <w:tcW w:w="1775" w:type="dxa"/>
            <w:tcMar>
              <w:top w:w="50" w:type="dxa"/>
              <w:left w:w="100" w:type="dxa"/>
            </w:tcMar>
            <w:vAlign w:val="center"/>
          </w:tcPr>
          <w:p w:rsidR="009614D5" w:rsidRDefault="009614D5">
            <w:pPr>
              <w:spacing w:after="0"/>
              <w:ind w:left="135"/>
              <w:jc w:val="center"/>
            </w:pPr>
          </w:p>
        </w:tc>
        <w:tc>
          <w:tcPr>
            <w:tcW w:w="2135"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/8865</w:t>
              </w:r>
              <w:r>
                <w:rPr>
                  <w:rFonts w:ascii="Times New Roman" w:hAnsi="Times New Roman"/>
                  <w:color w:val="0000FF"/>
                  <w:u w:val="single"/>
                </w:rPr>
                <w:t>fcf</w:t>
              </w:r>
              <w:r w:rsidRPr="00D9105A">
                <w:rPr>
                  <w:rFonts w:ascii="Times New Roman" w:hAnsi="Times New Roman"/>
                  <w:color w:val="0000FF"/>
                  <w:u w:val="single"/>
                  <w:lang w:val="ru-RU"/>
                </w:rPr>
                <w:t>8</w:t>
              </w:r>
            </w:hyperlink>
          </w:p>
        </w:tc>
      </w:tr>
      <w:tr w:rsidR="009614D5" w:rsidRPr="004811B6">
        <w:trPr>
          <w:trHeight w:val="144"/>
          <w:tblCellSpacing w:w="20" w:type="nil"/>
        </w:trPr>
        <w:tc>
          <w:tcPr>
            <w:tcW w:w="456" w:type="dxa"/>
            <w:tcMar>
              <w:top w:w="50" w:type="dxa"/>
              <w:left w:w="100" w:type="dxa"/>
            </w:tcMar>
            <w:vAlign w:val="center"/>
          </w:tcPr>
          <w:p w:rsidR="009614D5" w:rsidRDefault="00241AD4">
            <w:pPr>
              <w:spacing w:after="0"/>
            </w:pPr>
            <w:r>
              <w:rPr>
                <w:rFonts w:ascii="Times New Roman" w:hAnsi="Times New Roman"/>
                <w:color w:val="000000"/>
                <w:sz w:val="24"/>
              </w:rPr>
              <w:t>20</w:t>
            </w:r>
          </w:p>
        </w:tc>
        <w:tc>
          <w:tcPr>
            <w:tcW w:w="3872"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Зависимость между тектоническим строением, рельефом и размещением основных групп полезных ископаемых по территории страны</w:t>
            </w:r>
          </w:p>
        </w:tc>
        <w:tc>
          <w:tcPr>
            <w:tcW w:w="967"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687" w:type="dxa"/>
            <w:tcMar>
              <w:top w:w="50" w:type="dxa"/>
              <w:left w:w="100" w:type="dxa"/>
            </w:tcMar>
            <w:vAlign w:val="center"/>
          </w:tcPr>
          <w:p w:rsidR="009614D5" w:rsidRDefault="009614D5">
            <w:pPr>
              <w:spacing w:after="0"/>
              <w:ind w:left="135"/>
              <w:jc w:val="center"/>
            </w:pPr>
          </w:p>
        </w:tc>
        <w:tc>
          <w:tcPr>
            <w:tcW w:w="1775" w:type="dxa"/>
            <w:tcMar>
              <w:top w:w="50" w:type="dxa"/>
              <w:left w:w="100" w:type="dxa"/>
            </w:tcMar>
            <w:vAlign w:val="center"/>
          </w:tcPr>
          <w:p w:rsidR="009614D5" w:rsidRDefault="009614D5">
            <w:pPr>
              <w:spacing w:after="0"/>
              <w:ind w:left="135"/>
              <w:jc w:val="center"/>
            </w:pPr>
          </w:p>
        </w:tc>
        <w:tc>
          <w:tcPr>
            <w:tcW w:w="2135"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/8865</w:t>
              </w:r>
              <w:r>
                <w:rPr>
                  <w:rFonts w:ascii="Times New Roman" w:hAnsi="Times New Roman"/>
                  <w:color w:val="0000FF"/>
                  <w:u w:val="single"/>
                </w:rPr>
                <w:t>fe</w:t>
              </w:r>
              <w:r w:rsidRPr="00D9105A">
                <w:rPr>
                  <w:rFonts w:ascii="Times New Roman" w:hAnsi="Times New Roman"/>
                  <w:color w:val="0000FF"/>
                  <w:u w:val="single"/>
                  <w:lang w:val="ru-RU"/>
                </w:rPr>
                <w:t>4</w:t>
              </w:r>
              <w:r>
                <w:rPr>
                  <w:rFonts w:ascii="Times New Roman" w:hAnsi="Times New Roman"/>
                  <w:color w:val="0000FF"/>
                  <w:u w:val="single"/>
                </w:rPr>
                <w:t>c</w:t>
              </w:r>
            </w:hyperlink>
          </w:p>
        </w:tc>
      </w:tr>
      <w:tr w:rsidR="009614D5" w:rsidRPr="004811B6">
        <w:trPr>
          <w:trHeight w:val="144"/>
          <w:tblCellSpacing w:w="20" w:type="nil"/>
        </w:trPr>
        <w:tc>
          <w:tcPr>
            <w:tcW w:w="456" w:type="dxa"/>
            <w:tcMar>
              <w:top w:w="50" w:type="dxa"/>
              <w:left w:w="100" w:type="dxa"/>
            </w:tcMar>
            <w:vAlign w:val="center"/>
          </w:tcPr>
          <w:p w:rsidR="009614D5" w:rsidRDefault="00241AD4">
            <w:pPr>
              <w:spacing w:after="0"/>
            </w:pPr>
            <w:r>
              <w:rPr>
                <w:rFonts w:ascii="Times New Roman" w:hAnsi="Times New Roman"/>
                <w:color w:val="000000"/>
                <w:sz w:val="24"/>
              </w:rPr>
              <w:t>21</w:t>
            </w:r>
          </w:p>
        </w:tc>
        <w:tc>
          <w:tcPr>
            <w:tcW w:w="3872"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Современные процессы, формирующие рельеф. Области современного горообразования, землетрясений и вулканизма</w:t>
            </w:r>
          </w:p>
        </w:tc>
        <w:tc>
          <w:tcPr>
            <w:tcW w:w="967"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687" w:type="dxa"/>
            <w:tcMar>
              <w:top w:w="50" w:type="dxa"/>
              <w:left w:w="100" w:type="dxa"/>
            </w:tcMar>
            <w:vAlign w:val="center"/>
          </w:tcPr>
          <w:p w:rsidR="009614D5" w:rsidRDefault="009614D5">
            <w:pPr>
              <w:spacing w:after="0"/>
              <w:ind w:left="135"/>
              <w:jc w:val="center"/>
            </w:pPr>
          </w:p>
        </w:tc>
        <w:tc>
          <w:tcPr>
            <w:tcW w:w="1775" w:type="dxa"/>
            <w:tcMar>
              <w:top w:w="50" w:type="dxa"/>
              <w:left w:w="100" w:type="dxa"/>
            </w:tcMar>
            <w:vAlign w:val="center"/>
          </w:tcPr>
          <w:p w:rsidR="009614D5" w:rsidRDefault="009614D5">
            <w:pPr>
              <w:spacing w:after="0"/>
              <w:ind w:left="135"/>
              <w:jc w:val="center"/>
            </w:pPr>
          </w:p>
        </w:tc>
        <w:tc>
          <w:tcPr>
            <w:tcW w:w="2135"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/8865</w:t>
              </w:r>
              <w:r>
                <w:rPr>
                  <w:rFonts w:ascii="Times New Roman" w:hAnsi="Times New Roman"/>
                  <w:color w:val="0000FF"/>
                  <w:u w:val="single"/>
                </w:rPr>
                <w:t>ff</w:t>
              </w:r>
              <w:r w:rsidRPr="00D9105A">
                <w:rPr>
                  <w:rFonts w:ascii="Times New Roman" w:hAnsi="Times New Roman"/>
                  <w:color w:val="0000FF"/>
                  <w:u w:val="single"/>
                  <w:lang w:val="ru-RU"/>
                </w:rPr>
                <w:t>6</w:t>
              </w:r>
              <w:r>
                <w:rPr>
                  <w:rFonts w:ascii="Times New Roman" w:hAnsi="Times New Roman"/>
                  <w:color w:val="0000FF"/>
                  <w:u w:val="single"/>
                </w:rPr>
                <w:t>e</w:t>
              </w:r>
            </w:hyperlink>
          </w:p>
        </w:tc>
      </w:tr>
      <w:tr w:rsidR="009614D5" w:rsidRPr="004811B6">
        <w:trPr>
          <w:trHeight w:val="144"/>
          <w:tblCellSpacing w:w="20" w:type="nil"/>
        </w:trPr>
        <w:tc>
          <w:tcPr>
            <w:tcW w:w="456" w:type="dxa"/>
            <w:tcMar>
              <w:top w:w="50" w:type="dxa"/>
              <w:left w:w="100" w:type="dxa"/>
            </w:tcMar>
            <w:vAlign w:val="center"/>
          </w:tcPr>
          <w:p w:rsidR="009614D5" w:rsidRDefault="00241AD4">
            <w:pPr>
              <w:spacing w:after="0"/>
            </w:pPr>
            <w:r>
              <w:rPr>
                <w:rFonts w:ascii="Times New Roman" w:hAnsi="Times New Roman"/>
                <w:color w:val="000000"/>
                <w:sz w:val="24"/>
              </w:rPr>
              <w:t>22</w:t>
            </w:r>
          </w:p>
        </w:tc>
        <w:tc>
          <w:tcPr>
            <w:tcW w:w="3872" w:type="dxa"/>
            <w:tcMar>
              <w:top w:w="50" w:type="dxa"/>
              <w:left w:w="100" w:type="dxa"/>
            </w:tcMar>
            <w:vAlign w:val="center"/>
          </w:tcPr>
          <w:p w:rsidR="009614D5" w:rsidRDefault="00241AD4">
            <w:pPr>
              <w:spacing w:after="0"/>
              <w:ind w:left="135"/>
            </w:pPr>
            <w:r w:rsidRPr="00D9105A">
              <w:rPr>
                <w:rFonts w:ascii="Times New Roman" w:hAnsi="Times New Roman"/>
                <w:color w:val="000000"/>
                <w:sz w:val="24"/>
                <w:lang w:val="ru-RU"/>
              </w:rPr>
              <w:t xml:space="preserve">Влияние внешних процессов на формирование рельефа. </w:t>
            </w:r>
            <w:r>
              <w:rPr>
                <w:rFonts w:ascii="Times New Roman" w:hAnsi="Times New Roman"/>
                <w:color w:val="000000"/>
                <w:sz w:val="24"/>
              </w:rPr>
              <w:t>Древнее и современное оледенения</w:t>
            </w:r>
          </w:p>
        </w:tc>
        <w:tc>
          <w:tcPr>
            <w:tcW w:w="967"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9614D5" w:rsidRDefault="009614D5">
            <w:pPr>
              <w:spacing w:after="0"/>
              <w:ind w:left="135"/>
              <w:jc w:val="center"/>
            </w:pPr>
          </w:p>
        </w:tc>
        <w:tc>
          <w:tcPr>
            <w:tcW w:w="1775" w:type="dxa"/>
            <w:tcMar>
              <w:top w:w="50" w:type="dxa"/>
              <w:left w:w="100" w:type="dxa"/>
            </w:tcMar>
            <w:vAlign w:val="center"/>
          </w:tcPr>
          <w:p w:rsidR="009614D5" w:rsidRDefault="009614D5">
            <w:pPr>
              <w:spacing w:after="0"/>
              <w:ind w:left="135"/>
              <w:jc w:val="center"/>
            </w:pPr>
          </w:p>
        </w:tc>
        <w:tc>
          <w:tcPr>
            <w:tcW w:w="2135"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/886600</w:t>
              </w:r>
              <w:r>
                <w:rPr>
                  <w:rFonts w:ascii="Times New Roman" w:hAnsi="Times New Roman"/>
                  <w:color w:val="0000FF"/>
                  <w:u w:val="single"/>
                </w:rPr>
                <w:t>e</w:t>
              </w:r>
              <w:r w:rsidRPr="00D9105A">
                <w:rPr>
                  <w:rFonts w:ascii="Times New Roman" w:hAnsi="Times New Roman"/>
                  <w:color w:val="0000FF"/>
                  <w:u w:val="single"/>
                  <w:lang w:val="ru-RU"/>
                </w:rPr>
                <w:t>0</w:t>
              </w:r>
            </w:hyperlink>
          </w:p>
        </w:tc>
      </w:tr>
      <w:tr w:rsidR="009614D5" w:rsidRPr="004811B6">
        <w:trPr>
          <w:trHeight w:val="144"/>
          <w:tblCellSpacing w:w="20" w:type="nil"/>
        </w:trPr>
        <w:tc>
          <w:tcPr>
            <w:tcW w:w="456" w:type="dxa"/>
            <w:tcMar>
              <w:top w:w="50" w:type="dxa"/>
              <w:left w:w="100" w:type="dxa"/>
            </w:tcMar>
            <w:vAlign w:val="center"/>
          </w:tcPr>
          <w:p w:rsidR="009614D5" w:rsidRDefault="00241AD4">
            <w:pPr>
              <w:spacing w:after="0"/>
            </w:pPr>
            <w:r>
              <w:rPr>
                <w:rFonts w:ascii="Times New Roman" w:hAnsi="Times New Roman"/>
                <w:color w:val="000000"/>
                <w:sz w:val="24"/>
              </w:rPr>
              <w:t>23</w:t>
            </w:r>
          </w:p>
        </w:tc>
        <w:tc>
          <w:tcPr>
            <w:tcW w:w="3872"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Практическая работа "Объяснение распространения по территории России опасных геологических явлений"</w:t>
            </w:r>
          </w:p>
        </w:tc>
        <w:tc>
          <w:tcPr>
            <w:tcW w:w="967"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687" w:type="dxa"/>
            <w:tcMar>
              <w:top w:w="50" w:type="dxa"/>
              <w:left w:w="100" w:type="dxa"/>
            </w:tcMar>
            <w:vAlign w:val="center"/>
          </w:tcPr>
          <w:p w:rsidR="009614D5" w:rsidRDefault="009614D5">
            <w:pPr>
              <w:spacing w:after="0"/>
              <w:ind w:left="135"/>
              <w:jc w:val="center"/>
            </w:pPr>
          </w:p>
        </w:tc>
        <w:tc>
          <w:tcPr>
            <w:tcW w:w="1775"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1 </w:t>
            </w:r>
          </w:p>
        </w:tc>
        <w:tc>
          <w:tcPr>
            <w:tcW w:w="2135"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/88660284</w:t>
              </w:r>
            </w:hyperlink>
          </w:p>
        </w:tc>
      </w:tr>
      <w:tr w:rsidR="009614D5" w:rsidRPr="004811B6">
        <w:trPr>
          <w:trHeight w:val="144"/>
          <w:tblCellSpacing w:w="20" w:type="nil"/>
        </w:trPr>
        <w:tc>
          <w:tcPr>
            <w:tcW w:w="456" w:type="dxa"/>
            <w:tcMar>
              <w:top w:w="50" w:type="dxa"/>
              <w:left w:w="100" w:type="dxa"/>
            </w:tcMar>
            <w:vAlign w:val="center"/>
          </w:tcPr>
          <w:p w:rsidR="009614D5" w:rsidRDefault="00241AD4">
            <w:pPr>
              <w:spacing w:after="0"/>
            </w:pPr>
            <w:r>
              <w:rPr>
                <w:rFonts w:ascii="Times New Roman" w:hAnsi="Times New Roman"/>
                <w:color w:val="000000"/>
                <w:sz w:val="24"/>
              </w:rPr>
              <w:t>24</w:t>
            </w:r>
          </w:p>
        </w:tc>
        <w:tc>
          <w:tcPr>
            <w:tcW w:w="3872" w:type="dxa"/>
            <w:tcMar>
              <w:top w:w="50" w:type="dxa"/>
              <w:left w:w="100" w:type="dxa"/>
            </w:tcMar>
            <w:vAlign w:val="center"/>
          </w:tcPr>
          <w:p w:rsidR="009614D5" w:rsidRDefault="00241AD4">
            <w:pPr>
              <w:spacing w:after="0"/>
              <w:ind w:left="135"/>
            </w:pPr>
            <w:r w:rsidRPr="00D9105A">
              <w:rPr>
                <w:rFonts w:ascii="Times New Roman" w:hAnsi="Times New Roman"/>
                <w:color w:val="000000"/>
                <w:sz w:val="24"/>
                <w:lang w:val="ru-RU"/>
              </w:rPr>
              <w:t xml:space="preserve">Изменение рельефа под влиянием деятельности человека. </w:t>
            </w:r>
            <w:r>
              <w:rPr>
                <w:rFonts w:ascii="Times New Roman" w:hAnsi="Times New Roman"/>
                <w:color w:val="000000"/>
                <w:sz w:val="24"/>
              </w:rPr>
              <w:t xml:space="preserve">Антропогенные </w:t>
            </w:r>
            <w:r>
              <w:rPr>
                <w:rFonts w:ascii="Times New Roman" w:hAnsi="Times New Roman"/>
                <w:color w:val="000000"/>
                <w:sz w:val="24"/>
              </w:rPr>
              <w:lastRenderedPageBreak/>
              <w:t>формы рельефа</w:t>
            </w:r>
          </w:p>
        </w:tc>
        <w:tc>
          <w:tcPr>
            <w:tcW w:w="967"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lastRenderedPageBreak/>
              <w:t xml:space="preserve"> 1 </w:t>
            </w:r>
          </w:p>
        </w:tc>
        <w:tc>
          <w:tcPr>
            <w:tcW w:w="1687" w:type="dxa"/>
            <w:tcMar>
              <w:top w:w="50" w:type="dxa"/>
              <w:left w:w="100" w:type="dxa"/>
            </w:tcMar>
            <w:vAlign w:val="center"/>
          </w:tcPr>
          <w:p w:rsidR="009614D5" w:rsidRDefault="009614D5">
            <w:pPr>
              <w:spacing w:after="0"/>
              <w:ind w:left="135"/>
              <w:jc w:val="center"/>
            </w:pPr>
          </w:p>
        </w:tc>
        <w:tc>
          <w:tcPr>
            <w:tcW w:w="1775" w:type="dxa"/>
            <w:tcMar>
              <w:top w:w="50" w:type="dxa"/>
              <w:left w:w="100" w:type="dxa"/>
            </w:tcMar>
            <w:vAlign w:val="center"/>
          </w:tcPr>
          <w:p w:rsidR="009614D5" w:rsidRDefault="009614D5">
            <w:pPr>
              <w:spacing w:after="0"/>
              <w:ind w:left="135"/>
              <w:jc w:val="center"/>
            </w:pPr>
          </w:p>
        </w:tc>
        <w:tc>
          <w:tcPr>
            <w:tcW w:w="2135"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/88660414</w:t>
              </w:r>
            </w:hyperlink>
          </w:p>
        </w:tc>
      </w:tr>
      <w:tr w:rsidR="009614D5">
        <w:trPr>
          <w:trHeight w:val="144"/>
          <w:tblCellSpacing w:w="20" w:type="nil"/>
        </w:trPr>
        <w:tc>
          <w:tcPr>
            <w:tcW w:w="456" w:type="dxa"/>
            <w:tcMar>
              <w:top w:w="50" w:type="dxa"/>
              <w:left w:w="100" w:type="dxa"/>
            </w:tcMar>
            <w:vAlign w:val="center"/>
          </w:tcPr>
          <w:p w:rsidR="009614D5" w:rsidRDefault="00241AD4">
            <w:pPr>
              <w:spacing w:after="0"/>
            </w:pPr>
            <w:r>
              <w:rPr>
                <w:rFonts w:ascii="Times New Roman" w:hAnsi="Times New Roman"/>
                <w:color w:val="000000"/>
                <w:sz w:val="24"/>
              </w:rPr>
              <w:lastRenderedPageBreak/>
              <w:t>25</w:t>
            </w:r>
          </w:p>
        </w:tc>
        <w:tc>
          <w:tcPr>
            <w:tcW w:w="3872"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Особенности рельефа своего края. Практическая работа "Объяснение особенностей рельефа своего края"</w:t>
            </w:r>
          </w:p>
        </w:tc>
        <w:tc>
          <w:tcPr>
            <w:tcW w:w="967"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687" w:type="dxa"/>
            <w:tcMar>
              <w:top w:w="50" w:type="dxa"/>
              <w:left w:w="100" w:type="dxa"/>
            </w:tcMar>
            <w:vAlign w:val="center"/>
          </w:tcPr>
          <w:p w:rsidR="009614D5" w:rsidRDefault="009614D5">
            <w:pPr>
              <w:spacing w:after="0"/>
              <w:ind w:left="135"/>
              <w:jc w:val="center"/>
            </w:pPr>
          </w:p>
        </w:tc>
        <w:tc>
          <w:tcPr>
            <w:tcW w:w="1775"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0.5 </w:t>
            </w:r>
          </w:p>
        </w:tc>
        <w:tc>
          <w:tcPr>
            <w:tcW w:w="2135" w:type="dxa"/>
            <w:tcMar>
              <w:top w:w="50" w:type="dxa"/>
              <w:left w:w="100" w:type="dxa"/>
            </w:tcMar>
            <w:vAlign w:val="center"/>
          </w:tcPr>
          <w:p w:rsidR="009614D5" w:rsidRDefault="009614D5">
            <w:pPr>
              <w:spacing w:after="0"/>
              <w:ind w:left="135"/>
            </w:pPr>
          </w:p>
        </w:tc>
      </w:tr>
      <w:tr w:rsidR="009614D5" w:rsidRPr="004811B6">
        <w:trPr>
          <w:trHeight w:val="144"/>
          <w:tblCellSpacing w:w="20" w:type="nil"/>
        </w:trPr>
        <w:tc>
          <w:tcPr>
            <w:tcW w:w="456" w:type="dxa"/>
            <w:tcMar>
              <w:top w:w="50" w:type="dxa"/>
              <w:left w:w="100" w:type="dxa"/>
            </w:tcMar>
            <w:vAlign w:val="center"/>
          </w:tcPr>
          <w:p w:rsidR="009614D5" w:rsidRDefault="00241AD4">
            <w:pPr>
              <w:spacing w:after="0"/>
            </w:pPr>
            <w:r>
              <w:rPr>
                <w:rFonts w:ascii="Times New Roman" w:hAnsi="Times New Roman"/>
                <w:color w:val="000000"/>
                <w:sz w:val="24"/>
              </w:rPr>
              <w:t>26</w:t>
            </w:r>
          </w:p>
        </w:tc>
        <w:tc>
          <w:tcPr>
            <w:tcW w:w="3872" w:type="dxa"/>
            <w:tcMar>
              <w:top w:w="50" w:type="dxa"/>
              <w:left w:w="100" w:type="dxa"/>
            </w:tcMar>
            <w:vAlign w:val="center"/>
          </w:tcPr>
          <w:p w:rsidR="009614D5" w:rsidRDefault="00241AD4">
            <w:pPr>
              <w:spacing w:after="0"/>
              <w:ind w:left="135"/>
            </w:pPr>
            <w:r>
              <w:rPr>
                <w:rFonts w:ascii="Times New Roman" w:hAnsi="Times New Roman"/>
                <w:color w:val="000000"/>
                <w:sz w:val="24"/>
              </w:rPr>
              <w:t>Факторы, определяющие климат России</w:t>
            </w:r>
          </w:p>
        </w:tc>
        <w:tc>
          <w:tcPr>
            <w:tcW w:w="967"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9614D5" w:rsidRDefault="009614D5">
            <w:pPr>
              <w:spacing w:after="0"/>
              <w:ind w:left="135"/>
              <w:jc w:val="center"/>
            </w:pPr>
          </w:p>
        </w:tc>
        <w:tc>
          <w:tcPr>
            <w:tcW w:w="1775" w:type="dxa"/>
            <w:tcMar>
              <w:top w:w="50" w:type="dxa"/>
              <w:left w:w="100" w:type="dxa"/>
            </w:tcMar>
            <w:vAlign w:val="center"/>
          </w:tcPr>
          <w:p w:rsidR="009614D5" w:rsidRDefault="009614D5">
            <w:pPr>
              <w:spacing w:after="0"/>
              <w:ind w:left="135"/>
              <w:jc w:val="center"/>
            </w:pPr>
          </w:p>
        </w:tc>
        <w:tc>
          <w:tcPr>
            <w:tcW w:w="2135"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/88660554</w:t>
              </w:r>
            </w:hyperlink>
          </w:p>
        </w:tc>
      </w:tr>
      <w:tr w:rsidR="009614D5" w:rsidRPr="004811B6">
        <w:trPr>
          <w:trHeight w:val="144"/>
          <w:tblCellSpacing w:w="20" w:type="nil"/>
        </w:trPr>
        <w:tc>
          <w:tcPr>
            <w:tcW w:w="456" w:type="dxa"/>
            <w:tcMar>
              <w:top w:w="50" w:type="dxa"/>
              <w:left w:w="100" w:type="dxa"/>
            </w:tcMar>
            <w:vAlign w:val="center"/>
          </w:tcPr>
          <w:p w:rsidR="009614D5" w:rsidRDefault="00241AD4">
            <w:pPr>
              <w:spacing w:after="0"/>
            </w:pPr>
            <w:r>
              <w:rPr>
                <w:rFonts w:ascii="Times New Roman" w:hAnsi="Times New Roman"/>
                <w:color w:val="000000"/>
                <w:sz w:val="24"/>
              </w:rPr>
              <w:t>27</w:t>
            </w:r>
          </w:p>
        </w:tc>
        <w:tc>
          <w:tcPr>
            <w:tcW w:w="3872"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Основные типы воздушных масс и их циркуляция на территории России. Атмосферные фронты, циклоны и антициклоны. Карты погоды. Практическая работа "Описание и прогнозирование погоды территории по карте погоды"</w:t>
            </w:r>
          </w:p>
        </w:tc>
        <w:tc>
          <w:tcPr>
            <w:tcW w:w="967"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687" w:type="dxa"/>
            <w:tcMar>
              <w:top w:w="50" w:type="dxa"/>
              <w:left w:w="100" w:type="dxa"/>
            </w:tcMar>
            <w:vAlign w:val="center"/>
          </w:tcPr>
          <w:p w:rsidR="009614D5" w:rsidRDefault="009614D5">
            <w:pPr>
              <w:spacing w:after="0"/>
              <w:ind w:left="135"/>
              <w:jc w:val="center"/>
            </w:pPr>
          </w:p>
        </w:tc>
        <w:tc>
          <w:tcPr>
            <w:tcW w:w="1775"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0.5 </w:t>
            </w:r>
          </w:p>
        </w:tc>
        <w:tc>
          <w:tcPr>
            <w:tcW w:w="2135"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/88660888</w:t>
              </w:r>
            </w:hyperlink>
          </w:p>
        </w:tc>
      </w:tr>
      <w:tr w:rsidR="009614D5" w:rsidRPr="004811B6">
        <w:trPr>
          <w:trHeight w:val="144"/>
          <w:tblCellSpacing w:w="20" w:type="nil"/>
        </w:trPr>
        <w:tc>
          <w:tcPr>
            <w:tcW w:w="456" w:type="dxa"/>
            <w:tcMar>
              <w:top w:w="50" w:type="dxa"/>
              <w:left w:w="100" w:type="dxa"/>
            </w:tcMar>
            <w:vAlign w:val="center"/>
          </w:tcPr>
          <w:p w:rsidR="009614D5" w:rsidRDefault="00241AD4">
            <w:pPr>
              <w:spacing w:after="0"/>
            </w:pPr>
            <w:r>
              <w:rPr>
                <w:rFonts w:ascii="Times New Roman" w:hAnsi="Times New Roman"/>
                <w:color w:val="000000"/>
                <w:sz w:val="24"/>
              </w:rPr>
              <w:t>28</w:t>
            </w:r>
          </w:p>
        </w:tc>
        <w:tc>
          <w:tcPr>
            <w:tcW w:w="3872"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Распределение температуры воздуха по территории России</w:t>
            </w:r>
          </w:p>
        </w:tc>
        <w:tc>
          <w:tcPr>
            <w:tcW w:w="967"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687" w:type="dxa"/>
            <w:tcMar>
              <w:top w:w="50" w:type="dxa"/>
              <w:left w:w="100" w:type="dxa"/>
            </w:tcMar>
            <w:vAlign w:val="center"/>
          </w:tcPr>
          <w:p w:rsidR="009614D5" w:rsidRDefault="009614D5">
            <w:pPr>
              <w:spacing w:after="0"/>
              <w:ind w:left="135"/>
              <w:jc w:val="center"/>
            </w:pPr>
          </w:p>
        </w:tc>
        <w:tc>
          <w:tcPr>
            <w:tcW w:w="1775" w:type="dxa"/>
            <w:tcMar>
              <w:top w:w="50" w:type="dxa"/>
              <w:left w:w="100" w:type="dxa"/>
            </w:tcMar>
            <w:vAlign w:val="center"/>
          </w:tcPr>
          <w:p w:rsidR="009614D5" w:rsidRDefault="009614D5">
            <w:pPr>
              <w:spacing w:after="0"/>
              <w:ind w:left="135"/>
              <w:jc w:val="center"/>
            </w:pPr>
          </w:p>
        </w:tc>
        <w:tc>
          <w:tcPr>
            <w:tcW w:w="2135"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/886609</w:t>
              </w:r>
              <w:r>
                <w:rPr>
                  <w:rFonts w:ascii="Times New Roman" w:hAnsi="Times New Roman"/>
                  <w:color w:val="0000FF"/>
                  <w:u w:val="single"/>
                </w:rPr>
                <w:t>c</w:t>
              </w:r>
              <w:r w:rsidRPr="00D9105A">
                <w:rPr>
                  <w:rFonts w:ascii="Times New Roman" w:hAnsi="Times New Roman"/>
                  <w:color w:val="0000FF"/>
                  <w:u w:val="single"/>
                  <w:lang w:val="ru-RU"/>
                </w:rPr>
                <w:t>8</w:t>
              </w:r>
            </w:hyperlink>
          </w:p>
        </w:tc>
      </w:tr>
      <w:tr w:rsidR="009614D5" w:rsidRPr="004811B6">
        <w:trPr>
          <w:trHeight w:val="144"/>
          <w:tblCellSpacing w:w="20" w:type="nil"/>
        </w:trPr>
        <w:tc>
          <w:tcPr>
            <w:tcW w:w="456" w:type="dxa"/>
            <w:tcMar>
              <w:top w:w="50" w:type="dxa"/>
              <w:left w:w="100" w:type="dxa"/>
            </w:tcMar>
            <w:vAlign w:val="center"/>
          </w:tcPr>
          <w:p w:rsidR="009614D5" w:rsidRDefault="00241AD4">
            <w:pPr>
              <w:spacing w:after="0"/>
            </w:pPr>
            <w:r>
              <w:rPr>
                <w:rFonts w:ascii="Times New Roman" w:hAnsi="Times New Roman"/>
                <w:color w:val="000000"/>
                <w:sz w:val="24"/>
              </w:rPr>
              <w:t>29</w:t>
            </w:r>
          </w:p>
        </w:tc>
        <w:tc>
          <w:tcPr>
            <w:tcW w:w="3872"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Распределение атмосферных осадков по территории России. Коэффициент увлажнения. Практическая работа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tc>
        <w:tc>
          <w:tcPr>
            <w:tcW w:w="967"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687" w:type="dxa"/>
            <w:tcMar>
              <w:top w:w="50" w:type="dxa"/>
              <w:left w:w="100" w:type="dxa"/>
            </w:tcMar>
            <w:vAlign w:val="center"/>
          </w:tcPr>
          <w:p w:rsidR="009614D5" w:rsidRDefault="009614D5">
            <w:pPr>
              <w:spacing w:after="0"/>
              <w:ind w:left="135"/>
              <w:jc w:val="center"/>
            </w:pPr>
          </w:p>
        </w:tc>
        <w:tc>
          <w:tcPr>
            <w:tcW w:w="1775"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0.5 </w:t>
            </w:r>
          </w:p>
        </w:tc>
        <w:tc>
          <w:tcPr>
            <w:tcW w:w="2135"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/88660</w:t>
              </w:r>
              <w:r>
                <w:rPr>
                  <w:rFonts w:ascii="Times New Roman" w:hAnsi="Times New Roman"/>
                  <w:color w:val="0000FF"/>
                  <w:u w:val="single"/>
                </w:rPr>
                <w:t>b</w:t>
              </w:r>
              <w:r w:rsidRPr="00D9105A">
                <w:rPr>
                  <w:rFonts w:ascii="Times New Roman" w:hAnsi="Times New Roman"/>
                  <w:color w:val="0000FF"/>
                  <w:u w:val="single"/>
                  <w:lang w:val="ru-RU"/>
                </w:rPr>
                <w:t>58</w:t>
              </w:r>
            </w:hyperlink>
          </w:p>
        </w:tc>
      </w:tr>
      <w:tr w:rsidR="009614D5" w:rsidRPr="004811B6">
        <w:trPr>
          <w:trHeight w:val="144"/>
          <w:tblCellSpacing w:w="20" w:type="nil"/>
        </w:trPr>
        <w:tc>
          <w:tcPr>
            <w:tcW w:w="456" w:type="dxa"/>
            <w:tcMar>
              <w:top w:w="50" w:type="dxa"/>
              <w:left w:w="100" w:type="dxa"/>
            </w:tcMar>
            <w:vAlign w:val="center"/>
          </w:tcPr>
          <w:p w:rsidR="009614D5" w:rsidRDefault="00241AD4">
            <w:pPr>
              <w:spacing w:after="0"/>
            </w:pPr>
            <w:r>
              <w:rPr>
                <w:rFonts w:ascii="Times New Roman" w:hAnsi="Times New Roman"/>
                <w:color w:val="000000"/>
                <w:sz w:val="24"/>
              </w:rPr>
              <w:t>30</w:t>
            </w:r>
          </w:p>
        </w:tc>
        <w:tc>
          <w:tcPr>
            <w:tcW w:w="3872"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Климатические пояса и типы климатов России, их характеристики</w:t>
            </w:r>
          </w:p>
        </w:tc>
        <w:tc>
          <w:tcPr>
            <w:tcW w:w="967"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687" w:type="dxa"/>
            <w:tcMar>
              <w:top w:w="50" w:type="dxa"/>
              <w:left w:w="100" w:type="dxa"/>
            </w:tcMar>
            <w:vAlign w:val="center"/>
          </w:tcPr>
          <w:p w:rsidR="009614D5" w:rsidRDefault="009614D5">
            <w:pPr>
              <w:spacing w:after="0"/>
              <w:ind w:left="135"/>
              <w:jc w:val="center"/>
            </w:pPr>
          </w:p>
        </w:tc>
        <w:tc>
          <w:tcPr>
            <w:tcW w:w="1775" w:type="dxa"/>
            <w:tcMar>
              <w:top w:w="50" w:type="dxa"/>
              <w:left w:w="100" w:type="dxa"/>
            </w:tcMar>
            <w:vAlign w:val="center"/>
          </w:tcPr>
          <w:p w:rsidR="009614D5" w:rsidRDefault="009614D5">
            <w:pPr>
              <w:spacing w:after="0"/>
              <w:ind w:left="135"/>
              <w:jc w:val="center"/>
            </w:pPr>
          </w:p>
        </w:tc>
        <w:tc>
          <w:tcPr>
            <w:tcW w:w="2135"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/88660</w:t>
              </w:r>
              <w:r>
                <w:rPr>
                  <w:rFonts w:ascii="Times New Roman" w:hAnsi="Times New Roman"/>
                  <w:color w:val="0000FF"/>
                  <w:u w:val="single"/>
                </w:rPr>
                <w:t>d</w:t>
              </w:r>
              <w:r w:rsidRPr="00D9105A">
                <w:rPr>
                  <w:rFonts w:ascii="Times New Roman" w:hAnsi="Times New Roman"/>
                  <w:color w:val="0000FF"/>
                  <w:u w:val="single"/>
                  <w:lang w:val="ru-RU"/>
                </w:rPr>
                <w:t>06</w:t>
              </w:r>
            </w:hyperlink>
          </w:p>
        </w:tc>
      </w:tr>
      <w:tr w:rsidR="009614D5" w:rsidRPr="004811B6">
        <w:trPr>
          <w:trHeight w:val="144"/>
          <w:tblCellSpacing w:w="20" w:type="nil"/>
        </w:trPr>
        <w:tc>
          <w:tcPr>
            <w:tcW w:w="456" w:type="dxa"/>
            <w:tcMar>
              <w:top w:w="50" w:type="dxa"/>
              <w:left w:w="100" w:type="dxa"/>
            </w:tcMar>
            <w:vAlign w:val="center"/>
          </w:tcPr>
          <w:p w:rsidR="009614D5" w:rsidRDefault="00241AD4">
            <w:pPr>
              <w:spacing w:after="0"/>
            </w:pPr>
            <w:r>
              <w:rPr>
                <w:rFonts w:ascii="Times New Roman" w:hAnsi="Times New Roman"/>
                <w:color w:val="000000"/>
                <w:sz w:val="24"/>
              </w:rPr>
              <w:t>31</w:t>
            </w:r>
          </w:p>
        </w:tc>
        <w:tc>
          <w:tcPr>
            <w:tcW w:w="3872" w:type="dxa"/>
            <w:tcMar>
              <w:top w:w="50" w:type="dxa"/>
              <w:left w:w="100" w:type="dxa"/>
            </w:tcMar>
            <w:vAlign w:val="center"/>
          </w:tcPr>
          <w:p w:rsidR="009614D5" w:rsidRDefault="00241AD4">
            <w:pPr>
              <w:spacing w:after="0"/>
              <w:ind w:left="135"/>
            </w:pPr>
            <w:r w:rsidRPr="00D9105A">
              <w:rPr>
                <w:rFonts w:ascii="Times New Roman" w:hAnsi="Times New Roman"/>
                <w:color w:val="000000"/>
                <w:sz w:val="24"/>
                <w:lang w:val="ru-RU"/>
              </w:rPr>
              <w:t xml:space="preserve">Изменение климата под влиянием естественных и антропогенных факторов. Влияние климата на жизнь и хозяйственную деятельность населения. </w:t>
            </w:r>
            <w:r w:rsidRPr="00D9105A">
              <w:rPr>
                <w:rFonts w:ascii="Times New Roman" w:hAnsi="Times New Roman"/>
                <w:color w:val="000000"/>
                <w:sz w:val="24"/>
                <w:lang w:val="ru-RU"/>
              </w:rPr>
              <w:lastRenderedPageBreak/>
              <w:t xml:space="preserve">Агроклиматические ресурсы. </w:t>
            </w:r>
            <w:r>
              <w:rPr>
                <w:rFonts w:ascii="Times New Roman" w:hAnsi="Times New Roman"/>
                <w:color w:val="000000"/>
                <w:sz w:val="24"/>
              </w:rPr>
              <w:t>Опасные и неблагоприятные метеорологические явления</w:t>
            </w:r>
          </w:p>
        </w:tc>
        <w:tc>
          <w:tcPr>
            <w:tcW w:w="967"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lastRenderedPageBreak/>
              <w:t xml:space="preserve"> 1 </w:t>
            </w:r>
          </w:p>
        </w:tc>
        <w:tc>
          <w:tcPr>
            <w:tcW w:w="1687" w:type="dxa"/>
            <w:tcMar>
              <w:top w:w="50" w:type="dxa"/>
              <w:left w:w="100" w:type="dxa"/>
            </w:tcMar>
            <w:vAlign w:val="center"/>
          </w:tcPr>
          <w:p w:rsidR="009614D5" w:rsidRDefault="009614D5">
            <w:pPr>
              <w:spacing w:after="0"/>
              <w:ind w:left="135"/>
              <w:jc w:val="center"/>
            </w:pPr>
          </w:p>
        </w:tc>
        <w:tc>
          <w:tcPr>
            <w:tcW w:w="1775" w:type="dxa"/>
            <w:tcMar>
              <w:top w:w="50" w:type="dxa"/>
              <w:left w:w="100" w:type="dxa"/>
            </w:tcMar>
            <w:vAlign w:val="center"/>
          </w:tcPr>
          <w:p w:rsidR="009614D5" w:rsidRDefault="009614D5">
            <w:pPr>
              <w:spacing w:after="0"/>
              <w:ind w:left="135"/>
              <w:jc w:val="center"/>
            </w:pPr>
          </w:p>
        </w:tc>
        <w:tc>
          <w:tcPr>
            <w:tcW w:w="2135"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/88660</w:t>
              </w:r>
              <w:r>
                <w:rPr>
                  <w:rFonts w:ascii="Times New Roman" w:hAnsi="Times New Roman"/>
                  <w:color w:val="0000FF"/>
                  <w:u w:val="single"/>
                </w:rPr>
                <w:t>e</w:t>
              </w:r>
              <w:r w:rsidRPr="00D9105A">
                <w:rPr>
                  <w:rFonts w:ascii="Times New Roman" w:hAnsi="Times New Roman"/>
                  <w:color w:val="0000FF"/>
                  <w:u w:val="single"/>
                  <w:lang w:val="ru-RU"/>
                </w:rPr>
                <w:t>64</w:t>
              </w:r>
            </w:hyperlink>
          </w:p>
        </w:tc>
      </w:tr>
      <w:tr w:rsidR="009614D5" w:rsidRPr="004811B6">
        <w:trPr>
          <w:trHeight w:val="144"/>
          <w:tblCellSpacing w:w="20" w:type="nil"/>
        </w:trPr>
        <w:tc>
          <w:tcPr>
            <w:tcW w:w="456" w:type="dxa"/>
            <w:tcMar>
              <w:top w:w="50" w:type="dxa"/>
              <w:left w:w="100" w:type="dxa"/>
            </w:tcMar>
            <w:vAlign w:val="center"/>
          </w:tcPr>
          <w:p w:rsidR="009614D5" w:rsidRDefault="00241AD4">
            <w:pPr>
              <w:spacing w:after="0"/>
            </w:pPr>
            <w:r>
              <w:rPr>
                <w:rFonts w:ascii="Times New Roman" w:hAnsi="Times New Roman"/>
                <w:color w:val="000000"/>
                <w:sz w:val="24"/>
              </w:rPr>
              <w:lastRenderedPageBreak/>
              <w:t>32</w:t>
            </w:r>
          </w:p>
        </w:tc>
        <w:tc>
          <w:tcPr>
            <w:tcW w:w="3872"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Особенности климата своего края. Практическая работа "Оценка влияния основных климатических показателей своего края на жизнь и хозяйственную деятельность населения"</w:t>
            </w:r>
          </w:p>
        </w:tc>
        <w:tc>
          <w:tcPr>
            <w:tcW w:w="967"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687" w:type="dxa"/>
            <w:tcMar>
              <w:top w:w="50" w:type="dxa"/>
              <w:left w:w="100" w:type="dxa"/>
            </w:tcMar>
            <w:vAlign w:val="center"/>
          </w:tcPr>
          <w:p w:rsidR="009614D5" w:rsidRDefault="009614D5">
            <w:pPr>
              <w:spacing w:after="0"/>
              <w:ind w:left="135"/>
              <w:jc w:val="center"/>
            </w:pPr>
          </w:p>
        </w:tc>
        <w:tc>
          <w:tcPr>
            <w:tcW w:w="1775"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0.5 </w:t>
            </w:r>
          </w:p>
        </w:tc>
        <w:tc>
          <w:tcPr>
            <w:tcW w:w="2135"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/88661030</w:t>
              </w:r>
            </w:hyperlink>
          </w:p>
        </w:tc>
      </w:tr>
      <w:tr w:rsidR="009614D5" w:rsidRPr="004811B6">
        <w:trPr>
          <w:trHeight w:val="144"/>
          <w:tblCellSpacing w:w="20" w:type="nil"/>
        </w:trPr>
        <w:tc>
          <w:tcPr>
            <w:tcW w:w="456" w:type="dxa"/>
            <w:tcMar>
              <w:top w:w="50" w:type="dxa"/>
              <w:left w:w="100" w:type="dxa"/>
            </w:tcMar>
            <w:vAlign w:val="center"/>
          </w:tcPr>
          <w:p w:rsidR="009614D5" w:rsidRDefault="00241AD4">
            <w:pPr>
              <w:spacing w:after="0"/>
            </w:pPr>
            <w:r>
              <w:rPr>
                <w:rFonts w:ascii="Times New Roman" w:hAnsi="Times New Roman"/>
                <w:color w:val="000000"/>
                <w:sz w:val="24"/>
              </w:rPr>
              <w:t>33</w:t>
            </w:r>
          </w:p>
        </w:tc>
        <w:tc>
          <w:tcPr>
            <w:tcW w:w="3872" w:type="dxa"/>
            <w:tcMar>
              <w:top w:w="50" w:type="dxa"/>
              <w:left w:w="100" w:type="dxa"/>
            </w:tcMar>
            <w:vAlign w:val="center"/>
          </w:tcPr>
          <w:p w:rsidR="009614D5" w:rsidRDefault="00241AD4">
            <w:pPr>
              <w:spacing w:after="0"/>
              <w:ind w:left="135"/>
            </w:pPr>
            <w:r>
              <w:rPr>
                <w:rFonts w:ascii="Times New Roman" w:hAnsi="Times New Roman"/>
                <w:color w:val="000000"/>
                <w:sz w:val="24"/>
              </w:rPr>
              <w:t>Моря как аквальные ПК</w:t>
            </w:r>
          </w:p>
        </w:tc>
        <w:tc>
          <w:tcPr>
            <w:tcW w:w="967"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9614D5" w:rsidRDefault="009614D5">
            <w:pPr>
              <w:spacing w:after="0"/>
              <w:ind w:left="135"/>
              <w:jc w:val="center"/>
            </w:pPr>
          </w:p>
        </w:tc>
        <w:tc>
          <w:tcPr>
            <w:tcW w:w="1775" w:type="dxa"/>
            <w:tcMar>
              <w:top w:w="50" w:type="dxa"/>
              <w:left w:w="100" w:type="dxa"/>
            </w:tcMar>
            <w:vAlign w:val="center"/>
          </w:tcPr>
          <w:p w:rsidR="009614D5" w:rsidRDefault="009614D5">
            <w:pPr>
              <w:spacing w:after="0"/>
              <w:ind w:left="135"/>
              <w:jc w:val="center"/>
            </w:pPr>
          </w:p>
        </w:tc>
        <w:tc>
          <w:tcPr>
            <w:tcW w:w="2135"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/88661184</w:t>
              </w:r>
            </w:hyperlink>
          </w:p>
        </w:tc>
      </w:tr>
      <w:tr w:rsidR="009614D5" w:rsidRPr="004811B6">
        <w:trPr>
          <w:trHeight w:val="144"/>
          <w:tblCellSpacing w:w="20" w:type="nil"/>
        </w:trPr>
        <w:tc>
          <w:tcPr>
            <w:tcW w:w="456" w:type="dxa"/>
            <w:tcMar>
              <w:top w:w="50" w:type="dxa"/>
              <w:left w:w="100" w:type="dxa"/>
            </w:tcMar>
            <w:vAlign w:val="center"/>
          </w:tcPr>
          <w:p w:rsidR="009614D5" w:rsidRDefault="00241AD4">
            <w:pPr>
              <w:spacing w:after="0"/>
            </w:pPr>
            <w:r>
              <w:rPr>
                <w:rFonts w:ascii="Times New Roman" w:hAnsi="Times New Roman"/>
                <w:color w:val="000000"/>
                <w:sz w:val="24"/>
              </w:rPr>
              <w:t>34</w:t>
            </w:r>
          </w:p>
        </w:tc>
        <w:tc>
          <w:tcPr>
            <w:tcW w:w="3872"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Реки России. Распределение рек по бассейнам океанов. Практическая работа "Объяснение распространения опасных гидрологических природных явлений на территории страны"</w:t>
            </w:r>
          </w:p>
        </w:tc>
        <w:tc>
          <w:tcPr>
            <w:tcW w:w="967"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687" w:type="dxa"/>
            <w:tcMar>
              <w:top w:w="50" w:type="dxa"/>
              <w:left w:w="100" w:type="dxa"/>
            </w:tcMar>
            <w:vAlign w:val="center"/>
          </w:tcPr>
          <w:p w:rsidR="009614D5" w:rsidRDefault="009614D5">
            <w:pPr>
              <w:spacing w:after="0"/>
              <w:ind w:left="135"/>
              <w:jc w:val="center"/>
            </w:pPr>
          </w:p>
        </w:tc>
        <w:tc>
          <w:tcPr>
            <w:tcW w:w="1775"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0.5 </w:t>
            </w:r>
          </w:p>
        </w:tc>
        <w:tc>
          <w:tcPr>
            <w:tcW w:w="2135"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/886612</w:t>
              </w:r>
              <w:r>
                <w:rPr>
                  <w:rFonts w:ascii="Times New Roman" w:hAnsi="Times New Roman"/>
                  <w:color w:val="0000FF"/>
                  <w:u w:val="single"/>
                </w:rPr>
                <w:t>d</w:t>
              </w:r>
              <w:r w:rsidRPr="00D9105A">
                <w:rPr>
                  <w:rFonts w:ascii="Times New Roman" w:hAnsi="Times New Roman"/>
                  <w:color w:val="0000FF"/>
                  <w:u w:val="single"/>
                  <w:lang w:val="ru-RU"/>
                </w:rPr>
                <w:t>8</w:t>
              </w:r>
            </w:hyperlink>
          </w:p>
        </w:tc>
      </w:tr>
      <w:tr w:rsidR="009614D5" w:rsidRPr="004811B6">
        <w:trPr>
          <w:trHeight w:val="144"/>
          <w:tblCellSpacing w:w="20" w:type="nil"/>
        </w:trPr>
        <w:tc>
          <w:tcPr>
            <w:tcW w:w="456" w:type="dxa"/>
            <w:tcMar>
              <w:top w:w="50" w:type="dxa"/>
              <w:left w:w="100" w:type="dxa"/>
            </w:tcMar>
            <w:vAlign w:val="center"/>
          </w:tcPr>
          <w:p w:rsidR="009614D5" w:rsidRDefault="00241AD4">
            <w:pPr>
              <w:spacing w:after="0"/>
            </w:pPr>
            <w:r>
              <w:rPr>
                <w:rFonts w:ascii="Times New Roman" w:hAnsi="Times New Roman"/>
                <w:color w:val="000000"/>
                <w:sz w:val="24"/>
              </w:rPr>
              <w:t>35</w:t>
            </w:r>
          </w:p>
        </w:tc>
        <w:tc>
          <w:tcPr>
            <w:tcW w:w="3872"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Роль рек в жизни населения и развитии хозяйства России. Практическая работа "Сравнение особенностей режима и характера течения двух рек России"</w:t>
            </w:r>
          </w:p>
        </w:tc>
        <w:tc>
          <w:tcPr>
            <w:tcW w:w="967"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687" w:type="dxa"/>
            <w:tcMar>
              <w:top w:w="50" w:type="dxa"/>
              <w:left w:w="100" w:type="dxa"/>
            </w:tcMar>
            <w:vAlign w:val="center"/>
          </w:tcPr>
          <w:p w:rsidR="009614D5" w:rsidRDefault="009614D5">
            <w:pPr>
              <w:spacing w:after="0"/>
              <w:ind w:left="135"/>
              <w:jc w:val="center"/>
            </w:pPr>
          </w:p>
        </w:tc>
        <w:tc>
          <w:tcPr>
            <w:tcW w:w="1775"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0.5 </w:t>
            </w:r>
          </w:p>
        </w:tc>
        <w:tc>
          <w:tcPr>
            <w:tcW w:w="2135"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/886614</w:t>
              </w:r>
              <w:r>
                <w:rPr>
                  <w:rFonts w:ascii="Times New Roman" w:hAnsi="Times New Roman"/>
                  <w:color w:val="0000FF"/>
                  <w:u w:val="single"/>
                </w:rPr>
                <w:t>ae</w:t>
              </w:r>
            </w:hyperlink>
          </w:p>
        </w:tc>
      </w:tr>
      <w:tr w:rsidR="009614D5" w:rsidRPr="004811B6">
        <w:trPr>
          <w:trHeight w:val="144"/>
          <w:tblCellSpacing w:w="20" w:type="nil"/>
        </w:trPr>
        <w:tc>
          <w:tcPr>
            <w:tcW w:w="456" w:type="dxa"/>
            <w:tcMar>
              <w:top w:w="50" w:type="dxa"/>
              <w:left w:w="100" w:type="dxa"/>
            </w:tcMar>
            <w:vAlign w:val="center"/>
          </w:tcPr>
          <w:p w:rsidR="009614D5" w:rsidRDefault="00241AD4">
            <w:pPr>
              <w:spacing w:after="0"/>
            </w:pPr>
            <w:r>
              <w:rPr>
                <w:rFonts w:ascii="Times New Roman" w:hAnsi="Times New Roman"/>
                <w:color w:val="000000"/>
                <w:sz w:val="24"/>
              </w:rPr>
              <w:t>36</w:t>
            </w:r>
          </w:p>
        </w:tc>
        <w:tc>
          <w:tcPr>
            <w:tcW w:w="3872" w:type="dxa"/>
            <w:tcMar>
              <w:top w:w="50" w:type="dxa"/>
              <w:left w:w="100" w:type="dxa"/>
            </w:tcMar>
            <w:vAlign w:val="center"/>
          </w:tcPr>
          <w:p w:rsidR="009614D5" w:rsidRDefault="00241AD4">
            <w:pPr>
              <w:spacing w:after="0"/>
              <w:ind w:left="135"/>
            </w:pPr>
            <w:r w:rsidRPr="00D9105A">
              <w:rPr>
                <w:rFonts w:ascii="Times New Roman" w:hAnsi="Times New Roman"/>
                <w:color w:val="000000"/>
                <w:sz w:val="24"/>
                <w:lang w:val="ru-RU"/>
              </w:rPr>
              <w:t xml:space="preserve">Крупнейшие озёра, их происхождение. Болота. </w:t>
            </w:r>
            <w:r>
              <w:rPr>
                <w:rFonts w:ascii="Times New Roman" w:hAnsi="Times New Roman"/>
                <w:color w:val="000000"/>
                <w:sz w:val="24"/>
              </w:rPr>
              <w:t>Подземные воды</w:t>
            </w:r>
          </w:p>
        </w:tc>
        <w:tc>
          <w:tcPr>
            <w:tcW w:w="967"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9614D5" w:rsidRDefault="009614D5">
            <w:pPr>
              <w:spacing w:after="0"/>
              <w:ind w:left="135"/>
              <w:jc w:val="center"/>
            </w:pPr>
          </w:p>
        </w:tc>
        <w:tc>
          <w:tcPr>
            <w:tcW w:w="1775" w:type="dxa"/>
            <w:tcMar>
              <w:top w:w="50" w:type="dxa"/>
              <w:left w:w="100" w:type="dxa"/>
            </w:tcMar>
            <w:vAlign w:val="center"/>
          </w:tcPr>
          <w:p w:rsidR="009614D5" w:rsidRDefault="009614D5">
            <w:pPr>
              <w:spacing w:after="0"/>
              <w:ind w:left="135"/>
              <w:jc w:val="center"/>
            </w:pPr>
          </w:p>
        </w:tc>
        <w:tc>
          <w:tcPr>
            <w:tcW w:w="2135"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/88661602</w:t>
              </w:r>
            </w:hyperlink>
          </w:p>
        </w:tc>
      </w:tr>
      <w:tr w:rsidR="009614D5" w:rsidRPr="004811B6">
        <w:trPr>
          <w:trHeight w:val="144"/>
          <w:tblCellSpacing w:w="20" w:type="nil"/>
        </w:trPr>
        <w:tc>
          <w:tcPr>
            <w:tcW w:w="456" w:type="dxa"/>
            <w:tcMar>
              <w:top w:w="50" w:type="dxa"/>
              <w:left w:w="100" w:type="dxa"/>
            </w:tcMar>
            <w:vAlign w:val="center"/>
          </w:tcPr>
          <w:p w:rsidR="009614D5" w:rsidRDefault="00241AD4">
            <w:pPr>
              <w:spacing w:after="0"/>
            </w:pPr>
            <w:r>
              <w:rPr>
                <w:rFonts w:ascii="Times New Roman" w:hAnsi="Times New Roman"/>
                <w:color w:val="000000"/>
                <w:sz w:val="24"/>
              </w:rPr>
              <w:t>37</w:t>
            </w:r>
          </w:p>
        </w:tc>
        <w:tc>
          <w:tcPr>
            <w:tcW w:w="3872" w:type="dxa"/>
            <w:tcMar>
              <w:top w:w="50" w:type="dxa"/>
              <w:left w:w="100" w:type="dxa"/>
            </w:tcMar>
            <w:vAlign w:val="center"/>
          </w:tcPr>
          <w:p w:rsidR="009614D5" w:rsidRDefault="00241AD4">
            <w:pPr>
              <w:spacing w:after="0"/>
              <w:ind w:left="135"/>
            </w:pPr>
            <w:r>
              <w:rPr>
                <w:rFonts w:ascii="Times New Roman" w:hAnsi="Times New Roman"/>
                <w:color w:val="000000"/>
                <w:sz w:val="24"/>
              </w:rPr>
              <w:t>Ледники. Многолетняя мерзлота</w:t>
            </w:r>
          </w:p>
        </w:tc>
        <w:tc>
          <w:tcPr>
            <w:tcW w:w="967"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9614D5" w:rsidRDefault="009614D5">
            <w:pPr>
              <w:spacing w:after="0"/>
              <w:ind w:left="135"/>
              <w:jc w:val="center"/>
            </w:pPr>
          </w:p>
        </w:tc>
        <w:tc>
          <w:tcPr>
            <w:tcW w:w="1775" w:type="dxa"/>
            <w:tcMar>
              <w:top w:w="50" w:type="dxa"/>
              <w:left w:w="100" w:type="dxa"/>
            </w:tcMar>
            <w:vAlign w:val="center"/>
          </w:tcPr>
          <w:p w:rsidR="009614D5" w:rsidRDefault="009614D5">
            <w:pPr>
              <w:spacing w:after="0"/>
              <w:ind w:left="135"/>
              <w:jc w:val="center"/>
            </w:pPr>
          </w:p>
        </w:tc>
        <w:tc>
          <w:tcPr>
            <w:tcW w:w="2135"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/88661774</w:t>
              </w:r>
            </w:hyperlink>
          </w:p>
        </w:tc>
      </w:tr>
      <w:tr w:rsidR="009614D5" w:rsidRPr="004811B6">
        <w:trPr>
          <w:trHeight w:val="144"/>
          <w:tblCellSpacing w:w="20" w:type="nil"/>
        </w:trPr>
        <w:tc>
          <w:tcPr>
            <w:tcW w:w="456" w:type="dxa"/>
            <w:tcMar>
              <w:top w:w="50" w:type="dxa"/>
              <w:left w:w="100" w:type="dxa"/>
            </w:tcMar>
            <w:vAlign w:val="center"/>
          </w:tcPr>
          <w:p w:rsidR="009614D5" w:rsidRDefault="00241AD4">
            <w:pPr>
              <w:spacing w:after="0"/>
            </w:pPr>
            <w:r>
              <w:rPr>
                <w:rFonts w:ascii="Times New Roman" w:hAnsi="Times New Roman"/>
                <w:color w:val="000000"/>
                <w:sz w:val="24"/>
              </w:rPr>
              <w:t>38</w:t>
            </w:r>
          </w:p>
        </w:tc>
        <w:tc>
          <w:tcPr>
            <w:tcW w:w="3872"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Неравномерность распределения водных ресурсов. Рост их потребления и загрязнения. Пути сохранения качества водных ресурсов. Внутренние воды и водные ресурсы своего региона и своей местности</w:t>
            </w:r>
          </w:p>
        </w:tc>
        <w:tc>
          <w:tcPr>
            <w:tcW w:w="967"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687" w:type="dxa"/>
            <w:tcMar>
              <w:top w:w="50" w:type="dxa"/>
              <w:left w:w="100" w:type="dxa"/>
            </w:tcMar>
            <w:vAlign w:val="center"/>
          </w:tcPr>
          <w:p w:rsidR="009614D5" w:rsidRDefault="009614D5">
            <w:pPr>
              <w:spacing w:after="0"/>
              <w:ind w:left="135"/>
              <w:jc w:val="center"/>
            </w:pPr>
          </w:p>
        </w:tc>
        <w:tc>
          <w:tcPr>
            <w:tcW w:w="1775" w:type="dxa"/>
            <w:tcMar>
              <w:top w:w="50" w:type="dxa"/>
              <w:left w:w="100" w:type="dxa"/>
            </w:tcMar>
            <w:vAlign w:val="center"/>
          </w:tcPr>
          <w:p w:rsidR="009614D5" w:rsidRDefault="009614D5">
            <w:pPr>
              <w:spacing w:after="0"/>
              <w:ind w:left="135"/>
              <w:jc w:val="center"/>
            </w:pPr>
          </w:p>
        </w:tc>
        <w:tc>
          <w:tcPr>
            <w:tcW w:w="2135"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/886618</w:t>
              </w:r>
              <w:r>
                <w:rPr>
                  <w:rFonts w:ascii="Times New Roman" w:hAnsi="Times New Roman"/>
                  <w:color w:val="0000FF"/>
                  <w:u w:val="single"/>
                </w:rPr>
                <w:t>dc</w:t>
              </w:r>
            </w:hyperlink>
          </w:p>
        </w:tc>
      </w:tr>
      <w:tr w:rsidR="009614D5">
        <w:trPr>
          <w:trHeight w:val="144"/>
          <w:tblCellSpacing w:w="20" w:type="nil"/>
        </w:trPr>
        <w:tc>
          <w:tcPr>
            <w:tcW w:w="456" w:type="dxa"/>
            <w:tcMar>
              <w:top w:w="50" w:type="dxa"/>
              <w:left w:w="100" w:type="dxa"/>
            </w:tcMar>
            <w:vAlign w:val="center"/>
          </w:tcPr>
          <w:p w:rsidR="009614D5" w:rsidRDefault="00241AD4">
            <w:pPr>
              <w:spacing w:after="0"/>
            </w:pPr>
            <w:r>
              <w:rPr>
                <w:rFonts w:ascii="Times New Roman" w:hAnsi="Times New Roman"/>
                <w:color w:val="000000"/>
                <w:sz w:val="24"/>
              </w:rPr>
              <w:lastRenderedPageBreak/>
              <w:t>39</w:t>
            </w:r>
          </w:p>
        </w:tc>
        <w:tc>
          <w:tcPr>
            <w:tcW w:w="3872"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Резервный урок. Контрольная работа по разделу "Природа России". Обобщающее повторение по темам: "Геологическое строение, рельеф и полезные ископаемые", "Климат и климатические ресурсы", "Моря России и внутренние воды"</w:t>
            </w:r>
          </w:p>
        </w:tc>
        <w:tc>
          <w:tcPr>
            <w:tcW w:w="967"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687"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1 </w:t>
            </w:r>
          </w:p>
        </w:tc>
        <w:tc>
          <w:tcPr>
            <w:tcW w:w="1775" w:type="dxa"/>
            <w:tcMar>
              <w:top w:w="50" w:type="dxa"/>
              <w:left w:w="100" w:type="dxa"/>
            </w:tcMar>
            <w:vAlign w:val="center"/>
          </w:tcPr>
          <w:p w:rsidR="009614D5" w:rsidRDefault="009614D5">
            <w:pPr>
              <w:spacing w:after="0"/>
              <w:ind w:left="135"/>
              <w:jc w:val="center"/>
            </w:pPr>
          </w:p>
        </w:tc>
        <w:tc>
          <w:tcPr>
            <w:tcW w:w="2135" w:type="dxa"/>
            <w:tcMar>
              <w:top w:w="50" w:type="dxa"/>
              <w:left w:w="100" w:type="dxa"/>
            </w:tcMar>
            <w:vAlign w:val="center"/>
          </w:tcPr>
          <w:p w:rsidR="009614D5" w:rsidRDefault="009614D5">
            <w:pPr>
              <w:spacing w:after="0"/>
              <w:ind w:left="135"/>
            </w:pPr>
          </w:p>
        </w:tc>
      </w:tr>
      <w:tr w:rsidR="009614D5" w:rsidRPr="004811B6">
        <w:trPr>
          <w:trHeight w:val="144"/>
          <w:tblCellSpacing w:w="20" w:type="nil"/>
        </w:trPr>
        <w:tc>
          <w:tcPr>
            <w:tcW w:w="456" w:type="dxa"/>
            <w:tcMar>
              <w:top w:w="50" w:type="dxa"/>
              <w:left w:w="100" w:type="dxa"/>
            </w:tcMar>
            <w:vAlign w:val="center"/>
          </w:tcPr>
          <w:p w:rsidR="009614D5" w:rsidRDefault="00241AD4">
            <w:pPr>
              <w:spacing w:after="0"/>
            </w:pPr>
            <w:r>
              <w:rPr>
                <w:rFonts w:ascii="Times New Roman" w:hAnsi="Times New Roman"/>
                <w:color w:val="000000"/>
                <w:sz w:val="24"/>
              </w:rPr>
              <w:t>40</w:t>
            </w:r>
          </w:p>
        </w:tc>
        <w:tc>
          <w:tcPr>
            <w:tcW w:w="3872"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Почва — особый компонент природы. Факторы образования почв</w:t>
            </w:r>
          </w:p>
        </w:tc>
        <w:tc>
          <w:tcPr>
            <w:tcW w:w="967"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687" w:type="dxa"/>
            <w:tcMar>
              <w:top w:w="50" w:type="dxa"/>
              <w:left w:w="100" w:type="dxa"/>
            </w:tcMar>
            <w:vAlign w:val="center"/>
          </w:tcPr>
          <w:p w:rsidR="009614D5" w:rsidRDefault="009614D5">
            <w:pPr>
              <w:spacing w:after="0"/>
              <w:ind w:left="135"/>
              <w:jc w:val="center"/>
            </w:pPr>
          </w:p>
        </w:tc>
        <w:tc>
          <w:tcPr>
            <w:tcW w:w="1775" w:type="dxa"/>
            <w:tcMar>
              <w:top w:w="50" w:type="dxa"/>
              <w:left w:w="100" w:type="dxa"/>
            </w:tcMar>
            <w:vAlign w:val="center"/>
          </w:tcPr>
          <w:p w:rsidR="009614D5" w:rsidRDefault="009614D5">
            <w:pPr>
              <w:spacing w:after="0"/>
              <w:ind w:left="135"/>
              <w:jc w:val="center"/>
            </w:pPr>
          </w:p>
        </w:tc>
        <w:tc>
          <w:tcPr>
            <w:tcW w:w="2135"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/88661</w:t>
              </w:r>
              <w:r>
                <w:rPr>
                  <w:rFonts w:ascii="Times New Roman" w:hAnsi="Times New Roman"/>
                  <w:color w:val="0000FF"/>
                  <w:u w:val="single"/>
                </w:rPr>
                <w:t>b</w:t>
              </w:r>
              <w:r w:rsidRPr="00D9105A">
                <w:rPr>
                  <w:rFonts w:ascii="Times New Roman" w:hAnsi="Times New Roman"/>
                  <w:color w:val="0000FF"/>
                  <w:u w:val="single"/>
                  <w:lang w:val="ru-RU"/>
                </w:rPr>
                <w:t>48</w:t>
              </w:r>
            </w:hyperlink>
          </w:p>
        </w:tc>
      </w:tr>
      <w:tr w:rsidR="009614D5" w:rsidRPr="004811B6">
        <w:trPr>
          <w:trHeight w:val="144"/>
          <w:tblCellSpacing w:w="20" w:type="nil"/>
        </w:trPr>
        <w:tc>
          <w:tcPr>
            <w:tcW w:w="456" w:type="dxa"/>
            <w:tcMar>
              <w:top w:w="50" w:type="dxa"/>
              <w:left w:w="100" w:type="dxa"/>
            </w:tcMar>
            <w:vAlign w:val="center"/>
          </w:tcPr>
          <w:p w:rsidR="009614D5" w:rsidRDefault="00241AD4">
            <w:pPr>
              <w:spacing w:after="0"/>
            </w:pPr>
            <w:r>
              <w:rPr>
                <w:rFonts w:ascii="Times New Roman" w:hAnsi="Times New Roman"/>
                <w:color w:val="000000"/>
                <w:sz w:val="24"/>
              </w:rPr>
              <w:t>41</w:t>
            </w:r>
          </w:p>
        </w:tc>
        <w:tc>
          <w:tcPr>
            <w:tcW w:w="3872"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Основные зональные типы почв, их свойства, различия в плодородии</w:t>
            </w:r>
          </w:p>
        </w:tc>
        <w:tc>
          <w:tcPr>
            <w:tcW w:w="967"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687" w:type="dxa"/>
            <w:tcMar>
              <w:top w:w="50" w:type="dxa"/>
              <w:left w:w="100" w:type="dxa"/>
            </w:tcMar>
            <w:vAlign w:val="center"/>
          </w:tcPr>
          <w:p w:rsidR="009614D5" w:rsidRDefault="009614D5">
            <w:pPr>
              <w:spacing w:after="0"/>
              <w:ind w:left="135"/>
              <w:jc w:val="center"/>
            </w:pPr>
          </w:p>
        </w:tc>
        <w:tc>
          <w:tcPr>
            <w:tcW w:w="1775" w:type="dxa"/>
            <w:tcMar>
              <w:top w:w="50" w:type="dxa"/>
              <w:left w:w="100" w:type="dxa"/>
            </w:tcMar>
            <w:vAlign w:val="center"/>
          </w:tcPr>
          <w:p w:rsidR="009614D5" w:rsidRDefault="009614D5">
            <w:pPr>
              <w:spacing w:after="0"/>
              <w:ind w:left="135"/>
              <w:jc w:val="center"/>
            </w:pPr>
          </w:p>
        </w:tc>
        <w:tc>
          <w:tcPr>
            <w:tcW w:w="2135"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/88661</w:t>
              </w:r>
              <w:r>
                <w:rPr>
                  <w:rFonts w:ascii="Times New Roman" w:hAnsi="Times New Roman"/>
                  <w:color w:val="0000FF"/>
                  <w:u w:val="single"/>
                </w:rPr>
                <w:t>c</w:t>
              </w:r>
              <w:r w:rsidRPr="00D9105A">
                <w:rPr>
                  <w:rFonts w:ascii="Times New Roman" w:hAnsi="Times New Roman"/>
                  <w:color w:val="0000FF"/>
                  <w:u w:val="single"/>
                  <w:lang w:val="ru-RU"/>
                </w:rPr>
                <w:t>6</w:t>
              </w:r>
              <w:r>
                <w:rPr>
                  <w:rFonts w:ascii="Times New Roman" w:hAnsi="Times New Roman"/>
                  <w:color w:val="0000FF"/>
                  <w:u w:val="single"/>
                </w:rPr>
                <w:t>a</w:t>
              </w:r>
            </w:hyperlink>
          </w:p>
        </w:tc>
      </w:tr>
      <w:tr w:rsidR="009614D5" w:rsidRPr="004811B6">
        <w:trPr>
          <w:trHeight w:val="144"/>
          <w:tblCellSpacing w:w="20" w:type="nil"/>
        </w:trPr>
        <w:tc>
          <w:tcPr>
            <w:tcW w:w="456" w:type="dxa"/>
            <w:tcMar>
              <w:top w:w="50" w:type="dxa"/>
              <w:left w:w="100" w:type="dxa"/>
            </w:tcMar>
            <w:vAlign w:val="center"/>
          </w:tcPr>
          <w:p w:rsidR="009614D5" w:rsidRDefault="00241AD4">
            <w:pPr>
              <w:spacing w:after="0"/>
            </w:pPr>
            <w:r>
              <w:rPr>
                <w:rFonts w:ascii="Times New Roman" w:hAnsi="Times New Roman"/>
                <w:color w:val="000000"/>
                <w:sz w:val="24"/>
              </w:rPr>
              <w:t>42</w:t>
            </w:r>
          </w:p>
        </w:tc>
        <w:tc>
          <w:tcPr>
            <w:tcW w:w="3872"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Почвенные ресурсы России. Меры по сохранению плодородия почв: мелиорация земель, борьба с эрозией почв и их загрязнением</w:t>
            </w:r>
          </w:p>
        </w:tc>
        <w:tc>
          <w:tcPr>
            <w:tcW w:w="967"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687" w:type="dxa"/>
            <w:tcMar>
              <w:top w:w="50" w:type="dxa"/>
              <w:left w:w="100" w:type="dxa"/>
            </w:tcMar>
            <w:vAlign w:val="center"/>
          </w:tcPr>
          <w:p w:rsidR="009614D5" w:rsidRDefault="009614D5">
            <w:pPr>
              <w:spacing w:after="0"/>
              <w:ind w:left="135"/>
              <w:jc w:val="center"/>
            </w:pPr>
          </w:p>
        </w:tc>
        <w:tc>
          <w:tcPr>
            <w:tcW w:w="1775" w:type="dxa"/>
            <w:tcMar>
              <w:top w:w="50" w:type="dxa"/>
              <w:left w:w="100" w:type="dxa"/>
            </w:tcMar>
            <w:vAlign w:val="center"/>
          </w:tcPr>
          <w:p w:rsidR="009614D5" w:rsidRDefault="009614D5">
            <w:pPr>
              <w:spacing w:after="0"/>
              <w:ind w:left="135"/>
              <w:jc w:val="center"/>
            </w:pPr>
          </w:p>
        </w:tc>
        <w:tc>
          <w:tcPr>
            <w:tcW w:w="2135"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/88661</w:t>
              </w:r>
              <w:r>
                <w:rPr>
                  <w:rFonts w:ascii="Times New Roman" w:hAnsi="Times New Roman"/>
                  <w:color w:val="0000FF"/>
                  <w:u w:val="single"/>
                </w:rPr>
                <w:t>d</w:t>
              </w:r>
              <w:r w:rsidRPr="00D9105A">
                <w:rPr>
                  <w:rFonts w:ascii="Times New Roman" w:hAnsi="Times New Roman"/>
                  <w:color w:val="0000FF"/>
                  <w:u w:val="single"/>
                  <w:lang w:val="ru-RU"/>
                </w:rPr>
                <w:t>82</w:t>
              </w:r>
            </w:hyperlink>
          </w:p>
        </w:tc>
      </w:tr>
      <w:tr w:rsidR="009614D5" w:rsidRPr="004811B6">
        <w:trPr>
          <w:trHeight w:val="144"/>
          <w:tblCellSpacing w:w="20" w:type="nil"/>
        </w:trPr>
        <w:tc>
          <w:tcPr>
            <w:tcW w:w="456" w:type="dxa"/>
            <w:tcMar>
              <w:top w:w="50" w:type="dxa"/>
              <w:left w:w="100" w:type="dxa"/>
            </w:tcMar>
            <w:vAlign w:val="center"/>
          </w:tcPr>
          <w:p w:rsidR="009614D5" w:rsidRDefault="00241AD4">
            <w:pPr>
              <w:spacing w:after="0"/>
            </w:pPr>
            <w:r>
              <w:rPr>
                <w:rFonts w:ascii="Times New Roman" w:hAnsi="Times New Roman"/>
                <w:color w:val="000000"/>
                <w:sz w:val="24"/>
              </w:rPr>
              <w:t>43</w:t>
            </w:r>
          </w:p>
        </w:tc>
        <w:tc>
          <w:tcPr>
            <w:tcW w:w="3872"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Богатство растительного и животного мира России: видовое разнообразие, факторы, его определяющие</w:t>
            </w:r>
          </w:p>
        </w:tc>
        <w:tc>
          <w:tcPr>
            <w:tcW w:w="967"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687" w:type="dxa"/>
            <w:tcMar>
              <w:top w:w="50" w:type="dxa"/>
              <w:left w:w="100" w:type="dxa"/>
            </w:tcMar>
            <w:vAlign w:val="center"/>
          </w:tcPr>
          <w:p w:rsidR="009614D5" w:rsidRDefault="009614D5">
            <w:pPr>
              <w:spacing w:after="0"/>
              <w:ind w:left="135"/>
              <w:jc w:val="center"/>
            </w:pPr>
          </w:p>
        </w:tc>
        <w:tc>
          <w:tcPr>
            <w:tcW w:w="1775" w:type="dxa"/>
            <w:tcMar>
              <w:top w:w="50" w:type="dxa"/>
              <w:left w:w="100" w:type="dxa"/>
            </w:tcMar>
            <w:vAlign w:val="center"/>
          </w:tcPr>
          <w:p w:rsidR="009614D5" w:rsidRDefault="009614D5">
            <w:pPr>
              <w:spacing w:after="0"/>
              <w:ind w:left="135"/>
              <w:jc w:val="center"/>
            </w:pPr>
          </w:p>
        </w:tc>
        <w:tc>
          <w:tcPr>
            <w:tcW w:w="2135"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/88661</w:t>
              </w:r>
              <w:r>
                <w:rPr>
                  <w:rFonts w:ascii="Times New Roman" w:hAnsi="Times New Roman"/>
                  <w:color w:val="0000FF"/>
                  <w:u w:val="single"/>
                </w:rPr>
                <w:t>f</w:t>
              </w:r>
              <w:r w:rsidRPr="00D9105A">
                <w:rPr>
                  <w:rFonts w:ascii="Times New Roman" w:hAnsi="Times New Roman"/>
                  <w:color w:val="0000FF"/>
                  <w:u w:val="single"/>
                  <w:lang w:val="ru-RU"/>
                </w:rPr>
                <w:t>3</w:t>
              </w:r>
              <w:r>
                <w:rPr>
                  <w:rFonts w:ascii="Times New Roman" w:hAnsi="Times New Roman"/>
                  <w:color w:val="0000FF"/>
                  <w:u w:val="single"/>
                </w:rPr>
                <w:t>a</w:t>
              </w:r>
            </w:hyperlink>
          </w:p>
        </w:tc>
      </w:tr>
      <w:tr w:rsidR="009614D5">
        <w:trPr>
          <w:trHeight w:val="144"/>
          <w:tblCellSpacing w:w="20" w:type="nil"/>
        </w:trPr>
        <w:tc>
          <w:tcPr>
            <w:tcW w:w="456" w:type="dxa"/>
            <w:tcMar>
              <w:top w:w="50" w:type="dxa"/>
              <w:left w:w="100" w:type="dxa"/>
            </w:tcMar>
            <w:vAlign w:val="center"/>
          </w:tcPr>
          <w:p w:rsidR="009614D5" w:rsidRDefault="00241AD4">
            <w:pPr>
              <w:spacing w:after="0"/>
            </w:pPr>
            <w:r>
              <w:rPr>
                <w:rFonts w:ascii="Times New Roman" w:hAnsi="Times New Roman"/>
                <w:color w:val="000000"/>
                <w:sz w:val="24"/>
              </w:rPr>
              <w:t>44</w:t>
            </w:r>
          </w:p>
        </w:tc>
        <w:tc>
          <w:tcPr>
            <w:tcW w:w="3872"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Особенности растительного и животного мира различных природно-хозяйственных зон России</w:t>
            </w:r>
          </w:p>
        </w:tc>
        <w:tc>
          <w:tcPr>
            <w:tcW w:w="967"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687" w:type="dxa"/>
            <w:tcMar>
              <w:top w:w="50" w:type="dxa"/>
              <w:left w:w="100" w:type="dxa"/>
            </w:tcMar>
            <w:vAlign w:val="center"/>
          </w:tcPr>
          <w:p w:rsidR="009614D5" w:rsidRDefault="009614D5">
            <w:pPr>
              <w:spacing w:after="0"/>
              <w:ind w:left="135"/>
              <w:jc w:val="center"/>
            </w:pPr>
          </w:p>
        </w:tc>
        <w:tc>
          <w:tcPr>
            <w:tcW w:w="1775" w:type="dxa"/>
            <w:tcMar>
              <w:top w:w="50" w:type="dxa"/>
              <w:left w:w="100" w:type="dxa"/>
            </w:tcMar>
            <w:vAlign w:val="center"/>
          </w:tcPr>
          <w:p w:rsidR="009614D5" w:rsidRDefault="009614D5">
            <w:pPr>
              <w:spacing w:after="0"/>
              <w:ind w:left="135"/>
              <w:jc w:val="center"/>
            </w:pPr>
          </w:p>
        </w:tc>
        <w:tc>
          <w:tcPr>
            <w:tcW w:w="2135" w:type="dxa"/>
            <w:tcMar>
              <w:top w:w="50" w:type="dxa"/>
              <w:left w:w="100" w:type="dxa"/>
            </w:tcMar>
            <w:vAlign w:val="center"/>
          </w:tcPr>
          <w:p w:rsidR="009614D5" w:rsidRDefault="009614D5">
            <w:pPr>
              <w:spacing w:after="0"/>
              <w:ind w:left="135"/>
            </w:pPr>
          </w:p>
        </w:tc>
      </w:tr>
      <w:tr w:rsidR="009614D5" w:rsidRPr="004811B6">
        <w:trPr>
          <w:trHeight w:val="144"/>
          <w:tblCellSpacing w:w="20" w:type="nil"/>
        </w:trPr>
        <w:tc>
          <w:tcPr>
            <w:tcW w:w="456" w:type="dxa"/>
            <w:tcMar>
              <w:top w:w="50" w:type="dxa"/>
              <w:left w:w="100" w:type="dxa"/>
            </w:tcMar>
            <w:vAlign w:val="center"/>
          </w:tcPr>
          <w:p w:rsidR="009614D5" w:rsidRDefault="00241AD4">
            <w:pPr>
              <w:spacing w:after="0"/>
            </w:pPr>
            <w:r>
              <w:rPr>
                <w:rFonts w:ascii="Times New Roman" w:hAnsi="Times New Roman"/>
                <w:color w:val="000000"/>
                <w:sz w:val="24"/>
              </w:rPr>
              <w:t>45</w:t>
            </w:r>
          </w:p>
        </w:tc>
        <w:tc>
          <w:tcPr>
            <w:tcW w:w="3872"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Природно-хозяйственные зоны России: взаимосвязь и взаимообусловленность их компонентов</w:t>
            </w:r>
          </w:p>
        </w:tc>
        <w:tc>
          <w:tcPr>
            <w:tcW w:w="967"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687" w:type="dxa"/>
            <w:tcMar>
              <w:top w:w="50" w:type="dxa"/>
              <w:left w:w="100" w:type="dxa"/>
            </w:tcMar>
            <w:vAlign w:val="center"/>
          </w:tcPr>
          <w:p w:rsidR="009614D5" w:rsidRDefault="009614D5">
            <w:pPr>
              <w:spacing w:after="0"/>
              <w:ind w:left="135"/>
              <w:jc w:val="center"/>
            </w:pPr>
          </w:p>
        </w:tc>
        <w:tc>
          <w:tcPr>
            <w:tcW w:w="1775" w:type="dxa"/>
            <w:tcMar>
              <w:top w:w="50" w:type="dxa"/>
              <w:left w:w="100" w:type="dxa"/>
            </w:tcMar>
            <w:vAlign w:val="center"/>
          </w:tcPr>
          <w:p w:rsidR="009614D5" w:rsidRDefault="009614D5">
            <w:pPr>
              <w:spacing w:after="0"/>
              <w:ind w:left="135"/>
              <w:jc w:val="center"/>
            </w:pPr>
          </w:p>
        </w:tc>
        <w:tc>
          <w:tcPr>
            <w:tcW w:w="2135"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/8866219</w:t>
              </w:r>
              <w:r>
                <w:rPr>
                  <w:rFonts w:ascii="Times New Roman" w:hAnsi="Times New Roman"/>
                  <w:color w:val="0000FF"/>
                  <w:u w:val="single"/>
                </w:rPr>
                <w:t>c</w:t>
              </w:r>
            </w:hyperlink>
          </w:p>
        </w:tc>
      </w:tr>
      <w:tr w:rsidR="009614D5" w:rsidRPr="004811B6">
        <w:trPr>
          <w:trHeight w:val="144"/>
          <w:tblCellSpacing w:w="20" w:type="nil"/>
        </w:trPr>
        <w:tc>
          <w:tcPr>
            <w:tcW w:w="456" w:type="dxa"/>
            <w:tcMar>
              <w:top w:w="50" w:type="dxa"/>
              <w:left w:w="100" w:type="dxa"/>
            </w:tcMar>
            <w:vAlign w:val="center"/>
          </w:tcPr>
          <w:p w:rsidR="009614D5" w:rsidRDefault="00241AD4">
            <w:pPr>
              <w:spacing w:after="0"/>
            </w:pPr>
            <w:r>
              <w:rPr>
                <w:rFonts w:ascii="Times New Roman" w:hAnsi="Times New Roman"/>
                <w:color w:val="000000"/>
                <w:sz w:val="24"/>
              </w:rPr>
              <w:t>46</w:t>
            </w:r>
          </w:p>
        </w:tc>
        <w:tc>
          <w:tcPr>
            <w:tcW w:w="3872"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Природно-хозяйственные зоны России. Арктическая пустыня, тундра и лесотундра</w:t>
            </w:r>
          </w:p>
        </w:tc>
        <w:tc>
          <w:tcPr>
            <w:tcW w:w="967"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687" w:type="dxa"/>
            <w:tcMar>
              <w:top w:w="50" w:type="dxa"/>
              <w:left w:w="100" w:type="dxa"/>
            </w:tcMar>
            <w:vAlign w:val="center"/>
          </w:tcPr>
          <w:p w:rsidR="009614D5" w:rsidRDefault="009614D5">
            <w:pPr>
              <w:spacing w:after="0"/>
              <w:ind w:left="135"/>
              <w:jc w:val="center"/>
            </w:pPr>
          </w:p>
        </w:tc>
        <w:tc>
          <w:tcPr>
            <w:tcW w:w="1775" w:type="dxa"/>
            <w:tcMar>
              <w:top w:w="50" w:type="dxa"/>
              <w:left w:w="100" w:type="dxa"/>
            </w:tcMar>
            <w:vAlign w:val="center"/>
          </w:tcPr>
          <w:p w:rsidR="009614D5" w:rsidRDefault="009614D5">
            <w:pPr>
              <w:spacing w:after="0"/>
              <w:ind w:left="135"/>
              <w:jc w:val="center"/>
            </w:pPr>
          </w:p>
        </w:tc>
        <w:tc>
          <w:tcPr>
            <w:tcW w:w="2135"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/886622</w:t>
              </w:r>
              <w:r>
                <w:rPr>
                  <w:rFonts w:ascii="Times New Roman" w:hAnsi="Times New Roman"/>
                  <w:color w:val="0000FF"/>
                  <w:u w:val="single"/>
                </w:rPr>
                <w:t>d</w:t>
              </w:r>
              <w:r w:rsidRPr="00D9105A">
                <w:rPr>
                  <w:rFonts w:ascii="Times New Roman" w:hAnsi="Times New Roman"/>
                  <w:color w:val="0000FF"/>
                  <w:u w:val="single"/>
                  <w:lang w:val="ru-RU"/>
                </w:rPr>
                <w:t>2</w:t>
              </w:r>
            </w:hyperlink>
          </w:p>
        </w:tc>
      </w:tr>
      <w:tr w:rsidR="009614D5" w:rsidRPr="004811B6">
        <w:trPr>
          <w:trHeight w:val="144"/>
          <w:tblCellSpacing w:w="20" w:type="nil"/>
        </w:trPr>
        <w:tc>
          <w:tcPr>
            <w:tcW w:w="456" w:type="dxa"/>
            <w:tcMar>
              <w:top w:w="50" w:type="dxa"/>
              <w:left w:w="100" w:type="dxa"/>
            </w:tcMar>
            <w:vAlign w:val="center"/>
          </w:tcPr>
          <w:p w:rsidR="009614D5" w:rsidRDefault="00241AD4">
            <w:pPr>
              <w:spacing w:after="0"/>
            </w:pPr>
            <w:r>
              <w:rPr>
                <w:rFonts w:ascii="Times New Roman" w:hAnsi="Times New Roman"/>
                <w:color w:val="000000"/>
                <w:sz w:val="24"/>
              </w:rPr>
              <w:t>47</w:t>
            </w:r>
          </w:p>
        </w:tc>
        <w:tc>
          <w:tcPr>
            <w:tcW w:w="3872"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Природно-хозяйственные зоны России. Тайга</w:t>
            </w:r>
          </w:p>
        </w:tc>
        <w:tc>
          <w:tcPr>
            <w:tcW w:w="967"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687" w:type="dxa"/>
            <w:tcMar>
              <w:top w:w="50" w:type="dxa"/>
              <w:left w:w="100" w:type="dxa"/>
            </w:tcMar>
            <w:vAlign w:val="center"/>
          </w:tcPr>
          <w:p w:rsidR="009614D5" w:rsidRDefault="009614D5">
            <w:pPr>
              <w:spacing w:after="0"/>
              <w:ind w:left="135"/>
              <w:jc w:val="center"/>
            </w:pPr>
          </w:p>
        </w:tc>
        <w:tc>
          <w:tcPr>
            <w:tcW w:w="1775" w:type="dxa"/>
            <w:tcMar>
              <w:top w:w="50" w:type="dxa"/>
              <w:left w:w="100" w:type="dxa"/>
            </w:tcMar>
            <w:vAlign w:val="center"/>
          </w:tcPr>
          <w:p w:rsidR="009614D5" w:rsidRDefault="009614D5">
            <w:pPr>
              <w:spacing w:after="0"/>
              <w:ind w:left="135"/>
              <w:jc w:val="center"/>
            </w:pPr>
          </w:p>
        </w:tc>
        <w:tc>
          <w:tcPr>
            <w:tcW w:w="2135"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/88662462</w:t>
              </w:r>
            </w:hyperlink>
          </w:p>
        </w:tc>
      </w:tr>
      <w:tr w:rsidR="009614D5" w:rsidRPr="004811B6">
        <w:trPr>
          <w:trHeight w:val="144"/>
          <w:tblCellSpacing w:w="20" w:type="nil"/>
        </w:trPr>
        <w:tc>
          <w:tcPr>
            <w:tcW w:w="456" w:type="dxa"/>
            <w:tcMar>
              <w:top w:w="50" w:type="dxa"/>
              <w:left w:w="100" w:type="dxa"/>
            </w:tcMar>
            <w:vAlign w:val="center"/>
          </w:tcPr>
          <w:p w:rsidR="009614D5" w:rsidRDefault="00241AD4">
            <w:pPr>
              <w:spacing w:after="0"/>
            </w:pPr>
            <w:r>
              <w:rPr>
                <w:rFonts w:ascii="Times New Roman" w:hAnsi="Times New Roman"/>
                <w:color w:val="000000"/>
                <w:sz w:val="24"/>
              </w:rPr>
              <w:t>48</w:t>
            </w:r>
          </w:p>
        </w:tc>
        <w:tc>
          <w:tcPr>
            <w:tcW w:w="3872"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Природно-хозяйственные зоны России. </w:t>
            </w:r>
            <w:r w:rsidRPr="00D9105A">
              <w:rPr>
                <w:rFonts w:ascii="Times New Roman" w:hAnsi="Times New Roman"/>
                <w:color w:val="000000"/>
                <w:sz w:val="24"/>
                <w:lang w:val="ru-RU"/>
              </w:rPr>
              <w:lastRenderedPageBreak/>
              <w:t>Смешанные и широколиственные леса</w:t>
            </w:r>
          </w:p>
        </w:tc>
        <w:tc>
          <w:tcPr>
            <w:tcW w:w="967"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lastRenderedPageBreak/>
              <w:t xml:space="preserve">1 </w:t>
            </w:r>
          </w:p>
        </w:tc>
        <w:tc>
          <w:tcPr>
            <w:tcW w:w="1687" w:type="dxa"/>
            <w:tcMar>
              <w:top w:w="50" w:type="dxa"/>
              <w:left w:w="100" w:type="dxa"/>
            </w:tcMar>
            <w:vAlign w:val="center"/>
          </w:tcPr>
          <w:p w:rsidR="009614D5" w:rsidRDefault="009614D5">
            <w:pPr>
              <w:spacing w:after="0"/>
              <w:ind w:left="135"/>
              <w:jc w:val="center"/>
            </w:pPr>
          </w:p>
        </w:tc>
        <w:tc>
          <w:tcPr>
            <w:tcW w:w="1775" w:type="dxa"/>
            <w:tcMar>
              <w:top w:w="50" w:type="dxa"/>
              <w:left w:w="100" w:type="dxa"/>
            </w:tcMar>
            <w:vAlign w:val="center"/>
          </w:tcPr>
          <w:p w:rsidR="009614D5" w:rsidRDefault="009614D5">
            <w:pPr>
              <w:spacing w:after="0"/>
              <w:ind w:left="135"/>
              <w:jc w:val="center"/>
            </w:pPr>
          </w:p>
        </w:tc>
        <w:tc>
          <w:tcPr>
            <w:tcW w:w="2135"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/886625</w:t>
              </w:r>
              <w:r>
                <w:rPr>
                  <w:rFonts w:ascii="Times New Roman" w:hAnsi="Times New Roman"/>
                  <w:color w:val="0000FF"/>
                  <w:u w:val="single"/>
                </w:rPr>
                <w:t>ac</w:t>
              </w:r>
            </w:hyperlink>
          </w:p>
        </w:tc>
      </w:tr>
      <w:tr w:rsidR="009614D5" w:rsidRPr="004811B6">
        <w:trPr>
          <w:trHeight w:val="144"/>
          <w:tblCellSpacing w:w="20" w:type="nil"/>
        </w:trPr>
        <w:tc>
          <w:tcPr>
            <w:tcW w:w="456" w:type="dxa"/>
            <w:tcMar>
              <w:top w:w="50" w:type="dxa"/>
              <w:left w:w="100" w:type="dxa"/>
            </w:tcMar>
            <w:vAlign w:val="center"/>
          </w:tcPr>
          <w:p w:rsidR="009614D5" w:rsidRDefault="00241AD4">
            <w:pPr>
              <w:spacing w:after="0"/>
            </w:pPr>
            <w:r>
              <w:rPr>
                <w:rFonts w:ascii="Times New Roman" w:hAnsi="Times New Roman"/>
                <w:color w:val="000000"/>
                <w:sz w:val="24"/>
              </w:rPr>
              <w:lastRenderedPageBreak/>
              <w:t>49</w:t>
            </w:r>
          </w:p>
        </w:tc>
        <w:tc>
          <w:tcPr>
            <w:tcW w:w="3872"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Природно-хозяйственные зоны России. Степи и лесостепи</w:t>
            </w:r>
          </w:p>
        </w:tc>
        <w:tc>
          <w:tcPr>
            <w:tcW w:w="967"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687" w:type="dxa"/>
            <w:tcMar>
              <w:top w:w="50" w:type="dxa"/>
              <w:left w:w="100" w:type="dxa"/>
            </w:tcMar>
            <w:vAlign w:val="center"/>
          </w:tcPr>
          <w:p w:rsidR="009614D5" w:rsidRDefault="009614D5">
            <w:pPr>
              <w:spacing w:after="0"/>
              <w:ind w:left="135"/>
              <w:jc w:val="center"/>
            </w:pPr>
          </w:p>
        </w:tc>
        <w:tc>
          <w:tcPr>
            <w:tcW w:w="1775" w:type="dxa"/>
            <w:tcMar>
              <w:top w:w="50" w:type="dxa"/>
              <w:left w:w="100" w:type="dxa"/>
            </w:tcMar>
            <w:vAlign w:val="center"/>
          </w:tcPr>
          <w:p w:rsidR="009614D5" w:rsidRDefault="009614D5">
            <w:pPr>
              <w:spacing w:after="0"/>
              <w:ind w:left="135"/>
              <w:jc w:val="center"/>
            </w:pPr>
          </w:p>
        </w:tc>
        <w:tc>
          <w:tcPr>
            <w:tcW w:w="2135"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/886626</w:t>
              </w:r>
              <w:r>
                <w:rPr>
                  <w:rFonts w:ascii="Times New Roman" w:hAnsi="Times New Roman"/>
                  <w:color w:val="0000FF"/>
                  <w:u w:val="single"/>
                </w:rPr>
                <w:t>ce</w:t>
              </w:r>
            </w:hyperlink>
          </w:p>
        </w:tc>
      </w:tr>
      <w:tr w:rsidR="009614D5" w:rsidRPr="004811B6">
        <w:trPr>
          <w:trHeight w:val="144"/>
          <w:tblCellSpacing w:w="20" w:type="nil"/>
        </w:trPr>
        <w:tc>
          <w:tcPr>
            <w:tcW w:w="456" w:type="dxa"/>
            <w:tcMar>
              <w:top w:w="50" w:type="dxa"/>
              <w:left w:w="100" w:type="dxa"/>
            </w:tcMar>
            <w:vAlign w:val="center"/>
          </w:tcPr>
          <w:p w:rsidR="009614D5" w:rsidRDefault="00241AD4">
            <w:pPr>
              <w:spacing w:after="0"/>
            </w:pPr>
            <w:r>
              <w:rPr>
                <w:rFonts w:ascii="Times New Roman" w:hAnsi="Times New Roman"/>
                <w:color w:val="000000"/>
                <w:sz w:val="24"/>
              </w:rPr>
              <w:t>50</w:t>
            </w:r>
          </w:p>
        </w:tc>
        <w:tc>
          <w:tcPr>
            <w:tcW w:w="3872"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Природно-хозяйственные зоны России. Пустыни и полупустыни</w:t>
            </w:r>
          </w:p>
        </w:tc>
        <w:tc>
          <w:tcPr>
            <w:tcW w:w="967"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687" w:type="dxa"/>
            <w:tcMar>
              <w:top w:w="50" w:type="dxa"/>
              <w:left w:w="100" w:type="dxa"/>
            </w:tcMar>
            <w:vAlign w:val="center"/>
          </w:tcPr>
          <w:p w:rsidR="009614D5" w:rsidRDefault="009614D5">
            <w:pPr>
              <w:spacing w:after="0"/>
              <w:ind w:left="135"/>
              <w:jc w:val="center"/>
            </w:pPr>
          </w:p>
        </w:tc>
        <w:tc>
          <w:tcPr>
            <w:tcW w:w="1775" w:type="dxa"/>
            <w:tcMar>
              <w:top w:w="50" w:type="dxa"/>
              <w:left w:w="100" w:type="dxa"/>
            </w:tcMar>
            <w:vAlign w:val="center"/>
          </w:tcPr>
          <w:p w:rsidR="009614D5" w:rsidRDefault="009614D5">
            <w:pPr>
              <w:spacing w:after="0"/>
              <w:ind w:left="135"/>
              <w:jc w:val="center"/>
            </w:pPr>
          </w:p>
        </w:tc>
        <w:tc>
          <w:tcPr>
            <w:tcW w:w="2135"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/88662868</w:t>
              </w:r>
            </w:hyperlink>
          </w:p>
        </w:tc>
      </w:tr>
      <w:tr w:rsidR="009614D5" w:rsidRPr="004811B6">
        <w:trPr>
          <w:trHeight w:val="144"/>
          <w:tblCellSpacing w:w="20" w:type="nil"/>
        </w:trPr>
        <w:tc>
          <w:tcPr>
            <w:tcW w:w="456" w:type="dxa"/>
            <w:tcMar>
              <w:top w:w="50" w:type="dxa"/>
              <w:left w:w="100" w:type="dxa"/>
            </w:tcMar>
            <w:vAlign w:val="center"/>
          </w:tcPr>
          <w:p w:rsidR="009614D5" w:rsidRDefault="00241AD4">
            <w:pPr>
              <w:spacing w:after="0"/>
            </w:pPr>
            <w:r>
              <w:rPr>
                <w:rFonts w:ascii="Times New Roman" w:hAnsi="Times New Roman"/>
                <w:color w:val="000000"/>
                <w:sz w:val="24"/>
              </w:rPr>
              <w:t>51</w:t>
            </w:r>
          </w:p>
        </w:tc>
        <w:tc>
          <w:tcPr>
            <w:tcW w:w="3872"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Высотная поясность в горах на территории России. Горные системы европейской части России (Крымские горы, Кавказ, Урал)</w:t>
            </w:r>
          </w:p>
        </w:tc>
        <w:tc>
          <w:tcPr>
            <w:tcW w:w="967"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687" w:type="dxa"/>
            <w:tcMar>
              <w:top w:w="50" w:type="dxa"/>
              <w:left w:w="100" w:type="dxa"/>
            </w:tcMar>
            <w:vAlign w:val="center"/>
          </w:tcPr>
          <w:p w:rsidR="009614D5" w:rsidRDefault="009614D5">
            <w:pPr>
              <w:spacing w:after="0"/>
              <w:ind w:left="135"/>
              <w:jc w:val="center"/>
            </w:pPr>
          </w:p>
        </w:tc>
        <w:tc>
          <w:tcPr>
            <w:tcW w:w="1775" w:type="dxa"/>
            <w:tcMar>
              <w:top w:w="50" w:type="dxa"/>
              <w:left w:w="100" w:type="dxa"/>
            </w:tcMar>
            <w:vAlign w:val="center"/>
          </w:tcPr>
          <w:p w:rsidR="009614D5" w:rsidRDefault="009614D5">
            <w:pPr>
              <w:spacing w:after="0"/>
              <w:ind w:left="135"/>
              <w:jc w:val="center"/>
            </w:pPr>
          </w:p>
        </w:tc>
        <w:tc>
          <w:tcPr>
            <w:tcW w:w="2135"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/886629</w:t>
              </w:r>
              <w:r>
                <w:rPr>
                  <w:rFonts w:ascii="Times New Roman" w:hAnsi="Times New Roman"/>
                  <w:color w:val="0000FF"/>
                  <w:u w:val="single"/>
                </w:rPr>
                <w:t>bc</w:t>
              </w:r>
            </w:hyperlink>
          </w:p>
        </w:tc>
      </w:tr>
      <w:tr w:rsidR="009614D5" w:rsidRPr="004811B6">
        <w:trPr>
          <w:trHeight w:val="144"/>
          <w:tblCellSpacing w:w="20" w:type="nil"/>
        </w:trPr>
        <w:tc>
          <w:tcPr>
            <w:tcW w:w="456" w:type="dxa"/>
            <w:tcMar>
              <w:top w:w="50" w:type="dxa"/>
              <w:left w:w="100" w:type="dxa"/>
            </w:tcMar>
            <w:vAlign w:val="center"/>
          </w:tcPr>
          <w:p w:rsidR="009614D5" w:rsidRDefault="00241AD4">
            <w:pPr>
              <w:spacing w:after="0"/>
            </w:pPr>
            <w:r>
              <w:rPr>
                <w:rFonts w:ascii="Times New Roman" w:hAnsi="Times New Roman"/>
                <w:color w:val="000000"/>
                <w:sz w:val="24"/>
              </w:rPr>
              <w:t>52</w:t>
            </w:r>
          </w:p>
        </w:tc>
        <w:tc>
          <w:tcPr>
            <w:tcW w:w="3872"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Горные системы азиатской части России. Практическая работа "Объяснение различий структуры высотной поясности в горных системах"</w:t>
            </w:r>
          </w:p>
        </w:tc>
        <w:tc>
          <w:tcPr>
            <w:tcW w:w="967"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687" w:type="dxa"/>
            <w:tcMar>
              <w:top w:w="50" w:type="dxa"/>
              <w:left w:w="100" w:type="dxa"/>
            </w:tcMar>
            <w:vAlign w:val="center"/>
          </w:tcPr>
          <w:p w:rsidR="009614D5" w:rsidRDefault="009614D5">
            <w:pPr>
              <w:spacing w:after="0"/>
              <w:ind w:left="135"/>
              <w:jc w:val="center"/>
            </w:pPr>
          </w:p>
        </w:tc>
        <w:tc>
          <w:tcPr>
            <w:tcW w:w="1775"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0.5 </w:t>
            </w:r>
          </w:p>
        </w:tc>
        <w:tc>
          <w:tcPr>
            <w:tcW w:w="2135"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/88662</w:t>
              </w:r>
              <w:r>
                <w:rPr>
                  <w:rFonts w:ascii="Times New Roman" w:hAnsi="Times New Roman"/>
                  <w:color w:val="0000FF"/>
                  <w:u w:val="single"/>
                </w:rPr>
                <w:t>af</w:t>
              </w:r>
              <w:r w:rsidRPr="00D9105A">
                <w:rPr>
                  <w:rFonts w:ascii="Times New Roman" w:hAnsi="Times New Roman"/>
                  <w:color w:val="0000FF"/>
                  <w:u w:val="single"/>
                  <w:lang w:val="ru-RU"/>
                </w:rPr>
                <w:t>2</w:t>
              </w:r>
            </w:hyperlink>
          </w:p>
        </w:tc>
      </w:tr>
      <w:tr w:rsidR="009614D5" w:rsidRPr="004811B6">
        <w:trPr>
          <w:trHeight w:val="144"/>
          <w:tblCellSpacing w:w="20" w:type="nil"/>
        </w:trPr>
        <w:tc>
          <w:tcPr>
            <w:tcW w:w="456" w:type="dxa"/>
            <w:tcMar>
              <w:top w:w="50" w:type="dxa"/>
              <w:left w:w="100" w:type="dxa"/>
            </w:tcMar>
            <w:vAlign w:val="center"/>
          </w:tcPr>
          <w:p w:rsidR="009614D5" w:rsidRDefault="00241AD4">
            <w:pPr>
              <w:spacing w:after="0"/>
            </w:pPr>
            <w:r>
              <w:rPr>
                <w:rFonts w:ascii="Times New Roman" w:hAnsi="Times New Roman"/>
                <w:color w:val="000000"/>
                <w:sz w:val="24"/>
              </w:rPr>
              <w:t>53</w:t>
            </w:r>
          </w:p>
        </w:tc>
        <w:tc>
          <w:tcPr>
            <w:tcW w:w="3872"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Природные ресурсы природно-хозяйственных зон и их использование, экологические проблемы. Практическая работа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tc>
        <w:tc>
          <w:tcPr>
            <w:tcW w:w="967"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687" w:type="dxa"/>
            <w:tcMar>
              <w:top w:w="50" w:type="dxa"/>
              <w:left w:w="100" w:type="dxa"/>
            </w:tcMar>
            <w:vAlign w:val="center"/>
          </w:tcPr>
          <w:p w:rsidR="009614D5" w:rsidRDefault="009614D5">
            <w:pPr>
              <w:spacing w:after="0"/>
              <w:ind w:left="135"/>
              <w:jc w:val="center"/>
            </w:pPr>
          </w:p>
        </w:tc>
        <w:tc>
          <w:tcPr>
            <w:tcW w:w="1775"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0.5 </w:t>
            </w:r>
          </w:p>
        </w:tc>
        <w:tc>
          <w:tcPr>
            <w:tcW w:w="2135"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/88662</w:t>
              </w:r>
              <w:r>
                <w:rPr>
                  <w:rFonts w:ascii="Times New Roman" w:hAnsi="Times New Roman"/>
                  <w:color w:val="0000FF"/>
                  <w:u w:val="single"/>
                </w:rPr>
                <w:t>f</w:t>
              </w:r>
              <w:r w:rsidRPr="00D9105A">
                <w:rPr>
                  <w:rFonts w:ascii="Times New Roman" w:hAnsi="Times New Roman"/>
                  <w:color w:val="0000FF"/>
                  <w:u w:val="single"/>
                  <w:lang w:val="ru-RU"/>
                </w:rPr>
                <w:t>20</w:t>
              </w:r>
            </w:hyperlink>
          </w:p>
        </w:tc>
      </w:tr>
      <w:tr w:rsidR="009614D5" w:rsidRPr="004811B6">
        <w:trPr>
          <w:trHeight w:val="144"/>
          <w:tblCellSpacing w:w="20" w:type="nil"/>
        </w:trPr>
        <w:tc>
          <w:tcPr>
            <w:tcW w:w="456" w:type="dxa"/>
            <w:tcMar>
              <w:top w:w="50" w:type="dxa"/>
              <w:left w:w="100" w:type="dxa"/>
            </w:tcMar>
            <w:vAlign w:val="center"/>
          </w:tcPr>
          <w:p w:rsidR="009614D5" w:rsidRDefault="00241AD4">
            <w:pPr>
              <w:spacing w:after="0"/>
            </w:pPr>
            <w:r>
              <w:rPr>
                <w:rFonts w:ascii="Times New Roman" w:hAnsi="Times New Roman"/>
                <w:color w:val="000000"/>
                <w:sz w:val="24"/>
              </w:rPr>
              <w:t>54</w:t>
            </w:r>
          </w:p>
        </w:tc>
        <w:tc>
          <w:tcPr>
            <w:tcW w:w="3872"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tc>
        <w:tc>
          <w:tcPr>
            <w:tcW w:w="967"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687" w:type="dxa"/>
            <w:tcMar>
              <w:top w:w="50" w:type="dxa"/>
              <w:left w:w="100" w:type="dxa"/>
            </w:tcMar>
            <w:vAlign w:val="center"/>
          </w:tcPr>
          <w:p w:rsidR="009614D5" w:rsidRDefault="009614D5">
            <w:pPr>
              <w:spacing w:after="0"/>
              <w:ind w:left="135"/>
              <w:jc w:val="center"/>
            </w:pPr>
          </w:p>
        </w:tc>
        <w:tc>
          <w:tcPr>
            <w:tcW w:w="1775" w:type="dxa"/>
            <w:tcMar>
              <w:top w:w="50" w:type="dxa"/>
              <w:left w:w="100" w:type="dxa"/>
            </w:tcMar>
            <w:vAlign w:val="center"/>
          </w:tcPr>
          <w:p w:rsidR="009614D5" w:rsidRDefault="009614D5">
            <w:pPr>
              <w:spacing w:after="0"/>
              <w:ind w:left="135"/>
              <w:jc w:val="center"/>
            </w:pPr>
          </w:p>
        </w:tc>
        <w:tc>
          <w:tcPr>
            <w:tcW w:w="2135"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/88663182</w:t>
              </w:r>
            </w:hyperlink>
          </w:p>
        </w:tc>
      </w:tr>
      <w:tr w:rsidR="009614D5">
        <w:trPr>
          <w:trHeight w:val="144"/>
          <w:tblCellSpacing w:w="20" w:type="nil"/>
        </w:trPr>
        <w:tc>
          <w:tcPr>
            <w:tcW w:w="456" w:type="dxa"/>
            <w:tcMar>
              <w:top w:w="50" w:type="dxa"/>
              <w:left w:w="100" w:type="dxa"/>
            </w:tcMar>
            <w:vAlign w:val="center"/>
          </w:tcPr>
          <w:p w:rsidR="009614D5" w:rsidRDefault="00241AD4">
            <w:pPr>
              <w:spacing w:after="0"/>
            </w:pPr>
            <w:r>
              <w:rPr>
                <w:rFonts w:ascii="Times New Roman" w:hAnsi="Times New Roman"/>
                <w:color w:val="000000"/>
                <w:sz w:val="24"/>
              </w:rPr>
              <w:t>55</w:t>
            </w:r>
          </w:p>
        </w:tc>
        <w:tc>
          <w:tcPr>
            <w:tcW w:w="3872"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Резервный урок. Обобщающее повторение по теме "Природно-хозяйственные зоны"</w:t>
            </w:r>
          </w:p>
        </w:tc>
        <w:tc>
          <w:tcPr>
            <w:tcW w:w="967"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687" w:type="dxa"/>
            <w:tcMar>
              <w:top w:w="50" w:type="dxa"/>
              <w:left w:w="100" w:type="dxa"/>
            </w:tcMar>
            <w:vAlign w:val="center"/>
          </w:tcPr>
          <w:p w:rsidR="009614D5" w:rsidRDefault="009614D5">
            <w:pPr>
              <w:spacing w:after="0"/>
              <w:ind w:left="135"/>
              <w:jc w:val="center"/>
            </w:pPr>
          </w:p>
        </w:tc>
        <w:tc>
          <w:tcPr>
            <w:tcW w:w="1775" w:type="dxa"/>
            <w:tcMar>
              <w:top w:w="50" w:type="dxa"/>
              <w:left w:w="100" w:type="dxa"/>
            </w:tcMar>
            <w:vAlign w:val="center"/>
          </w:tcPr>
          <w:p w:rsidR="009614D5" w:rsidRDefault="009614D5">
            <w:pPr>
              <w:spacing w:after="0"/>
              <w:ind w:left="135"/>
              <w:jc w:val="center"/>
            </w:pPr>
          </w:p>
        </w:tc>
        <w:tc>
          <w:tcPr>
            <w:tcW w:w="2135" w:type="dxa"/>
            <w:tcMar>
              <w:top w:w="50" w:type="dxa"/>
              <w:left w:w="100" w:type="dxa"/>
            </w:tcMar>
            <w:vAlign w:val="center"/>
          </w:tcPr>
          <w:p w:rsidR="009614D5" w:rsidRDefault="009614D5">
            <w:pPr>
              <w:spacing w:after="0"/>
              <w:ind w:left="135"/>
            </w:pPr>
          </w:p>
        </w:tc>
      </w:tr>
      <w:tr w:rsidR="009614D5" w:rsidRPr="004811B6">
        <w:trPr>
          <w:trHeight w:val="144"/>
          <w:tblCellSpacing w:w="20" w:type="nil"/>
        </w:trPr>
        <w:tc>
          <w:tcPr>
            <w:tcW w:w="456" w:type="dxa"/>
            <w:tcMar>
              <w:top w:w="50" w:type="dxa"/>
              <w:left w:w="100" w:type="dxa"/>
            </w:tcMar>
            <w:vAlign w:val="center"/>
          </w:tcPr>
          <w:p w:rsidR="009614D5" w:rsidRDefault="00241AD4">
            <w:pPr>
              <w:spacing w:after="0"/>
            </w:pPr>
            <w:r>
              <w:rPr>
                <w:rFonts w:ascii="Times New Roman" w:hAnsi="Times New Roman"/>
                <w:color w:val="000000"/>
                <w:sz w:val="24"/>
              </w:rPr>
              <w:lastRenderedPageBreak/>
              <w:t>56</w:t>
            </w:r>
          </w:p>
        </w:tc>
        <w:tc>
          <w:tcPr>
            <w:tcW w:w="3872" w:type="dxa"/>
            <w:tcMar>
              <w:top w:w="50" w:type="dxa"/>
              <w:left w:w="100" w:type="dxa"/>
            </w:tcMar>
            <w:vAlign w:val="center"/>
          </w:tcPr>
          <w:p w:rsidR="009614D5" w:rsidRDefault="00241AD4">
            <w:pPr>
              <w:spacing w:after="0"/>
              <w:ind w:left="135"/>
            </w:pPr>
            <w:r w:rsidRPr="00D9105A">
              <w:rPr>
                <w:rFonts w:ascii="Times New Roman" w:hAnsi="Times New Roman"/>
                <w:color w:val="000000"/>
                <w:sz w:val="24"/>
                <w:lang w:val="ru-RU"/>
              </w:rPr>
              <w:t xml:space="preserve">Динамика численности населения России в </w:t>
            </w:r>
            <w:r>
              <w:rPr>
                <w:rFonts w:ascii="Times New Roman" w:hAnsi="Times New Roman"/>
                <w:color w:val="000000"/>
                <w:sz w:val="24"/>
              </w:rPr>
              <w:t>XX</w:t>
            </w:r>
            <w:r w:rsidRPr="00D9105A">
              <w:rPr>
                <w:rFonts w:ascii="Times New Roman" w:hAnsi="Times New Roman"/>
                <w:color w:val="000000"/>
                <w:sz w:val="24"/>
                <w:lang w:val="ru-RU"/>
              </w:rPr>
              <w:t>—</w:t>
            </w:r>
            <w:r>
              <w:rPr>
                <w:rFonts w:ascii="Times New Roman" w:hAnsi="Times New Roman"/>
                <w:color w:val="000000"/>
                <w:sz w:val="24"/>
              </w:rPr>
              <w:t>XXI</w:t>
            </w:r>
            <w:r w:rsidRPr="00D9105A">
              <w:rPr>
                <w:rFonts w:ascii="Times New Roman" w:hAnsi="Times New Roman"/>
                <w:color w:val="000000"/>
                <w:sz w:val="24"/>
                <w:lang w:val="ru-RU"/>
              </w:rPr>
              <w:t xml:space="preserve"> вв. и факторы, определяющие её. </w:t>
            </w:r>
            <w:r>
              <w:rPr>
                <w:rFonts w:ascii="Times New Roman" w:hAnsi="Times New Roman"/>
                <w:color w:val="000000"/>
                <w:sz w:val="24"/>
              </w:rPr>
              <w:t>Переписи населения России. Основные меры современной демографической политики государства</w:t>
            </w:r>
          </w:p>
        </w:tc>
        <w:tc>
          <w:tcPr>
            <w:tcW w:w="967"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9614D5" w:rsidRDefault="009614D5">
            <w:pPr>
              <w:spacing w:after="0"/>
              <w:ind w:left="135"/>
              <w:jc w:val="center"/>
            </w:pPr>
          </w:p>
        </w:tc>
        <w:tc>
          <w:tcPr>
            <w:tcW w:w="1775" w:type="dxa"/>
            <w:tcMar>
              <w:top w:w="50" w:type="dxa"/>
              <w:left w:w="100" w:type="dxa"/>
            </w:tcMar>
            <w:vAlign w:val="center"/>
          </w:tcPr>
          <w:p w:rsidR="009614D5" w:rsidRDefault="009614D5">
            <w:pPr>
              <w:spacing w:after="0"/>
              <w:ind w:left="135"/>
              <w:jc w:val="center"/>
            </w:pPr>
          </w:p>
        </w:tc>
        <w:tc>
          <w:tcPr>
            <w:tcW w:w="2135"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/88663358</w:t>
              </w:r>
            </w:hyperlink>
          </w:p>
        </w:tc>
      </w:tr>
      <w:tr w:rsidR="009614D5" w:rsidRPr="004811B6">
        <w:trPr>
          <w:trHeight w:val="144"/>
          <w:tblCellSpacing w:w="20" w:type="nil"/>
        </w:trPr>
        <w:tc>
          <w:tcPr>
            <w:tcW w:w="456" w:type="dxa"/>
            <w:tcMar>
              <w:top w:w="50" w:type="dxa"/>
              <w:left w:w="100" w:type="dxa"/>
            </w:tcMar>
            <w:vAlign w:val="center"/>
          </w:tcPr>
          <w:p w:rsidR="009614D5" w:rsidRDefault="00241AD4">
            <w:pPr>
              <w:spacing w:after="0"/>
            </w:pPr>
            <w:r>
              <w:rPr>
                <w:rFonts w:ascii="Times New Roman" w:hAnsi="Times New Roman"/>
                <w:color w:val="000000"/>
                <w:sz w:val="24"/>
              </w:rPr>
              <w:t>57</w:t>
            </w:r>
          </w:p>
        </w:tc>
        <w:tc>
          <w:tcPr>
            <w:tcW w:w="3872"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Естественное движение населения. Географические различия в пределах разных регионов России</w:t>
            </w:r>
          </w:p>
        </w:tc>
        <w:tc>
          <w:tcPr>
            <w:tcW w:w="967"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687" w:type="dxa"/>
            <w:tcMar>
              <w:top w:w="50" w:type="dxa"/>
              <w:left w:w="100" w:type="dxa"/>
            </w:tcMar>
            <w:vAlign w:val="center"/>
          </w:tcPr>
          <w:p w:rsidR="009614D5" w:rsidRDefault="009614D5">
            <w:pPr>
              <w:spacing w:after="0"/>
              <w:ind w:left="135"/>
              <w:jc w:val="center"/>
            </w:pPr>
          </w:p>
        </w:tc>
        <w:tc>
          <w:tcPr>
            <w:tcW w:w="1775" w:type="dxa"/>
            <w:tcMar>
              <w:top w:w="50" w:type="dxa"/>
              <w:left w:w="100" w:type="dxa"/>
            </w:tcMar>
            <w:vAlign w:val="center"/>
          </w:tcPr>
          <w:p w:rsidR="009614D5" w:rsidRDefault="009614D5">
            <w:pPr>
              <w:spacing w:after="0"/>
              <w:ind w:left="135"/>
              <w:jc w:val="center"/>
            </w:pPr>
          </w:p>
        </w:tc>
        <w:tc>
          <w:tcPr>
            <w:tcW w:w="2135"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/8866348</w:t>
              </w:r>
              <w:r>
                <w:rPr>
                  <w:rFonts w:ascii="Times New Roman" w:hAnsi="Times New Roman"/>
                  <w:color w:val="0000FF"/>
                  <w:u w:val="single"/>
                </w:rPr>
                <w:t>e</w:t>
              </w:r>
            </w:hyperlink>
          </w:p>
        </w:tc>
      </w:tr>
      <w:tr w:rsidR="009614D5" w:rsidRPr="004811B6">
        <w:trPr>
          <w:trHeight w:val="144"/>
          <w:tblCellSpacing w:w="20" w:type="nil"/>
        </w:trPr>
        <w:tc>
          <w:tcPr>
            <w:tcW w:w="456" w:type="dxa"/>
            <w:tcMar>
              <w:top w:w="50" w:type="dxa"/>
              <w:left w:w="100" w:type="dxa"/>
            </w:tcMar>
            <w:vAlign w:val="center"/>
          </w:tcPr>
          <w:p w:rsidR="009614D5" w:rsidRDefault="00241AD4">
            <w:pPr>
              <w:spacing w:after="0"/>
            </w:pPr>
            <w:r>
              <w:rPr>
                <w:rFonts w:ascii="Times New Roman" w:hAnsi="Times New Roman"/>
                <w:color w:val="000000"/>
                <w:sz w:val="24"/>
              </w:rPr>
              <w:t>58</w:t>
            </w:r>
          </w:p>
        </w:tc>
        <w:tc>
          <w:tcPr>
            <w:tcW w:w="3872"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Миграции. Государственная миграционная политика Российской Федерации. Практическая работа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tc>
        <w:tc>
          <w:tcPr>
            <w:tcW w:w="967"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687" w:type="dxa"/>
            <w:tcMar>
              <w:top w:w="50" w:type="dxa"/>
              <w:left w:w="100" w:type="dxa"/>
            </w:tcMar>
            <w:vAlign w:val="center"/>
          </w:tcPr>
          <w:p w:rsidR="009614D5" w:rsidRDefault="009614D5">
            <w:pPr>
              <w:spacing w:after="0"/>
              <w:ind w:left="135"/>
              <w:jc w:val="center"/>
            </w:pPr>
          </w:p>
        </w:tc>
        <w:tc>
          <w:tcPr>
            <w:tcW w:w="1775"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0.5 </w:t>
            </w:r>
          </w:p>
        </w:tc>
        <w:tc>
          <w:tcPr>
            <w:tcW w:w="2135"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/886635</w:t>
              </w:r>
              <w:r>
                <w:rPr>
                  <w:rFonts w:ascii="Times New Roman" w:hAnsi="Times New Roman"/>
                  <w:color w:val="0000FF"/>
                  <w:u w:val="single"/>
                </w:rPr>
                <w:t>c</w:t>
              </w:r>
              <w:r w:rsidRPr="00D9105A">
                <w:rPr>
                  <w:rFonts w:ascii="Times New Roman" w:hAnsi="Times New Roman"/>
                  <w:color w:val="0000FF"/>
                  <w:u w:val="single"/>
                  <w:lang w:val="ru-RU"/>
                </w:rPr>
                <w:t>4</w:t>
              </w:r>
            </w:hyperlink>
          </w:p>
        </w:tc>
      </w:tr>
      <w:tr w:rsidR="009614D5" w:rsidRPr="004811B6">
        <w:trPr>
          <w:trHeight w:val="144"/>
          <w:tblCellSpacing w:w="20" w:type="nil"/>
        </w:trPr>
        <w:tc>
          <w:tcPr>
            <w:tcW w:w="456" w:type="dxa"/>
            <w:tcMar>
              <w:top w:w="50" w:type="dxa"/>
              <w:left w:w="100" w:type="dxa"/>
            </w:tcMar>
            <w:vAlign w:val="center"/>
          </w:tcPr>
          <w:p w:rsidR="009614D5" w:rsidRDefault="00241AD4">
            <w:pPr>
              <w:spacing w:after="0"/>
            </w:pPr>
            <w:r>
              <w:rPr>
                <w:rFonts w:ascii="Times New Roman" w:hAnsi="Times New Roman"/>
                <w:color w:val="000000"/>
                <w:sz w:val="24"/>
              </w:rPr>
              <w:t>59</w:t>
            </w:r>
          </w:p>
        </w:tc>
        <w:tc>
          <w:tcPr>
            <w:tcW w:w="3872" w:type="dxa"/>
            <w:tcMar>
              <w:top w:w="50" w:type="dxa"/>
              <w:left w:w="100" w:type="dxa"/>
            </w:tcMar>
            <w:vAlign w:val="center"/>
          </w:tcPr>
          <w:p w:rsidR="009614D5" w:rsidRDefault="00241AD4">
            <w:pPr>
              <w:spacing w:after="0"/>
              <w:ind w:left="135"/>
            </w:pPr>
            <w:r w:rsidRPr="00D9105A">
              <w:rPr>
                <w:rFonts w:ascii="Times New Roman" w:hAnsi="Times New Roman"/>
                <w:color w:val="000000"/>
                <w:sz w:val="24"/>
                <w:lang w:val="ru-RU"/>
              </w:rPr>
              <w:t xml:space="preserve">Географические особенности размещения населения. Основная полоса расселения. </w:t>
            </w:r>
            <w:r>
              <w:rPr>
                <w:rFonts w:ascii="Times New Roman" w:hAnsi="Times New Roman"/>
                <w:color w:val="000000"/>
                <w:sz w:val="24"/>
              </w:rPr>
              <w:t>Плотность населения</w:t>
            </w:r>
          </w:p>
        </w:tc>
        <w:tc>
          <w:tcPr>
            <w:tcW w:w="967"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9614D5" w:rsidRDefault="009614D5">
            <w:pPr>
              <w:spacing w:after="0"/>
              <w:ind w:left="135"/>
              <w:jc w:val="center"/>
            </w:pPr>
          </w:p>
        </w:tc>
        <w:tc>
          <w:tcPr>
            <w:tcW w:w="1775" w:type="dxa"/>
            <w:tcMar>
              <w:top w:w="50" w:type="dxa"/>
              <w:left w:w="100" w:type="dxa"/>
            </w:tcMar>
            <w:vAlign w:val="center"/>
          </w:tcPr>
          <w:p w:rsidR="009614D5" w:rsidRDefault="009614D5">
            <w:pPr>
              <w:spacing w:after="0"/>
              <w:ind w:left="135"/>
              <w:jc w:val="center"/>
            </w:pPr>
          </w:p>
        </w:tc>
        <w:tc>
          <w:tcPr>
            <w:tcW w:w="2135"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/886636</w:t>
              </w:r>
              <w:r>
                <w:rPr>
                  <w:rFonts w:ascii="Times New Roman" w:hAnsi="Times New Roman"/>
                  <w:color w:val="0000FF"/>
                  <w:u w:val="single"/>
                </w:rPr>
                <w:t>dc</w:t>
              </w:r>
            </w:hyperlink>
          </w:p>
        </w:tc>
      </w:tr>
      <w:tr w:rsidR="009614D5" w:rsidRPr="004811B6">
        <w:trPr>
          <w:trHeight w:val="144"/>
          <w:tblCellSpacing w:w="20" w:type="nil"/>
        </w:trPr>
        <w:tc>
          <w:tcPr>
            <w:tcW w:w="456" w:type="dxa"/>
            <w:tcMar>
              <w:top w:w="50" w:type="dxa"/>
              <w:left w:w="100" w:type="dxa"/>
            </w:tcMar>
            <w:vAlign w:val="center"/>
          </w:tcPr>
          <w:p w:rsidR="009614D5" w:rsidRDefault="00241AD4">
            <w:pPr>
              <w:spacing w:after="0"/>
            </w:pPr>
            <w:r>
              <w:rPr>
                <w:rFonts w:ascii="Times New Roman" w:hAnsi="Times New Roman"/>
                <w:color w:val="000000"/>
                <w:sz w:val="24"/>
              </w:rPr>
              <w:t>60</w:t>
            </w:r>
          </w:p>
        </w:tc>
        <w:tc>
          <w:tcPr>
            <w:tcW w:w="3872"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Городское и сельское население. Виды городских и сельских населённых пунктов. Урбанизация в России. Крупнейшие города и городские агломерации. Роль городов в жизни страны</w:t>
            </w:r>
          </w:p>
        </w:tc>
        <w:tc>
          <w:tcPr>
            <w:tcW w:w="967"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687" w:type="dxa"/>
            <w:tcMar>
              <w:top w:w="50" w:type="dxa"/>
              <w:left w:w="100" w:type="dxa"/>
            </w:tcMar>
            <w:vAlign w:val="center"/>
          </w:tcPr>
          <w:p w:rsidR="009614D5" w:rsidRDefault="009614D5">
            <w:pPr>
              <w:spacing w:after="0"/>
              <w:ind w:left="135"/>
              <w:jc w:val="center"/>
            </w:pPr>
          </w:p>
        </w:tc>
        <w:tc>
          <w:tcPr>
            <w:tcW w:w="1775" w:type="dxa"/>
            <w:tcMar>
              <w:top w:w="50" w:type="dxa"/>
              <w:left w:w="100" w:type="dxa"/>
            </w:tcMar>
            <w:vAlign w:val="center"/>
          </w:tcPr>
          <w:p w:rsidR="009614D5" w:rsidRDefault="009614D5">
            <w:pPr>
              <w:spacing w:after="0"/>
              <w:ind w:left="135"/>
              <w:jc w:val="center"/>
            </w:pPr>
          </w:p>
        </w:tc>
        <w:tc>
          <w:tcPr>
            <w:tcW w:w="2135"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/886637</w:t>
              </w:r>
              <w:r>
                <w:rPr>
                  <w:rFonts w:ascii="Times New Roman" w:hAnsi="Times New Roman"/>
                  <w:color w:val="0000FF"/>
                  <w:u w:val="single"/>
                </w:rPr>
                <w:t>f</w:t>
              </w:r>
              <w:r w:rsidRPr="00D9105A">
                <w:rPr>
                  <w:rFonts w:ascii="Times New Roman" w:hAnsi="Times New Roman"/>
                  <w:color w:val="0000FF"/>
                  <w:u w:val="single"/>
                  <w:lang w:val="ru-RU"/>
                </w:rPr>
                <w:t>4</w:t>
              </w:r>
            </w:hyperlink>
          </w:p>
        </w:tc>
      </w:tr>
      <w:tr w:rsidR="009614D5" w:rsidRPr="004811B6">
        <w:trPr>
          <w:trHeight w:val="144"/>
          <w:tblCellSpacing w:w="20" w:type="nil"/>
        </w:trPr>
        <w:tc>
          <w:tcPr>
            <w:tcW w:w="456" w:type="dxa"/>
            <w:tcMar>
              <w:top w:w="50" w:type="dxa"/>
              <w:left w:w="100" w:type="dxa"/>
            </w:tcMar>
            <w:vAlign w:val="center"/>
          </w:tcPr>
          <w:p w:rsidR="009614D5" w:rsidRDefault="00241AD4">
            <w:pPr>
              <w:spacing w:after="0"/>
            </w:pPr>
            <w:r>
              <w:rPr>
                <w:rFonts w:ascii="Times New Roman" w:hAnsi="Times New Roman"/>
                <w:color w:val="000000"/>
                <w:sz w:val="24"/>
              </w:rPr>
              <w:t>61</w:t>
            </w:r>
          </w:p>
        </w:tc>
        <w:tc>
          <w:tcPr>
            <w:tcW w:w="3872"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Сельская местность и современные тенденции сельского расселения</w:t>
            </w:r>
          </w:p>
        </w:tc>
        <w:tc>
          <w:tcPr>
            <w:tcW w:w="967"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687" w:type="dxa"/>
            <w:tcMar>
              <w:top w:w="50" w:type="dxa"/>
              <w:left w:w="100" w:type="dxa"/>
            </w:tcMar>
            <w:vAlign w:val="center"/>
          </w:tcPr>
          <w:p w:rsidR="009614D5" w:rsidRDefault="009614D5">
            <w:pPr>
              <w:spacing w:after="0"/>
              <w:ind w:left="135"/>
              <w:jc w:val="center"/>
            </w:pPr>
          </w:p>
        </w:tc>
        <w:tc>
          <w:tcPr>
            <w:tcW w:w="1775" w:type="dxa"/>
            <w:tcMar>
              <w:top w:w="50" w:type="dxa"/>
              <w:left w:w="100" w:type="dxa"/>
            </w:tcMar>
            <w:vAlign w:val="center"/>
          </w:tcPr>
          <w:p w:rsidR="009614D5" w:rsidRDefault="009614D5">
            <w:pPr>
              <w:spacing w:after="0"/>
              <w:ind w:left="135"/>
              <w:jc w:val="center"/>
            </w:pPr>
          </w:p>
        </w:tc>
        <w:tc>
          <w:tcPr>
            <w:tcW w:w="2135"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/8866393</w:t>
              </w:r>
              <w:r>
                <w:rPr>
                  <w:rFonts w:ascii="Times New Roman" w:hAnsi="Times New Roman"/>
                  <w:color w:val="0000FF"/>
                  <w:u w:val="single"/>
                </w:rPr>
                <w:t>e</w:t>
              </w:r>
            </w:hyperlink>
          </w:p>
        </w:tc>
      </w:tr>
      <w:tr w:rsidR="009614D5">
        <w:trPr>
          <w:trHeight w:val="144"/>
          <w:tblCellSpacing w:w="20" w:type="nil"/>
        </w:trPr>
        <w:tc>
          <w:tcPr>
            <w:tcW w:w="456" w:type="dxa"/>
            <w:tcMar>
              <w:top w:w="50" w:type="dxa"/>
              <w:left w:w="100" w:type="dxa"/>
            </w:tcMar>
            <w:vAlign w:val="center"/>
          </w:tcPr>
          <w:p w:rsidR="009614D5" w:rsidRDefault="00241AD4">
            <w:pPr>
              <w:spacing w:after="0"/>
            </w:pPr>
            <w:r>
              <w:rPr>
                <w:rFonts w:ascii="Times New Roman" w:hAnsi="Times New Roman"/>
                <w:color w:val="000000"/>
                <w:sz w:val="24"/>
              </w:rPr>
              <w:t>62</w:t>
            </w:r>
          </w:p>
        </w:tc>
        <w:tc>
          <w:tcPr>
            <w:tcW w:w="3872"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Резервный урок. Контрольная работа по темам "Численность населения России" и "Территориальные особенности </w:t>
            </w:r>
            <w:r w:rsidRPr="00D9105A">
              <w:rPr>
                <w:rFonts w:ascii="Times New Roman" w:hAnsi="Times New Roman"/>
                <w:color w:val="000000"/>
                <w:sz w:val="24"/>
                <w:lang w:val="ru-RU"/>
              </w:rPr>
              <w:lastRenderedPageBreak/>
              <w:t>размещения населения России"</w:t>
            </w:r>
          </w:p>
        </w:tc>
        <w:tc>
          <w:tcPr>
            <w:tcW w:w="967"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lastRenderedPageBreak/>
              <w:t xml:space="preserve">1 </w:t>
            </w:r>
          </w:p>
        </w:tc>
        <w:tc>
          <w:tcPr>
            <w:tcW w:w="1687"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1 </w:t>
            </w:r>
          </w:p>
        </w:tc>
        <w:tc>
          <w:tcPr>
            <w:tcW w:w="1775" w:type="dxa"/>
            <w:tcMar>
              <w:top w:w="50" w:type="dxa"/>
              <w:left w:w="100" w:type="dxa"/>
            </w:tcMar>
            <w:vAlign w:val="center"/>
          </w:tcPr>
          <w:p w:rsidR="009614D5" w:rsidRDefault="009614D5">
            <w:pPr>
              <w:spacing w:after="0"/>
              <w:ind w:left="135"/>
              <w:jc w:val="center"/>
            </w:pPr>
          </w:p>
        </w:tc>
        <w:tc>
          <w:tcPr>
            <w:tcW w:w="2135" w:type="dxa"/>
            <w:tcMar>
              <w:top w:w="50" w:type="dxa"/>
              <w:left w:w="100" w:type="dxa"/>
            </w:tcMar>
            <w:vAlign w:val="center"/>
          </w:tcPr>
          <w:p w:rsidR="009614D5" w:rsidRDefault="009614D5">
            <w:pPr>
              <w:spacing w:after="0"/>
              <w:ind w:left="135"/>
            </w:pPr>
          </w:p>
        </w:tc>
      </w:tr>
      <w:tr w:rsidR="009614D5" w:rsidRPr="004811B6">
        <w:trPr>
          <w:trHeight w:val="144"/>
          <w:tblCellSpacing w:w="20" w:type="nil"/>
        </w:trPr>
        <w:tc>
          <w:tcPr>
            <w:tcW w:w="456" w:type="dxa"/>
            <w:tcMar>
              <w:top w:w="50" w:type="dxa"/>
              <w:left w:w="100" w:type="dxa"/>
            </w:tcMar>
            <w:vAlign w:val="center"/>
          </w:tcPr>
          <w:p w:rsidR="009614D5" w:rsidRDefault="00241AD4">
            <w:pPr>
              <w:spacing w:after="0"/>
            </w:pPr>
            <w:r>
              <w:rPr>
                <w:rFonts w:ascii="Times New Roman" w:hAnsi="Times New Roman"/>
                <w:color w:val="000000"/>
                <w:sz w:val="24"/>
              </w:rPr>
              <w:lastRenderedPageBreak/>
              <w:t>63</w:t>
            </w:r>
          </w:p>
        </w:tc>
        <w:tc>
          <w:tcPr>
            <w:tcW w:w="3872"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Россия — многонациональное государство. Крупнейшие народы России и их расселение. Титульные этносы. Практическая работа "Построение картограммы «Доля титульных этносов в численности населения республик и автономных округов РФ»</w:t>
            </w:r>
          </w:p>
        </w:tc>
        <w:tc>
          <w:tcPr>
            <w:tcW w:w="967"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687" w:type="dxa"/>
            <w:tcMar>
              <w:top w:w="50" w:type="dxa"/>
              <w:left w:w="100" w:type="dxa"/>
            </w:tcMar>
            <w:vAlign w:val="center"/>
          </w:tcPr>
          <w:p w:rsidR="009614D5" w:rsidRDefault="009614D5">
            <w:pPr>
              <w:spacing w:after="0"/>
              <w:ind w:left="135"/>
              <w:jc w:val="center"/>
            </w:pPr>
          </w:p>
        </w:tc>
        <w:tc>
          <w:tcPr>
            <w:tcW w:w="1775"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0.5 </w:t>
            </w:r>
          </w:p>
        </w:tc>
        <w:tc>
          <w:tcPr>
            <w:tcW w:w="2135"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/88663</w:t>
              </w:r>
              <w:r>
                <w:rPr>
                  <w:rFonts w:ascii="Times New Roman" w:hAnsi="Times New Roman"/>
                  <w:color w:val="0000FF"/>
                  <w:u w:val="single"/>
                </w:rPr>
                <w:t>a</w:t>
              </w:r>
              <w:r w:rsidRPr="00D9105A">
                <w:rPr>
                  <w:rFonts w:ascii="Times New Roman" w:hAnsi="Times New Roman"/>
                  <w:color w:val="0000FF"/>
                  <w:u w:val="single"/>
                  <w:lang w:val="ru-RU"/>
                </w:rPr>
                <w:t>60</w:t>
              </w:r>
            </w:hyperlink>
          </w:p>
        </w:tc>
      </w:tr>
      <w:tr w:rsidR="009614D5" w:rsidRPr="004811B6">
        <w:trPr>
          <w:trHeight w:val="144"/>
          <w:tblCellSpacing w:w="20" w:type="nil"/>
        </w:trPr>
        <w:tc>
          <w:tcPr>
            <w:tcW w:w="456" w:type="dxa"/>
            <w:tcMar>
              <w:top w:w="50" w:type="dxa"/>
              <w:left w:w="100" w:type="dxa"/>
            </w:tcMar>
            <w:vAlign w:val="center"/>
          </w:tcPr>
          <w:p w:rsidR="009614D5" w:rsidRDefault="00241AD4">
            <w:pPr>
              <w:spacing w:after="0"/>
            </w:pPr>
            <w:r>
              <w:rPr>
                <w:rFonts w:ascii="Times New Roman" w:hAnsi="Times New Roman"/>
                <w:color w:val="000000"/>
                <w:sz w:val="24"/>
              </w:rPr>
              <w:t>64</w:t>
            </w:r>
          </w:p>
        </w:tc>
        <w:tc>
          <w:tcPr>
            <w:tcW w:w="3872"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География религий. Объекты Всемирного культурного наследия ЮНЕСКО на территории России</w:t>
            </w:r>
          </w:p>
        </w:tc>
        <w:tc>
          <w:tcPr>
            <w:tcW w:w="967"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687" w:type="dxa"/>
            <w:tcMar>
              <w:top w:w="50" w:type="dxa"/>
              <w:left w:w="100" w:type="dxa"/>
            </w:tcMar>
            <w:vAlign w:val="center"/>
          </w:tcPr>
          <w:p w:rsidR="009614D5" w:rsidRDefault="009614D5">
            <w:pPr>
              <w:spacing w:after="0"/>
              <w:ind w:left="135"/>
              <w:jc w:val="center"/>
            </w:pPr>
          </w:p>
        </w:tc>
        <w:tc>
          <w:tcPr>
            <w:tcW w:w="1775" w:type="dxa"/>
            <w:tcMar>
              <w:top w:w="50" w:type="dxa"/>
              <w:left w:w="100" w:type="dxa"/>
            </w:tcMar>
            <w:vAlign w:val="center"/>
          </w:tcPr>
          <w:p w:rsidR="009614D5" w:rsidRDefault="009614D5">
            <w:pPr>
              <w:spacing w:after="0"/>
              <w:ind w:left="135"/>
              <w:jc w:val="center"/>
            </w:pPr>
          </w:p>
        </w:tc>
        <w:tc>
          <w:tcPr>
            <w:tcW w:w="2135"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/88663</w:t>
              </w:r>
              <w:r>
                <w:rPr>
                  <w:rFonts w:ascii="Times New Roman" w:hAnsi="Times New Roman"/>
                  <w:color w:val="0000FF"/>
                  <w:u w:val="single"/>
                </w:rPr>
                <w:t>b</w:t>
              </w:r>
              <w:r w:rsidRPr="00D9105A">
                <w:rPr>
                  <w:rFonts w:ascii="Times New Roman" w:hAnsi="Times New Roman"/>
                  <w:color w:val="0000FF"/>
                  <w:u w:val="single"/>
                  <w:lang w:val="ru-RU"/>
                </w:rPr>
                <w:t>96</w:t>
              </w:r>
            </w:hyperlink>
          </w:p>
        </w:tc>
      </w:tr>
      <w:tr w:rsidR="009614D5" w:rsidRPr="004811B6">
        <w:trPr>
          <w:trHeight w:val="144"/>
          <w:tblCellSpacing w:w="20" w:type="nil"/>
        </w:trPr>
        <w:tc>
          <w:tcPr>
            <w:tcW w:w="456" w:type="dxa"/>
            <w:tcMar>
              <w:top w:w="50" w:type="dxa"/>
              <w:left w:w="100" w:type="dxa"/>
            </w:tcMar>
            <w:vAlign w:val="center"/>
          </w:tcPr>
          <w:p w:rsidR="009614D5" w:rsidRDefault="00241AD4">
            <w:pPr>
              <w:spacing w:after="0"/>
            </w:pPr>
            <w:r>
              <w:rPr>
                <w:rFonts w:ascii="Times New Roman" w:hAnsi="Times New Roman"/>
                <w:color w:val="000000"/>
                <w:sz w:val="24"/>
              </w:rPr>
              <w:t>65</w:t>
            </w:r>
          </w:p>
        </w:tc>
        <w:tc>
          <w:tcPr>
            <w:tcW w:w="3872"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Половой и возрастной состав населения России</w:t>
            </w:r>
          </w:p>
        </w:tc>
        <w:tc>
          <w:tcPr>
            <w:tcW w:w="967"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687" w:type="dxa"/>
            <w:tcMar>
              <w:top w:w="50" w:type="dxa"/>
              <w:left w:w="100" w:type="dxa"/>
            </w:tcMar>
            <w:vAlign w:val="center"/>
          </w:tcPr>
          <w:p w:rsidR="009614D5" w:rsidRDefault="009614D5">
            <w:pPr>
              <w:spacing w:after="0"/>
              <w:ind w:left="135"/>
              <w:jc w:val="center"/>
            </w:pPr>
          </w:p>
        </w:tc>
        <w:tc>
          <w:tcPr>
            <w:tcW w:w="1775" w:type="dxa"/>
            <w:tcMar>
              <w:top w:w="50" w:type="dxa"/>
              <w:left w:w="100" w:type="dxa"/>
            </w:tcMar>
            <w:vAlign w:val="center"/>
          </w:tcPr>
          <w:p w:rsidR="009614D5" w:rsidRDefault="009614D5">
            <w:pPr>
              <w:spacing w:after="0"/>
              <w:ind w:left="135"/>
              <w:jc w:val="center"/>
            </w:pPr>
          </w:p>
        </w:tc>
        <w:tc>
          <w:tcPr>
            <w:tcW w:w="2135"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/88663</w:t>
              </w:r>
              <w:r>
                <w:rPr>
                  <w:rFonts w:ascii="Times New Roman" w:hAnsi="Times New Roman"/>
                  <w:color w:val="0000FF"/>
                  <w:u w:val="single"/>
                </w:rPr>
                <w:t>ede</w:t>
              </w:r>
            </w:hyperlink>
          </w:p>
        </w:tc>
      </w:tr>
      <w:tr w:rsidR="009614D5" w:rsidRPr="004811B6">
        <w:trPr>
          <w:trHeight w:val="144"/>
          <w:tblCellSpacing w:w="20" w:type="nil"/>
        </w:trPr>
        <w:tc>
          <w:tcPr>
            <w:tcW w:w="456" w:type="dxa"/>
            <w:tcMar>
              <w:top w:w="50" w:type="dxa"/>
              <w:left w:w="100" w:type="dxa"/>
            </w:tcMar>
            <w:vAlign w:val="center"/>
          </w:tcPr>
          <w:p w:rsidR="009614D5" w:rsidRDefault="00241AD4">
            <w:pPr>
              <w:spacing w:after="0"/>
            </w:pPr>
            <w:r>
              <w:rPr>
                <w:rFonts w:ascii="Times New Roman" w:hAnsi="Times New Roman"/>
                <w:color w:val="000000"/>
                <w:sz w:val="24"/>
              </w:rPr>
              <w:t>66</w:t>
            </w:r>
          </w:p>
        </w:tc>
        <w:tc>
          <w:tcPr>
            <w:tcW w:w="3872"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Половозрастные пирамиды. Средняя прогнозируемая продолжительность жизни населения России. Практическая работа "Объяснение динамики половозрастного состава населения России на основе анализа половозрастных пирамид"</w:t>
            </w:r>
          </w:p>
        </w:tc>
        <w:tc>
          <w:tcPr>
            <w:tcW w:w="967"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687" w:type="dxa"/>
            <w:tcMar>
              <w:top w:w="50" w:type="dxa"/>
              <w:left w:w="100" w:type="dxa"/>
            </w:tcMar>
            <w:vAlign w:val="center"/>
          </w:tcPr>
          <w:p w:rsidR="009614D5" w:rsidRDefault="009614D5">
            <w:pPr>
              <w:spacing w:after="0"/>
              <w:ind w:left="135"/>
              <w:jc w:val="center"/>
            </w:pPr>
          </w:p>
        </w:tc>
        <w:tc>
          <w:tcPr>
            <w:tcW w:w="1775"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0.5 </w:t>
            </w:r>
          </w:p>
        </w:tc>
        <w:tc>
          <w:tcPr>
            <w:tcW w:w="2135"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/88664014</w:t>
              </w:r>
            </w:hyperlink>
          </w:p>
        </w:tc>
      </w:tr>
      <w:tr w:rsidR="009614D5">
        <w:trPr>
          <w:trHeight w:val="144"/>
          <w:tblCellSpacing w:w="20" w:type="nil"/>
        </w:trPr>
        <w:tc>
          <w:tcPr>
            <w:tcW w:w="456" w:type="dxa"/>
            <w:tcMar>
              <w:top w:w="50" w:type="dxa"/>
              <w:left w:w="100" w:type="dxa"/>
            </w:tcMar>
            <w:vAlign w:val="center"/>
          </w:tcPr>
          <w:p w:rsidR="009614D5" w:rsidRDefault="00241AD4">
            <w:pPr>
              <w:spacing w:after="0"/>
            </w:pPr>
            <w:r>
              <w:rPr>
                <w:rFonts w:ascii="Times New Roman" w:hAnsi="Times New Roman"/>
                <w:color w:val="000000"/>
                <w:sz w:val="24"/>
              </w:rPr>
              <w:t>67</w:t>
            </w:r>
          </w:p>
        </w:tc>
        <w:tc>
          <w:tcPr>
            <w:tcW w:w="3872"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Резервный урок. Обобщающее повторение по темам "Народы и религии России" и "Половой и возрастной состав населения России"</w:t>
            </w:r>
          </w:p>
        </w:tc>
        <w:tc>
          <w:tcPr>
            <w:tcW w:w="967"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687" w:type="dxa"/>
            <w:tcMar>
              <w:top w:w="50" w:type="dxa"/>
              <w:left w:w="100" w:type="dxa"/>
            </w:tcMar>
            <w:vAlign w:val="center"/>
          </w:tcPr>
          <w:p w:rsidR="009614D5" w:rsidRDefault="009614D5">
            <w:pPr>
              <w:spacing w:after="0"/>
              <w:ind w:left="135"/>
              <w:jc w:val="center"/>
            </w:pPr>
          </w:p>
        </w:tc>
        <w:tc>
          <w:tcPr>
            <w:tcW w:w="1775" w:type="dxa"/>
            <w:tcMar>
              <w:top w:w="50" w:type="dxa"/>
              <w:left w:w="100" w:type="dxa"/>
            </w:tcMar>
            <w:vAlign w:val="center"/>
          </w:tcPr>
          <w:p w:rsidR="009614D5" w:rsidRDefault="009614D5">
            <w:pPr>
              <w:spacing w:after="0"/>
              <w:ind w:left="135"/>
              <w:jc w:val="center"/>
            </w:pPr>
          </w:p>
        </w:tc>
        <w:tc>
          <w:tcPr>
            <w:tcW w:w="2135" w:type="dxa"/>
            <w:tcMar>
              <w:top w:w="50" w:type="dxa"/>
              <w:left w:w="100" w:type="dxa"/>
            </w:tcMar>
            <w:vAlign w:val="center"/>
          </w:tcPr>
          <w:p w:rsidR="009614D5" w:rsidRDefault="009614D5">
            <w:pPr>
              <w:spacing w:after="0"/>
              <w:ind w:left="135"/>
            </w:pPr>
          </w:p>
        </w:tc>
      </w:tr>
      <w:tr w:rsidR="009614D5" w:rsidRPr="004811B6">
        <w:trPr>
          <w:trHeight w:val="144"/>
          <w:tblCellSpacing w:w="20" w:type="nil"/>
        </w:trPr>
        <w:tc>
          <w:tcPr>
            <w:tcW w:w="456" w:type="dxa"/>
            <w:tcMar>
              <w:top w:w="50" w:type="dxa"/>
              <w:left w:w="100" w:type="dxa"/>
            </w:tcMar>
            <w:vAlign w:val="center"/>
          </w:tcPr>
          <w:p w:rsidR="009614D5" w:rsidRDefault="00241AD4">
            <w:pPr>
              <w:spacing w:after="0"/>
            </w:pPr>
            <w:r>
              <w:rPr>
                <w:rFonts w:ascii="Times New Roman" w:hAnsi="Times New Roman"/>
                <w:color w:val="000000"/>
                <w:sz w:val="24"/>
              </w:rPr>
              <w:t>68</w:t>
            </w:r>
          </w:p>
        </w:tc>
        <w:tc>
          <w:tcPr>
            <w:tcW w:w="3872"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Понятие человеческого капитала. Трудовые ресурсы, рабочая сила. Качество населения и показатели, характеризующие его. ИЧР и его географические различия. Практическая работа "Классификация Федеральных округов по особенностям </w:t>
            </w:r>
            <w:r w:rsidRPr="00D9105A">
              <w:rPr>
                <w:rFonts w:ascii="Times New Roman" w:hAnsi="Times New Roman"/>
                <w:color w:val="000000"/>
                <w:sz w:val="24"/>
                <w:lang w:val="ru-RU"/>
              </w:rPr>
              <w:lastRenderedPageBreak/>
              <w:t>естественного и механического движения населения"</w:t>
            </w:r>
          </w:p>
        </w:tc>
        <w:tc>
          <w:tcPr>
            <w:tcW w:w="967"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lastRenderedPageBreak/>
              <w:t xml:space="preserve">1 </w:t>
            </w:r>
          </w:p>
        </w:tc>
        <w:tc>
          <w:tcPr>
            <w:tcW w:w="1687" w:type="dxa"/>
            <w:tcMar>
              <w:top w:w="50" w:type="dxa"/>
              <w:left w:w="100" w:type="dxa"/>
            </w:tcMar>
            <w:vAlign w:val="center"/>
          </w:tcPr>
          <w:p w:rsidR="009614D5" w:rsidRDefault="009614D5">
            <w:pPr>
              <w:spacing w:after="0"/>
              <w:ind w:left="135"/>
              <w:jc w:val="center"/>
            </w:pPr>
          </w:p>
        </w:tc>
        <w:tc>
          <w:tcPr>
            <w:tcW w:w="1775"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0.5 </w:t>
            </w:r>
          </w:p>
        </w:tc>
        <w:tc>
          <w:tcPr>
            <w:tcW w:w="2135"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/8866450</w:t>
              </w:r>
              <w:r>
                <w:rPr>
                  <w:rFonts w:ascii="Times New Roman" w:hAnsi="Times New Roman"/>
                  <w:color w:val="0000FF"/>
                  <w:u w:val="single"/>
                </w:rPr>
                <w:t>a</w:t>
              </w:r>
            </w:hyperlink>
          </w:p>
        </w:tc>
      </w:tr>
      <w:tr w:rsidR="009614D5">
        <w:trPr>
          <w:trHeight w:val="144"/>
          <w:tblCellSpacing w:w="20" w:type="nil"/>
        </w:trPr>
        <w:tc>
          <w:tcPr>
            <w:tcW w:w="0" w:type="auto"/>
            <w:gridSpan w:val="2"/>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lastRenderedPageBreak/>
              <w:t>ОБЩЕЕ КОЛИЧЕСТВО ЧАСОВ ПО ПРОГРАММЕ</w:t>
            </w:r>
          </w:p>
        </w:tc>
        <w:tc>
          <w:tcPr>
            <w:tcW w:w="1520"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68 </w:t>
            </w:r>
          </w:p>
        </w:tc>
        <w:tc>
          <w:tcPr>
            <w:tcW w:w="1687"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2 </w:t>
            </w:r>
          </w:p>
        </w:tc>
        <w:tc>
          <w:tcPr>
            <w:tcW w:w="1775"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10 </w:t>
            </w:r>
          </w:p>
        </w:tc>
        <w:tc>
          <w:tcPr>
            <w:tcW w:w="0" w:type="auto"/>
            <w:tcMar>
              <w:top w:w="50" w:type="dxa"/>
              <w:left w:w="100" w:type="dxa"/>
            </w:tcMar>
            <w:vAlign w:val="center"/>
          </w:tcPr>
          <w:p w:rsidR="009614D5" w:rsidRDefault="009614D5"/>
        </w:tc>
      </w:tr>
    </w:tbl>
    <w:p w:rsidR="009614D5" w:rsidRDefault="009614D5">
      <w:pPr>
        <w:sectPr w:rsidR="009614D5">
          <w:pgSz w:w="16383" w:h="11906" w:orient="landscape"/>
          <w:pgMar w:top="1134" w:right="850" w:bottom="1134" w:left="1701" w:header="720" w:footer="720" w:gutter="0"/>
          <w:cols w:space="720"/>
        </w:sectPr>
      </w:pPr>
    </w:p>
    <w:p w:rsidR="009614D5" w:rsidRDefault="00241AD4">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31"/>
        <w:gridCol w:w="4764"/>
        <w:gridCol w:w="1586"/>
        <w:gridCol w:w="1841"/>
        <w:gridCol w:w="1910"/>
        <w:gridCol w:w="3008"/>
      </w:tblGrid>
      <w:tr w:rsidR="009614D5">
        <w:trPr>
          <w:trHeight w:val="144"/>
          <w:tblCellSpacing w:w="20" w:type="nil"/>
        </w:trPr>
        <w:tc>
          <w:tcPr>
            <w:tcW w:w="482" w:type="dxa"/>
            <w:vMerge w:val="restart"/>
            <w:tcMar>
              <w:top w:w="50" w:type="dxa"/>
              <w:left w:w="100" w:type="dxa"/>
            </w:tcMar>
            <w:vAlign w:val="center"/>
          </w:tcPr>
          <w:p w:rsidR="009614D5" w:rsidRDefault="00241AD4">
            <w:pPr>
              <w:spacing w:after="0"/>
              <w:ind w:left="135"/>
            </w:pPr>
            <w:r>
              <w:rPr>
                <w:rFonts w:ascii="Times New Roman" w:hAnsi="Times New Roman"/>
                <w:b/>
                <w:color w:val="000000"/>
                <w:sz w:val="24"/>
              </w:rPr>
              <w:t xml:space="preserve">№ п/п </w:t>
            </w:r>
          </w:p>
          <w:p w:rsidR="009614D5" w:rsidRDefault="009614D5">
            <w:pPr>
              <w:spacing w:after="0"/>
              <w:ind w:left="135"/>
            </w:pPr>
          </w:p>
        </w:tc>
        <w:tc>
          <w:tcPr>
            <w:tcW w:w="3520" w:type="dxa"/>
            <w:vMerge w:val="restart"/>
            <w:tcMar>
              <w:top w:w="50" w:type="dxa"/>
              <w:left w:w="100" w:type="dxa"/>
            </w:tcMar>
            <w:vAlign w:val="center"/>
          </w:tcPr>
          <w:p w:rsidR="009614D5" w:rsidRDefault="00241AD4">
            <w:pPr>
              <w:spacing w:after="0"/>
              <w:ind w:left="135"/>
            </w:pPr>
            <w:r>
              <w:rPr>
                <w:rFonts w:ascii="Times New Roman" w:hAnsi="Times New Roman"/>
                <w:b/>
                <w:color w:val="000000"/>
                <w:sz w:val="24"/>
              </w:rPr>
              <w:t xml:space="preserve">Тема урока </w:t>
            </w:r>
          </w:p>
          <w:p w:rsidR="009614D5" w:rsidRDefault="009614D5">
            <w:pPr>
              <w:spacing w:after="0"/>
              <w:ind w:left="135"/>
            </w:pPr>
          </w:p>
        </w:tc>
        <w:tc>
          <w:tcPr>
            <w:tcW w:w="0" w:type="auto"/>
            <w:gridSpan w:val="3"/>
            <w:tcMar>
              <w:top w:w="50" w:type="dxa"/>
              <w:left w:w="100" w:type="dxa"/>
            </w:tcMar>
            <w:vAlign w:val="center"/>
          </w:tcPr>
          <w:p w:rsidR="009614D5" w:rsidRDefault="00241AD4">
            <w:pPr>
              <w:spacing w:after="0"/>
            </w:pPr>
            <w:r>
              <w:rPr>
                <w:rFonts w:ascii="Times New Roman" w:hAnsi="Times New Roman"/>
                <w:b/>
                <w:color w:val="000000"/>
                <w:sz w:val="24"/>
              </w:rPr>
              <w:t>Количество часов</w:t>
            </w:r>
          </w:p>
        </w:tc>
        <w:tc>
          <w:tcPr>
            <w:tcW w:w="2188" w:type="dxa"/>
            <w:vMerge w:val="restart"/>
            <w:tcMar>
              <w:top w:w="50" w:type="dxa"/>
              <w:left w:w="100" w:type="dxa"/>
            </w:tcMar>
            <w:vAlign w:val="center"/>
          </w:tcPr>
          <w:p w:rsidR="009614D5" w:rsidRDefault="00241AD4">
            <w:pPr>
              <w:spacing w:after="0"/>
              <w:ind w:left="135"/>
            </w:pPr>
            <w:r>
              <w:rPr>
                <w:rFonts w:ascii="Times New Roman" w:hAnsi="Times New Roman"/>
                <w:b/>
                <w:color w:val="000000"/>
                <w:sz w:val="24"/>
              </w:rPr>
              <w:t xml:space="preserve">Электронные цифровые образовательные ресурсы </w:t>
            </w:r>
          </w:p>
          <w:p w:rsidR="009614D5" w:rsidRDefault="009614D5">
            <w:pPr>
              <w:spacing w:after="0"/>
              <w:ind w:left="135"/>
            </w:pPr>
          </w:p>
        </w:tc>
      </w:tr>
      <w:tr w:rsidR="009614D5">
        <w:trPr>
          <w:trHeight w:val="144"/>
          <w:tblCellSpacing w:w="20" w:type="nil"/>
        </w:trPr>
        <w:tc>
          <w:tcPr>
            <w:tcW w:w="0" w:type="auto"/>
            <w:vMerge/>
            <w:tcBorders>
              <w:top w:val="nil"/>
            </w:tcBorders>
            <w:tcMar>
              <w:top w:w="50" w:type="dxa"/>
              <w:left w:w="100" w:type="dxa"/>
            </w:tcMar>
          </w:tcPr>
          <w:p w:rsidR="009614D5" w:rsidRDefault="009614D5"/>
        </w:tc>
        <w:tc>
          <w:tcPr>
            <w:tcW w:w="0" w:type="auto"/>
            <w:vMerge/>
            <w:tcBorders>
              <w:top w:val="nil"/>
            </w:tcBorders>
            <w:tcMar>
              <w:top w:w="50" w:type="dxa"/>
              <w:left w:w="100" w:type="dxa"/>
            </w:tcMar>
          </w:tcPr>
          <w:p w:rsidR="009614D5" w:rsidRDefault="009614D5"/>
        </w:tc>
        <w:tc>
          <w:tcPr>
            <w:tcW w:w="1012" w:type="dxa"/>
            <w:tcMar>
              <w:top w:w="50" w:type="dxa"/>
              <w:left w:w="100" w:type="dxa"/>
            </w:tcMar>
            <w:vAlign w:val="center"/>
          </w:tcPr>
          <w:p w:rsidR="009614D5" w:rsidRDefault="00241AD4">
            <w:pPr>
              <w:spacing w:after="0"/>
              <w:ind w:left="135"/>
            </w:pPr>
            <w:r>
              <w:rPr>
                <w:rFonts w:ascii="Times New Roman" w:hAnsi="Times New Roman"/>
                <w:b/>
                <w:color w:val="000000"/>
                <w:sz w:val="24"/>
              </w:rPr>
              <w:t xml:space="preserve">Всего </w:t>
            </w:r>
          </w:p>
          <w:p w:rsidR="009614D5" w:rsidRDefault="009614D5">
            <w:pPr>
              <w:spacing w:after="0"/>
              <w:ind w:left="135"/>
            </w:pPr>
          </w:p>
        </w:tc>
        <w:tc>
          <w:tcPr>
            <w:tcW w:w="1740" w:type="dxa"/>
            <w:tcMar>
              <w:top w:w="50" w:type="dxa"/>
              <w:left w:w="100" w:type="dxa"/>
            </w:tcMar>
            <w:vAlign w:val="center"/>
          </w:tcPr>
          <w:p w:rsidR="009614D5" w:rsidRDefault="00241AD4">
            <w:pPr>
              <w:spacing w:after="0"/>
              <w:ind w:left="135"/>
            </w:pPr>
            <w:r>
              <w:rPr>
                <w:rFonts w:ascii="Times New Roman" w:hAnsi="Times New Roman"/>
                <w:b/>
                <w:color w:val="000000"/>
                <w:sz w:val="24"/>
              </w:rPr>
              <w:t xml:space="preserve">Контрольные работы </w:t>
            </w:r>
          </w:p>
          <w:p w:rsidR="009614D5" w:rsidRDefault="009614D5">
            <w:pPr>
              <w:spacing w:after="0"/>
              <w:ind w:left="135"/>
            </w:pPr>
          </w:p>
        </w:tc>
        <w:tc>
          <w:tcPr>
            <w:tcW w:w="1824" w:type="dxa"/>
            <w:tcMar>
              <w:top w:w="50" w:type="dxa"/>
              <w:left w:w="100" w:type="dxa"/>
            </w:tcMar>
            <w:vAlign w:val="center"/>
          </w:tcPr>
          <w:p w:rsidR="009614D5" w:rsidRDefault="00241AD4">
            <w:pPr>
              <w:spacing w:after="0"/>
              <w:ind w:left="135"/>
            </w:pPr>
            <w:r>
              <w:rPr>
                <w:rFonts w:ascii="Times New Roman" w:hAnsi="Times New Roman"/>
                <w:b/>
                <w:color w:val="000000"/>
                <w:sz w:val="24"/>
              </w:rPr>
              <w:t xml:space="preserve">Практические работы </w:t>
            </w:r>
          </w:p>
          <w:p w:rsidR="009614D5" w:rsidRDefault="009614D5">
            <w:pPr>
              <w:spacing w:after="0"/>
              <w:ind w:left="135"/>
            </w:pPr>
          </w:p>
        </w:tc>
        <w:tc>
          <w:tcPr>
            <w:tcW w:w="0" w:type="auto"/>
            <w:vMerge/>
            <w:tcBorders>
              <w:top w:val="nil"/>
            </w:tcBorders>
            <w:tcMar>
              <w:top w:w="50" w:type="dxa"/>
              <w:left w:w="100" w:type="dxa"/>
            </w:tcMar>
          </w:tcPr>
          <w:p w:rsidR="009614D5" w:rsidRDefault="009614D5"/>
        </w:tc>
      </w:tr>
      <w:tr w:rsidR="009614D5" w:rsidRPr="004811B6">
        <w:trPr>
          <w:trHeight w:val="144"/>
          <w:tblCellSpacing w:w="20" w:type="nil"/>
        </w:trPr>
        <w:tc>
          <w:tcPr>
            <w:tcW w:w="482" w:type="dxa"/>
            <w:tcMar>
              <w:top w:w="50" w:type="dxa"/>
              <w:left w:w="100" w:type="dxa"/>
            </w:tcMar>
            <w:vAlign w:val="center"/>
          </w:tcPr>
          <w:p w:rsidR="009614D5" w:rsidRDefault="00241AD4">
            <w:pPr>
              <w:spacing w:after="0"/>
            </w:pPr>
            <w:r>
              <w:rPr>
                <w:rFonts w:ascii="Times New Roman" w:hAnsi="Times New Roman"/>
                <w:color w:val="000000"/>
                <w:sz w:val="24"/>
              </w:rPr>
              <w:t>1</w:t>
            </w:r>
          </w:p>
        </w:tc>
        <w:tc>
          <w:tcPr>
            <w:tcW w:w="3520" w:type="dxa"/>
            <w:tcMar>
              <w:top w:w="50" w:type="dxa"/>
              <w:left w:w="100" w:type="dxa"/>
            </w:tcMar>
            <w:vAlign w:val="center"/>
          </w:tcPr>
          <w:p w:rsidR="009614D5" w:rsidRDefault="00241AD4">
            <w:pPr>
              <w:spacing w:after="0"/>
              <w:ind w:left="135"/>
            </w:pPr>
            <w:r w:rsidRPr="00D9105A">
              <w:rPr>
                <w:rFonts w:ascii="Times New Roman" w:hAnsi="Times New Roman"/>
                <w:color w:val="000000"/>
                <w:sz w:val="24"/>
                <w:lang w:val="ru-RU"/>
              </w:rPr>
              <w:t xml:space="preserve">Состав хозяйства. Отраслевая структура, функциональная и территориальная структуры хозяйства страны, факторы их формирования и развития. </w:t>
            </w:r>
            <w:r>
              <w:rPr>
                <w:rFonts w:ascii="Times New Roman" w:hAnsi="Times New Roman"/>
                <w:color w:val="000000"/>
                <w:sz w:val="24"/>
              </w:rPr>
              <w:t>Факторы производства</w:t>
            </w:r>
          </w:p>
        </w:tc>
        <w:tc>
          <w:tcPr>
            <w:tcW w:w="1012"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1 </w:t>
            </w:r>
          </w:p>
        </w:tc>
        <w:tc>
          <w:tcPr>
            <w:tcW w:w="1740" w:type="dxa"/>
            <w:tcMar>
              <w:top w:w="50" w:type="dxa"/>
              <w:left w:w="100" w:type="dxa"/>
            </w:tcMar>
            <w:vAlign w:val="center"/>
          </w:tcPr>
          <w:p w:rsidR="009614D5" w:rsidRDefault="009614D5">
            <w:pPr>
              <w:spacing w:after="0"/>
              <w:ind w:left="135"/>
              <w:jc w:val="center"/>
            </w:pPr>
          </w:p>
        </w:tc>
        <w:tc>
          <w:tcPr>
            <w:tcW w:w="1824" w:type="dxa"/>
            <w:tcMar>
              <w:top w:w="50" w:type="dxa"/>
              <w:left w:w="100" w:type="dxa"/>
            </w:tcMar>
            <w:vAlign w:val="center"/>
          </w:tcPr>
          <w:p w:rsidR="009614D5" w:rsidRDefault="009614D5">
            <w:pPr>
              <w:spacing w:after="0"/>
              <w:ind w:left="135"/>
              <w:jc w:val="center"/>
            </w:pPr>
          </w:p>
        </w:tc>
        <w:tc>
          <w:tcPr>
            <w:tcW w:w="2188"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/886647</w:t>
              </w:r>
              <w:r>
                <w:rPr>
                  <w:rFonts w:ascii="Times New Roman" w:hAnsi="Times New Roman"/>
                  <w:color w:val="0000FF"/>
                  <w:u w:val="single"/>
                </w:rPr>
                <w:t>f</w:t>
              </w:r>
              <w:r w:rsidRPr="00D9105A">
                <w:rPr>
                  <w:rFonts w:ascii="Times New Roman" w:hAnsi="Times New Roman"/>
                  <w:color w:val="0000FF"/>
                  <w:u w:val="single"/>
                  <w:lang w:val="ru-RU"/>
                </w:rPr>
                <w:t>8</w:t>
              </w:r>
            </w:hyperlink>
          </w:p>
        </w:tc>
      </w:tr>
      <w:tr w:rsidR="009614D5" w:rsidRPr="004811B6">
        <w:trPr>
          <w:trHeight w:val="144"/>
          <w:tblCellSpacing w:w="20" w:type="nil"/>
        </w:trPr>
        <w:tc>
          <w:tcPr>
            <w:tcW w:w="482" w:type="dxa"/>
            <w:tcMar>
              <w:top w:w="50" w:type="dxa"/>
              <w:left w:w="100" w:type="dxa"/>
            </w:tcMar>
            <w:vAlign w:val="center"/>
          </w:tcPr>
          <w:p w:rsidR="009614D5" w:rsidRDefault="00241AD4">
            <w:pPr>
              <w:spacing w:after="0"/>
            </w:pPr>
            <w:r>
              <w:rPr>
                <w:rFonts w:ascii="Times New Roman" w:hAnsi="Times New Roman"/>
                <w:color w:val="000000"/>
                <w:sz w:val="24"/>
              </w:rPr>
              <w:t>2</w:t>
            </w:r>
          </w:p>
        </w:tc>
        <w:tc>
          <w:tcPr>
            <w:tcW w:w="3520" w:type="dxa"/>
            <w:tcMar>
              <w:top w:w="50" w:type="dxa"/>
              <w:left w:w="100" w:type="dxa"/>
            </w:tcMar>
            <w:vAlign w:val="center"/>
          </w:tcPr>
          <w:p w:rsidR="009614D5" w:rsidRDefault="00241AD4">
            <w:pPr>
              <w:spacing w:after="0"/>
              <w:ind w:left="135"/>
            </w:pPr>
            <w:r w:rsidRPr="00D9105A">
              <w:rPr>
                <w:rFonts w:ascii="Times New Roman" w:hAnsi="Times New Roman"/>
                <w:color w:val="000000"/>
                <w:sz w:val="24"/>
                <w:lang w:val="ru-RU"/>
              </w:rPr>
              <w:t xml:space="preserve">Экономико-географическое положение России как фактор развития её хозяйства. ВВП и ВРП. Экономические карты. «Стратегия пространственного развития Российской Федерации на период до 2025 года». </w:t>
            </w:r>
            <w:r>
              <w:rPr>
                <w:rFonts w:ascii="Times New Roman" w:hAnsi="Times New Roman"/>
                <w:color w:val="000000"/>
                <w:sz w:val="24"/>
              </w:rPr>
              <w:t>Геостратегические территории</w:t>
            </w:r>
          </w:p>
        </w:tc>
        <w:tc>
          <w:tcPr>
            <w:tcW w:w="1012"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1 </w:t>
            </w:r>
          </w:p>
        </w:tc>
        <w:tc>
          <w:tcPr>
            <w:tcW w:w="1740" w:type="dxa"/>
            <w:tcMar>
              <w:top w:w="50" w:type="dxa"/>
              <w:left w:w="100" w:type="dxa"/>
            </w:tcMar>
            <w:vAlign w:val="center"/>
          </w:tcPr>
          <w:p w:rsidR="009614D5" w:rsidRDefault="009614D5">
            <w:pPr>
              <w:spacing w:after="0"/>
              <w:ind w:left="135"/>
              <w:jc w:val="center"/>
            </w:pPr>
          </w:p>
        </w:tc>
        <w:tc>
          <w:tcPr>
            <w:tcW w:w="1824" w:type="dxa"/>
            <w:tcMar>
              <w:top w:w="50" w:type="dxa"/>
              <w:left w:w="100" w:type="dxa"/>
            </w:tcMar>
            <w:vAlign w:val="center"/>
          </w:tcPr>
          <w:p w:rsidR="009614D5" w:rsidRDefault="009614D5">
            <w:pPr>
              <w:spacing w:after="0"/>
              <w:ind w:left="135"/>
              <w:jc w:val="center"/>
            </w:pPr>
          </w:p>
        </w:tc>
        <w:tc>
          <w:tcPr>
            <w:tcW w:w="2188"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/8866497</w:t>
              </w:r>
              <w:r>
                <w:rPr>
                  <w:rFonts w:ascii="Times New Roman" w:hAnsi="Times New Roman"/>
                  <w:color w:val="0000FF"/>
                  <w:u w:val="single"/>
                </w:rPr>
                <w:t>e</w:t>
              </w:r>
            </w:hyperlink>
          </w:p>
        </w:tc>
      </w:tr>
      <w:tr w:rsidR="009614D5" w:rsidRPr="004811B6">
        <w:trPr>
          <w:trHeight w:val="144"/>
          <w:tblCellSpacing w:w="20" w:type="nil"/>
        </w:trPr>
        <w:tc>
          <w:tcPr>
            <w:tcW w:w="482" w:type="dxa"/>
            <w:tcMar>
              <w:top w:w="50" w:type="dxa"/>
              <w:left w:w="100" w:type="dxa"/>
            </w:tcMar>
            <w:vAlign w:val="center"/>
          </w:tcPr>
          <w:p w:rsidR="009614D5" w:rsidRDefault="00241AD4">
            <w:pPr>
              <w:spacing w:after="0"/>
            </w:pPr>
            <w:r>
              <w:rPr>
                <w:rFonts w:ascii="Times New Roman" w:hAnsi="Times New Roman"/>
                <w:color w:val="000000"/>
                <w:sz w:val="24"/>
              </w:rPr>
              <w:t>3</w:t>
            </w:r>
          </w:p>
        </w:tc>
        <w:tc>
          <w:tcPr>
            <w:tcW w:w="3520"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Производственный капитал. Себестоимость и рентабельность производства. Условия и факторы размещения хозяйства. Практическая работа "Определение влияния географического положения России на особенности отраслевой и территориальной структуры хозяйства"</w:t>
            </w:r>
          </w:p>
        </w:tc>
        <w:tc>
          <w:tcPr>
            <w:tcW w:w="1012"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740" w:type="dxa"/>
            <w:tcMar>
              <w:top w:w="50" w:type="dxa"/>
              <w:left w:w="100" w:type="dxa"/>
            </w:tcMar>
            <w:vAlign w:val="center"/>
          </w:tcPr>
          <w:p w:rsidR="009614D5" w:rsidRDefault="009614D5">
            <w:pPr>
              <w:spacing w:after="0"/>
              <w:ind w:left="135"/>
              <w:jc w:val="center"/>
            </w:pPr>
          </w:p>
        </w:tc>
        <w:tc>
          <w:tcPr>
            <w:tcW w:w="1824"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0.5 </w:t>
            </w:r>
          </w:p>
        </w:tc>
        <w:tc>
          <w:tcPr>
            <w:tcW w:w="2188"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/88664</w:t>
              </w:r>
              <w:r>
                <w:rPr>
                  <w:rFonts w:ascii="Times New Roman" w:hAnsi="Times New Roman"/>
                  <w:color w:val="0000FF"/>
                  <w:u w:val="single"/>
                </w:rPr>
                <w:t>d</w:t>
              </w:r>
              <w:r w:rsidRPr="00D9105A">
                <w:rPr>
                  <w:rFonts w:ascii="Times New Roman" w:hAnsi="Times New Roman"/>
                  <w:color w:val="0000FF"/>
                  <w:u w:val="single"/>
                  <w:lang w:val="ru-RU"/>
                </w:rPr>
                <w:t>20</w:t>
              </w:r>
            </w:hyperlink>
          </w:p>
        </w:tc>
      </w:tr>
      <w:tr w:rsidR="009614D5" w:rsidRPr="004811B6">
        <w:trPr>
          <w:trHeight w:val="144"/>
          <w:tblCellSpacing w:w="20" w:type="nil"/>
        </w:trPr>
        <w:tc>
          <w:tcPr>
            <w:tcW w:w="482" w:type="dxa"/>
            <w:tcMar>
              <w:top w:w="50" w:type="dxa"/>
              <w:left w:w="100" w:type="dxa"/>
            </w:tcMar>
            <w:vAlign w:val="center"/>
          </w:tcPr>
          <w:p w:rsidR="009614D5" w:rsidRDefault="00241AD4">
            <w:pPr>
              <w:spacing w:after="0"/>
            </w:pPr>
            <w:r>
              <w:rPr>
                <w:rFonts w:ascii="Times New Roman" w:hAnsi="Times New Roman"/>
                <w:color w:val="000000"/>
                <w:sz w:val="24"/>
              </w:rPr>
              <w:t>4</w:t>
            </w:r>
          </w:p>
        </w:tc>
        <w:tc>
          <w:tcPr>
            <w:tcW w:w="3520"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Резервный урок. Обобщающее повторение по теме "Общая характеристика хозяйства России"</w:t>
            </w:r>
          </w:p>
        </w:tc>
        <w:tc>
          <w:tcPr>
            <w:tcW w:w="1012"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740" w:type="dxa"/>
            <w:tcMar>
              <w:top w:w="50" w:type="dxa"/>
              <w:left w:w="100" w:type="dxa"/>
            </w:tcMar>
            <w:vAlign w:val="center"/>
          </w:tcPr>
          <w:p w:rsidR="009614D5" w:rsidRDefault="009614D5">
            <w:pPr>
              <w:spacing w:after="0"/>
              <w:ind w:left="135"/>
              <w:jc w:val="center"/>
            </w:pPr>
          </w:p>
        </w:tc>
        <w:tc>
          <w:tcPr>
            <w:tcW w:w="1824" w:type="dxa"/>
            <w:tcMar>
              <w:top w:w="50" w:type="dxa"/>
              <w:left w:w="100" w:type="dxa"/>
            </w:tcMar>
            <w:vAlign w:val="center"/>
          </w:tcPr>
          <w:p w:rsidR="009614D5" w:rsidRDefault="009614D5">
            <w:pPr>
              <w:spacing w:after="0"/>
              <w:ind w:left="135"/>
              <w:jc w:val="center"/>
            </w:pPr>
          </w:p>
        </w:tc>
        <w:tc>
          <w:tcPr>
            <w:tcW w:w="2188"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/8866505</w:t>
              </w:r>
              <w:r>
                <w:rPr>
                  <w:rFonts w:ascii="Times New Roman" w:hAnsi="Times New Roman"/>
                  <w:color w:val="0000FF"/>
                  <w:u w:val="single"/>
                </w:rPr>
                <w:t>e</w:t>
              </w:r>
            </w:hyperlink>
          </w:p>
        </w:tc>
      </w:tr>
      <w:tr w:rsidR="009614D5" w:rsidRPr="004811B6">
        <w:trPr>
          <w:trHeight w:val="144"/>
          <w:tblCellSpacing w:w="20" w:type="nil"/>
        </w:trPr>
        <w:tc>
          <w:tcPr>
            <w:tcW w:w="482" w:type="dxa"/>
            <w:tcMar>
              <w:top w:w="50" w:type="dxa"/>
              <w:left w:w="100" w:type="dxa"/>
            </w:tcMar>
            <w:vAlign w:val="center"/>
          </w:tcPr>
          <w:p w:rsidR="009614D5" w:rsidRDefault="00241AD4">
            <w:pPr>
              <w:spacing w:after="0"/>
            </w:pPr>
            <w:r>
              <w:rPr>
                <w:rFonts w:ascii="Times New Roman" w:hAnsi="Times New Roman"/>
                <w:color w:val="000000"/>
                <w:sz w:val="24"/>
              </w:rPr>
              <w:t>5</w:t>
            </w:r>
          </w:p>
        </w:tc>
        <w:tc>
          <w:tcPr>
            <w:tcW w:w="3520" w:type="dxa"/>
            <w:tcMar>
              <w:top w:w="50" w:type="dxa"/>
              <w:left w:w="100" w:type="dxa"/>
            </w:tcMar>
            <w:vAlign w:val="center"/>
          </w:tcPr>
          <w:p w:rsidR="009614D5" w:rsidRDefault="00241AD4">
            <w:pPr>
              <w:spacing w:after="0"/>
              <w:ind w:left="135"/>
            </w:pPr>
            <w:r w:rsidRPr="00D9105A">
              <w:rPr>
                <w:rFonts w:ascii="Times New Roman" w:hAnsi="Times New Roman"/>
                <w:color w:val="000000"/>
                <w:sz w:val="24"/>
                <w:lang w:val="ru-RU"/>
              </w:rPr>
              <w:t xml:space="preserve">ТЭК. Место России в мировой добыче основных видов топливных ресурсов. </w:t>
            </w:r>
            <w:r>
              <w:rPr>
                <w:rFonts w:ascii="Times New Roman" w:hAnsi="Times New Roman"/>
                <w:color w:val="000000"/>
                <w:sz w:val="24"/>
              </w:rPr>
              <w:lastRenderedPageBreak/>
              <w:t>Угольная промышленность</w:t>
            </w:r>
          </w:p>
        </w:tc>
        <w:tc>
          <w:tcPr>
            <w:tcW w:w="1012"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lastRenderedPageBreak/>
              <w:t xml:space="preserve"> 1 </w:t>
            </w:r>
          </w:p>
        </w:tc>
        <w:tc>
          <w:tcPr>
            <w:tcW w:w="1740" w:type="dxa"/>
            <w:tcMar>
              <w:top w:w="50" w:type="dxa"/>
              <w:left w:w="100" w:type="dxa"/>
            </w:tcMar>
            <w:vAlign w:val="center"/>
          </w:tcPr>
          <w:p w:rsidR="009614D5" w:rsidRDefault="009614D5">
            <w:pPr>
              <w:spacing w:after="0"/>
              <w:ind w:left="135"/>
              <w:jc w:val="center"/>
            </w:pPr>
          </w:p>
        </w:tc>
        <w:tc>
          <w:tcPr>
            <w:tcW w:w="1824" w:type="dxa"/>
            <w:tcMar>
              <w:top w:w="50" w:type="dxa"/>
              <w:left w:w="100" w:type="dxa"/>
            </w:tcMar>
            <w:vAlign w:val="center"/>
          </w:tcPr>
          <w:p w:rsidR="009614D5" w:rsidRDefault="009614D5">
            <w:pPr>
              <w:spacing w:after="0"/>
              <w:ind w:left="135"/>
              <w:jc w:val="center"/>
            </w:pPr>
          </w:p>
        </w:tc>
        <w:tc>
          <w:tcPr>
            <w:tcW w:w="2188"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/886651</w:t>
              </w:r>
              <w:r>
                <w:rPr>
                  <w:rFonts w:ascii="Times New Roman" w:hAnsi="Times New Roman"/>
                  <w:color w:val="0000FF"/>
                  <w:u w:val="single"/>
                </w:rPr>
                <w:t>bc</w:t>
              </w:r>
            </w:hyperlink>
          </w:p>
        </w:tc>
      </w:tr>
      <w:tr w:rsidR="009614D5" w:rsidRPr="004811B6">
        <w:trPr>
          <w:trHeight w:val="144"/>
          <w:tblCellSpacing w:w="20" w:type="nil"/>
        </w:trPr>
        <w:tc>
          <w:tcPr>
            <w:tcW w:w="482" w:type="dxa"/>
            <w:tcMar>
              <w:top w:w="50" w:type="dxa"/>
              <w:left w:w="100" w:type="dxa"/>
            </w:tcMar>
            <w:vAlign w:val="center"/>
          </w:tcPr>
          <w:p w:rsidR="009614D5" w:rsidRDefault="00241AD4">
            <w:pPr>
              <w:spacing w:after="0"/>
            </w:pPr>
            <w:r>
              <w:rPr>
                <w:rFonts w:ascii="Times New Roman" w:hAnsi="Times New Roman"/>
                <w:color w:val="000000"/>
                <w:sz w:val="24"/>
              </w:rPr>
              <w:lastRenderedPageBreak/>
              <w:t>6</w:t>
            </w:r>
          </w:p>
        </w:tc>
        <w:tc>
          <w:tcPr>
            <w:tcW w:w="3520" w:type="dxa"/>
            <w:tcMar>
              <w:top w:w="50" w:type="dxa"/>
              <w:left w:w="100" w:type="dxa"/>
            </w:tcMar>
            <w:vAlign w:val="center"/>
          </w:tcPr>
          <w:p w:rsidR="009614D5" w:rsidRDefault="00241AD4">
            <w:pPr>
              <w:spacing w:after="0"/>
              <w:ind w:left="135"/>
            </w:pPr>
            <w:r>
              <w:rPr>
                <w:rFonts w:ascii="Times New Roman" w:hAnsi="Times New Roman"/>
                <w:color w:val="000000"/>
                <w:sz w:val="24"/>
              </w:rPr>
              <w:t>Нефтяная промышленность</w:t>
            </w:r>
          </w:p>
        </w:tc>
        <w:tc>
          <w:tcPr>
            <w:tcW w:w="1012"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1 </w:t>
            </w:r>
          </w:p>
        </w:tc>
        <w:tc>
          <w:tcPr>
            <w:tcW w:w="1740" w:type="dxa"/>
            <w:tcMar>
              <w:top w:w="50" w:type="dxa"/>
              <w:left w:w="100" w:type="dxa"/>
            </w:tcMar>
            <w:vAlign w:val="center"/>
          </w:tcPr>
          <w:p w:rsidR="009614D5" w:rsidRDefault="009614D5">
            <w:pPr>
              <w:spacing w:after="0"/>
              <w:ind w:left="135"/>
              <w:jc w:val="center"/>
            </w:pPr>
          </w:p>
        </w:tc>
        <w:tc>
          <w:tcPr>
            <w:tcW w:w="1824" w:type="dxa"/>
            <w:tcMar>
              <w:top w:w="50" w:type="dxa"/>
              <w:left w:w="100" w:type="dxa"/>
            </w:tcMar>
            <w:vAlign w:val="center"/>
          </w:tcPr>
          <w:p w:rsidR="009614D5" w:rsidRDefault="009614D5">
            <w:pPr>
              <w:spacing w:after="0"/>
              <w:ind w:left="135"/>
              <w:jc w:val="center"/>
            </w:pPr>
          </w:p>
        </w:tc>
        <w:tc>
          <w:tcPr>
            <w:tcW w:w="2188"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/886652</w:t>
              </w:r>
              <w:r>
                <w:rPr>
                  <w:rFonts w:ascii="Times New Roman" w:hAnsi="Times New Roman"/>
                  <w:color w:val="0000FF"/>
                  <w:u w:val="single"/>
                </w:rPr>
                <w:t>f</w:t>
              </w:r>
              <w:r w:rsidRPr="00D9105A">
                <w:rPr>
                  <w:rFonts w:ascii="Times New Roman" w:hAnsi="Times New Roman"/>
                  <w:color w:val="0000FF"/>
                  <w:u w:val="single"/>
                  <w:lang w:val="ru-RU"/>
                </w:rPr>
                <w:t>2</w:t>
              </w:r>
            </w:hyperlink>
          </w:p>
        </w:tc>
      </w:tr>
      <w:tr w:rsidR="009614D5" w:rsidRPr="004811B6">
        <w:trPr>
          <w:trHeight w:val="144"/>
          <w:tblCellSpacing w:w="20" w:type="nil"/>
        </w:trPr>
        <w:tc>
          <w:tcPr>
            <w:tcW w:w="482" w:type="dxa"/>
            <w:tcMar>
              <w:top w:w="50" w:type="dxa"/>
              <w:left w:w="100" w:type="dxa"/>
            </w:tcMar>
            <w:vAlign w:val="center"/>
          </w:tcPr>
          <w:p w:rsidR="009614D5" w:rsidRDefault="00241AD4">
            <w:pPr>
              <w:spacing w:after="0"/>
            </w:pPr>
            <w:r>
              <w:rPr>
                <w:rFonts w:ascii="Times New Roman" w:hAnsi="Times New Roman"/>
                <w:color w:val="000000"/>
                <w:sz w:val="24"/>
              </w:rPr>
              <w:t>7</w:t>
            </w:r>
          </w:p>
        </w:tc>
        <w:tc>
          <w:tcPr>
            <w:tcW w:w="3520" w:type="dxa"/>
            <w:tcMar>
              <w:top w:w="50" w:type="dxa"/>
              <w:left w:w="100" w:type="dxa"/>
            </w:tcMar>
            <w:vAlign w:val="center"/>
          </w:tcPr>
          <w:p w:rsidR="009614D5" w:rsidRDefault="00241AD4">
            <w:pPr>
              <w:spacing w:after="0"/>
              <w:ind w:left="135"/>
            </w:pPr>
            <w:r>
              <w:rPr>
                <w:rFonts w:ascii="Times New Roman" w:hAnsi="Times New Roman"/>
                <w:color w:val="000000"/>
                <w:sz w:val="24"/>
              </w:rPr>
              <w:t>Газовая промышленность</w:t>
            </w:r>
          </w:p>
        </w:tc>
        <w:tc>
          <w:tcPr>
            <w:tcW w:w="1012"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1 </w:t>
            </w:r>
          </w:p>
        </w:tc>
        <w:tc>
          <w:tcPr>
            <w:tcW w:w="1740" w:type="dxa"/>
            <w:tcMar>
              <w:top w:w="50" w:type="dxa"/>
              <w:left w:w="100" w:type="dxa"/>
            </w:tcMar>
            <w:vAlign w:val="center"/>
          </w:tcPr>
          <w:p w:rsidR="009614D5" w:rsidRDefault="009614D5">
            <w:pPr>
              <w:spacing w:after="0"/>
              <w:ind w:left="135"/>
              <w:jc w:val="center"/>
            </w:pPr>
          </w:p>
        </w:tc>
        <w:tc>
          <w:tcPr>
            <w:tcW w:w="1824"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0.5 </w:t>
            </w:r>
          </w:p>
        </w:tc>
        <w:tc>
          <w:tcPr>
            <w:tcW w:w="2188"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/8866541</w:t>
              </w:r>
              <w:r>
                <w:rPr>
                  <w:rFonts w:ascii="Times New Roman" w:hAnsi="Times New Roman"/>
                  <w:color w:val="0000FF"/>
                  <w:u w:val="single"/>
                </w:rPr>
                <w:t>e</w:t>
              </w:r>
            </w:hyperlink>
          </w:p>
        </w:tc>
      </w:tr>
      <w:tr w:rsidR="009614D5" w:rsidRPr="004811B6">
        <w:trPr>
          <w:trHeight w:val="144"/>
          <w:tblCellSpacing w:w="20" w:type="nil"/>
        </w:trPr>
        <w:tc>
          <w:tcPr>
            <w:tcW w:w="482" w:type="dxa"/>
            <w:tcMar>
              <w:top w:w="50" w:type="dxa"/>
              <w:left w:w="100" w:type="dxa"/>
            </w:tcMar>
            <w:vAlign w:val="center"/>
          </w:tcPr>
          <w:p w:rsidR="009614D5" w:rsidRDefault="00241AD4">
            <w:pPr>
              <w:spacing w:after="0"/>
            </w:pPr>
            <w:r>
              <w:rPr>
                <w:rFonts w:ascii="Times New Roman" w:hAnsi="Times New Roman"/>
                <w:color w:val="000000"/>
                <w:sz w:val="24"/>
              </w:rPr>
              <w:t>8</w:t>
            </w:r>
          </w:p>
        </w:tc>
        <w:tc>
          <w:tcPr>
            <w:tcW w:w="3520"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Электроэнергетика. Место России в мировом производстве электроэнергии. Основные типы электростанций. Практическая работа "Анализ статистических и текстовых материалов с целью сравнения стоимости электроэнергии для населения России в различных регионах"</w:t>
            </w:r>
          </w:p>
        </w:tc>
        <w:tc>
          <w:tcPr>
            <w:tcW w:w="1012"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740" w:type="dxa"/>
            <w:tcMar>
              <w:top w:w="50" w:type="dxa"/>
              <w:left w:w="100" w:type="dxa"/>
            </w:tcMar>
            <w:vAlign w:val="center"/>
          </w:tcPr>
          <w:p w:rsidR="009614D5" w:rsidRDefault="009614D5">
            <w:pPr>
              <w:spacing w:after="0"/>
              <w:ind w:left="135"/>
              <w:jc w:val="center"/>
            </w:pPr>
          </w:p>
        </w:tc>
        <w:tc>
          <w:tcPr>
            <w:tcW w:w="1824"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0.5 </w:t>
            </w:r>
          </w:p>
        </w:tc>
        <w:tc>
          <w:tcPr>
            <w:tcW w:w="2188"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/88665586</w:t>
              </w:r>
            </w:hyperlink>
          </w:p>
        </w:tc>
      </w:tr>
      <w:tr w:rsidR="009614D5">
        <w:trPr>
          <w:trHeight w:val="144"/>
          <w:tblCellSpacing w:w="20" w:type="nil"/>
        </w:trPr>
        <w:tc>
          <w:tcPr>
            <w:tcW w:w="482" w:type="dxa"/>
            <w:tcMar>
              <w:top w:w="50" w:type="dxa"/>
              <w:left w:w="100" w:type="dxa"/>
            </w:tcMar>
            <w:vAlign w:val="center"/>
          </w:tcPr>
          <w:p w:rsidR="009614D5" w:rsidRDefault="00241AD4">
            <w:pPr>
              <w:spacing w:after="0"/>
            </w:pPr>
            <w:r>
              <w:rPr>
                <w:rFonts w:ascii="Times New Roman" w:hAnsi="Times New Roman"/>
                <w:color w:val="000000"/>
                <w:sz w:val="24"/>
              </w:rPr>
              <w:t>9</w:t>
            </w:r>
          </w:p>
        </w:tc>
        <w:tc>
          <w:tcPr>
            <w:tcW w:w="3520"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Электростанции, использующие возобновляемые источники энергии. Энергосистемы. Влияние ТЭК на окружающую среду. Основные положения "Энергетической стратегии России на период до 2035 года". Практическая работа "Сравнительная оценка возможностей для развития энергетики ВИЭ в отдельных регионах страны"</w:t>
            </w:r>
          </w:p>
        </w:tc>
        <w:tc>
          <w:tcPr>
            <w:tcW w:w="1012"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740" w:type="dxa"/>
            <w:tcMar>
              <w:top w:w="50" w:type="dxa"/>
              <w:left w:w="100" w:type="dxa"/>
            </w:tcMar>
            <w:vAlign w:val="center"/>
          </w:tcPr>
          <w:p w:rsidR="009614D5" w:rsidRDefault="009614D5">
            <w:pPr>
              <w:spacing w:after="0"/>
              <w:ind w:left="135"/>
              <w:jc w:val="center"/>
            </w:pPr>
          </w:p>
        </w:tc>
        <w:tc>
          <w:tcPr>
            <w:tcW w:w="1824"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0.5 </w:t>
            </w:r>
          </w:p>
        </w:tc>
        <w:tc>
          <w:tcPr>
            <w:tcW w:w="2188" w:type="dxa"/>
            <w:tcMar>
              <w:top w:w="50" w:type="dxa"/>
              <w:left w:w="100" w:type="dxa"/>
            </w:tcMar>
            <w:vAlign w:val="center"/>
          </w:tcPr>
          <w:p w:rsidR="009614D5" w:rsidRDefault="009614D5">
            <w:pPr>
              <w:spacing w:after="0"/>
              <w:ind w:left="135"/>
            </w:pPr>
          </w:p>
        </w:tc>
      </w:tr>
      <w:tr w:rsidR="009614D5" w:rsidRPr="004811B6">
        <w:trPr>
          <w:trHeight w:val="144"/>
          <w:tblCellSpacing w:w="20" w:type="nil"/>
        </w:trPr>
        <w:tc>
          <w:tcPr>
            <w:tcW w:w="482" w:type="dxa"/>
            <w:tcMar>
              <w:top w:w="50" w:type="dxa"/>
              <w:left w:w="100" w:type="dxa"/>
            </w:tcMar>
            <w:vAlign w:val="center"/>
          </w:tcPr>
          <w:p w:rsidR="009614D5" w:rsidRDefault="00241AD4">
            <w:pPr>
              <w:spacing w:after="0"/>
            </w:pPr>
            <w:r>
              <w:rPr>
                <w:rFonts w:ascii="Times New Roman" w:hAnsi="Times New Roman"/>
                <w:color w:val="000000"/>
                <w:sz w:val="24"/>
              </w:rPr>
              <w:t>10</w:t>
            </w:r>
          </w:p>
        </w:tc>
        <w:tc>
          <w:tcPr>
            <w:tcW w:w="3520"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Резервный урок. Обобщающее повторение по теме "Топливно-энергетический комплекс (ТЭК)"</w:t>
            </w:r>
          </w:p>
        </w:tc>
        <w:tc>
          <w:tcPr>
            <w:tcW w:w="1012"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740" w:type="dxa"/>
            <w:tcMar>
              <w:top w:w="50" w:type="dxa"/>
              <w:left w:w="100" w:type="dxa"/>
            </w:tcMar>
            <w:vAlign w:val="center"/>
          </w:tcPr>
          <w:p w:rsidR="009614D5" w:rsidRDefault="009614D5">
            <w:pPr>
              <w:spacing w:after="0"/>
              <w:ind w:left="135"/>
              <w:jc w:val="center"/>
            </w:pPr>
          </w:p>
        </w:tc>
        <w:tc>
          <w:tcPr>
            <w:tcW w:w="1824" w:type="dxa"/>
            <w:tcMar>
              <w:top w:w="50" w:type="dxa"/>
              <w:left w:w="100" w:type="dxa"/>
            </w:tcMar>
            <w:vAlign w:val="center"/>
          </w:tcPr>
          <w:p w:rsidR="009614D5" w:rsidRDefault="009614D5">
            <w:pPr>
              <w:spacing w:after="0"/>
              <w:ind w:left="135"/>
              <w:jc w:val="center"/>
            </w:pPr>
          </w:p>
        </w:tc>
        <w:tc>
          <w:tcPr>
            <w:tcW w:w="2188"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/88665720</w:t>
              </w:r>
            </w:hyperlink>
          </w:p>
        </w:tc>
      </w:tr>
      <w:tr w:rsidR="009614D5" w:rsidRPr="004811B6">
        <w:trPr>
          <w:trHeight w:val="144"/>
          <w:tblCellSpacing w:w="20" w:type="nil"/>
        </w:trPr>
        <w:tc>
          <w:tcPr>
            <w:tcW w:w="482" w:type="dxa"/>
            <w:tcMar>
              <w:top w:w="50" w:type="dxa"/>
              <w:left w:w="100" w:type="dxa"/>
            </w:tcMar>
            <w:vAlign w:val="center"/>
          </w:tcPr>
          <w:p w:rsidR="009614D5" w:rsidRDefault="00241AD4">
            <w:pPr>
              <w:spacing w:after="0"/>
            </w:pPr>
            <w:r>
              <w:rPr>
                <w:rFonts w:ascii="Times New Roman" w:hAnsi="Times New Roman"/>
                <w:color w:val="000000"/>
                <w:sz w:val="24"/>
              </w:rPr>
              <w:t>11</w:t>
            </w:r>
          </w:p>
        </w:tc>
        <w:tc>
          <w:tcPr>
            <w:tcW w:w="3520"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Металлургический комплекс. Металлургические базы России. Влияние металлургии на окружающую среду. Основные положения "Стратегии развития </w:t>
            </w:r>
            <w:r w:rsidRPr="00D9105A">
              <w:rPr>
                <w:rFonts w:ascii="Times New Roman" w:hAnsi="Times New Roman"/>
                <w:color w:val="000000"/>
                <w:sz w:val="24"/>
                <w:lang w:val="ru-RU"/>
              </w:rPr>
              <w:lastRenderedPageBreak/>
              <w:t>чёрной и цветной металлургии России до 2030 года"</w:t>
            </w:r>
          </w:p>
        </w:tc>
        <w:tc>
          <w:tcPr>
            <w:tcW w:w="1012"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lastRenderedPageBreak/>
              <w:t xml:space="preserve">1 </w:t>
            </w:r>
          </w:p>
        </w:tc>
        <w:tc>
          <w:tcPr>
            <w:tcW w:w="1740" w:type="dxa"/>
            <w:tcMar>
              <w:top w:w="50" w:type="dxa"/>
              <w:left w:w="100" w:type="dxa"/>
            </w:tcMar>
            <w:vAlign w:val="center"/>
          </w:tcPr>
          <w:p w:rsidR="009614D5" w:rsidRDefault="009614D5">
            <w:pPr>
              <w:spacing w:after="0"/>
              <w:ind w:left="135"/>
              <w:jc w:val="center"/>
            </w:pPr>
          </w:p>
        </w:tc>
        <w:tc>
          <w:tcPr>
            <w:tcW w:w="1824" w:type="dxa"/>
            <w:tcMar>
              <w:top w:w="50" w:type="dxa"/>
              <w:left w:w="100" w:type="dxa"/>
            </w:tcMar>
            <w:vAlign w:val="center"/>
          </w:tcPr>
          <w:p w:rsidR="009614D5" w:rsidRDefault="009614D5">
            <w:pPr>
              <w:spacing w:after="0"/>
              <w:ind w:left="135"/>
              <w:jc w:val="center"/>
            </w:pPr>
          </w:p>
        </w:tc>
        <w:tc>
          <w:tcPr>
            <w:tcW w:w="2188"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/88665892</w:t>
              </w:r>
            </w:hyperlink>
          </w:p>
        </w:tc>
      </w:tr>
      <w:tr w:rsidR="009614D5" w:rsidRPr="004811B6">
        <w:trPr>
          <w:trHeight w:val="144"/>
          <w:tblCellSpacing w:w="20" w:type="nil"/>
        </w:trPr>
        <w:tc>
          <w:tcPr>
            <w:tcW w:w="482" w:type="dxa"/>
            <w:tcMar>
              <w:top w:w="50" w:type="dxa"/>
              <w:left w:w="100" w:type="dxa"/>
            </w:tcMar>
            <w:vAlign w:val="center"/>
          </w:tcPr>
          <w:p w:rsidR="009614D5" w:rsidRDefault="00241AD4">
            <w:pPr>
              <w:spacing w:after="0"/>
            </w:pPr>
            <w:r>
              <w:rPr>
                <w:rFonts w:ascii="Times New Roman" w:hAnsi="Times New Roman"/>
                <w:color w:val="000000"/>
                <w:sz w:val="24"/>
              </w:rPr>
              <w:lastRenderedPageBreak/>
              <w:t>12</w:t>
            </w:r>
          </w:p>
        </w:tc>
        <w:tc>
          <w:tcPr>
            <w:tcW w:w="3520" w:type="dxa"/>
            <w:tcMar>
              <w:top w:w="50" w:type="dxa"/>
              <w:left w:w="100" w:type="dxa"/>
            </w:tcMar>
            <w:vAlign w:val="center"/>
          </w:tcPr>
          <w:p w:rsidR="009614D5" w:rsidRDefault="00241AD4">
            <w:pPr>
              <w:spacing w:after="0"/>
              <w:ind w:left="135"/>
            </w:pPr>
            <w:r w:rsidRPr="00D9105A">
              <w:rPr>
                <w:rFonts w:ascii="Times New Roman" w:hAnsi="Times New Roman"/>
                <w:color w:val="000000"/>
                <w:sz w:val="24"/>
                <w:lang w:val="ru-RU"/>
              </w:rPr>
              <w:t xml:space="preserve">Место России в мировом производстве чёрных металлов. Особенности технологии производства чёрных металлов. </w:t>
            </w:r>
            <w:r>
              <w:rPr>
                <w:rFonts w:ascii="Times New Roman" w:hAnsi="Times New Roman"/>
                <w:color w:val="000000"/>
                <w:sz w:val="24"/>
              </w:rPr>
              <w:t>География металлургии чёрных металлов: основные районы и центры</w:t>
            </w:r>
          </w:p>
        </w:tc>
        <w:tc>
          <w:tcPr>
            <w:tcW w:w="1012"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1 </w:t>
            </w:r>
          </w:p>
        </w:tc>
        <w:tc>
          <w:tcPr>
            <w:tcW w:w="1740" w:type="dxa"/>
            <w:tcMar>
              <w:top w:w="50" w:type="dxa"/>
              <w:left w:w="100" w:type="dxa"/>
            </w:tcMar>
            <w:vAlign w:val="center"/>
          </w:tcPr>
          <w:p w:rsidR="009614D5" w:rsidRDefault="009614D5">
            <w:pPr>
              <w:spacing w:after="0"/>
              <w:ind w:left="135"/>
              <w:jc w:val="center"/>
            </w:pPr>
          </w:p>
        </w:tc>
        <w:tc>
          <w:tcPr>
            <w:tcW w:w="1824" w:type="dxa"/>
            <w:tcMar>
              <w:top w:w="50" w:type="dxa"/>
              <w:left w:w="100" w:type="dxa"/>
            </w:tcMar>
            <w:vAlign w:val="center"/>
          </w:tcPr>
          <w:p w:rsidR="009614D5" w:rsidRDefault="009614D5">
            <w:pPr>
              <w:spacing w:after="0"/>
              <w:ind w:left="135"/>
              <w:jc w:val="center"/>
            </w:pPr>
          </w:p>
        </w:tc>
        <w:tc>
          <w:tcPr>
            <w:tcW w:w="2188"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/88665</w:t>
              </w:r>
              <w:r>
                <w:rPr>
                  <w:rFonts w:ascii="Times New Roman" w:hAnsi="Times New Roman"/>
                  <w:color w:val="0000FF"/>
                  <w:u w:val="single"/>
                </w:rPr>
                <w:t>a</w:t>
              </w:r>
              <w:r w:rsidRPr="00D9105A">
                <w:rPr>
                  <w:rFonts w:ascii="Times New Roman" w:hAnsi="Times New Roman"/>
                  <w:color w:val="0000FF"/>
                  <w:u w:val="single"/>
                  <w:lang w:val="ru-RU"/>
                </w:rPr>
                <w:t>5</w:t>
              </w:r>
              <w:r>
                <w:rPr>
                  <w:rFonts w:ascii="Times New Roman" w:hAnsi="Times New Roman"/>
                  <w:color w:val="0000FF"/>
                  <w:u w:val="single"/>
                </w:rPr>
                <w:t>e</w:t>
              </w:r>
            </w:hyperlink>
          </w:p>
        </w:tc>
      </w:tr>
      <w:tr w:rsidR="009614D5" w:rsidRPr="004811B6">
        <w:trPr>
          <w:trHeight w:val="144"/>
          <w:tblCellSpacing w:w="20" w:type="nil"/>
        </w:trPr>
        <w:tc>
          <w:tcPr>
            <w:tcW w:w="482" w:type="dxa"/>
            <w:tcMar>
              <w:top w:w="50" w:type="dxa"/>
              <w:left w:w="100" w:type="dxa"/>
            </w:tcMar>
            <w:vAlign w:val="center"/>
          </w:tcPr>
          <w:p w:rsidR="009614D5" w:rsidRDefault="00241AD4">
            <w:pPr>
              <w:spacing w:after="0"/>
            </w:pPr>
            <w:r>
              <w:rPr>
                <w:rFonts w:ascii="Times New Roman" w:hAnsi="Times New Roman"/>
                <w:color w:val="000000"/>
                <w:sz w:val="24"/>
              </w:rPr>
              <w:t>13</w:t>
            </w:r>
          </w:p>
        </w:tc>
        <w:tc>
          <w:tcPr>
            <w:tcW w:w="3520"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[[Место России в мировом производстве цветных металлов. Особенности технологии производства цветных металлов. География металлургии цветных металлов: основные районы и центры. Практическая работа "Выявление факторов, влияющих на себестоимость производства предприятий металлургического комплекса [[в различных регионах страны (по выбору)"]]</w:t>
            </w:r>
          </w:p>
        </w:tc>
        <w:tc>
          <w:tcPr>
            <w:tcW w:w="1012"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740" w:type="dxa"/>
            <w:tcMar>
              <w:top w:w="50" w:type="dxa"/>
              <w:left w:w="100" w:type="dxa"/>
            </w:tcMar>
            <w:vAlign w:val="center"/>
          </w:tcPr>
          <w:p w:rsidR="009614D5" w:rsidRDefault="009614D5">
            <w:pPr>
              <w:spacing w:after="0"/>
              <w:ind w:left="135"/>
              <w:jc w:val="center"/>
            </w:pPr>
          </w:p>
        </w:tc>
        <w:tc>
          <w:tcPr>
            <w:tcW w:w="1824"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0.5 </w:t>
            </w:r>
          </w:p>
        </w:tc>
        <w:tc>
          <w:tcPr>
            <w:tcW w:w="2188"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/88665</w:t>
              </w:r>
              <w:r>
                <w:rPr>
                  <w:rFonts w:ascii="Times New Roman" w:hAnsi="Times New Roman"/>
                  <w:color w:val="0000FF"/>
                  <w:u w:val="single"/>
                </w:rPr>
                <w:t>bbc</w:t>
              </w:r>
            </w:hyperlink>
          </w:p>
        </w:tc>
      </w:tr>
      <w:tr w:rsidR="009614D5" w:rsidRPr="004811B6">
        <w:trPr>
          <w:trHeight w:val="144"/>
          <w:tblCellSpacing w:w="20" w:type="nil"/>
        </w:trPr>
        <w:tc>
          <w:tcPr>
            <w:tcW w:w="482" w:type="dxa"/>
            <w:tcMar>
              <w:top w:w="50" w:type="dxa"/>
              <w:left w:w="100" w:type="dxa"/>
            </w:tcMar>
            <w:vAlign w:val="center"/>
          </w:tcPr>
          <w:p w:rsidR="009614D5" w:rsidRDefault="00241AD4">
            <w:pPr>
              <w:spacing w:after="0"/>
            </w:pPr>
            <w:r>
              <w:rPr>
                <w:rFonts w:ascii="Times New Roman" w:hAnsi="Times New Roman"/>
                <w:color w:val="000000"/>
                <w:sz w:val="24"/>
              </w:rPr>
              <w:t>14</w:t>
            </w:r>
          </w:p>
        </w:tc>
        <w:tc>
          <w:tcPr>
            <w:tcW w:w="3520"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Машиностроительный комплекс. Роль машиностроения в реализации целей политики импортозамещения. Практическая работа "Выявление факторов, повлиявших на размещение машиностроительного предприятия (по выбору) на основе анализа различных источников информации"</w:t>
            </w:r>
          </w:p>
        </w:tc>
        <w:tc>
          <w:tcPr>
            <w:tcW w:w="1012"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740" w:type="dxa"/>
            <w:tcMar>
              <w:top w:w="50" w:type="dxa"/>
              <w:left w:w="100" w:type="dxa"/>
            </w:tcMar>
            <w:vAlign w:val="center"/>
          </w:tcPr>
          <w:p w:rsidR="009614D5" w:rsidRDefault="009614D5">
            <w:pPr>
              <w:spacing w:after="0"/>
              <w:ind w:left="135"/>
              <w:jc w:val="center"/>
            </w:pPr>
          </w:p>
        </w:tc>
        <w:tc>
          <w:tcPr>
            <w:tcW w:w="1824"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0.5 </w:t>
            </w:r>
          </w:p>
        </w:tc>
        <w:tc>
          <w:tcPr>
            <w:tcW w:w="2188"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/88665</w:t>
              </w:r>
              <w:r>
                <w:rPr>
                  <w:rFonts w:ascii="Times New Roman" w:hAnsi="Times New Roman"/>
                  <w:color w:val="0000FF"/>
                  <w:u w:val="single"/>
                </w:rPr>
                <w:t>d</w:t>
              </w:r>
              <w:r w:rsidRPr="00D9105A">
                <w:rPr>
                  <w:rFonts w:ascii="Times New Roman" w:hAnsi="Times New Roman"/>
                  <w:color w:val="0000FF"/>
                  <w:u w:val="single"/>
                  <w:lang w:val="ru-RU"/>
                </w:rPr>
                <w:t>2</w:t>
              </w:r>
              <w:r>
                <w:rPr>
                  <w:rFonts w:ascii="Times New Roman" w:hAnsi="Times New Roman"/>
                  <w:color w:val="0000FF"/>
                  <w:u w:val="single"/>
                </w:rPr>
                <w:t>e</w:t>
              </w:r>
            </w:hyperlink>
          </w:p>
        </w:tc>
      </w:tr>
      <w:tr w:rsidR="009614D5" w:rsidRPr="004811B6">
        <w:trPr>
          <w:trHeight w:val="144"/>
          <w:tblCellSpacing w:w="20" w:type="nil"/>
        </w:trPr>
        <w:tc>
          <w:tcPr>
            <w:tcW w:w="482" w:type="dxa"/>
            <w:tcMar>
              <w:top w:w="50" w:type="dxa"/>
              <w:left w:w="100" w:type="dxa"/>
            </w:tcMar>
            <w:vAlign w:val="center"/>
          </w:tcPr>
          <w:p w:rsidR="009614D5" w:rsidRDefault="00241AD4">
            <w:pPr>
              <w:spacing w:after="0"/>
            </w:pPr>
            <w:r>
              <w:rPr>
                <w:rFonts w:ascii="Times New Roman" w:hAnsi="Times New Roman"/>
                <w:color w:val="000000"/>
                <w:sz w:val="24"/>
              </w:rPr>
              <w:t>15</w:t>
            </w:r>
          </w:p>
        </w:tc>
        <w:tc>
          <w:tcPr>
            <w:tcW w:w="3520"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География важнейших отраслей машиностроительного комплекса: основные районы и центры. Значение отрасли для создания экологически </w:t>
            </w:r>
            <w:r w:rsidRPr="00D9105A">
              <w:rPr>
                <w:rFonts w:ascii="Times New Roman" w:hAnsi="Times New Roman"/>
                <w:color w:val="000000"/>
                <w:sz w:val="24"/>
                <w:lang w:val="ru-RU"/>
              </w:rPr>
              <w:lastRenderedPageBreak/>
              <w:t>эффективного оборудования. Перспективы развития машиностроения России</w:t>
            </w:r>
          </w:p>
        </w:tc>
        <w:tc>
          <w:tcPr>
            <w:tcW w:w="1012"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lastRenderedPageBreak/>
              <w:t xml:space="preserve">1 </w:t>
            </w:r>
          </w:p>
        </w:tc>
        <w:tc>
          <w:tcPr>
            <w:tcW w:w="1740" w:type="dxa"/>
            <w:tcMar>
              <w:top w:w="50" w:type="dxa"/>
              <w:left w:w="100" w:type="dxa"/>
            </w:tcMar>
            <w:vAlign w:val="center"/>
          </w:tcPr>
          <w:p w:rsidR="009614D5" w:rsidRDefault="009614D5">
            <w:pPr>
              <w:spacing w:after="0"/>
              <w:ind w:left="135"/>
              <w:jc w:val="center"/>
            </w:pPr>
          </w:p>
        </w:tc>
        <w:tc>
          <w:tcPr>
            <w:tcW w:w="1824" w:type="dxa"/>
            <w:tcMar>
              <w:top w:w="50" w:type="dxa"/>
              <w:left w:w="100" w:type="dxa"/>
            </w:tcMar>
            <w:vAlign w:val="center"/>
          </w:tcPr>
          <w:p w:rsidR="009614D5" w:rsidRDefault="009614D5">
            <w:pPr>
              <w:spacing w:after="0"/>
              <w:ind w:left="135"/>
              <w:jc w:val="center"/>
            </w:pPr>
          </w:p>
        </w:tc>
        <w:tc>
          <w:tcPr>
            <w:tcW w:w="2188"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/88665</w:t>
              </w:r>
              <w:r>
                <w:rPr>
                  <w:rFonts w:ascii="Times New Roman" w:hAnsi="Times New Roman"/>
                  <w:color w:val="0000FF"/>
                  <w:u w:val="single"/>
                </w:rPr>
                <w:t>e</w:t>
              </w:r>
              <w:r w:rsidRPr="00D9105A">
                <w:rPr>
                  <w:rFonts w:ascii="Times New Roman" w:hAnsi="Times New Roman"/>
                  <w:color w:val="0000FF"/>
                  <w:u w:val="single"/>
                  <w:lang w:val="ru-RU"/>
                </w:rPr>
                <w:t>78</w:t>
              </w:r>
            </w:hyperlink>
          </w:p>
        </w:tc>
      </w:tr>
      <w:tr w:rsidR="009614D5">
        <w:trPr>
          <w:trHeight w:val="144"/>
          <w:tblCellSpacing w:w="20" w:type="nil"/>
        </w:trPr>
        <w:tc>
          <w:tcPr>
            <w:tcW w:w="482" w:type="dxa"/>
            <w:tcMar>
              <w:top w:w="50" w:type="dxa"/>
              <w:left w:w="100" w:type="dxa"/>
            </w:tcMar>
            <w:vAlign w:val="center"/>
          </w:tcPr>
          <w:p w:rsidR="009614D5" w:rsidRDefault="00241AD4">
            <w:pPr>
              <w:spacing w:after="0"/>
            </w:pPr>
            <w:r>
              <w:rPr>
                <w:rFonts w:ascii="Times New Roman" w:hAnsi="Times New Roman"/>
                <w:color w:val="000000"/>
                <w:sz w:val="24"/>
              </w:rPr>
              <w:lastRenderedPageBreak/>
              <w:t>16</w:t>
            </w:r>
          </w:p>
        </w:tc>
        <w:tc>
          <w:tcPr>
            <w:tcW w:w="3520"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Резервный урок. Контрольная работа по темам "Металлургический комплекс" и "Машиностроительный комплекс"</w:t>
            </w:r>
          </w:p>
        </w:tc>
        <w:tc>
          <w:tcPr>
            <w:tcW w:w="1012"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740"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1 </w:t>
            </w:r>
          </w:p>
        </w:tc>
        <w:tc>
          <w:tcPr>
            <w:tcW w:w="1824" w:type="dxa"/>
            <w:tcMar>
              <w:top w:w="50" w:type="dxa"/>
              <w:left w:w="100" w:type="dxa"/>
            </w:tcMar>
            <w:vAlign w:val="center"/>
          </w:tcPr>
          <w:p w:rsidR="009614D5" w:rsidRDefault="009614D5">
            <w:pPr>
              <w:spacing w:after="0"/>
              <w:ind w:left="135"/>
              <w:jc w:val="center"/>
            </w:pPr>
          </w:p>
        </w:tc>
        <w:tc>
          <w:tcPr>
            <w:tcW w:w="2188" w:type="dxa"/>
            <w:tcMar>
              <w:top w:w="50" w:type="dxa"/>
              <w:left w:w="100" w:type="dxa"/>
            </w:tcMar>
            <w:vAlign w:val="center"/>
          </w:tcPr>
          <w:p w:rsidR="009614D5" w:rsidRDefault="009614D5">
            <w:pPr>
              <w:spacing w:after="0"/>
              <w:ind w:left="135"/>
            </w:pPr>
          </w:p>
        </w:tc>
      </w:tr>
      <w:tr w:rsidR="009614D5" w:rsidRPr="004811B6">
        <w:trPr>
          <w:trHeight w:val="144"/>
          <w:tblCellSpacing w:w="20" w:type="nil"/>
        </w:trPr>
        <w:tc>
          <w:tcPr>
            <w:tcW w:w="482" w:type="dxa"/>
            <w:tcMar>
              <w:top w:w="50" w:type="dxa"/>
              <w:left w:w="100" w:type="dxa"/>
            </w:tcMar>
            <w:vAlign w:val="center"/>
          </w:tcPr>
          <w:p w:rsidR="009614D5" w:rsidRDefault="00241AD4">
            <w:pPr>
              <w:spacing w:after="0"/>
            </w:pPr>
            <w:r>
              <w:rPr>
                <w:rFonts w:ascii="Times New Roman" w:hAnsi="Times New Roman"/>
                <w:color w:val="000000"/>
                <w:sz w:val="24"/>
              </w:rPr>
              <w:t>17</w:t>
            </w:r>
          </w:p>
        </w:tc>
        <w:tc>
          <w:tcPr>
            <w:tcW w:w="3520" w:type="dxa"/>
            <w:tcMar>
              <w:top w:w="50" w:type="dxa"/>
              <w:left w:w="100" w:type="dxa"/>
            </w:tcMar>
            <w:vAlign w:val="center"/>
          </w:tcPr>
          <w:p w:rsidR="009614D5" w:rsidRDefault="00241AD4">
            <w:pPr>
              <w:spacing w:after="0"/>
              <w:ind w:left="135"/>
            </w:pPr>
            <w:r w:rsidRPr="00D9105A">
              <w:rPr>
                <w:rFonts w:ascii="Times New Roman" w:hAnsi="Times New Roman"/>
                <w:color w:val="000000"/>
                <w:sz w:val="24"/>
                <w:lang w:val="ru-RU"/>
              </w:rPr>
              <w:t xml:space="preserve">Химическая промышленность. Состав, место и значение в хозяйстве. </w:t>
            </w:r>
            <w:r>
              <w:rPr>
                <w:rFonts w:ascii="Times New Roman" w:hAnsi="Times New Roman"/>
                <w:color w:val="000000"/>
                <w:sz w:val="24"/>
              </w:rPr>
              <w:t>Место России в мировом производстве химической продукции</w:t>
            </w:r>
          </w:p>
        </w:tc>
        <w:tc>
          <w:tcPr>
            <w:tcW w:w="1012"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1 </w:t>
            </w:r>
          </w:p>
        </w:tc>
        <w:tc>
          <w:tcPr>
            <w:tcW w:w="1740" w:type="dxa"/>
            <w:tcMar>
              <w:top w:w="50" w:type="dxa"/>
              <w:left w:w="100" w:type="dxa"/>
            </w:tcMar>
            <w:vAlign w:val="center"/>
          </w:tcPr>
          <w:p w:rsidR="009614D5" w:rsidRDefault="009614D5">
            <w:pPr>
              <w:spacing w:after="0"/>
              <w:ind w:left="135"/>
              <w:jc w:val="center"/>
            </w:pPr>
          </w:p>
        </w:tc>
        <w:tc>
          <w:tcPr>
            <w:tcW w:w="1824" w:type="dxa"/>
            <w:tcMar>
              <w:top w:w="50" w:type="dxa"/>
              <w:left w:w="100" w:type="dxa"/>
            </w:tcMar>
            <w:vAlign w:val="center"/>
          </w:tcPr>
          <w:p w:rsidR="009614D5" w:rsidRDefault="009614D5">
            <w:pPr>
              <w:spacing w:after="0"/>
              <w:ind w:left="135"/>
              <w:jc w:val="center"/>
            </w:pPr>
          </w:p>
        </w:tc>
        <w:tc>
          <w:tcPr>
            <w:tcW w:w="2188"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/886660</w:t>
              </w:r>
              <w:r>
                <w:rPr>
                  <w:rFonts w:ascii="Times New Roman" w:hAnsi="Times New Roman"/>
                  <w:color w:val="0000FF"/>
                  <w:u w:val="single"/>
                </w:rPr>
                <w:t>b</w:t>
              </w:r>
              <w:r w:rsidRPr="00D9105A">
                <w:rPr>
                  <w:rFonts w:ascii="Times New Roman" w:hAnsi="Times New Roman"/>
                  <w:color w:val="0000FF"/>
                  <w:u w:val="single"/>
                  <w:lang w:val="ru-RU"/>
                </w:rPr>
                <w:t>2</w:t>
              </w:r>
            </w:hyperlink>
          </w:p>
        </w:tc>
      </w:tr>
      <w:tr w:rsidR="009614D5" w:rsidRPr="004811B6">
        <w:trPr>
          <w:trHeight w:val="144"/>
          <w:tblCellSpacing w:w="20" w:type="nil"/>
        </w:trPr>
        <w:tc>
          <w:tcPr>
            <w:tcW w:w="482" w:type="dxa"/>
            <w:tcMar>
              <w:top w:w="50" w:type="dxa"/>
              <w:left w:w="100" w:type="dxa"/>
            </w:tcMar>
            <w:vAlign w:val="center"/>
          </w:tcPr>
          <w:p w:rsidR="009614D5" w:rsidRDefault="00241AD4">
            <w:pPr>
              <w:spacing w:after="0"/>
            </w:pPr>
            <w:r>
              <w:rPr>
                <w:rFonts w:ascii="Times New Roman" w:hAnsi="Times New Roman"/>
                <w:color w:val="000000"/>
                <w:sz w:val="24"/>
              </w:rPr>
              <w:t>18</w:t>
            </w:r>
          </w:p>
        </w:tc>
        <w:tc>
          <w:tcPr>
            <w:tcW w:w="3520"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Факторы размещения предприятий.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tc>
        <w:tc>
          <w:tcPr>
            <w:tcW w:w="1012"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740" w:type="dxa"/>
            <w:tcMar>
              <w:top w:w="50" w:type="dxa"/>
              <w:left w:w="100" w:type="dxa"/>
            </w:tcMar>
            <w:vAlign w:val="center"/>
          </w:tcPr>
          <w:p w:rsidR="009614D5" w:rsidRDefault="009614D5">
            <w:pPr>
              <w:spacing w:after="0"/>
              <w:ind w:left="135"/>
              <w:jc w:val="center"/>
            </w:pPr>
          </w:p>
        </w:tc>
        <w:tc>
          <w:tcPr>
            <w:tcW w:w="1824" w:type="dxa"/>
            <w:tcMar>
              <w:top w:w="50" w:type="dxa"/>
              <w:left w:w="100" w:type="dxa"/>
            </w:tcMar>
            <w:vAlign w:val="center"/>
          </w:tcPr>
          <w:p w:rsidR="009614D5" w:rsidRDefault="009614D5">
            <w:pPr>
              <w:spacing w:after="0"/>
              <w:ind w:left="135"/>
              <w:jc w:val="center"/>
            </w:pPr>
          </w:p>
        </w:tc>
        <w:tc>
          <w:tcPr>
            <w:tcW w:w="2188"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/886662</w:t>
              </w:r>
              <w:r>
                <w:rPr>
                  <w:rFonts w:ascii="Times New Roman" w:hAnsi="Times New Roman"/>
                  <w:color w:val="0000FF"/>
                  <w:u w:val="single"/>
                </w:rPr>
                <w:t>a</w:t>
              </w:r>
              <w:r w:rsidRPr="00D9105A">
                <w:rPr>
                  <w:rFonts w:ascii="Times New Roman" w:hAnsi="Times New Roman"/>
                  <w:color w:val="0000FF"/>
                  <w:u w:val="single"/>
                  <w:lang w:val="ru-RU"/>
                </w:rPr>
                <w:t>6</w:t>
              </w:r>
            </w:hyperlink>
          </w:p>
        </w:tc>
      </w:tr>
      <w:tr w:rsidR="009614D5" w:rsidRPr="004811B6">
        <w:trPr>
          <w:trHeight w:val="144"/>
          <w:tblCellSpacing w:w="20" w:type="nil"/>
        </w:trPr>
        <w:tc>
          <w:tcPr>
            <w:tcW w:w="482" w:type="dxa"/>
            <w:tcMar>
              <w:top w:w="50" w:type="dxa"/>
              <w:left w:w="100" w:type="dxa"/>
            </w:tcMar>
            <w:vAlign w:val="center"/>
          </w:tcPr>
          <w:p w:rsidR="009614D5" w:rsidRDefault="00241AD4">
            <w:pPr>
              <w:spacing w:after="0"/>
            </w:pPr>
            <w:r>
              <w:rPr>
                <w:rFonts w:ascii="Times New Roman" w:hAnsi="Times New Roman"/>
                <w:color w:val="000000"/>
                <w:sz w:val="24"/>
              </w:rPr>
              <w:t>19</w:t>
            </w:r>
          </w:p>
        </w:tc>
        <w:tc>
          <w:tcPr>
            <w:tcW w:w="3520" w:type="dxa"/>
            <w:tcMar>
              <w:top w:w="50" w:type="dxa"/>
              <w:left w:w="100" w:type="dxa"/>
            </w:tcMar>
            <w:vAlign w:val="center"/>
          </w:tcPr>
          <w:p w:rsidR="009614D5" w:rsidRDefault="00241AD4">
            <w:pPr>
              <w:spacing w:after="0"/>
              <w:ind w:left="135"/>
            </w:pPr>
            <w:r w:rsidRPr="00D9105A">
              <w:rPr>
                <w:rFonts w:ascii="Times New Roman" w:hAnsi="Times New Roman"/>
                <w:color w:val="000000"/>
                <w:sz w:val="24"/>
                <w:lang w:val="ru-RU"/>
              </w:rPr>
              <w:t xml:space="preserve">Лесопромышленный комплекс. Состав, место и значение в хозяйстве. </w:t>
            </w:r>
            <w:r>
              <w:rPr>
                <w:rFonts w:ascii="Times New Roman" w:hAnsi="Times New Roman"/>
                <w:color w:val="000000"/>
                <w:sz w:val="24"/>
              </w:rPr>
              <w:t>Место России в мировом производстве продукции лесного комплекса</w:t>
            </w:r>
          </w:p>
        </w:tc>
        <w:tc>
          <w:tcPr>
            <w:tcW w:w="1012"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1 </w:t>
            </w:r>
          </w:p>
        </w:tc>
        <w:tc>
          <w:tcPr>
            <w:tcW w:w="1740" w:type="dxa"/>
            <w:tcMar>
              <w:top w:w="50" w:type="dxa"/>
              <w:left w:w="100" w:type="dxa"/>
            </w:tcMar>
            <w:vAlign w:val="center"/>
          </w:tcPr>
          <w:p w:rsidR="009614D5" w:rsidRDefault="009614D5">
            <w:pPr>
              <w:spacing w:after="0"/>
              <w:ind w:left="135"/>
              <w:jc w:val="center"/>
            </w:pPr>
          </w:p>
        </w:tc>
        <w:tc>
          <w:tcPr>
            <w:tcW w:w="1824" w:type="dxa"/>
            <w:tcMar>
              <w:top w:w="50" w:type="dxa"/>
              <w:left w:w="100" w:type="dxa"/>
            </w:tcMar>
            <w:vAlign w:val="center"/>
          </w:tcPr>
          <w:p w:rsidR="009614D5" w:rsidRDefault="009614D5">
            <w:pPr>
              <w:spacing w:after="0"/>
              <w:ind w:left="135"/>
              <w:jc w:val="center"/>
            </w:pPr>
          </w:p>
        </w:tc>
        <w:tc>
          <w:tcPr>
            <w:tcW w:w="2188"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/88666684</w:t>
              </w:r>
            </w:hyperlink>
          </w:p>
        </w:tc>
      </w:tr>
      <w:tr w:rsidR="009614D5" w:rsidRPr="004811B6">
        <w:trPr>
          <w:trHeight w:val="144"/>
          <w:tblCellSpacing w:w="20" w:type="nil"/>
        </w:trPr>
        <w:tc>
          <w:tcPr>
            <w:tcW w:w="482" w:type="dxa"/>
            <w:tcMar>
              <w:top w:w="50" w:type="dxa"/>
              <w:left w:w="100" w:type="dxa"/>
            </w:tcMar>
            <w:vAlign w:val="center"/>
          </w:tcPr>
          <w:p w:rsidR="009614D5" w:rsidRDefault="00241AD4">
            <w:pPr>
              <w:spacing w:after="0"/>
            </w:pPr>
            <w:r>
              <w:rPr>
                <w:rFonts w:ascii="Times New Roman" w:hAnsi="Times New Roman"/>
                <w:color w:val="000000"/>
                <w:sz w:val="24"/>
              </w:rPr>
              <w:t>20</w:t>
            </w:r>
          </w:p>
        </w:tc>
        <w:tc>
          <w:tcPr>
            <w:tcW w:w="3520"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География важнейших отраслей. Лесное хозяйство и окружающая среда. Практическая работа "Анализ документов «Прогноз развития лесного сектора Российской Федерации до 2030 года» (Гл. 1, 3 и 11) и «Стратегия развития лесного комплекса Российской Федерации до 2030 года» (Гл. </w:t>
            </w:r>
            <w:r>
              <w:rPr>
                <w:rFonts w:ascii="Times New Roman" w:hAnsi="Times New Roman"/>
                <w:color w:val="000000"/>
                <w:sz w:val="24"/>
              </w:rPr>
              <w:t>II</w:t>
            </w:r>
            <w:r w:rsidRPr="00D9105A">
              <w:rPr>
                <w:rFonts w:ascii="Times New Roman" w:hAnsi="Times New Roman"/>
                <w:color w:val="000000"/>
                <w:sz w:val="24"/>
                <w:lang w:val="ru-RU"/>
              </w:rPr>
              <w:t xml:space="preserve"> и </w:t>
            </w:r>
            <w:r>
              <w:rPr>
                <w:rFonts w:ascii="Times New Roman" w:hAnsi="Times New Roman"/>
                <w:color w:val="000000"/>
                <w:sz w:val="24"/>
              </w:rPr>
              <w:t>III</w:t>
            </w:r>
            <w:r w:rsidRPr="00D9105A">
              <w:rPr>
                <w:rFonts w:ascii="Times New Roman" w:hAnsi="Times New Roman"/>
                <w:color w:val="000000"/>
                <w:sz w:val="24"/>
                <w:lang w:val="ru-RU"/>
              </w:rPr>
              <w:t xml:space="preserve">, Приложения № 1 и № 18) с целью определения перспектив и </w:t>
            </w:r>
            <w:r w:rsidRPr="00D9105A">
              <w:rPr>
                <w:rFonts w:ascii="Times New Roman" w:hAnsi="Times New Roman"/>
                <w:color w:val="000000"/>
                <w:sz w:val="24"/>
                <w:lang w:val="ru-RU"/>
              </w:rPr>
              <w:lastRenderedPageBreak/>
              <w:t>проблем развития комплекса"</w:t>
            </w:r>
          </w:p>
        </w:tc>
        <w:tc>
          <w:tcPr>
            <w:tcW w:w="1012"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lastRenderedPageBreak/>
              <w:t xml:space="preserve">1 </w:t>
            </w:r>
          </w:p>
        </w:tc>
        <w:tc>
          <w:tcPr>
            <w:tcW w:w="1740" w:type="dxa"/>
            <w:tcMar>
              <w:top w:w="50" w:type="dxa"/>
              <w:left w:w="100" w:type="dxa"/>
            </w:tcMar>
            <w:vAlign w:val="center"/>
          </w:tcPr>
          <w:p w:rsidR="009614D5" w:rsidRDefault="009614D5">
            <w:pPr>
              <w:spacing w:after="0"/>
              <w:ind w:left="135"/>
              <w:jc w:val="center"/>
            </w:pPr>
          </w:p>
        </w:tc>
        <w:tc>
          <w:tcPr>
            <w:tcW w:w="1824"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0.5 </w:t>
            </w:r>
          </w:p>
        </w:tc>
        <w:tc>
          <w:tcPr>
            <w:tcW w:w="2188"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/886667</w:t>
              </w:r>
              <w:r>
                <w:rPr>
                  <w:rFonts w:ascii="Times New Roman" w:hAnsi="Times New Roman"/>
                  <w:color w:val="0000FF"/>
                  <w:u w:val="single"/>
                </w:rPr>
                <w:t>f</w:t>
              </w:r>
              <w:r w:rsidRPr="00D9105A">
                <w:rPr>
                  <w:rFonts w:ascii="Times New Roman" w:hAnsi="Times New Roman"/>
                  <w:color w:val="0000FF"/>
                  <w:u w:val="single"/>
                  <w:lang w:val="ru-RU"/>
                </w:rPr>
                <w:t>6</w:t>
              </w:r>
            </w:hyperlink>
          </w:p>
        </w:tc>
      </w:tr>
      <w:tr w:rsidR="009614D5">
        <w:trPr>
          <w:trHeight w:val="144"/>
          <w:tblCellSpacing w:w="20" w:type="nil"/>
        </w:trPr>
        <w:tc>
          <w:tcPr>
            <w:tcW w:w="482" w:type="dxa"/>
            <w:tcMar>
              <w:top w:w="50" w:type="dxa"/>
              <w:left w:w="100" w:type="dxa"/>
            </w:tcMar>
            <w:vAlign w:val="center"/>
          </w:tcPr>
          <w:p w:rsidR="009614D5" w:rsidRDefault="00241AD4">
            <w:pPr>
              <w:spacing w:after="0"/>
            </w:pPr>
            <w:r>
              <w:rPr>
                <w:rFonts w:ascii="Times New Roman" w:hAnsi="Times New Roman"/>
                <w:color w:val="000000"/>
                <w:sz w:val="24"/>
              </w:rPr>
              <w:lastRenderedPageBreak/>
              <w:t>21</w:t>
            </w:r>
          </w:p>
        </w:tc>
        <w:tc>
          <w:tcPr>
            <w:tcW w:w="3520"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Резервный урок. Обобщающее повторение по теме "Химико-лесной комплекс"</w:t>
            </w:r>
          </w:p>
        </w:tc>
        <w:tc>
          <w:tcPr>
            <w:tcW w:w="1012"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740" w:type="dxa"/>
            <w:tcMar>
              <w:top w:w="50" w:type="dxa"/>
              <w:left w:w="100" w:type="dxa"/>
            </w:tcMar>
            <w:vAlign w:val="center"/>
          </w:tcPr>
          <w:p w:rsidR="009614D5" w:rsidRDefault="009614D5">
            <w:pPr>
              <w:spacing w:after="0"/>
              <w:ind w:left="135"/>
              <w:jc w:val="center"/>
            </w:pPr>
          </w:p>
        </w:tc>
        <w:tc>
          <w:tcPr>
            <w:tcW w:w="1824" w:type="dxa"/>
            <w:tcMar>
              <w:top w:w="50" w:type="dxa"/>
              <w:left w:w="100" w:type="dxa"/>
            </w:tcMar>
            <w:vAlign w:val="center"/>
          </w:tcPr>
          <w:p w:rsidR="009614D5" w:rsidRDefault="009614D5">
            <w:pPr>
              <w:spacing w:after="0"/>
              <w:ind w:left="135"/>
              <w:jc w:val="center"/>
            </w:pPr>
          </w:p>
        </w:tc>
        <w:tc>
          <w:tcPr>
            <w:tcW w:w="2188" w:type="dxa"/>
            <w:tcMar>
              <w:top w:w="50" w:type="dxa"/>
              <w:left w:w="100" w:type="dxa"/>
            </w:tcMar>
            <w:vAlign w:val="center"/>
          </w:tcPr>
          <w:p w:rsidR="009614D5" w:rsidRDefault="009614D5">
            <w:pPr>
              <w:spacing w:after="0"/>
              <w:ind w:left="135"/>
            </w:pPr>
          </w:p>
        </w:tc>
      </w:tr>
      <w:tr w:rsidR="009614D5" w:rsidRPr="004811B6">
        <w:trPr>
          <w:trHeight w:val="144"/>
          <w:tblCellSpacing w:w="20" w:type="nil"/>
        </w:trPr>
        <w:tc>
          <w:tcPr>
            <w:tcW w:w="482" w:type="dxa"/>
            <w:tcMar>
              <w:top w:w="50" w:type="dxa"/>
              <w:left w:w="100" w:type="dxa"/>
            </w:tcMar>
            <w:vAlign w:val="center"/>
          </w:tcPr>
          <w:p w:rsidR="009614D5" w:rsidRDefault="00241AD4">
            <w:pPr>
              <w:spacing w:after="0"/>
            </w:pPr>
            <w:r>
              <w:rPr>
                <w:rFonts w:ascii="Times New Roman" w:hAnsi="Times New Roman"/>
                <w:color w:val="000000"/>
                <w:sz w:val="24"/>
              </w:rPr>
              <w:t>22</w:t>
            </w:r>
          </w:p>
        </w:tc>
        <w:tc>
          <w:tcPr>
            <w:tcW w:w="3520" w:type="dxa"/>
            <w:tcMar>
              <w:top w:w="50" w:type="dxa"/>
              <w:left w:w="100" w:type="dxa"/>
            </w:tcMar>
            <w:vAlign w:val="center"/>
          </w:tcPr>
          <w:p w:rsidR="009614D5" w:rsidRDefault="00241AD4">
            <w:pPr>
              <w:spacing w:after="0"/>
              <w:ind w:left="135"/>
            </w:pPr>
            <w:r w:rsidRPr="00D9105A">
              <w:rPr>
                <w:rFonts w:ascii="Times New Roman" w:hAnsi="Times New Roman"/>
                <w:color w:val="000000"/>
                <w:sz w:val="24"/>
                <w:lang w:val="ru-RU"/>
              </w:rPr>
              <w:t xml:space="preserve">Агропромышленный комплекс. Состав, место и значение в экономике страны. </w:t>
            </w:r>
            <w:r>
              <w:rPr>
                <w:rFonts w:ascii="Times New Roman" w:hAnsi="Times New Roman"/>
                <w:color w:val="000000"/>
                <w:sz w:val="24"/>
              </w:rPr>
              <w:t>Сельское хозяйство. Сельское хозяйство и окружающая среда</w:t>
            </w:r>
          </w:p>
        </w:tc>
        <w:tc>
          <w:tcPr>
            <w:tcW w:w="1012"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1 </w:t>
            </w:r>
          </w:p>
        </w:tc>
        <w:tc>
          <w:tcPr>
            <w:tcW w:w="1740" w:type="dxa"/>
            <w:tcMar>
              <w:top w:w="50" w:type="dxa"/>
              <w:left w:w="100" w:type="dxa"/>
            </w:tcMar>
            <w:vAlign w:val="center"/>
          </w:tcPr>
          <w:p w:rsidR="009614D5" w:rsidRDefault="009614D5">
            <w:pPr>
              <w:spacing w:after="0"/>
              <w:ind w:left="135"/>
              <w:jc w:val="center"/>
            </w:pPr>
          </w:p>
        </w:tc>
        <w:tc>
          <w:tcPr>
            <w:tcW w:w="1824" w:type="dxa"/>
            <w:tcMar>
              <w:top w:w="50" w:type="dxa"/>
              <w:left w:w="100" w:type="dxa"/>
            </w:tcMar>
            <w:vAlign w:val="center"/>
          </w:tcPr>
          <w:p w:rsidR="009614D5" w:rsidRDefault="009614D5">
            <w:pPr>
              <w:spacing w:after="0"/>
              <w:ind w:left="135"/>
              <w:jc w:val="center"/>
            </w:pPr>
          </w:p>
        </w:tc>
        <w:tc>
          <w:tcPr>
            <w:tcW w:w="2188"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/88666</w:t>
              </w:r>
              <w:r>
                <w:rPr>
                  <w:rFonts w:ascii="Times New Roman" w:hAnsi="Times New Roman"/>
                  <w:color w:val="0000FF"/>
                  <w:u w:val="single"/>
                </w:rPr>
                <w:t>a</w:t>
              </w:r>
              <w:r w:rsidRPr="00D9105A">
                <w:rPr>
                  <w:rFonts w:ascii="Times New Roman" w:hAnsi="Times New Roman"/>
                  <w:color w:val="0000FF"/>
                  <w:u w:val="single"/>
                  <w:lang w:val="ru-RU"/>
                </w:rPr>
                <w:t>80</w:t>
              </w:r>
            </w:hyperlink>
          </w:p>
        </w:tc>
      </w:tr>
      <w:tr w:rsidR="009614D5" w:rsidRPr="004811B6">
        <w:trPr>
          <w:trHeight w:val="144"/>
          <w:tblCellSpacing w:w="20" w:type="nil"/>
        </w:trPr>
        <w:tc>
          <w:tcPr>
            <w:tcW w:w="482" w:type="dxa"/>
            <w:tcMar>
              <w:top w:w="50" w:type="dxa"/>
              <w:left w:w="100" w:type="dxa"/>
            </w:tcMar>
            <w:vAlign w:val="center"/>
          </w:tcPr>
          <w:p w:rsidR="009614D5" w:rsidRDefault="00241AD4">
            <w:pPr>
              <w:spacing w:after="0"/>
            </w:pPr>
            <w:r>
              <w:rPr>
                <w:rFonts w:ascii="Times New Roman" w:hAnsi="Times New Roman"/>
                <w:color w:val="000000"/>
                <w:sz w:val="24"/>
              </w:rPr>
              <w:t>23</w:t>
            </w:r>
          </w:p>
        </w:tc>
        <w:tc>
          <w:tcPr>
            <w:tcW w:w="3520"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Растениеводство и животноводство: география основных отраслей</w:t>
            </w:r>
          </w:p>
        </w:tc>
        <w:tc>
          <w:tcPr>
            <w:tcW w:w="1012"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740" w:type="dxa"/>
            <w:tcMar>
              <w:top w:w="50" w:type="dxa"/>
              <w:left w:w="100" w:type="dxa"/>
            </w:tcMar>
            <w:vAlign w:val="center"/>
          </w:tcPr>
          <w:p w:rsidR="009614D5" w:rsidRDefault="009614D5">
            <w:pPr>
              <w:spacing w:after="0"/>
              <w:ind w:left="135"/>
              <w:jc w:val="center"/>
            </w:pPr>
          </w:p>
        </w:tc>
        <w:tc>
          <w:tcPr>
            <w:tcW w:w="1824" w:type="dxa"/>
            <w:tcMar>
              <w:top w:w="50" w:type="dxa"/>
              <w:left w:w="100" w:type="dxa"/>
            </w:tcMar>
            <w:vAlign w:val="center"/>
          </w:tcPr>
          <w:p w:rsidR="009614D5" w:rsidRDefault="009614D5">
            <w:pPr>
              <w:spacing w:after="0"/>
              <w:ind w:left="135"/>
              <w:jc w:val="center"/>
            </w:pPr>
          </w:p>
        </w:tc>
        <w:tc>
          <w:tcPr>
            <w:tcW w:w="2188"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/88666</w:t>
              </w:r>
              <w:r>
                <w:rPr>
                  <w:rFonts w:ascii="Times New Roman" w:hAnsi="Times New Roman"/>
                  <w:color w:val="0000FF"/>
                  <w:u w:val="single"/>
                </w:rPr>
                <w:t>bc</w:t>
              </w:r>
              <w:r w:rsidRPr="00D9105A">
                <w:rPr>
                  <w:rFonts w:ascii="Times New Roman" w:hAnsi="Times New Roman"/>
                  <w:color w:val="0000FF"/>
                  <w:u w:val="single"/>
                  <w:lang w:val="ru-RU"/>
                </w:rPr>
                <w:t>0</w:t>
              </w:r>
            </w:hyperlink>
          </w:p>
        </w:tc>
      </w:tr>
      <w:tr w:rsidR="009614D5" w:rsidRPr="004811B6">
        <w:trPr>
          <w:trHeight w:val="144"/>
          <w:tblCellSpacing w:w="20" w:type="nil"/>
        </w:trPr>
        <w:tc>
          <w:tcPr>
            <w:tcW w:w="482" w:type="dxa"/>
            <w:tcMar>
              <w:top w:w="50" w:type="dxa"/>
              <w:left w:w="100" w:type="dxa"/>
            </w:tcMar>
            <w:vAlign w:val="center"/>
          </w:tcPr>
          <w:p w:rsidR="009614D5" w:rsidRDefault="00241AD4">
            <w:pPr>
              <w:spacing w:after="0"/>
            </w:pPr>
            <w:r>
              <w:rPr>
                <w:rFonts w:ascii="Times New Roman" w:hAnsi="Times New Roman"/>
                <w:color w:val="000000"/>
                <w:sz w:val="24"/>
              </w:rPr>
              <w:t>24</w:t>
            </w:r>
          </w:p>
        </w:tc>
        <w:tc>
          <w:tcPr>
            <w:tcW w:w="3520" w:type="dxa"/>
            <w:tcMar>
              <w:top w:w="50" w:type="dxa"/>
              <w:left w:w="100" w:type="dxa"/>
            </w:tcMar>
            <w:vAlign w:val="center"/>
          </w:tcPr>
          <w:p w:rsidR="009614D5" w:rsidRDefault="00241AD4">
            <w:pPr>
              <w:spacing w:after="0"/>
              <w:ind w:left="135"/>
            </w:pPr>
            <w:r w:rsidRPr="00D9105A">
              <w:rPr>
                <w:rFonts w:ascii="Times New Roman" w:hAnsi="Times New Roman"/>
                <w:color w:val="000000"/>
                <w:sz w:val="24"/>
                <w:lang w:val="ru-RU"/>
              </w:rPr>
              <w:t xml:space="preserve">Пищевая промышленность. Лёгкая промышленность. Состав, место и значение в хозяйстве. </w:t>
            </w:r>
            <w:r>
              <w:rPr>
                <w:rFonts w:ascii="Times New Roman" w:hAnsi="Times New Roman"/>
                <w:color w:val="000000"/>
                <w:sz w:val="24"/>
              </w:rPr>
              <w:t>Факторы размещения предприятий. Лёгкая промышленность и охрана окружающей среды</w:t>
            </w:r>
          </w:p>
        </w:tc>
        <w:tc>
          <w:tcPr>
            <w:tcW w:w="1012"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1 </w:t>
            </w:r>
          </w:p>
        </w:tc>
        <w:tc>
          <w:tcPr>
            <w:tcW w:w="1740" w:type="dxa"/>
            <w:tcMar>
              <w:top w:w="50" w:type="dxa"/>
              <w:left w:w="100" w:type="dxa"/>
            </w:tcMar>
            <w:vAlign w:val="center"/>
          </w:tcPr>
          <w:p w:rsidR="009614D5" w:rsidRDefault="009614D5">
            <w:pPr>
              <w:spacing w:after="0"/>
              <w:ind w:left="135"/>
              <w:jc w:val="center"/>
            </w:pPr>
          </w:p>
        </w:tc>
        <w:tc>
          <w:tcPr>
            <w:tcW w:w="1824" w:type="dxa"/>
            <w:tcMar>
              <w:top w:w="50" w:type="dxa"/>
              <w:left w:w="100" w:type="dxa"/>
            </w:tcMar>
            <w:vAlign w:val="center"/>
          </w:tcPr>
          <w:p w:rsidR="009614D5" w:rsidRDefault="009614D5">
            <w:pPr>
              <w:spacing w:after="0"/>
              <w:ind w:left="135"/>
              <w:jc w:val="center"/>
            </w:pPr>
          </w:p>
        </w:tc>
        <w:tc>
          <w:tcPr>
            <w:tcW w:w="2188"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/88666</w:t>
              </w:r>
              <w:r>
                <w:rPr>
                  <w:rFonts w:ascii="Times New Roman" w:hAnsi="Times New Roman"/>
                  <w:color w:val="0000FF"/>
                  <w:u w:val="single"/>
                </w:rPr>
                <w:t>f</w:t>
              </w:r>
              <w:r w:rsidRPr="00D9105A">
                <w:rPr>
                  <w:rFonts w:ascii="Times New Roman" w:hAnsi="Times New Roman"/>
                  <w:color w:val="0000FF"/>
                  <w:u w:val="single"/>
                  <w:lang w:val="ru-RU"/>
                </w:rPr>
                <w:t>12</w:t>
              </w:r>
            </w:hyperlink>
          </w:p>
        </w:tc>
      </w:tr>
      <w:tr w:rsidR="009614D5" w:rsidRPr="004811B6">
        <w:trPr>
          <w:trHeight w:val="144"/>
          <w:tblCellSpacing w:w="20" w:type="nil"/>
        </w:trPr>
        <w:tc>
          <w:tcPr>
            <w:tcW w:w="482" w:type="dxa"/>
            <w:tcMar>
              <w:top w:w="50" w:type="dxa"/>
              <w:left w:w="100" w:type="dxa"/>
            </w:tcMar>
            <w:vAlign w:val="center"/>
          </w:tcPr>
          <w:p w:rsidR="009614D5" w:rsidRDefault="00241AD4">
            <w:pPr>
              <w:spacing w:after="0"/>
            </w:pPr>
            <w:r>
              <w:rPr>
                <w:rFonts w:ascii="Times New Roman" w:hAnsi="Times New Roman"/>
                <w:color w:val="000000"/>
                <w:sz w:val="24"/>
              </w:rPr>
              <w:t>25</w:t>
            </w:r>
          </w:p>
        </w:tc>
        <w:tc>
          <w:tcPr>
            <w:tcW w:w="3520"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"Стратегия развития агропромышленного и рыбохозяйственного комплексов Российской Федерации на период до 2030 года". Особенности АПК своего края. Практическая работа "Определение влияния природных и социальных факторов на размещение отраслей АПК"</w:t>
            </w:r>
          </w:p>
        </w:tc>
        <w:tc>
          <w:tcPr>
            <w:tcW w:w="1012"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740" w:type="dxa"/>
            <w:tcMar>
              <w:top w:w="50" w:type="dxa"/>
              <w:left w:w="100" w:type="dxa"/>
            </w:tcMar>
            <w:vAlign w:val="center"/>
          </w:tcPr>
          <w:p w:rsidR="009614D5" w:rsidRDefault="009614D5">
            <w:pPr>
              <w:spacing w:after="0"/>
              <w:ind w:left="135"/>
              <w:jc w:val="center"/>
            </w:pPr>
          </w:p>
        </w:tc>
        <w:tc>
          <w:tcPr>
            <w:tcW w:w="1824"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0.5 </w:t>
            </w:r>
          </w:p>
        </w:tc>
        <w:tc>
          <w:tcPr>
            <w:tcW w:w="2188"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/8866716</w:t>
              </w:r>
              <w:r>
                <w:rPr>
                  <w:rFonts w:ascii="Times New Roman" w:hAnsi="Times New Roman"/>
                  <w:color w:val="0000FF"/>
                  <w:u w:val="single"/>
                </w:rPr>
                <w:t>a</w:t>
              </w:r>
            </w:hyperlink>
          </w:p>
        </w:tc>
      </w:tr>
      <w:tr w:rsidR="009614D5">
        <w:trPr>
          <w:trHeight w:val="144"/>
          <w:tblCellSpacing w:w="20" w:type="nil"/>
        </w:trPr>
        <w:tc>
          <w:tcPr>
            <w:tcW w:w="482" w:type="dxa"/>
            <w:tcMar>
              <w:top w:w="50" w:type="dxa"/>
              <w:left w:w="100" w:type="dxa"/>
            </w:tcMar>
            <w:vAlign w:val="center"/>
          </w:tcPr>
          <w:p w:rsidR="009614D5" w:rsidRDefault="00241AD4">
            <w:pPr>
              <w:spacing w:after="0"/>
            </w:pPr>
            <w:r>
              <w:rPr>
                <w:rFonts w:ascii="Times New Roman" w:hAnsi="Times New Roman"/>
                <w:color w:val="000000"/>
                <w:sz w:val="24"/>
              </w:rPr>
              <w:t>26</w:t>
            </w:r>
          </w:p>
        </w:tc>
        <w:tc>
          <w:tcPr>
            <w:tcW w:w="3520"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Резервный урок. Обобщающее повторение по теме "Агропромышленный комплекс (АПК)"</w:t>
            </w:r>
          </w:p>
        </w:tc>
        <w:tc>
          <w:tcPr>
            <w:tcW w:w="1012"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740" w:type="dxa"/>
            <w:tcMar>
              <w:top w:w="50" w:type="dxa"/>
              <w:left w:w="100" w:type="dxa"/>
            </w:tcMar>
            <w:vAlign w:val="center"/>
          </w:tcPr>
          <w:p w:rsidR="009614D5" w:rsidRDefault="009614D5">
            <w:pPr>
              <w:spacing w:after="0"/>
              <w:ind w:left="135"/>
              <w:jc w:val="center"/>
            </w:pPr>
          </w:p>
        </w:tc>
        <w:tc>
          <w:tcPr>
            <w:tcW w:w="1824" w:type="dxa"/>
            <w:tcMar>
              <w:top w:w="50" w:type="dxa"/>
              <w:left w:w="100" w:type="dxa"/>
            </w:tcMar>
            <w:vAlign w:val="center"/>
          </w:tcPr>
          <w:p w:rsidR="009614D5" w:rsidRDefault="009614D5">
            <w:pPr>
              <w:spacing w:after="0"/>
              <w:ind w:left="135"/>
              <w:jc w:val="center"/>
            </w:pPr>
          </w:p>
        </w:tc>
        <w:tc>
          <w:tcPr>
            <w:tcW w:w="2188" w:type="dxa"/>
            <w:tcMar>
              <w:top w:w="50" w:type="dxa"/>
              <w:left w:w="100" w:type="dxa"/>
            </w:tcMar>
            <w:vAlign w:val="center"/>
          </w:tcPr>
          <w:p w:rsidR="009614D5" w:rsidRDefault="009614D5">
            <w:pPr>
              <w:spacing w:after="0"/>
              <w:ind w:left="135"/>
            </w:pPr>
          </w:p>
        </w:tc>
      </w:tr>
      <w:tr w:rsidR="009614D5" w:rsidRPr="004811B6">
        <w:trPr>
          <w:trHeight w:val="144"/>
          <w:tblCellSpacing w:w="20" w:type="nil"/>
        </w:trPr>
        <w:tc>
          <w:tcPr>
            <w:tcW w:w="482" w:type="dxa"/>
            <w:tcMar>
              <w:top w:w="50" w:type="dxa"/>
              <w:left w:w="100" w:type="dxa"/>
            </w:tcMar>
            <w:vAlign w:val="center"/>
          </w:tcPr>
          <w:p w:rsidR="009614D5" w:rsidRDefault="00241AD4">
            <w:pPr>
              <w:spacing w:after="0"/>
            </w:pPr>
            <w:r>
              <w:rPr>
                <w:rFonts w:ascii="Times New Roman" w:hAnsi="Times New Roman"/>
                <w:color w:val="000000"/>
                <w:sz w:val="24"/>
              </w:rPr>
              <w:t>27</w:t>
            </w:r>
          </w:p>
        </w:tc>
        <w:tc>
          <w:tcPr>
            <w:tcW w:w="3520"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Инфраструктурный комплекс.Транспорт. Состав, место и значение в хозяйстве. Крупнейшие транспортные узлы. "Стратегия развития транспорта России на </w:t>
            </w:r>
            <w:r w:rsidRPr="00D9105A">
              <w:rPr>
                <w:rFonts w:ascii="Times New Roman" w:hAnsi="Times New Roman"/>
                <w:color w:val="000000"/>
                <w:sz w:val="24"/>
                <w:lang w:val="ru-RU"/>
              </w:rPr>
              <w:lastRenderedPageBreak/>
              <w:t>период до 2030 года"</w:t>
            </w:r>
          </w:p>
        </w:tc>
        <w:tc>
          <w:tcPr>
            <w:tcW w:w="1012"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lastRenderedPageBreak/>
              <w:t xml:space="preserve">1 </w:t>
            </w:r>
          </w:p>
        </w:tc>
        <w:tc>
          <w:tcPr>
            <w:tcW w:w="1740" w:type="dxa"/>
            <w:tcMar>
              <w:top w:w="50" w:type="dxa"/>
              <w:left w:w="100" w:type="dxa"/>
            </w:tcMar>
            <w:vAlign w:val="center"/>
          </w:tcPr>
          <w:p w:rsidR="009614D5" w:rsidRDefault="009614D5">
            <w:pPr>
              <w:spacing w:after="0"/>
              <w:ind w:left="135"/>
              <w:jc w:val="center"/>
            </w:pPr>
          </w:p>
        </w:tc>
        <w:tc>
          <w:tcPr>
            <w:tcW w:w="1824" w:type="dxa"/>
            <w:tcMar>
              <w:top w:w="50" w:type="dxa"/>
              <w:left w:w="100" w:type="dxa"/>
            </w:tcMar>
            <w:vAlign w:val="center"/>
          </w:tcPr>
          <w:p w:rsidR="009614D5" w:rsidRDefault="009614D5">
            <w:pPr>
              <w:spacing w:after="0"/>
              <w:ind w:left="135"/>
              <w:jc w:val="center"/>
            </w:pPr>
          </w:p>
        </w:tc>
        <w:tc>
          <w:tcPr>
            <w:tcW w:w="2188"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/886672</w:t>
              </w:r>
              <w:r>
                <w:rPr>
                  <w:rFonts w:ascii="Times New Roman" w:hAnsi="Times New Roman"/>
                  <w:color w:val="0000FF"/>
                  <w:u w:val="single"/>
                </w:rPr>
                <w:t>e</w:t>
              </w:r>
              <w:r w:rsidRPr="00D9105A">
                <w:rPr>
                  <w:rFonts w:ascii="Times New Roman" w:hAnsi="Times New Roman"/>
                  <w:color w:val="0000FF"/>
                  <w:u w:val="single"/>
                  <w:lang w:val="ru-RU"/>
                </w:rPr>
                <w:t>6</w:t>
              </w:r>
            </w:hyperlink>
          </w:p>
        </w:tc>
      </w:tr>
      <w:tr w:rsidR="009614D5" w:rsidRPr="004811B6">
        <w:trPr>
          <w:trHeight w:val="144"/>
          <w:tblCellSpacing w:w="20" w:type="nil"/>
        </w:trPr>
        <w:tc>
          <w:tcPr>
            <w:tcW w:w="482" w:type="dxa"/>
            <w:tcMar>
              <w:top w:w="50" w:type="dxa"/>
              <w:left w:w="100" w:type="dxa"/>
            </w:tcMar>
            <w:vAlign w:val="center"/>
          </w:tcPr>
          <w:p w:rsidR="009614D5" w:rsidRDefault="00241AD4">
            <w:pPr>
              <w:spacing w:after="0"/>
            </w:pPr>
            <w:r>
              <w:rPr>
                <w:rFonts w:ascii="Times New Roman" w:hAnsi="Times New Roman"/>
                <w:color w:val="000000"/>
                <w:sz w:val="24"/>
              </w:rPr>
              <w:lastRenderedPageBreak/>
              <w:t>28</w:t>
            </w:r>
          </w:p>
        </w:tc>
        <w:tc>
          <w:tcPr>
            <w:tcW w:w="3520"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Морской и внутренний водный транспорт. Практическая работа "Анализ статистических данных с целью определения доли отдельных морских бассейнов в грузоперевозках и объяснение выявленных различий"</w:t>
            </w:r>
          </w:p>
        </w:tc>
        <w:tc>
          <w:tcPr>
            <w:tcW w:w="1012"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740" w:type="dxa"/>
            <w:tcMar>
              <w:top w:w="50" w:type="dxa"/>
              <w:left w:w="100" w:type="dxa"/>
            </w:tcMar>
            <w:vAlign w:val="center"/>
          </w:tcPr>
          <w:p w:rsidR="009614D5" w:rsidRDefault="009614D5">
            <w:pPr>
              <w:spacing w:after="0"/>
              <w:ind w:left="135"/>
              <w:jc w:val="center"/>
            </w:pPr>
          </w:p>
        </w:tc>
        <w:tc>
          <w:tcPr>
            <w:tcW w:w="1824"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0.5 </w:t>
            </w:r>
          </w:p>
        </w:tc>
        <w:tc>
          <w:tcPr>
            <w:tcW w:w="2188"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/8866748</w:t>
              </w:r>
              <w:r>
                <w:rPr>
                  <w:rFonts w:ascii="Times New Roman" w:hAnsi="Times New Roman"/>
                  <w:color w:val="0000FF"/>
                  <w:u w:val="single"/>
                </w:rPr>
                <w:t>a</w:t>
              </w:r>
            </w:hyperlink>
          </w:p>
        </w:tc>
      </w:tr>
      <w:tr w:rsidR="009614D5" w:rsidRPr="004811B6">
        <w:trPr>
          <w:trHeight w:val="144"/>
          <w:tblCellSpacing w:w="20" w:type="nil"/>
        </w:trPr>
        <w:tc>
          <w:tcPr>
            <w:tcW w:w="482" w:type="dxa"/>
            <w:tcMar>
              <w:top w:w="50" w:type="dxa"/>
              <w:left w:w="100" w:type="dxa"/>
            </w:tcMar>
            <w:vAlign w:val="center"/>
          </w:tcPr>
          <w:p w:rsidR="009614D5" w:rsidRDefault="00241AD4">
            <w:pPr>
              <w:spacing w:after="0"/>
            </w:pPr>
            <w:r>
              <w:rPr>
                <w:rFonts w:ascii="Times New Roman" w:hAnsi="Times New Roman"/>
                <w:color w:val="000000"/>
                <w:sz w:val="24"/>
              </w:rPr>
              <w:t>29</w:t>
            </w:r>
          </w:p>
        </w:tc>
        <w:tc>
          <w:tcPr>
            <w:tcW w:w="3520" w:type="dxa"/>
            <w:tcMar>
              <w:top w:w="50" w:type="dxa"/>
              <w:left w:w="100" w:type="dxa"/>
            </w:tcMar>
            <w:vAlign w:val="center"/>
          </w:tcPr>
          <w:p w:rsidR="009614D5" w:rsidRDefault="00241AD4">
            <w:pPr>
              <w:spacing w:after="0"/>
              <w:ind w:left="135"/>
            </w:pPr>
            <w:r w:rsidRPr="00D9105A">
              <w:rPr>
                <w:rFonts w:ascii="Times New Roman" w:hAnsi="Times New Roman"/>
                <w:color w:val="000000"/>
                <w:sz w:val="24"/>
                <w:lang w:val="ru-RU"/>
              </w:rPr>
              <w:t xml:space="preserve">География отдельных видов транспорта. Основные транспортные пути. </w:t>
            </w:r>
            <w:r>
              <w:rPr>
                <w:rFonts w:ascii="Times New Roman" w:hAnsi="Times New Roman"/>
                <w:color w:val="000000"/>
                <w:sz w:val="24"/>
              </w:rPr>
              <w:t>Транспорт и охрана окружающей среды</w:t>
            </w:r>
          </w:p>
        </w:tc>
        <w:tc>
          <w:tcPr>
            <w:tcW w:w="1012"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1 </w:t>
            </w:r>
          </w:p>
        </w:tc>
        <w:tc>
          <w:tcPr>
            <w:tcW w:w="1740" w:type="dxa"/>
            <w:tcMar>
              <w:top w:w="50" w:type="dxa"/>
              <w:left w:w="100" w:type="dxa"/>
            </w:tcMar>
            <w:vAlign w:val="center"/>
          </w:tcPr>
          <w:p w:rsidR="009614D5" w:rsidRDefault="009614D5">
            <w:pPr>
              <w:spacing w:after="0"/>
              <w:ind w:left="135"/>
              <w:jc w:val="center"/>
            </w:pPr>
          </w:p>
        </w:tc>
        <w:tc>
          <w:tcPr>
            <w:tcW w:w="1824" w:type="dxa"/>
            <w:tcMar>
              <w:top w:w="50" w:type="dxa"/>
              <w:left w:w="100" w:type="dxa"/>
            </w:tcMar>
            <w:vAlign w:val="center"/>
          </w:tcPr>
          <w:p w:rsidR="009614D5" w:rsidRDefault="009614D5">
            <w:pPr>
              <w:spacing w:after="0"/>
              <w:ind w:left="135"/>
              <w:jc w:val="center"/>
            </w:pPr>
          </w:p>
        </w:tc>
        <w:tc>
          <w:tcPr>
            <w:tcW w:w="2188"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/886675</w:t>
              </w:r>
              <w:r>
                <w:rPr>
                  <w:rFonts w:ascii="Times New Roman" w:hAnsi="Times New Roman"/>
                  <w:color w:val="0000FF"/>
                  <w:u w:val="single"/>
                </w:rPr>
                <w:t>fc</w:t>
              </w:r>
            </w:hyperlink>
          </w:p>
        </w:tc>
      </w:tr>
      <w:tr w:rsidR="009614D5">
        <w:trPr>
          <w:trHeight w:val="144"/>
          <w:tblCellSpacing w:w="20" w:type="nil"/>
        </w:trPr>
        <w:tc>
          <w:tcPr>
            <w:tcW w:w="482" w:type="dxa"/>
            <w:tcMar>
              <w:top w:w="50" w:type="dxa"/>
              <w:left w:w="100" w:type="dxa"/>
            </w:tcMar>
            <w:vAlign w:val="center"/>
          </w:tcPr>
          <w:p w:rsidR="009614D5" w:rsidRDefault="00241AD4">
            <w:pPr>
              <w:spacing w:after="0"/>
            </w:pPr>
            <w:r>
              <w:rPr>
                <w:rFonts w:ascii="Times New Roman" w:hAnsi="Times New Roman"/>
                <w:color w:val="000000"/>
                <w:sz w:val="24"/>
              </w:rPr>
              <w:t>30</w:t>
            </w:r>
          </w:p>
        </w:tc>
        <w:tc>
          <w:tcPr>
            <w:tcW w:w="3520" w:type="dxa"/>
            <w:tcMar>
              <w:top w:w="50" w:type="dxa"/>
              <w:left w:w="100" w:type="dxa"/>
            </w:tcMar>
            <w:vAlign w:val="center"/>
          </w:tcPr>
          <w:p w:rsidR="009614D5" w:rsidRDefault="00241AD4">
            <w:pPr>
              <w:spacing w:after="0"/>
              <w:ind w:left="135"/>
            </w:pPr>
            <w:r w:rsidRPr="00D9105A">
              <w:rPr>
                <w:rFonts w:ascii="Times New Roman" w:hAnsi="Times New Roman"/>
                <w:color w:val="000000"/>
                <w:sz w:val="24"/>
                <w:lang w:val="ru-RU"/>
              </w:rPr>
              <w:t xml:space="preserve">Информационная инфраструктура. Основные линии связи. Проблемы и перспективы развития комплекса. </w:t>
            </w:r>
            <w:r>
              <w:rPr>
                <w:rFonts w:ascii="Times New Roman" w:hAnsi="Times New Roman"/>
                <w:color w:val="000000"/>
                <w:sz w:val="24"/>
              </w:rPr>
              <w:t>Федеральный проект "Информационная инфраструктура"</w:t>
            </w:r>
          </w:p>
        </w:tc>
        <w:tc>
          <w:tcPr>
            <w:tcW w:w="1012"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1 </w:t>
            </w:r>
          </w:p>
        </w:tc>
        <w:tc>
          <w:tcPr>
            <w:tcW w:w="1740" w:type="dxa"/>
            <w:tcMar>
              <w:top w:w="50" w:type="dxa"/>
              <w:left w:w="100" w:type="dxa"/>
            </w:tcMar>
            <w:vAlign w:val="center"/>
          </w:tcPr>
          <w:p w:rsidR="009614D5" w:rsidRDefault="009614D5">
            <w:pPr>
              <w:spacing w:after="0"/>
              <w:ind w:left="135"/>
              <w:jc w:val="center"/>
            </w:pPr>
          </w:p>
        </w:tc>
        <w:tc>
          <w:tcPr>
            <w:tcW w:w="1824" w:type="dxa"/>
            <w:tcMar>
              <w:top w:w="50" w:type="dxa"/>
              <w:left w:w="100" w:type="dxa"/>
            </w:tcMar>
            <w:vAlign w:val="center"/>
          </w:tcPr>
          <w:p w:rsidR="009614D5" w:rsidRDefault="009614D5">
            <w:pPr>
              <w:spacing w:after="0"/>
              <w:ind w:left="135"/>
              <w:jc w:val="center"/>
            </w:pPr>
          </w:p>
        </w:tc>
        <w:tc>
          <w:tcPr>
            <w:tcW w:w="2188" w:type="dxa"/>
            <w:tcMar>
              <w:top w:w="50" w:type="dxa"/>
              <w:left w:w="100" w:type="dxa"/>
            </w:tcMar>
            <w:vAlign w:val="center"/>
          </w:tcPr>
          <w:p w:rsidR="009614D5" w:rsidRDefault="00BD6181">
            <w:pPr>
              <w:spacing w:after="0"/>
              <w:ind w:left="135"/>
            </w:pPr>
            <w:hyperlink r:id="rId257">
              <w:r w:rsidR="00241AD4">
                <w:rPr>
                  <w:rFonts w:ascii="Times New Roman" w:hAnsi="Times New Roman"/>
                  <w:color w:val="0000FF"/>
                  <w:u w:val="single"/>
                </w:rPr>
                <w:t>https://m.edsoo.ru/88667c28]]</w:t>
              </w:r>
            </w:hyperlink>
          </w:p>
        </w:tc>
      </w:tr>
      <w:tr w:rsidR="009614D5" w:rsidRPr="004811B6">
        <w:trPr>
          <w:trHeight w:val="144"/>
          <w:tblCellSpacing w:w="20" w:type="nil"/>
        </w:trPr>
        <w:tc>
          <w:tcPr>
            <w:tcW w:w="482" w:type="dxa"/>
            <w:tcMar>
              <w:top w:w="50" w:type="dxa"/>
              <w:left w:w="100" w:type="dxa"/>
            </w:tcMar>
            <w:vAlign w:val="center"/>
          </w:tcPr>
          <w:p w:rsidR="009614D5" w:rsidRDefault="00241AD4">
            <w:pPr>
              <w:spacing w:after="0"/>
            </w:pPr>
            <w:r>
              <w:rPr>
                <w:rFonts w:ascii="Times New Roman" w:hAnsi="Times New Roman"/>
                <w:color w:val="000000"/>
                <w:sz w:val="24"/>
              </w:rPr>
              <w:t>31</w:t>
            </w:r>
          </w:p>
        </w:tc>
        <w:tc>
          <w:tcPr>
            <w:tcW w:w="3520"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Рекреационное хозяйство. Практическая работа "Характеристика туристско-рекреационного потенциала своего края"</w:t>
            </w:r>
          </w:p>
        </w:tc>
        <w:tc>
          <w:tcPr>
            <w:tcW w:w="1012"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740" w:type="dxa"/>
            <w:tcMar>
              <w:top w:w="50" w:type="dxa"/>
              <w:left w:w="100" w:type="dxa"/>
            </w:tcMar>
            <w:vAlign w:val="center"/>
          </w:tcPr>
          <w:p w:rsidR="009614D5" w:rsidRDefault="009614D5">
            <w:pPr>
              <w:spacing w:after="0"/>
              <w:ind w:left="135"/>
              <w:jc w:val="center"/>
            </w:pPr>
          </w:p>
        </w:tc>
        <w:tc>
          <w:tcPr>
            <w:tcW w:w="1824"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0.5 </w:t>
            </w:r>
          </w:p>
        </w:tc>
        <w:tc>
          <w:tcPr>
            <w:tcW w:w="2188"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/88667980</w:t>
              </w:r>
            </w:hyperlink>
          </w:p>
        </w:tc>
      </w:tr>
      <w:tr w:rsidR="009614D5">
        <w:trPr>
          <w:trHeight w:val="144"/>
          <w:tblCellSpacing w:w="20" w:type="nil"/>
        </w:trPr>
        <w:tc>
          <w:tcPr>
            <w:tcW w:w="482" w:type="dxa"/>
            <w:tcMar>
              <w:top w:w="50" w:type="dxa"/>
              <w:left w:w="100" w:type="dxa"/>
            </w:tcMar>
            <w:vAlign w:val="center"/>
          </w:tcPr>
          <w:p w:rsidR="009614D5" w:rsidRDefault="00241AD4">
            <w:pPr>
              <w:spacing w:after="0"/>
            </w:pPr>
            <w:r>
              <w:rPr>
                <w:rFonts w:ascii="Times New Roman" w:hAnsi="Times New Roman"/>
                <w:color w:val="000000"/>
                <w:sz w:val="24"/>
              </w:rPr>
              <w:t>32</w:t>
            </w:r>
          </w:p>
        </w:tc>
        <w:tc>
          <w:tcPr>
            <w:tcW w:w="3520"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Резервный урок. Контрольная работа по теме "Инфраструктурный комплекс"</w:t>
            </w:r>
          </w:p>
        </w:tc>
        <w:tc>
          <w:tcPr>
            <w:tcW w:w="1012"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740"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1 </w:t>
            </w:r>
          </w:p>
        </w:tc>
        <w:tc>
          <w:tcPr>
            <w:tcW w:w="1824" w:type="dxa"/>
            <w:tcMar>
              <w:top w:w="50" w:type="dxa"/>
              <w:left w:w="100" w:type="dxa"/>
            </w:tcMar>
            <w:vAlign w:val="center"/>
          </w:tcPr>
          <w:p w:rsidR="009614D5" w:rsidRDefault="009614D5">
            <w:pPr>
              <w:spacing w:after="0"/>
              <w:ind w:left="135"/>
              <w:jc w:val="center"/>
            </w:pPr>
          </w:p>
        </w:tc>
        <w:tc>
          <w:tcPr>
            <w:tcW w:w="2188" w:type="dxa"/>
            <w:tcMar>
              <w:top w:w="50" w:type="dxa"/>
              <w:left w:w="100" w:type="dxa"/>
            </w:tcMar>
            <w:vAlign w:val="center"/>
          </w:tcPr>
          <w:p w:rsidR="009614D5" w:rsidRDefault="009614D5">
            <w:pPr>
              <w:spacing w:after="0"/>
              <w:ind w:left="135"/>
            </w:pPr>
          </w:p>
        </w:tc>
      </w:tr>
      <w:tr w:rsidR="009614D5" w:rsidRPr="004811B6">
        <w:trPr>
          <w:trHeight w:val="144"/>
          <w:tblCellSpacing w:w="20" w:type="nil"/>
        </w:trPr>
        <w:tc>
          <w:tcPr>
            <w:tcW w:w="482" w:type="dxa"/>
            <w:tcMar>
              <w:top w:w="50" w:type="dxa"/>
              <w:left w:w="100" w:type="dxa"/>
            </w:tcMar>
            <w:vAlign w:val="center"/>
          </w:tcPr>
          <w:p w:rsidR="009614D5" w:rsidRDefault="00241AD4">
            <w:pPr>
              <w:spacing w:after="0"/>
            </w:pPr>
            <w:r>
              <w:rPr>
                <w:rFonts w:ascii="Times New Roman" w:hAnsi="Times New Roman"/>
                <w:color w:val="000000"/>
                <w:sz w:val="24"/>
              </w:rPr>
              <w:t>33</w:t>
            </w:r>
          </w:p>
        </w:tc>
        <w:tc>
          <w:tcPr>
            <w:tcW w:w="3520"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w:t>
            </w:r>
          </w:p>
        </w:tc>
        <w:tc>
          <w:tcPr>
            <w:tcW w:w="1012"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740" w:type="dxa"/>
            <w:tcMar>
              <w:top w:w="50" w:type="dxa"/>
              <w:left w:w="100" w:type="dxa"/>
            </w:tcMar>
            <w:vAlign w:val="center"/>
          </w:tcPr>
          <w:p w:rsidR="009614D5" w:rsidRDefault="009614D5">
            <w:pPr>
              <w:spacing w:after="0"/>
              <w:ind w:left="135"/>
              <w:jc w:val="center"/>
            </w:pPr>
          </w:p>
        </w:tc>
        <w:tc>
          <w:tcPr>
            <w:tcW w:w="1824" w:type="dxa"/>
            <w:tcMar>
              <w:top w:w="50" w:type="dxa"/>
              <w:left w:w="100" w:type="dxa"/>
            </w:tcMar>
            <w:vAlign w:val="center"/>
          </w:tcPr>
          <w:p w:rsidR="009614D5" w:rsidRDefault="009614D5">
            <w:pPr>
              <w:spacing w:after="0"/>
              <w:ind w:left="135"/>
              <w:jc w:val="center"/>
            </w:pPr>
          </w:p>
        </w:tc>
        <w:tc>
          <w:tcPr>
            <w:tcW w:w="2188"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/88667</w:t>
              </w:r>
              <w:r>
                <w:rPr>
                  <w:rFonts w:ascii="Times New Roman" w:hAnsi="Times New Roman"/>
                  <w:color w:val="0000FF"/>
                  <w:u w:val="single"/>
                </w:rPr>
                <w:t>f</w:t>
              </w:r>
              <w:r w:rsidRPr="00D9105A">
                <w:rPr>
                  <w:rFonts w:ascii="Times New Roman" w:hAnsi="Times New Roman"/>
                  <w:color w:val="0000FF"/>
                  <w:u w:val="single"/>
                  <w:lang w:val="ru-RU"/>
                </w:rPr>
                <w:t>84</w:t>
              </w:r>
            </w:hyperlink>
          </w:p>
        </w:tc>
      </w:tr>
      <w:tr w:rsidR="009614D5" w:rsidRPr="004811B6">
        <w:trPr>
          <w:trHeight w:val="144"/>
          <w:tblCellSpacing w:w="20" w:type="nil"/>
        </w:trPr>
        <w:tc>
          <w:tcPr>
            <w:tcW w:w="482" w:type="dxa"/>
            <w:tcMar>
              <w:top w:w="50" w:type="dxa"/>
              <w:left w:w="100" w:type="dxa"/>
            </w:tcMar>
            <w:vAlign w:val="center"/>
          </w:tcPr>
          <w:p w:rsidR="009614D5" w:rsidRDefault="00241AD4">
            <w:pPr>
              <w:spacing w:after="0"/>
            </w:pPr>
            <w:r>
              <w:rPr>
                <w:rFonts w:ascii="Times New Roman" w:hAnsi="Times New Roman"/>
                <w:color w:val="000000"/>
                <w:sz w:val="24"/>
              </w:rPr>
              <w:t>34</w:t>
            </w:r>
          </w:p>
        </w:tc>
        <w:tc>
          <w:tcPr>
            <w:tcW w:w="3520"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Развитие хозяйства и состояние окружающей среды. "Стратегия экологической безопасности Российской Федерации до 2025 года" и </w:t>
            </w:r>
            <w:r w:rsidRPr="00D9105A">
              <w:rPr>
                <w:rFonts w:ascii="Times New Roman" w:hAnsi="Times New Roman"/>
                <w:color w:val="000000"/>
                <w:sz w:val="24"/>
                <w:lang w:val="ru-RU"/>
              </w:rPr>
              <w:lastRenderedPageBreak/>
              <w:t>государственные меры по переходу России к модели устойчивого развития. Практическая работа "Сравнительная оценка вклада отдельных отраслей хозяйства в загрязнение окружающей среды на основе анализа статистических материалов"</w:t>
            </w:r>
          </w:p>
        </w:tc>
        <w:tc>
          <w:tcPr>
            <w:tcW w:w="1012"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lastRenderedPageBreak/>
              <w:t xml:space="preserve">1 </w:t>
            </w:r>
          </w:p>
        </w:tc>
        <w:tc>
          <w:tcPr>
            <w:tcW w:w="1740" w:type="dxa"/>
            <w:tcMar>
              <w:top w:w="50" w:type="dxa"/>
              <w:left w:w="100" w:type="dxa"/>
            </w:tcMar>
            <w:vAlign w:val="center"/>
          </w:tcPr>
          <w:p w:rsidR="009614D5" w:rsidRDefault="009614D5">
            <w:pPr>
              <w:spacing w:after="0"/>
              <w:ind w:left="135"/>
              <w:jc w:val="center"/>
            </w:pPr>
          </w:p>
        </w:tc>
        <w:tc>
          <w:tcPr>
            <w:tcW w:w="1824"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0.5 </w:t>
            </w:r>
          </w:p>
        </w:tc>
        <w:tc>
          <w:tcPr>
            <w:tcW w:w="2188"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/886680</w:t>
              </w:r>
              <w:r>
                <w:rPr>
                  <w:rFonts w:ascii="Times New Roman" w:hAnsi="Times New Roman"/>
                  <w:color w:val="0000FF"/>
                  <w:u w:val="single"/>
                </w:rPr>
                <w:t>c</w:t>
              </w:r>
              <w:r w:rsidRPr="00D9105A">
                <w:rPr>
                  <w:rFonts w:ascii="Times New Roman" w:hAnsi="Times New Roman"/>
                  <w:color w:val="0000FF"/>
                  <w:u w:val="single"/>
                  <w:lang w:val="ru-RU"/>
                </w:rPr>
                <w:t>4</w:t>
              </w:r>
            </w:hyperlink>
          </w:p>
        </w:tc>
      </w:tr>
      <w:tr w:rsidR="009614D5" w:rsidRPr="004811B6">
        <w:trPr>
          <w:trHeight w:val="144"/>
          <w:tblCellSpacing w:w="20" w:type="nil"/>
        </w:trPr>
        <w:tc>
          <w:tcPr>
            <w:tcW w:w="482" w:type="dxa"/>
            <w:tcMar>
              <w:top w:w="50" w:type="dxa"/>
              <w:left w:w="100" w:type="dxa"/>
            </w:tcMar>
            <w:vAlign w:val="center"/>
          </w:tcPr>
          <w:p w:rsidR="009614D5" w:rsidRDefault="00241AD4">
            <w:pPr>
              <w:spacing w:after="0"/>
            </w:pPr>
            <w:r>
              <w:rPr>
                <w:rFonts w:ascii="Times New Roman" w:hAnsi="Times New Roman"/>
                <w:color w:val="000000"/>
                <w:sz w:val="24"/>
              </w:rPr>
              <w:lastRenderedPageBreak/>
              <w:t>35</w:t>
            </w:r>
          </w:p>
        </w:tc>
        <w:tc>
          <w:tcPr>
            <w:tcW w:w="3520" w:type="dxa"/>
            <w:tcMar>
              <w:top w:w="50" w:type="dxa"/>
              <w:left w:w="100" w:type="dxa"/>
            </w:tcMar>
            <w:vAlign w:val="center"/>
          </w:tcPr>
          <w:p w:rsidR="009614D5" w:rsidRDefault="00241AD4">
            <w:pPr>
              <w:spacing w:after="0"/>
              <w:ind w:left="135"/>
            </w:pPr>
            <w:r w:rsidRPr="00D9105A">
              <w:rPr>
                <w:rFonts w:ascii="Times New Roman" w:hAnsi="Times New Roman"/>
                <w:color w:val="000000"/>
                <w:sz w:val="24"/>
                <w:lang w:val="ru-RU"/>
              </w:rPr>
              <w:t xml:space="preserve">Европейский Север России. Географическое положение. </w:t>
            </w:r>
            <w:r>
              <w:rPr>
                <w:rFonts w:ascii="Times New Roman" w:hAnsi="Times New Roman"/>
                <w:color w:val="000000"/>
                <w:sz w:val="24"/>
              </w:rPr>
              <w:t>Особенности природно-ресурсного потенциала</w:t>
            </w:r>
          </w:p>
        </w:tc>
        <w:tc>
          <w:tcPr>
            <w:tcW w:w="1012"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1 </w:t>
            </w:r>
          </w:p>
        </w:tc>
        <w:tc>
          <w:tcPr>
            <w:tcW w:w="1740" w:type="dxa"/>
            <w:tcMar>
              <w:top w:w="50" w:type="dxa"/>
              <w:left w:w="100" w:type="dxa"/>
            </w:tcMar>
            <w:vAlign w:val="center"/>
          </w:tcPr>
          <w:p w:rsidR="009614D5" w:rsidRDefault="009614D5">
            <w:pPr>
              <w:spacing w:after="0"/>
              <w:ind w:left="135"/>
              <w:jc w:val="center"/>
            </w:pPr>
          </w:p>
        </w:tc>
        <w:tc>
          <w:tcPr>
            <w:tcW w:w="1824" w:type="dxa"/>
            <w:tcMar>
              <w:top w:w="50" w:type="dxa"/>
              <w:left w:w="100" w:type="dxa"/>
            </w:tcMar>
            <w:vAlign w:val="center"/>
          </w:tcPr>
          <w:p w:rsidR="009614D5" w:rsidRDefault="009614D5">
            <w:pPr>
              <w:spacing w:after="0"/>
              <w:ind w:left="135"/>
              <w:jc w:val="center"/>
            </w:pPr>
          </w:p>
        </w:tc>
        <w:tc>
          <w:tcPr>
            <w:tcW w:w="2188"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/886681</w:t>
              </w:r>
              <w:r>
                <w:rPr>
                  <w:rFonts w:ascii="Times New Roman" w:hAnsi="Times New Roman"/>
                  <w:color w:val="0000FF"/>
                  <w:u w:val="single"/>
                </w:rPr>
                <w:t>e</w:t>
              </w:r>
              <w:r w:rsidRPr="00D9105A">
                <w:rPr>
                  <w:rFonts w:ascii="Times New Roman" w:hAnsi="Times New Roman"/>
                  <w:color w:val="0000FF"/>
                  <w:u w:val="single"/>
                  <w:lang w:val="ru-RU"/>
                </w:rPr>
                <w:t>6</w:t>
              </w:r>
            </w:hyperlink>
          </w:p>
        </w:tc>
      </w:tr>
      <w:tr w:rsidR="009614D5" w:rsidRPr="004811B6">
        <w:trPr>
          <w:trHeight w:val="144"/>
          <w:tblCellSpacing w:w="20" w:type="nil"/>
        </w:trPr>
        <w:tc>
          <w:tcPr>
            <w:tcW w:w="482" w:type="dxa"/>
            <w:tcMar>
              <w:top w:w="50" w:type="dxa"/>
              <w:left w:w="100" w:type="dxa"/>
            </w:tcMar>
            <w:vAlign w:val="center"/>
          </w:tcPr>
          <w:p w:rsidR="009614D5" w:rsidRDefault="00241AD4">
            <w:pPr>
              <w:spacing w:after="0"/>
            </w:pPr>
            <w:r>
              <w:rPr>
                <w:rFonts w:ascii="Times New Roman" w:hAnsi="Times New Roman"/>
                <w:color w:val="000000"/>
                <w:sz w:val="24"/>
              </w:rPr>
              <w:t>36</w:t>
            </w:r>
          </w:p>
        </w:tc>
        <w:tc>
          <w:tcPr>
            <w:tcW w:w="3520"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Европейский Север России. Особенности населения</w:t>
            </w:r>
          </w:p>
        </w:tc>
        <w:tc>
          <w:tcPr>
            <w:tcW w:w="1012"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740" w:type="dxa"/>
            <w:tcMar>
              <w:top w:w="50" w:type="dxa"/>
              <w:left w:w="100" w:type="dxa"/>
            </w:tcMar>
            <w:vAlign w:val="center"/>
          </w:tcPr>
          <w:p w:rsidR="009614D5" w:rsidRDefault="009614D5">
            <w:pPr>
              <w:spacing w:after="0"/>
              <w:ind w:left="135"/>
              <w:jc w:val="center"/>
            </w:pPr>
          </w:p>
        </w:tc>
        <w:tc>
          <w:tcPr>
            <w:tcW w:w="1824" w:type="dxa"/>
            <w:tcMar>
              <w:top w:w="50" w:type="dxa"/>
              <w:left w:w="100" w:type="dxa"/>
            </w:tcMar>
            <w:vAlign w:val="center"/>
          </w:tcPr>
          <w:p w:rsidR="009614D5" w:rsidRDefault="009614D5">
            <w:pPr>
              <w:spacing w:after="0"/>
              <w:ind w:left="135"/>
              <w:jc w:val="center"/>
            </w:pPr>
          </w:p>
        </w:tc>
        <w:tc>
          <w:tcPr>
            <w:tcW w:w="2188"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/886682</w:t>
              </w:r>
              <w:r>
                <w:rPr>
                  <w:rFonts w:ascii="Times New Roman" w:hAnsi="Times New Roman"/>
                  <w:color w:val="0000FF"/>
                  <w:u w:val="single"/>
                </w:rPr>
                <w:t>fe</w:t>
              </w:r>
            </w:hyperlink>
          </w:p>
        </w:tc>
      </w:tr>
      <w:tr w:rsidR="009614D5">
        <w:trPr>
          <w:trHeight w:val="144"/>
          <w:tblCellSpacing w:w="20" w:type="nil"/>
        </w:trPr>
        <w:tc>
          <w:tcPr>
            <w:tcW w:w="482" w:type="dxa"/>
            <w:tcMar>
              <w:top w:w="50" w:type="dxa"/>
              <w:left w:w="100" w:type="dxa"/>
            </w:tcMar>
            <w:vAlign w:val="center"/>
          </w:tcPr>
          <w:p w:rsidR="009614D5" w:rsidRDefault="00241AD4">
            <w:pPr>
              <w:spacing w:after="0"/>
            </w:pPr>
            <w:r>
              <w:rPr>
                <w:rFonts w:ascii="Times New Roman" w:hAnsi="Times New Roman"/>
                <w:color w:val="000000"/>
                <w:sz w:val="24"/>
              </w:rPr>
              <w:t>37</w:t>
            </w:r>
          </w:p>
        </w:tc>
        <w:tc>
          <w:tcPr>
            <w:tcW w:w="3520"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Европейский Север России. Особенности хозяйства. Социально-экономические и экологические проблемы и перспективы развития</w:t>
            </w:r>
          </w:p>
        </w:tc>
        <w:tc>
          <w:tcPr>
            <w:tcW w:w="1012"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740" w:type="dxa"/>
            <w:tcMar>
              <w:top w:w="50" w:type="dxa"/>
              <w:left w:w="100" w:type="dxa"/>
            </w:tcMar>
            <w:vAlign w:val="center"/>
          </w:tcPr>
          <w:p w:rsidR="009614D5" w:rsidRDefault="009614D5">
            <w:pPr>
              <w:spacing w:after="0"/>
              <w:ind w:left="135"/>
              <w:jc w:val="center"/>
            </w:pPr>
          </w:p>
        </w:tc>
        <w:tc>
          <w:tcPr>
            <w:tcW w:w="1824" w:type="dxa"/>
            <w:tcMar>
              <w:top w:w="50" w:type="dxa"/>
              <w:left w:w="100" w:type="dxa"/>
            </w:tcMar>
            <w:vAlign w:val="center"/>
          </w:tcPr>
          <w:p w:rsidR="009614D5" w:rsidRDefault="009614D5">
            <w:pPr>
              <w:spacing w:after="0"/>
              <w:ind w:left="135"/>
              <w:jc w:val="center"/>
            </w:pPr>
          </w:p>
        </w:tc>
        <w:tc>
          <w:tcPr>
            <w:tcW w:w="2188" w:type="dxa"/>
            <w:tcMar>
              <w:top w:w="50" w:type="dxa"/>
              <w:left w:w="100" w:type="dxa"/>
            </w:tcMar>
            <w:vAlign w:val="center"/>
          </w:tcPr>
          <w:p w:rsidR="009614D5" w:rsidRDefault="009614D5">
            <w:pPr>
              <w:spacing w:after="0"/>
              <w:ind w:left="135"/>
            </w:pPr>
          </w:p>
        </w:tc>
      </w:tr>
      <w:tr w:rsidR="009614D5" w:rsidRPr="004811B6">
        <w:trPr>
          <w:trHeight w:val="144"/>
          <w:tblCellSpacing w:w="20" w:type="nil"/>
        </w:trPr>
        <w:tc>
          <w:tcPr>
            <w:tcW w:w="482" w:type="dxa"/>
            <w:tcMar>
              <w:top w:w="50" w:type="dxa"/>
              <w:left w:w="100" w:type="dxa"/>
            </w:tcMar>
            <w:vAlign w:val="center"/>
          </w:tcPr>
          <w:p w:rsidR="009614D5" w:rsidRDefault="00241AD4">
            <w:pPr>
              <w:spacing w:after="0"/>
            </w:pPr>
            <w:r>
              <w:rPr>
                <w:rFonts w:ascii="Times New Roman" w:hAnsi="Times New Roman"/>
                <w:color w:val="000000"/>
                <w:sz w:val="24"/>
              </w:rPr>
              <w:t>38</w:t>
            </w:r>
          </w:p>
        </w:tc>
        <w:tc>
          <w:tcPr>
            <w:tcW w:w="3520" w:type="dxa"/>
            <w:tcMar>
              <w:top w:w="50" w:type="dxa"/>
              <w:left w:w="100" w:type="dxa"/>
            </w:tcMar>
            <w:vAlign w:val="center"/>
          </w:tcPr>
          <w:p w:rsidR="009614D5" w:rsidRDefault="00241AD4">
            <w:pPr>
              <w:spacing w:after="0"/>
              <w:ind w:left="135"/>
            </w:pPr>
            <w:r w:rsidRPr="00D9105A">
              <w:rPr>
                <w:rFonts w:ascii="Times New Roman" w:hAnsi="Times New Roman"/>
                <w:color w:val="000000"/>
                <w:sz w:val="24"/>
                <w:lang w:val="ru-RU"/>
              </w:rPr>
              <w:t xml:space="preserve">Северо-Запад России. Географическое положение. </w:t>
            </w:r>
            <w:r>
              <w:rPr>
                <w:rFonts w:ascii="Times New Roman" w:hAnsi="Times New Roman"/>
                <w:color w:val="000000"/>
                <w:sz w:val="24"/>
              </w:rPr>
              <w:t>Особенности природно-ресурсного потенциала</w:t>
            </w:r>
          </w:p>
        </w:tc>
        <w:tc>
          <w:tcPr>
            <w:tcW w:w="1012"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1 </w:t>
            </w:r>
          </w:p>
        </w:tc>
        <w:tc>
          <w:tcPr>
            <w:tcW w:w="1740" w:type="dxa"/>
            <w:tcMar>
              <w:top w:w="50" w:type="dxa"/>
              <w:left w:w="100" w:type="dxa"/>
            </w:tcMar>
            <w:vAlign w:val="center"/>
          </w:tcPr>
          <w:p w:rsidR="009614D5" w:rsidRDefault="009614D5">
            <w:pPr>
              <w:spacing w:after="0"/>
              <w:ind w:left="135"/>
              <w:jc w:val="center"/>
            </w:pPr>
          </w:p>
        </w:tc>
        <w:tc>
          <w:tcPr>
            <w:tcW w:w="1824" w:type="dxa"/>
            <w:tcMar>
              <w:top w:w="50" w:type="dxa"/>
              <w:left w:w="100" w:type="dxa"/>
            </w:tcMar>
            <w:vAlign w:val="center"/>
          </w:tcPr>
          <w:p w:rsidR="009614D5" w:rsidRDefault="009614D5">
            <w:pPr>
              <w:spacing w:after="0"/>
              <w:ind w:left="135"/>
              <w:jc w:val="center"/>
            </w:pPr>
          </w:p>
        </w:tc>
        <w:tc>
          <w:tcPr>
            <w:tcW w:w="2188"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/88668416</w:t>
              </w:r>
            </w:hyperlink>
          </w:p>
        </w:tc>
      </w:tr>
      <w:tr w:rsidR="009614D5" w:rsidRPr="004811B6">
        <w:trPr>
          <w:trHeight w:val="144"/>
          <w:tblCellSpacing w:w="20" w:type="nil"/>
        </w:trPr>
        <w:tc>
          <w:tcPr>
            <w:tcW w:w="482" w:type="dxa"/>
            <w:tcMar>
              <w:top w:w="50" w:type="dxa"/>
              <w:left w:w="100" w:type="dxa"/>
            </w:tcMar>
            <w:vAlign w:val="center"/>
          </w:tcPr>
          <w:p w:rsidR="009614D5" w:rsidRDefault="00241AD4">
            <w:pPr>
              <w:spacing w:after="0"/>
            </w:pPr>
            <w:r>
              <w:rPr>
                <w:rFonts w:ascii="Times New Roman" w:hAnsi="Times New Roman"/>
                <w:color w:val="000000"/>
                <w:sz w:val="24"/>
              </w:rPr>
              <w:t>39</w:t>
            </w:r>
          </w:p>
        </w:tc>
        <w:tc>
          <w:tcPr>
            <w:tcW w:w="3520"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Северо-Запад России. Особенности населения и хозяйства. Социально-экономические и экологические проблемы и перспективы развития</w:t>
            </w:r>
          </w:p>
        </w:tc>
        <w:tc>
          <w:tcPr>
            <w:tcW w:w="1012"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740" w:type="dxa"/>
            <w:tcMar>
              <w:top w:w="50" w:type="dxa"/>
              <w:left w:w="100" w:type="dxa"/>
            </w:tcMar>
            <w:vAlign w:val="center"/>
          </w:tcPr>
          <w:p w:rsidR="009614D5" w:rsidRDefault="009614D5">
            <w:pPr>
              <w:spacing w:after="0"/>
              <w:ind w:left="135"/>
              <w:jc w:val="center"/>
            </w:pPr>
          </w:p>
        </w:tc>
        <w:tc>
          <w:tcPr>
            <w:tcW w:w="1824" w:type="dxa"/>
            <w:tcMar>
              <w:top w:w="50" w:type="dxa"/>
              <w:left w:w="100" w:type="dxa"/>
            </w:tcMar>
            <w:vAlign w:val="center"/>
          </w:tcPr>
          <w:p w:rsidR="009614D5" w:rsidRDefault="009614D5">
            <w:pPr>
              <w:spacing w:after="0"/>
              <w:ind w:left="135"/>
              <w:jc w:val="center"/>
            </w:pPr>
          </w:p>
        </w:tc>
        <w:tc>
          <w:tcPr>
            <w:tcW w:w="2188"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/8866852</w:t>
              </w:r>
              <w:r>
                <w:rPr>
                  <w:rFonts w:ascii="Times New Roman" w:hAnsi="Times New Roman"/>
                  <w:color w:val="0000FF"/>
                  <w:u w:val="single"/>
                </w:rPr>
                <w:t>e</w:t>
              </w:r>
            </w:hyperlink>
          </w:p>
        </w:tc>
      </w:tr>
      <w:tr w:rsidR="009614D5" w:rsidRPr="004811B6">
        <w:trPr>
          <w:trHeight w:val="144"/>
          <w:tblCellSpacing w:w="20" w:type="nil"/>
        </w:trPr>
        <w:tc>
          <w:tcPr>
            <w:tcW w:w="482" w:type="dxa"/>
            <w:tcMar>
              <w:top w:w="50" w:type="dxa"/>
              <w:left w:w="100" w:type="dxa"/>
            </w:tcMar>
            <w:vAlign w:val="center"/>
          </w:tcPr>
          <w:p w:rsidR="009614D5" w:rsidRDefault="00241AD4">
            <w:pPr>
              <w:spacing w:after="0"/>
            </w:pPr>
            <w:r>
              <w:rPr>
                <w:rFonts w:ascii="Times New Roman" w:hAnsi="Times New Roman"/>
                <w:color w:val="000000"/>
                <w:sz w:val="24"/>
              </w:rPr>
              <w:t>40</w:t>
            </w:r>
          </w:p>
        </w:tc>
        <w:tc>
          <w:tcPr>
            <w:tcW w:w="3520"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Центральная Россия. Географическое положение. Особенности природно-ресурсного потенциала</w:t>
            </w:r>
          </w:p>
        </w:tc>
        <w:tc>
          <w:tcPr>
            <w:tcW w:w="1012"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740" w:type="dxa"/>
            <w:tcMar>
              <w:top w:w="50" w:type="dxa"/>
              <w:left w:w="100" w:type="dxa"/>
            </w:tcMar>
            <w:vAlign w:val="center"/>
          </w:tcPr>
          <w:p w:rsidR="009614D5" w:rsidRDefault="009614D5">
            <w:pPr>
              <w:spacing w:after="0"/>
              <w:ind w:left="135"/>
              <w:jc w:val="center"/>
            </w:pPr>
          </w:p>
        </w:tc>
        <w:tc>
          <w:tcPr>
            <w:tcW w:w="1824" w:type="dxa"/>
            <w:tcMar>
              <w:top w:w="50" w:type="dxa"/>
              <w:left w:w="100" w:type="dxa"/>
            </w:tcMar>
            <w:vAlign w:val="center"/>
          </w:tcPr>
          <w:p w:rsidR="009614D5" w:rsidRDefault="009614D5">
            <w:pPr>
              <w:spacing w:after="0"/>
              <w:ind w:left="135"/>
              <w:jc w:val="center"/>
            </w:pPr>
          </w:p>
        </w:tc>
        <w:tc>
          <w:tcPr>
            <w:tcW w:w="2188"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/886687</w:t>
              </w:r>
              <w:r>
                <w:rPr>
                  <w:rFonts w:ascii="Times New Roman" w:hAnsi="Times New Roman"/>
                  <w:color w:val="0000FF"/>
                  <w:u w:val="single"/>
                </w:rPr>
                <w:t>e</w:t>
              </w:r>
              <w:r w:rsidRPr="00D9105A">
                <w:rPr>
                  <w:rFonts w:ascii="Times New Roman" w:hAnsi="Times New Roman"/>
                  <w:color w:val="0000FF"/>
                  <w:u w:val="single"/>
                  <w:lang w:val="ru-RU"/>
                </w:rPr>
                <w:t>0</w:t>
              </w:r>
            </w:hyperlink>
          </w:p>
        </w:tc>
      </w:tr>
      <w:tr w:rsidR="009614D5" w:rsidRPr="004811B6">
        <w:trPr>
          <w:trHeight w:val="144"/>
          <w:tblCellSpacing w:w="20" w:type="nil"/>
        </w:trPr>
        <w:tc>
          <w:tcPr>
            <w:tcW w:w="482" w:type="dxa"/>
            <w:tcMar>
              <w:top w:w="50" w:type="dxa"/>
              <w:left w:w="100" w:type="dxa"/>
            </w:tcMar>
            <w:vAlign w:val="center"/>
          </w:tcPr>
          <w:p w:rsidR="009614D5" w:rsidRDefault="00241AD4">
            <w:pPr>
              <w:spacing w:after="0"/>
            </w:pPr>
            <w:r>
              <w:rPr>
                <w:rFonts w:ascii="Times New Roman" w:hAnsi="Times New Roman"/>
                <w:color w:val="000000"/>
                <w:sz w:val="24"/>
              </w:rPr>
              <w:t>41</w:t>
            </w:r>
          </w:p>
        </w:tc>
        <w:tc>
          <w:tcPr>
            <w:tcW w:w="3520" w:type="dxa"/>
            <w:tcMar>
              <w:top w:w="50" w:type="dxa"/>
              <w:left w:w="100" w:type="dxa"/>
            </w:tcMar>
            <w:vAlign w:val="center"/>
          </w:tcPr>
          <w:p w:rsidR="009614D5" w:rsidRDefault="00241AD4">
            <w:pPr>
              <w:spacing w:after="0"/>
              <w:ind w:left="135"/>
            </w:pPr>
            <w:r>
              <w:rPr>
                <w:rFonts w:ascii="Times New Roman" w:hAnsi="Times New Roman"/>
                <w:color w:val="000000"/>
                <w:sz w:val="24"/>
              </w:rPr>
              <w:t>Центральная Россия. Особенности населения</w:t>
            </w:r>
          </w:p>
        </w:tc>
        <w:tc>
          <w:tcPr>
            <w:tcW w:w="1012"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1 </w:t>
            </w:r>
          </w:p>
        </w:tc>
        <w:tc>
          <w:tcPr>
            <w:tcW w:w="1740" w:type="dxa"/>
            <w:tcMar>
              <w:top w:w="50" w:type="dxa"/>
              <w:left w:w="100" w:type="dxa"/>
            </w:tcMar>
            <w:vAlign w:val="center"/>
          </w:tcPr>
          <w:p w:rsidR="009614D5" w:rsidRDefault="009614D5">
            <w:pPr>
              <w:spacing w:after="0"/>
              <w:ind w:left="135"/>
              <w:jc w:val="center"/>
            </w:pPr>
          </w:p>
        </w:tc>
        <w:tc>
          <w:tcPr>
            <w:tcW w:w="1824" w:type="dxa"/>
            <w:tcMar>
              <w:top w:w="50" w:type="dxa"/>
              <w:left w:w="100" w:type="dxa"/>
            </w:tcMar>
            <w:vAlign w:val="center"/>
          </w:tcPr>
          <w:p w:rsidR="009614D5" w:rsidRDefault="009614D5">
            <w:pPr>
              <w:spacing w:after="0"/>
              <w:ind w:left="135"/>
              <w:jc w:val="center"/>
            </w:pPr>
          </w:p>
        </w:tc>
        <w:tc>
          <w:tcPr>
            <w:tcW w:w="2188"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/88668</w:t>
              </w:r>
              <w:r>
                <w:rPr>
                  <w:rFonts w:ascii="Times New Roman" w:hAnsi="Times New Roman"/>
                  <w:color w:val="0000FF"/>
                  <w:u w:val="single"/>
                </w:rPr>
                <w:t>a</w:t>
              </w:r>
              <w:r w:rsidRPr="00D9105A">
                <w:rPr>
                  <w:rFonts w:ascii="Times New Roman" w:hAnsi="Times New Roman"/>
                  <w:color w:val="0000FF"/>
                  <w:u w:val="single"/>
                  <w:lang w:val="ru-RU"/>
                </w:rPr>
                <w:t>7</w:t>
              </w:r>
              <w:r>
                <w:rPr>
                  <w:rFonts w:ascii="Times New Roman" w:hAnsi="Times New Roman"/>
                  <w:color w:val="0000FF"/>
                  <w:u w:val="single"/>
                </w:rPr>
                <w:t>e</w:t>
              </w:r>
            </w:hyperlink>
          </w:p>
        </w:tc>
      </w:tr>
      <w:tr w:rsidR="009614D5" w:rsidRPr="004811B6">
        <w:trPr>
          <w:trHeight w:val="144"/>
          <w:tblCellSpacing w:w="20" w:type="nil"/>
        </w:trPr>
        <w:tc>
          <w:tcPr>
            <w:tcW w:w="482" w:type="dxa"/>
            <w:tcMar>
              <w:top w:w="50" w:type="dxa"/>
              <w:left w:w="100" w:type="dxa"/>
            </w:tcMar>
            <w:vAlign w:val="center"/>
          </w:tcPr>
          <w:p w:rsidR="009614D5" w:rsidRDefault="00241AD4">
            <w:pPr>
              <w:spacing w:after="0"/>
            </w:pPr>
            <w:r>
              <w:rPr>
                <w:rFonts w:ascii="Times New Roman" w:hAnsi="Times New Roman"/>
                <w:color w:val="000000"/>
                <w:sz w:val="24"/>
              </w:rPr>
              <w:lastRenderedPageBreak/>
              <w:t>42</w:t>
            </w:r>
          </w:p>
        </w:tc>
        <w:tc>
          <w:tcPr>
            <w:tcW w:w="3520"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Центральная Россия. Особенности хозяйства. Социально-экономические и экологические проблемы и перспективы развития</w:t>
            </w:r>
          </w:p>
        </w:tc>
        <w:tc>
          <w:tcPr>
            <w:tcW w:w="1012"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740" w:type="dxa"/>
            <w:tcMar>
              <w:top w:w="50" w:type="dxa"/>
              <w:left w:w="100" w:type="dxa"/>
            </w:tcMar>
            <w:vAlign w:val="center"/>
          </w:tcPr>
          <w:p w:rsidR="009614D5" w:rsidRDefault="009614D5">
            <w:pPr>
              <w:spacing w:after="0"/>
              <w:ind w:left="135"/>
              <w:jc w:val="center"/>
            </w:pPr>
          </w:p>
        </w:tc>
        <w:tc>
          <w:tcPr>
            <w:tcW w:w="1824" w:type="dxa"/>
            <w:tcMar>
              <w:top w:w="50" w:type="dxa"/>
              <w:left w:w="100" w:type="dxa"/>
            </w:tcMar>
            <w:vAlign w:val="center"/>
          </w:tcPr>
          <w:p w:rsidR="009614D5" w:rsidRDefault="009614D5">
            <w:pPr>
              <w:spacing w:after="0"/>
              <w:ind w:left="135"/>
              <w:jc w:val="center"/>
            </w:pPr>
          </w:p>
        </w:tc>
        <w:tc>
          <w:tcPr>
            <w:tcW w:w="2188"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/88668</w:t>
              </w:r>
              <w:r>
                <w:rPr>
                  <w:rFonts w:ascii="Times New Roman" w:hAnsi="Times New Roman"/>
                  <w:color w:val="0000FF"/>
                  <w:u w:val="single"/>
                </w:rPr>
                <w:t>c</w:t>
              </w:r>
              <w:r w:rsidRPr="00D9105A">
                <w:rPr>
                  <w:rFonts w:ascii="Times New Roman" w:hAnsi="Times New Roman"/>
                  <w:color w:val="0000FF"/>
                  <w:u w:val="single"/>
                  <w:lang w:val="ru-RU"/>
                </w:rPr>
                <w:t>4</w:t>
              </w:r>
              <w:r>
                <w:rPr>
                  <w:rFonts w:ascii="Times New Roman" w:hAnsi="Times New Roman"/>
                  <w:color w:val="0000FF"/>
                  <w:u w:val="single"/>
                </w:rPr>
                <w:t>a</w:t>
              </w:r>
            </w:hyperlink>
          </w:p>
        </w:tc>
      </w:tr>
      <w:tr w:rsidR="009614D5" w:rsidRPr="004811B6">
        <w:trPr>
          <w:trHeight w:val="144"/>
          <w:tblCellSpacing w:w="20" w:type="nil"/>
        </w:trPr>
        <w:tc>
          <w:tcPr>
            <w:tcW w:w="482" w:type="dxa"/>
            <w:tcMar>
              <w:top w:w="50" w:type="dxa"/>
              <w:left w:w="100" w:type="dxa"/>
            </w:tcMar>
            <w:vAlign w:val="center"/>
          </w:tcPr>
          <w:p w:rsidR="009614D5" w:rsidRDefault="00241AD4">
            <w:pPr>
              <w:spacing w:after="0"/>
            </w:pPr>
            <w:r>
              <w:rPr>
                <w:rFonts w:ascii="Times New Roman" w:hAnsi="Times New Roman"/>
                <w:color w:val="000000"/>
                <w:sz w:val="24"/>
              </w:rPr>
              <w:t>43</w:t>
            </w:r>
          </w:p>
        </w:tc>
        <w:tc>
          <w:tcPr>
            <w:tcW w:w="3520"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Поволжье. Географическое положение. Особенности природно-ресурсного потенциала</w:t>
            </w:r>
          </w:p>
        </w:tc>
        <w:tc>
          <w:tcPr>
            <w:tcW w:w="1012"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740" w:type="dxa"/>
            <w:tcMar>
              <w:top w:w="50" w:type="dxa"/>
              <w:left w:w="100" w:type="dxa"/>
            </w:tcMar>
            <w:vAlign w:val="center"/>
          </w:tcPr>
          <w:p w:rsidR="009614D5" w:rsidRDefault="009614D5">
            <w:pPr>
              <w:spacing w:after="0"/>
              <w:ind w:left="135"/>
              <w:jc w:val="center"/>
            </w:pPr>
          </w:p>
        </w:tc>
        <w:tc>
          <w:tcPr>
            <w:tcW w:w="1824" w:type="dxa"/>
            <w:tcMar>
              <w:top w:w="50" w:type="dxa"/>
              <w:left w:w="100" w:type="dxa"/>
            </w:tcMar>
            <w:vAlign w:val="center"/>
          </w:tcPr>
          <w:p w:rsidR="009614D5" w:rsidRDefault="009614D5">
            <w:pPr>
              <w:spacing w:after="0"/>
              <w:ind w:left="135"/>
              <w:jc w:val="center"/>
            </w:pPr>
          </w:p>
        </w:tc>
        <w:tc>
          <w:tcPr>
            <w:tcW w:w="2188"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/88668</w:t>
              </w:r>
              <w:r>
                <w:rPr>
                  <w:rFonts w:ascii="Times New Roman" w:hAnsi="Times New Roman"/>
                  <w:color w:val="0000FF"/>
                  <w:u w:val="single"/>
                </w:rPr>
                <w:t>d</w:t>
              </w:r>
              <w:r w:rsidRPr="00D9105A">
                <w:rPr>
                  <w:rFonts w:ascii="Times New Roman" w:hAnsi="Times New Roman"/>
                  <w:color w:val="0000FF"/>
                  <w:u w:val="single"/>
                  <w:lang w:val="ru-RU"/>
                </w:rPr>
                <w:t>80</w:t>
              </w:r>
            </w:hyperlink>
          </w:p>
        </w:tc>
      </w:tr>
      <w:tr w:rsidR="009614D5" w:rsidRPr="004811B6">
        <w:trPr>
          <w:trHeight w:val="144"/>
          <w:tblCellSpacing w:w="20" w:type="nil"/>
        </w:trPr>
        <w:tc>
          <w:tcPr>
            <w:tcW w:w="482" w:type="dxa"/>
            <w:tcMar>
              <w:top w:w="50" w:type="dxa"/>
              <w:left w:w="100" w:type="dxa"/>
            </w:tcMar>
            <w:vAlign w:val="center"/>
          </w:tcPr>
          <w:p w:rsidR="009614D5" w:rsidRDefault="00241AD4">
            <w:pPr>
              <w:spacing w:after="0"/>
            </w:pPr>
            <w:r>
              <w:rPr>
                <w:rFonts w:ascii="Times New Roman" w:hAnsi="Times New Roman"/>
                <w:color w:val="000000"/>
                <w:sz w:val="24"/>
              </w:rPr>
              <w:t>44</w:t>
            </w:r>
          </w:p>
        </w:tc>
        <w:tc>
          <w:tcPr>
            <w:tcW w:w="3520"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Поволжье. Особенности населения и хозяйства. Социально-экономические и экологические проблемы и перспективы развития</w:t>
            </w:r>
          </w:p>
        </w:tc>
        <w:tc>
          <w:tcPr>
            <w:tcW w:w="1012"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740" w:type="dxa"/>
            <w:tcMar>
              <w:top w:w="50" w:type="dxa"/>
              <w:left w:w="100" w:type="dxa"/>
            </w:tcMar>
            <w:vAlign w:val="center"/>
          </w:tcPr>
          <w:p w:rsidR="009614D5" w:rsidRDefault="009614D5">
            <w:pPr>
              <w:spacing w:after="0"/>
              <w:ind w:left="135"/>
              <w:jc w:val="center"/>
            </w:pPr>
          </w:p>
        </w:tc>
        <w:tc>
          <w:tcPr>
            <w:tcW w:w="1824" w:type="dxa"/>
            <w:tcMar>
              <w:top w:w="50" w:type="dxa"/>
              <w:left w:w="100" w:type="dxa"/>
            </w:tcMar>
            <w:vAlign w:val="center"/>
          </w:tcPr>
          <w:p w:rsidR="009614D5" w:rsidRDefault="009614D5">
            <w:pPr>
              <w:spacing w:after="0"/>
              <w:ind w:left="135"/>
              <w:jc w:val="center"/>
            </w:pPr>
          </w:p>
        </w:tc>
        <w:tc>
          <w:tcPr>
            <w:tcW w:w="2188"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/88668</w:t>
              </w:r>
              <w:r>
                <w:rPr>
                  <w:rFonts w:ascii="Times New Roman" w:hAnsi="Times New Roman"/>
                  <w:color w:val="0000FF"/>
                  <w:u w:val="single"/>
                </w:rPr>
                <w:t>e</w:t>
              </w:r>
              <w:r w:rsidRPr="00D9105A">
                <w:rPr>
                  <w:rFonts w:ascii="Times New Roman" w:hAnsi="Times New Roman"/>
                  <w:color w:val="0000FF"/>
                  <w:u w:val="single"/>
                  <w:lang w:val="ru-RU"/>
                </w:rPr>
                <w:t>98</w:t>
              </w:r>
            </w:hyperlink>
          </w:p>
        </w:tc>
      </w:tr>
      <w:tr w:rsidR="009614D5" w:rsidRPr="004811B6">
        <w:trPr>
          <w:trHeight w:val="144"/>
          <w:tblCellSpacing w:w="20" w:type="nil"/>
        </w:trPr>
        <w:tc>
          <w:tcPr>
            <w:tcW w:w="482" w:type="dxa"/>
            <w:tcMar>
              <w:top w:w="50" w:type="dxa"/>
              <w:left w:w="100" w:type="dxa"/>
            </w:tcMar>
            <w:vAlign w:val="center"/>
          </w:tcPr>
          <w:p w:rsidR="009614D5" w:rsidRDefault="00241AD4">
            <w:pPr>
              <w:spacing w:after="0"/>
            </w:pPr>
            <w:r>
              <w:rPr>
                <w:rFonts w:ascii="Times New Roman" w:hAnsi="Times New Roman"/>
                <w:color w:val="000000"/>
                <w:sz w:val="24"/>
              </w:rPr>
              <w:t>45</w:t>
            </w:r>
          </w:p>
        </w:tc>
        <w:tc>
          <w:tcPr>
            <w:tcW w:w="3520" w:type="dxa"/>
            <w:tcMar>
              <w:top w:w="50" w:type="dxa"/>
              <w:left w:w="100" w:type="dxa"/>
            </w:tcMar>
            <w:vAlign w:val="center"/>
          </w:tcPr>
          <w:p w:rsidR="009614D5" w:rsidRDefault="00241AD4">
            <w:pPr>
              <w:spacing w:after="0"/>
              <w:ind w:left="135"/>
            </w:pPr>
            <w:r w:rsidRPr="00D9105A">
              <w:rPr>
                <w:rFonts w:ascii="Times New Roman" w:hAnsi="Times New Roman"/>
                <w:color w:val="000000"/>
                <w:sz w:val="24"/>
                <w:lang w:val="ru-RU"/>
              </w:rPr>
              <w:t xml:space="preserve">Юг Европейской части России. Географическое положение. </w:t>
            </w:r>
            <w:r>
              <w:rPr>
                <w:rFonts w:ascii="Times New Roman" w:hAnsi="Times New Roman"/>
                <w:color w:val="000000"/>
                <w:sz w:val="24"/>
              </w:rPr>
              <w:t>Особенности природно-ресурсного потенциала</w:t>
            </w:r>
          </w:p>
        </w:tc>
        <w:tc>
          <w:tcPr>
            <w:tcW w:w="1012"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1 </w:t>
            </w:r>
          </w:p>
        </w:tc>
        <w:tc>
          <w:tcPr>
            <w:tcW w:w="1740" w:type="dxa"/>
            <w:tcMar>
              <w:top w:w="50" w:type="dxa"/>
              <w:left w:w="100" w:type="dxa"/>
            </w:tcMar>
            <w:vAlign w:val="center"/>
          </w:tcPr>
          <w:p w:rsidR="009614D5" w:rsidRDefault="009614D5">
            <w:pPr>
              <w:spacing w:after="0"/>
              <w:ind w:left="135"/>
              <w:jc w:val="center"/>
            </w:pPr>
          </w:p>
        </w:tc>
        <w:tc>
          <w:tcPr>
            <w:tcW w:w="1824" w:type="dxa"/>
            <w:tcMar>
              <w:top w:w="50" w:type="dxa"/>
              <w:left w:w="100" w:type="dxa"/>
            </w:tcMar>
            <w:vAlign w:val="center"/>
          </w:tcPr>
          <w:p w:rsidR="009614D5" w:rsidRDefault="009614D5">
            <w:pPr>
              <w:spacing w:after="0"/>
              <w:ind w:left="135"/>
              <w:jc w:val="center"/>
            </w:pPr>
          </w:p>
        </w:tc>
        <w:tc>
          <w:tcPr>
            <w:tcW w:w="2188"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/88668</w:t>
              </w:r>
              <w:r>
                <w:rPr>
                  <w:rFonts w:ascii="Times New Roman" w:hAnsi="Times New Roman"/>
                  <w:color w:val="0000FF"/>
                  <w:u w:val="single"/>
                </w:rPr>
                <w:t>fb</w:t>
              </w:r>
              <w:r w:rsidRPr="00D9105A">
                <w:rPr>
                  <w:rFonts w:ascii="Times New Roman" w:hAnsi="Times New Roman"/>
                  <w:color w:val="0000FF"/>
                  <w:u w:val="single"/>
                  <w:lang w:val="ru-RU"/>
                </w:rPr>
                <w:t>0</w:t>
              </w:r>
            </w:hyperlink>
          </w:p>
        </w:tc>
      </w:tr>
      <w:tr w:rsidR="009614D5" w:rsidRPr="004811B6">
        <w:trPr>
          <w:trHeight w:val="144"/>
          <w:tblCellSpacing w:w="20" w:type="nil"/>
        </w:trPr>
        <w:tc>
          <w:tcPr>
            <w:tcW w:w="482" w:type="dxa"/>
            <w:tcMar>
              <w:top w:w="50" w:type="dxa"/>
              <w:left w:w="100" w:type="dxa"/>
            </w:tcMar>
            <w:vAlign w:val="center"/>
          </w:tcPr>
          <w:p w:rsidR="009614D5" w:rsidRDefault="00241AD4">
            <w:pPr>
              <w:spacing w:after="0"/>
            </w:pPr>
            <w:r>
              <w:rPr>
                <w:rFonts w:ascii="Times New Roman" w:hAnsi="Times New Roman"/>
                <w:color w:val="000000"/>
                <w:sz w:val="24"/>
              </w:rPr>
              <w:t>46</w:t>
            </w:r>
          </w:p>
        </w:tc>
        <w:tc>
          <w:tcPr>
            <w:tcW w:w="3520"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Юг Европейской части России. Особенности населения</w:t>
            </w:r>
          </w:p>
        </w:tc>
        <w:tc>
          <w:tcPr>
            <w:tcW w:w="1012"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740" w:type="dxa"/>
            <w:tcMar>
              <w:top w:w="50" w:type="dxa"/>
              <w:left w:w="100" w:type="dxa"/>
            </w:tcMar>
            <w:vAlign w:val="center"/>
          </w:tcPr>
          <w:p w:rsidR="009614D5" w:rsidRDefault="009614D5">
            <w:pPr>
              <w:spacing w:after="0"/>
              <w:ind w:left="135"/>
              <w:jc w:val="center"/>
            </w:pPr>
          </w:p>
        </w:tc>
        <w:tc>
          <w:tcPr>
            <w:tcW w:w="1824" w:type="dxa"/>
            <w:tcMar>
              <w:top w:w="50" w:type="dxa"/>
              <w:left w:w="100" w:type="dxa"/>
            </w:tcMar>
            <w:vAlign w:val="center"/>
          </w:tcPr>
          <w:p w:rsidR="009614D5" w:rsidRDefault="009614D5">
            <w:pPr>
              <w:spacing w:after="0"/>
              <w:ind w:left="135"/>
              <w:jc w:val="center"/>
            </w:pPr>
          </w:p>
        </w:tc>
        <w:tc>
          <w:tcPr>
            <w:tcW w:w="2188"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/886690</w:t>
              </w:r>
              <w:r>
                <w:rPr>
                  <w:rFonts w:ascii="Times New Roman" w:hAnsi="Times New Roman"/>
                  <w:color w:val="0000FF"/>
                  <w:u w:val="single"/>
                </w:rPr>
                <w:t>dc</w:t>
              </w:r>
            </w:hyperlink>
          </w:p>
        </w:tc>
      </w:tr>
      <w:tr w:rsidR="009614D5" w:rsidRPr="004811B6">
        <w:trPr>
          <w:trHeight w:val="144"/>
          <w:tblCellSpacing w:w="20" w:type="nil"/>
        </w:trPr>
        <w:tc>
          <w:tcPr>
            <w:tcW w:w="482" w:type="dxa"/>
            <w:tcMar>
              <w:top w:w="50" w:type="dxa"/>
              <w:left w:w="100" w:type="dxa"/>
            </w:tcMar>
            <w:vAlign w:val="center"/>
          </w:tcPr>
          <w:p w:rsidR="009614D5" w:rsidRDefault="00241AD4">
            <w:pPr>
              <w:spacing w:after="0"/>
            </w:pPr>
            <w:r>
              <w:rPr>
                <w:rFonts w:ascii="Times New Roman" w:hAnsi="Times New Roman"/>
                <w:color w:val="000000"/>
                <w:sz w:val="24"/>
              </w:rPr>
              <w:t>47</w:t>
            </w:r>
          </w:p>
        </w:tc>
        <w:tc>
          <w:tcPr>
            <w:tcW w:w="3520"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Юг Европейской части России. Особенности хозяйства</w:t>
            </w:r>
          </w:p>
        </w:tc>
        <w:tc>
          <w:tcPr>
            <w:tcW w:w="1012"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740" w:type="dxa"/>
            <w:tcMar>
              <w:top w:w="50" w:type="dxa"/>
              <w:left w:w="100" w:type="dxa"/>
            </w:tcMar>
            <w:vAlign w:val="center"/>
          </w:tcPr>
          <w:p w:rsidR="009614D5" w:rsidRDefault="009614D5">
            <w:pPr>
              <w:spacing w:after="0"/>
              <w:ind w:left="135"/>
              <w:jc w:val="center"/>
            </w:pPr>
          </w:p>
        </w:tc>
        <w:tc>
          <w:tcPr>
            <w:tcW w:w="1824" w:type="dxa"/>
            <w:tcMar>
              <w:top w:w="50" w:type="dxa"/>
              <w:left w:w="100" w:type="dxa"/>
            </w:tcMar>
            <w:vAlign w:val="center"/>
          </w:tcPr>
          <w:p w:rsidR="009614D5" w:rsidRDefault="009614D5">
            <w:pPr>
              <w:spacing w:after="0"/>
              <w:ind w:left="135"/>
              <w:jc w:val="center"/>
            </w:pPr>
          </w:p>
        </w:tc>
        <w:tc>
          <w:tcPr>
            <w:tcW w:w="2188"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/88669226</w:t>
              </w:r>
            </w:hyperlink>
          </w:p>
        </w:tc>
      </w:tr>
      <w:tr w:rsidR="009614D5" w:rsidRPr="004811B6">
        <w:trPr>
          <w:trHeight w:val="144"/>
          <w:tblCellSpacing w:w="20" w:type="nil"/>
        </w:trPr>
        <w:tc>
          <w:tcPr>
            <w:tcW w:w="482" w:type="dxa"/>
            <w:tcMar>
              <w:top w:w="50" w:type="dxa"/>
              <w:left w:w="100" w:type="dxa"/>
            </w:tcMar>
            <w:vAlign w:val="center"/>
          </w:tcPr>
          <w:p w:rsidR="009614D5" w:rsidRDefault="00241AD4">
            <w:pPr>
              <w:spacing w:after="0"/>
            </w:pPr>
            <w:r>
              <w:rPr>
                <w:rFonts w:ascii="Times New Roman" w:hAnsi="Times New Roman"/>
                <w:color w:val="000000"/>
                <w:sz w:val="24"/>
              </w:rPr>
              <w:t>48</w:t>
            </w:r>
          </w:p>
        </w:tc>
        <w:tc>
          <w:tcPr>
            <w:tcW w:w="3520"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Юг Европейской части России. Социально-экономические и экологические проблемы и перспективы развития</w:t>
            </w:r>
          </w:p>
        </w:tc>
        <w:tc>
          <w:tcPr>
            <w:tcW w:w="1012"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740" w:type="dxa"/>
            <w:tcMar>
              <w:top w:w="50" w:type="dxa"/>
              <w:left w:w="100" w:type="dxa"/>
            </w:tcMar>
            <w:vAlign w:val="center"/>
          </w:tcPr>
          <w:p w:rsidR="009614D5" w:rsidRDefault="009614D5">
            <w:pPr>
              <w:spacing w:after="0"/>
              <w:ind w:left="135"/>
              <w:jc w:val="center"/>
            </w:pPr>
          </w:p>
        </w:tc>
        <w:tc>
          <w:tcPr>
            <w:tcW w:w="1824" w:type="dxa"/>
            <w:tcMar>
              <w:top w:w="50" w:type="dxa"/>
              <w:left w:w="100" w:type="dxa"/>
            </w:tcMar>
            <w:vAlign w:val="center"/>
          </w:tcPr>
          <w:p w:rsidR="009614D5" w:rsidRDefault="009614D5">
            <w:pPr>
              <w:spacing w:after="0"/>
              <w:ind w:left="135"/>
              <w:jc w:val="center"/>
            </w:pPr>
          </w:p>
        </w:tc>
        <w:tc>
          <w:tcPr>
            <w:tcW w:w="2188"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/886693</w:t>
              </w:r>
              <w:r>
                <w:rPr>
                  <w:rFonts w:ascii="Times New Roman" w:hAnsi="Times New Roman"/>
                  <w:color w:val="0000FF"/>
                  <w:u w:val="single"/>
                </w:rPr>
                <w:t>a</w:t>
              </w:r>
              <w:r w:rsidRPr="00D9105A">
                <w:rPr>
                  <w:rFonts w:ascii="Times New Roman" w:hAnsi="Times New Roman"/>
                  <w:color w:val="0000FF"/>
                  <w:u w:val="single"/>
                  <w:lang w:val="ru-RU"/>
                </w:rPr>
                <w:t>2</w:t>
              </w:r>
            </w:hyperlink>
          </w:p>
        </w:tc>
      </w:tr>
      <w:tr w:rsidR="009614D5" w:rsidRPr="004811B6">
        <w:trPr>
          <w:trHeight w:val="144"/>
          <w:tblCellSpacing w:w="20" w:type="nil"/>
        </w:trPr>
        <w:tc>
          <w:tcPr>
            <w:tcW w:w="482" w:type="dxa"/>
            <w:tcMar>
              <w:top w:w="50" w:type="dxa"/>
              <w:left w:w="100" w:type="dxa"/>
            </w:tcMar>
            <w:vAlign w:val="center"/>
          </w:tcPr>
          <w:p w:rsidR="009614D5" w:rsidRDefault="00241AD4">
            <w:pPr>
              <w:spacing w:after="0"/>
            </w:pPr>
            <w:r>
              <w:rPr>
                <w:rFonts w:ascii="Times New Roman" w:hAnsi="Times New Roman"/>
                <w:color w:val="000000"/>
                <w:sz w:val="24"/>
              </w:rPr>
              <w:t>49</w:t>
            </w:r>
          </w:p>
        </w:tc>
        <w:tc>
          <w:tcPr>
            <w:tcW w:w="3520"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Урал. Географическое положение. Особенности природно-ресурсного потенциала. Практическая работа "Сравнение ЭГП двух географических районов страны по разным источникам информации"</w:t>
            </w:r>
          </w:p>
        </w:tc>
        <w:tc>
          <w:tcPr>
            <w:tcW w:w="1012"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740" w:type="dxa"/>
            <w:tcMar>
              <w:top w:w="50" w:type="dxa"/>
              <w:left w:w="100" w:type="dxa"/>
            </w:tcMar>
            <w:vAlign w:val="center"/>
          </w:tcPr>
          <w:p w:rsidR="009614D5" w:rsidRDefault="009614D5">
            <w:pPr>
              <w:spacing w:after="0"/>
              <w:ind w:left="135"/>
              <w:jc w:val="center"/>
            </w:pPr>
          </w:p>
        </w:tc>
        <w:tc>
          <w:tcPr>
            <w:tcW w:w="1824"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0.5 </w:t>
            </w:r>
          </w:p>
        </w:tc>
        <w:tc>
          <w:tcPr>
            <w:tcW w:w="2188"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/886695</w:t>
              </w:r>
              <w:r>
                <w:rPr>
                  <w:rFonts w:ascii="Times New Roman" w:hAnsi="Times New Roman"/>
                  <w:color w:val="0000FF"/>
                  <w:u w:val="single"/>
                </w:rPr>
                <w:t>b</w:t>
              </w:r>
              <w:r w:rsidRPr="00D9105A">
                <w:rPr>
                  <w:rFonts w:ascii="Times New Roman" w:hAnsi="Times New Roman"/>
                  <w:color w:val="0000FF"/>
                  <w:u w:val="single"/>
                  <w:lang w:val="ru-RU"/>
                </w:rPr>
                <w:t>4</w:t>
              </w:r>
            </w:hyperlink>
          </w:p>
        </w:tc>
      </w:tr>
      <w:tr w:rsidR="009614D5" w:rsidRPr="004811B6">
        <w:trPr>
          <w:trHeight w:val="144"/>
          <w:tblCellSpacing w:w="20" w:type="nil"/>
        </w:trPr>
        <w:tc>
          <w:tcPr>
            <w:tcW w:w="482" w:type="dxa"/>
            <w:tcMar>
              <w:top w:w="50" w:type="dxa"/>
              <w:left w:w="100" w:type="dxa"/>
            </w:tcMar>
            <w:vAlign w:val="center"/>
          </w:tcPr>
          <w:p w:rsidR="009614D5" w:rsidRDefault="00241AD4">
            <w:pPr>
              <w:spacing w:after="0"/>
            </w:pPr>
            <w:r>
              <w:rPr>
                <w:rFonts w:ascii="Times New Roman" w:hAnsi="Times New Roman"/>
                <w:color w:val="000000"/>
                <w:sz w:val="24"/>
              </w:rPr>
              <w:lastRenderedPageBreak/>
              <w:t>50</w:t>
            </w:r>
          </w:p>
        </w:tc>
        <w:tc>
          <w:tcPr>
            <w:tcW w:w="3520" w:type="dxa"/>
            <w:tcMar>
              <w:top w:w="50" w:type="dxa"/>
              <w:left w:w="100" w:type="dxa"/>
            </w:tcMar>
            <w:vAlign w:val="center"/>
          </w:tcPr>
          <w:p w:rsidR="009614D5" w:rsidRDefault="00241AD4">
            <w:pPr>
              <w:spacing w:after="0"/>
              <w:ind w:left="135"/>
            </w:pPr>
            <w:r>
              <w:rPr>
                <w:rFonts w:ascii="Times New Roman" w:hAnsi="Times New Roman"/>
                <w:color w:val="000000"/>
                <w:sz w:val="24"/>
              </w:rPr>
              <w:t>Урал. Особенности населения</w:t>
            </w:r>
          </w:p>
        </w:tc>
        <w:tc>
          <w:tcPr>
            <w:tcW w:w="1012"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1 </w:t>
            </w:r>
          </w:p>
        </w:tc>
        <w:tc>
          <w:tcPr>
            <w:tcW w:w="1740" w:type="dxa"/>
            <w:tcMar>
              <w:top w:w="50" w:type="dxa"/>
              <w:left w:w="100" w:type="dxa"/>
            </w:tcMar>
            <w:vAlign w:val="center"/>
          </w:tcPr>
          <w:p w:rsidR="009614D5" w:rsidRDefault="009614D5">
            <w:pPr>
              <w:spacing w:after="0"/>
              <w:ind w:left="135"/>
              <w:jc w:val="center"/>
            </w:pPr>
          </w:p>
        </w:tc>
        <w:tc>
          <w:tcPr>
            <w:tcW w:w="1824" w:type="dxa"/>
            <w:tcMar>
              <w:top w:w="50" w:type="dxa"/>
              <w:left w:w="100" w:type="dxa"/>
            </w:tcMar>
            <w:vAlign w:val="center"/>
          </w:tcPr>
          <w:p w:rsidR="009614D5" w:rsidRDefault="009614D5">
            <w:pPr>
              <w:spacing w:after="0"/>
              <w:ind w:left="135"/>
              <w:jc w:val="center"/>
            </w:pPr>
          </w:p>
        </w:tc>
        <w:tc>
          <w:tcPr>
            <w:tcW w:w="2188"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/886696</w:t>
              </w:r>
              <w:r>
                <w:rPr>
                  <w:rFonts w:ascii="Times New Roman" w:hAnsi="Times New Roman"/>
                  <w:color w:val="0000FF"/>
                  <w:u w:val="single"/>
                </w:rPr>
                <w:t>ea</w:t>
              </w:r>
            </w:hyperlink>
          </w:p>
        </w:tc>
      </w:tr>
      <w:tr w:rsidR="009614D5" w:rsidRPr="004811B6">
        <w:trPr>
          <w:trHeight w:val="144"/>
          <w:tblCellSpacing w:w="20" w:type="nil"/>
        </w:trPr>
        <w:tc>
          <w:tcPr>
            <w:tcW w:w="482" w:type="dxa"/>
            <w:tcMar>
              <w:top w:w="50" w:type="dxa"/>
              <w:left w:w="100" w:type="dxa"/>
            </w:tcMar>
            <w:vAlign w:val="center"/>
          </w:tcPr>
          <w:p w:rsidR="009614D5" w:rsidRDefault="00241AD4">
            <w:pPr>
              <w:spacing w:after="0"/>
            </w:pPr>
            <w:r>
              <w:rPr>
                <w:rFonts w:ascii="Times New Roman" w:hAnsi="Times New Roman"/>
                <w:color w:val="000000"/>
                <w:sz w:val="24"/>
              </w:rPr>
              <w:t>51</w:t>
            </w:r>
          </w:p>
        </w:tc>
        <w:tc>
          <w:tcPr>
            <w:tcW w:w="3520"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Урал. Особенности хозяйства. Социально-экономические и экологические проблемы и перспективы развития</w:t>
            </w:r>
          </w:p>
        </w:tc>
        <w:tc>
          <w:tcPr>
            <w:tcW w:w="1012"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740" w:type="dxa"/>
            <w:tcMar>
              <w:top w:w="50" w:type="dxa"/>
              <w:left w:w="100" w:type="dxa"/>
            </w:tcMar>
            <w:vAlign w:val="center"/>
          </w:tcPr>
          <w:p w:rsidR="009614D5" w:rsidRDefault="009614D5">
            <w:pPr>
              <w:spacing w:after="0"/>
              <w:ind w:left="135"/>
              <w:jc w:val="center"/>
            </w:pPr>
          </w:p>
        </w:tc>
        <w:tc>
          <w:tcPr>
            <w:tcW w:w="1824" w:type="dxa"/>
            <w:tcMar>
              <w:top w:w="50" w:type="dxa"/>
              <w:left w:w="100" w:type="dxa"/>
            </w:tcMar>
            <w:vAlign w:val="center"/>
          </w:tcPr>
          <w:p w:rsidR="009614D5" w:rsidRDefault="009614D5">
            <w:pPr>
              <w:spacing w:after="0"/>
              <w:ind w:left="135"/>
              <w:jc w:val="center"/>
            </w:pPr>
          </w:p>
        </w:tc>
        <w:tc>
          <w:tcPr>
            <w:tcW w:w="2188"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/8866980</w:t>
              </w:r>
              <w:r>
                <w:rPr>
                  <w:rFonts w:ascii="Times New Roman" w:hAnsi="Times New Roman"/>
                  <w:color w:val="0000FF"/>
                  <w:u w:val="single"/>
                </w:rPr>
                <w:t>c</w:t>
              </w:r>
            </w:hyperlink>
          </w:p>
        </w:tc>
      </w:tr>
      <w:tr w:rsidR="009614D5">
        <w:trPr>
          <w:trHeight w:val="144"/>
          <w:tblCellSpacing w:w="20" w:type="nil"/>
        </w:trPr>
        <w:tc>
          <w:tcPr>
            <w:tcW w:w="482" w:type="dxa"/>
            <w:tcMar>
              <w:top w:w="50" w:type="dxa"/>
              <w:left w:w="100" w:type="dxa"/>
            </w:tcMar>
            <w:vAlign w:val="center"/>
          </w:tcPr>
          <w:p w:rsidR="009614D5" w:rsidRDefault="00241AD4">
            <w:pPr>
              <w:spacing w:after="0"/>
            </w:pPr>
            <w:r>
              <w:rPr>
                <w:rFonts w:ascii="Times New Roman" w:hAnsi="Times New Roman"/>
                <w:color w:val="000000"/>
                <w:sz w:val="24"/>
              </w:rPr>
              <w:t>52</w:t>
            </w:r>
          </w:p>
        </w:tc>
        <w:tc>
          <w:tcPr>
            <w:tcW w:w="3520"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Классификация субъектов Российской Федерации Западного макрорегиона. Практическая работа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tc>
        <w:tc>
          <w:tcPr>
            <w:tcW w:w="1012"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740" w:type="dxa"/>
            <w:tcMar>
              <w:top w:w="50" w:type="dxa"/>
              <w:left w:w="100" w:type="dxa"/>
            </w:tcMar>
            <w:vAlign w:val="center"/>
          </w:tcPr>
          <w:p w:rsidR="009614D5" w:rsidRDefault="009614D5">
            <w:pPr>
              <w:spacing w:after="0"/>
              <w:ind w:left="135"/>
              <w:jc w:val="center"/>
            </w:pPr>
          </w:p>
        </w:tc>
        <w:tc>
          <w:tcPr>
            <w:tcW w:w="1824"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0.5 </w:t>
            </w:r>
          </w:p>
        </w:tc>
        <w:tc>
          <w:tcPr>
            <w:tcW w:w="2188" w:type="dxa"/>
            <w:tcMar>
              <w:top w:w="50" w:type="dxa"/>
              <w:left w:w="100" w:type="dxa"/>
            </w:tcMar>
            <w:vAlign w:val="center"/>
          </w:tcPr>
          <w:p w:rsidR="009614D5" w:rsidRDefault="009614D5">
            <w:pPr>
              <w:spacing w:after="0"/>
              <w:ind w:left="135"/>
            </w:pPr>
          </w:p>
        </w:tc>
      </w:tr>
      <w:tr w:rsidR="009614D5" w:rsidRPr="004811B6">
        <w:trPr>
          <w:trHeight w:val="144"/>
          <w:tblCellSpacing w:w="20" w:type="nil"/>
        </w:trPr>
        <w:tc>
          <w:tcPr>
            <w:tcW w:w="482" w:type="dxa"/>
            <w:tcMar>
              <w:top w:w="50" w:type="dxa"/>
              <w:left w:w="100" w:type="dxa"/>
            </w:tcMar>
            <w:vAlign w:val="center"/>
          </w:tcPr>
          <w:p w:rsidR="009614D5" w:rsidRDefault="00241AD4">
            <w:pPr>
              <w:spacing w:after="0"/>
            </w:pPr>
            <w:r>
              <w:rPr>
                <w:rFonts w:ascii="Times New Roman" w:hAnsi="Times New Roman"/>
                <w:color w:val="000000"/>
                <w:sz w:val="24"/>
              </w:rPr>
              <w:t>53</w:t>
            </w:r>
          </w:p>
        </w:tc>
        <w:tc>
          <w:tcPr>
            <w:tcW w:w="3520"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Резервный урок. Контрольная работа по теме "Западный макрорегион (Европейская часть) России"</w:t>
            </w:r>
          </w:p>
        </w:tc>
        <w:tc>
          <w:tcPr>
            <w:tcW w:w="1012"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740"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1 </w:t>
            </w:r>
          </w:p>
        </w:tc>
        <w:tc>
          <w:tcPr>
            <w:tcW w:w="1824" w:type="dxa"/>
            <w:tcMar>
              <w:top w:w="50" w:type="dxa"/>
              <w:left w:w="100" w:type="dxa"/>
            </w:tcMar>
            <w:vAlign w:val="center"/>
          </w:tcPr>
          <w:p w:rsidR="009614D5" w:rsidRDefault="009614D5">
            <w:pPr>
              <w:spacing w:after="0"/>
              <w:ind w:left="135"/>
              <w:jc w:val="center"/>
            </w:pPr>
          </w:p>
        </w:tc>
        <w:tc>
          <w:tcPr>
            <w:tcW w:w="2188"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/88669938</w:t>
              </w:r>
            </w:hyperlink>
          </w:p>
        </w:tc>
      </w:tr>
      <w:tr w:rsidR="009614D5" w:rsidRPr="004811B6">
        <w:trPr>
          <w:trHeight w:val="144"/>
          <w:tblCellSpacing w:w="20" w:type="nil"/>
        </w:trPr>
        <w:tc>
          <w:tcPr>
            <w:tcW w:w="482" w:type="dxa"/>
            <w:tcMar>
              <w:top w:w="50" w:type="dxa"/>
              <w:left w:w="100" w:type="dxa"/>
            </w:tcMar>
            <w:vAlign w:val="center"/>
          </w:tcPr>
          <w:p w:rsidR="009614D5" w:rsidRDefault="00241AD4">
            <w:pPr>
              <w:spacing w:after="0"/>
            </w:pPr>
            <w:r>
              <w:rPr>
                <w:rFonts w:ascii="Times New Roman" w:hAnsi="Times New Roman"/>
                <w:color w:val="000000"/>
                <w:sz w:val="24"/>
              </w:rPr>
              <w:t>54</w:t>
            </w:r>
          </w:p>
        </w:tc>
        <w:tc>
          <w:tcPr>
            <w:tcW w:w="3520" w:type="dxa"/>
            <w:tcMar>
              <w:top w:w="50" w:type="dxa"/>
              <w:left w:w="100" w:type="dxa"/>
            </w:tcMar>
            <w:vAlign w:val="center"/>
          </w:tcPr>
          <w:p w:rsidR="009614D5" w:rsidRDefault="00241AD4">
            <w:pPr>
              <w:spacing w:after="0"/>
              <w:ind w:left="135"/>
            </w:pPr>
            <w:r>
              <w:rPr>
                <w:rFonts w:ascii="Times New Roman" w:hAnsi="Times New Roman"/>
                <w:color w:val="000000"/>
                <w:sz w:val="24"/>
              </w:rPr>
              <w:t>Сибирь. Географическое положение</w:t>
            </w:r>
          </w:p>
        </w:tc>
        <w:tc>
          <w:tcPr>
            <w:tcW w:w="1012"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1 </w:t>
            </w:r>
          </w:p>
        </w:tc>
        <w:tc>
          <w:tcPr>
            <w:tcW w:w="1740" w:type="dxa"/>
            <w:tcMar>
              <w:top w:w="50" w:type="dxa"/>
              <w:left w:w="100" w:type="dxa"/>
            </w:tcMar>
            <w:vAlign w:val="center"/>
          </w:tcPr>
          <w:p w:rsidR="009614D5" w:rsidRDefault="009614D5">
            <w:pPr>
              <w:spacing w:after="0"/>
              <w:ind w:left="135"/>
              <w:jc w:val="center"/>
            </w:pPr>
          </w:p>
        </w:tc>
        <w:tc>
          <w:tcPr>
            <w:tcW w:w="1824" w:type="dxa"/>
            <w:tcMar>
              <w:top w:w="50" w:type="dxa"/>
              <w:left w:w="100" w:type="dxa"/>
            </w:tcMar>
            <w:vAlign w:val="center"/>
          </w:tcPr>
          <w:p w:rsidR="009614D5" w:rsidRDefault="009614D5">
            <w:pPr>
              <w:spacing w:after="0"/>
              <w:ind w:left="135"/>
              <w:jc w:val="center"/>
            </w:pPr>
          </w:p>
        </w:tc>
        <w:tc>
          <w:tcPr>
            <w:tcW w:w="2188"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/88669</w:t>
              </w:r>
              <w:r>
                <w:rPr>
                  <w:rFonts w:ascii="Times New Roman" w:hAnsi="Times New Roman"/>
                  <w:color w:val="0000FF"/>
                  <w:u w:val="single"/>
                </w:rPr>
                <w:t>a</w:t>
              </w:r>
              <w:r w:rsidRPr="00D9105A">
                <w:rPr>
                  <w:rFonts w:ascii="Times New Roman" w:hAnsi="Times New Roman"/>
                  <w:color w:val="0000FF"/>
                  <w:u w:val="single"/>
                  <w:lang w:val="ru-RU"/>
                </w:rPr>
                <w:t>6</w:t>
              </w:r>
              <w:r>
                <w:rPr>
                  <w:rFonts w:ascii="Times New Roman" w:hAnsi="Times New Roman"/>
                  <w:color w:val="0000FF"/>
                  <w:u w:val="single"/>
                </w:rPr>
                <w:t>e</w:t>
              </w:r>
            </w:hyperlink>
          </w:p>
        </w:tc>
      </w:tr>
      <w:tr w:rsidR="009614D5" w:rsidRPr="004811B6">
        <w:trPr>
          <w:trHeight w:val="144"/>
          <w:tblCellSpacing w:w="20" w:type="nil"/>
        </w:trPr>
        <w:tc>
          <w:tcPr>
            <w:tcW w:w="482" w:type="dxa"/>
            <w:tcMar>
              <w:top w:w="50" w:type="dxa"/>
              <w:left w:w="100" w:type="dxa"/>
            </w:tcMar>
            <w:vAlign w:val="center"/>
          </w:tcPr>
          <w:p w:rsidR="009614D5" w:rsidRDefault="00241AD4">
            <w:pPr>
              <w:spacing w:after="0"/>
            </w:pPr>
            <w:r>
              <w:rPr>
                <w:rFonts w:ascii="Times New Roman" w:hAnsi="Times New Roman"/>
                <w:color w:val="000000"/>
                <w:sz w:val="24"/>
              </w:rPr>
              <w:t>55</w:t>
            </w:r>
          </w:p>
        </w:tc>
        <w:tc>
          <w:tcPr>
            <w:tcW w:w="3520"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Сибирь. Особенности природно-ресурсного потенциала</w:t>
            </w:r>
          </w:p>
        </w:tc>
        <w:tc>
          <w:tcPr>
            <w:tcW w:w="1012"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740" w:type="dxa"/>
            <w:tcMar>
              <w:top w:w="50" w:type="dxa"/>
              <w:left w:w="100" w:type="dxa"/>
            </w:tcMar>
            <w:vAlign w:val="center"/>
          </w:tcPr>
          <w:p w:rsidR="009614D5" w:rsidRDefault="009614D5">
            <w:pPr>
              <w:spacing w:after="0"/>
              <w:ind w:left="135"/>
              <w:jc w:val="center"/>
            </w:pPr>
          </w:p>
        </w:tc>
        <w:tc>
          <w:tcPr>
            <w:tcW w:w="1824" w:type="dxa"/>
            <w:tcMar>
              <w:top w:w="50" w:type="dxa"/>
              <w:left w:w="100" w:type="dxa"/>
            </w:tcMar>
            <w:vAlign w:val="center"/>
          </w:tcPr>
          <w:p w:rsidR="009614D5" w:rsidRDefault="009614D5">
            <w:pPr>
              <w:spacing w:after="0"/>
              <w:ind w:left="135"/>
              <w:jc w:val="center"/>
            </w:pPr>
          </w:p>
        </w:tc>
        <w:tc>
          <w:tcPr>
            <w:tcW w:w="2188"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/88669</w:t>
              </w:r>
              <w:r>
                <w:rPr>
                  <w:rFonts w:ascii="Times New Roman" w:hAnsi="Times New Roman"/>
                  <w:color w:val="0000FF"/>
                  <w:u w:val="single"/>
                </w:rPr>
                <w:t>cb</w:t>
              </w:r>
              <w:r w:rsidRPr="00D9105A">
                <w:rPr>
                  <w:rFonts w:ascii="Times New Roman" w:hAnsi="Times New Roman"/>
                  <w:color w:val="0000FF"/>
                  <w:u w:val="single"/>
                  <w:lang w:val="ru-RU"/>
                </w:rPr>
                <w:t>2</w:t>
              </w:r>
            </w:hyperlink>
          </w:p>
        </w:tc>
      </w:tr>
      <w:tr w:rsidR="009614D5" w:rsidRPr="004811B6">
        <w:trPr>
          <w:trHeight w:val="144"/>
          <w:tblCellSpacing w:w="20" w:type="nil"/>
        </w:trPr>
        <w:tc>
          <w:tcPr>
            <w:tcW w:w="482" w:type="dxa"/>
            <w:tcMar>
              <w:top w:w="50" w:type="dxa"/>
              <w:left w:w="100" w:type="dxa"/>
            </w:tcMar>
            <w:vAlign w:val="center"/>
          </w:tcPr>
          <w:p w:rsidR="009614D5" w:rsidRDefault="00241AD4">
            <w:pPr>
              <w:spacing w:after="0"/>
            </w:pPr>
            <w:r>
              <w:rPr>
                <w:rFonts w:ascii="Times New Roman" w:hAnsi="Times New Roman"/>
                <w:color w:val="000000"/>
                <w:sz w:val="24"/>
              </w:rPr>
              <w:t>56</w:t>
            </w:r>
          </w:p>
        </w:tc>
        <w:tc>
          <w:tcPr>
            <w:tcW w:w="3520" w:type="dxa"/>
            <w:tcMar>
              <w:top w:w="50" w:type="dxa"/>
              <w:left w:w="100" w:type="dxa"/>
            </w:tcMar>
            <w:vAlign w:val="center"/>
          </w:tcPr>
          <w:p w:rsidR="009614D5" w:rsidRDefault="00241AD4">
            <w:pPr>
              <w:spacing w:after="0"/>
              <w:ind w:left="135"/>
            </w:pPr>
            <w:r>
              <w:rPr>
                <w:rFonts w:ascii="Times New Roman" w:hAnsi="Times New Roman"/>
                <w:color w:val="000000"/>
                <w:sz w:val="24"/>
              </w:rPr>
              <w:t>Сибирь. Особенности населения</w:t>
            </w:r>
          </w:p>
        </w:tc>
        <w:tc>
          <w:tcPr>
            <w:tcW w:w="1012"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1 </w:t>
            </w:r>
          </w:p>
        </w:tc>
        <w:tc>
          <w:tcPr>
            <w:tcW w:w="1740" w:type="dxa"/>
            <w:tcMar>
              <w:top w:w="50" w:type="dxa"/>
              <w:left w:w="100" w:type="dxa"/>
            </w:tcMar>
            <w:vAlign w:val="center"/>
          </w:tcPr>
          <w:p w:rsidR="009614D5" w:rsidRDefault="009614D5">
            <w:pPr>
              <w:spacing w:after="0"/>
              <w:ind w:left="135"/>
              <w:jc w:val="center"/>
            </w:pPr>
          </w:p>
        </w:tc>
        <w:tc>
          <w:tcPr>
            <w:tcW w:w="1824" w:type="dxa"/>
            <w:tcMar>
              <w:top w:w="50" w:type="dxa"/>
              <w:left w:w="100" w:type="dxa"/>
            </w:tcMar>
            <w:vAlign w:val="center"/>
          </w:tcPr>
          <w:p w:rsidR="009614D5" w:rsidRDefault="009614D5">
            <w:pPr>
              <w:spacing w:after="0"/>
              <w:ind w:left="135"/>
              <w:jc w:val="center"/>
            </w:pPr>
          </w:p>
        </w:tc>
        <w:tc>
          <w:tcPr>
            <w:tcW w:w="2188"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/88669</w:t>
              </w:r>
              <w:r>
                <w:rPr>
                  <w:rFonts w:ascii="Times New Roman" w:hAnsi="Times New Roman"/>
                  <w:color w:val="0000FF"/>
                  <w:u w:val="single"/>
                </w:rPr>
                <w:t>e</w:t>
              </w:r>
              <w:r w:rsidRPr="00D9105A">
                <w:rPr>
                  <w:rFonts w:ascii="Times New Roman" w:hAnsi="Times New Roman"/>
                  <w:color w:val="0000FF"/>
                  <w:u w:val="single"/>
                  <w:lang w:val="ru-RU"/>
                </w:rPr>
                <w:t>24</w:t>
              </w:r>
            </w:hyperlink>
          </w:p>
        </w:tc>
      </w:tr>
      <w:tr w:rsidR="009614D5" w:rsidRPr="004811B6">
        <w:trPr>
          <w:trHeight w:val="144"/>
          <w:tblCellSpacing w:w="20" w:type="nil"/>
        </w:trPr>
        <w:tc>
          <w:tcPr>
            <w:tcW w:w="482" w:type="dxa"/>
            <w:tcMar>
              <w:top w:w="50" w:type="dxa"/>
              <w:left w:w="100" w:type="dxa"/>
            </w:tcMar>
            <w:vAlign w:val="center"/>
          </w:tcPr>
          <w:p w:rsidR="009614D5" w:rsidRDefault="00241AD4">
            <w:pPr>
              <w:spacing w:after="0"/>
            </w:pPr>
            <w:r>
              <w:rPr>
                <w:rFonts w:ascii="Times New Roman" w:hAnsi="Times New Roman"/>
                <w:color w:val="000000"/>
                <w:sz w:val="24"/>
              </w:rPr>
              <w:t>57</w:t>
            </w:r>
          </w:p>
        </w:tc>
        <w:tc>
          <w:tcPr>
            <w:tcW w:w="3520" w:type="dxa"/>
            <w:tcMar>
              <w:top w:w="50" w:type="dxa"/>
              <w:left w:w="100" w:type="dxa"/>
            </w:tcMar>
            <w:vAlign w:val="center"/>
          </w:tcPr>
          <w:p w:rsidR="009614D5" w:rsidRDefault="00241AD4">
            <w:pPr>
              <w:spacing w:after="0"/>
              <w:ind w:left="135"/>
            </w:pPr>
            <w:r>
              <w:rPr>
                <w:rFonts w:ascii="Times New Roman" w:hAnsi="Times New Roman"/>
                <w:color w:val="000000"/>
                <w:sz w:val="24"/>
              </w:rPr>
              <w:t>Сибирь. Особенности хозяйства</w:t>
            </w:r>
          </w:p>
        </w:tc>
        <w:tc>
          <w:tcPr>
            <w:tcW w:w="1012"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1 </w:t>
            </w:r>
          </w:p>
        </w:tc>
        <w:tc>
          <w:tcPr>
            <w:tcW w:w="1740" w:type="dxa"/>
            <w:tcMar>
              <w:top w:w="50" w:type="dxa"/>
              <w:left w:w="100" w:type="dxa"/>
            </w:tcMar>
            <w:vAlign w:val="center"/>
          </w:tcPr>
          <w:p w:rsidR="009614D5" w:rsidRDefault="009614D5">
            <w:pPr>
              <w:spacing w:after="0"/>
              <w:ind w:left="135"/>
              <w:jc w:val="center"/>
            </w:pPr>
          </w:p>
        </w:tc>
        <w:tc>
          <w:tcPr>
            <w:tcW w:w="1824" w:type="dxa"/>
            <w:tcMar>
              <w:top w:w="50" w:type="dxa"/>
              <w:left w:w="100" w:type="dxa"/>
            </w:tcMar>
            <w:vAlign w:val="center"/>
          </w:tcPr>
          <w:p w:rsidR="009614D5" w:rsidRDefault="009614D5">
            <w:pPr>
              <w:spacing w:after="0"/>
              <w:ind w:left="135"/>
              <w:jc w:val="center"/>
            </w:pPr>
          </w:p>
        </w:tc>
        <w:tc>
          <w:tcPr>
            <w:tcW w:w="2188"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/8866</w:t>
              </w:r>
              <w:r>
                <w:rPr>
                  <w:rFonts w:ascii="Times New Roman" w:hAnsi="Times New Roman"/>
                  <w:color w:val="0000FF"/>
                  <w:u w:val="single"/>
                </w:rPr>
                <w:t>a</w:t>
              </w:r>
              <w:r w:rsidRPr="00D9105A">
                <w:rPr>
                  <w:rFonts w:ascii="Times New Roman" w:hAnsi="Times New Roman"/>
                  <w:color w:val="0000FF"/>
                  <w:u w:val="single"/>
                  <w:lang w:val="ru-RU"/>
                </w:rPr>
                <w:t>0</w:t>
              </w:r>
              <w:r>
                <w:rPr>
                  <w:rFonts w:ascii="Times New Roman" w:hAnsi="Times New Roman"/>
                  <w:color w:val="0000FF"/>
                  <w:u w:val="single"/>
                </w:rPr>
                <w:t>c</w:t>
              </w:r>
              <w:r w:rsidRPr="00D9105A">
                <w:rPr>
                  <w:rFonts w:ascii="Times New Roman" w:hAnsi="Times New Roman"/>
                  <w:color w:val="0000FF"/>
                  <w:u w:val="single"/>
                  <w:lang w:val="ru-RU"/>
                </w:rPr>
                <w:t>2</w:t>
              </w:r>
            </w:hyperlink>
          </w:p>
        </w:tc>
      </w:tr>
      <w:tr w:rsidR="009614D5" w:rsidRPr="004811B6">
        <w:trPr>
          <w:trHeight w:val="144"/>
          <w:tblCellSpacing w:w="20" w:type="nil"/>
        </w:trPr>
        <w:tc>
          <w:tcPr>
            <w:tcW w:w="482" w:type="dxa"/>
            <w:tcMar>
              <w:top w:w="50" w:type="dxa"/>
              <w:left w:w="100" w:type="dxa"/>
            </w:tcMar>
            <w:vAlign w:val="center"/>
          </w:tcPr>
          <w:p w:rsidR="009614D5" w:rsidRDefault="00241AD4">
            <w:pPr>
              <w:spacing w:after="0"/>
            </w:pPr>
            <w:r>
              <w:rPr>
                <w:rFonts w:ascii="Times New Roman" w:hAnsi="Times New Roman"/>
                <w:color w:val="000000"/>
                <w:sz w:val="24"/>
              </w:rPr>
              <w:t>58</w:t>
            </w:r>
          </w:p>
        </w:tc>
        <w:tc>
          <w:tcPr>
            <w:tcW w:w="3520"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Сибирь. Особенности хозяйства. Социально-экономические и экологические проблемы и перспективы развития</w:t>
            </w:r>
          </w:p>
        </w:tc>
        <w:tc>
          <w:tcPr>
            <w:tcW w:w="1012"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740" w:type="dxa"/>
            <w:tcMar>
              <w:top w:w="50" w:type="dxa"/>
              <w:left w:w="100" w:type="dxa"/>
            </w:tcMar>
            <w:vAlign w:val="center"/>
          </w:tcPr>
          <w:p w:rsidR="009614D5" w:rsidRDefault="009614D5">
            <w:pPr>
              <w:spacing w:after="0"/>
              <w:ind w:left="135"/>
              <w:jc w:val="center"/>
            </w:pPr>
          </w:p>
        </w:tc>
        <w:tc>
          <w:tcPr>
            <w:tcW w:w="1824" w:type="dxa"/>
            <w:tcMar>
              <w:top w:w="50" w:type="dxa"/>
              <w:left w:w="100" w:type="dxa"/>
            </w:tcMar>
            <w:vAlign w:val="center"/>
          </w:tcPr>
          <w:p w:rsidR="009614D5" w:rsidRDefault="009614D5">
            <w:pPr>
              <w:spacing w:after="0"/>
              <w:ind w:left="135"/>
              <w:jc w:val="center"/>
            </w:pPr>
          </w:p>
        </w:tc>
        <w:tc>
          <w:tcPr>
            <w:tcW w:w="2188"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/8866</w:t>
              </w:r>
              <w:r>
                <w:rPr>
                  <w:rFonts w:ascii="Times New Roman" w:hAnsi="Times New Roman"/>
                  <w:color w:val="0000FF"/>
                  <w:u w:val="single"/>
                </w:rPr>
                <w:t>a</w:t>
              </w:r>
              <w:r w:rsidRPr="00D9105A">
                <w:rPr>
                  <w:rFonts w:ascii="Times New Roman" w:hAnsi="Times New Roman"/>
                  <w:color w:val="0000FF"/>
                  <w:u w:val="single"/>
                  <w:lang w:val="ru-RU"/>
                </w:rPr>
                <w:t>2</w:t>
              </w:r>
              <w:r>
                <w:rPr>
                  <w:rFonts w:ascii="Times New Roman" w:hAnsi="Times New Roman"/>
                  <w:color w:val="0000FF"/>
                  <w:u w:val="single"/>
                </w:rPr>
                <w:t>a</w:t>
              </w:r>
              <w:r w:rsidRPr="00D9105A">
                <w:rPr>
                  <w:rFonts w:ascii="Times New Roman" w:hAnsi="Times New Roman"/>
                  <w:color w:val="0000FF"/>
                  <w:u w:val="single"/>
                  <w:lang w:val="ru-RU"/>
                </w:rPr>
                <w:t>2</w:t>
              </w:r>
            </w:hyperlink>
          </w:p>
        </w:tc>
      </w:tr>
      <w:tr w:rsidR="009614D5" w:rsidRPr="004811B6">
        <w:trPr>
          <w:trHeight w:val="144"/>
          <w:tblCellSpacing w:w="20" w:type="nil"/>
        </w:trPr>
        <w:tc>
          <w:tcPr>
            <w:tcW w:w="482" w:type="dxa"/>
            <w:tcMar>
              <w:top w:w="50" w:type="dxa"/>
              <w:left w:w="100" w:type="dxa"/>
            </w:tcMar>
            <w:vAlign w:val="center"/>
          </w:tcPr>
          <w:p w:rsidR="009614D5" w:rsidRDefault="00241AD4">
            <w:pPr>
              <w:spacing w:after="0"/>
            </w:pPr>
            <w:r>
              <w:rPr>
                <w:rFonts w:ascii="Times New Roman" w:hAnsi="Times New Roman"/>
                <w:color w:val="000000"/>
                <w:sz w:val="24"/>
              </w:rPr>
              <w:t>59</w:t>
            </w:r>
          </w:p>
        </w:tc>
        <w:tc>
          <w:tcPr>
            <w:tcW w:w="3520" w:type="dxa"/>
            <w:tcMar>
              <w:top w:w="50" w:type="dxa"/>
              <w:left w:w="100" w:type="dxa"/>
            </w:tcMar>
            <w:vAlign w:val="center"/>
          </w:tcPr>
          <w:p w:rsidR="009614D5" w:rsidRDefault="00241AD4">
            <w:pPr>
              <w:spacing w:after="0"/>
              <w:ind w:left="135"/>
            </w:pPr>
            <w:r>
              <w:rPr>
                <w:rFonts w:ascii="Times New Roman" w:hAnsi="Times New Roman"/>
                <w:color w:val="000000"/>
                <w:sz w:val="24"/>
              </w:rPr>
              <w:t xml:space="preserve">Дальний Восток. Географическое </w:t>
            </w:r>
            <w:r>
              <w:rPr>
                <w:rFonts w:ascii="Times New Roman" w:hAnsi="Times New Roman"/>
                <w:color w:val="000000"/>
                <w:sz w:val="24"/>
              </w:rPr>
              <w:lastRenderedPageBreak/>
              <w:t>положение</w:t>
            </w:r>
          </w:p>
        </w:tc>
        <w:tc>
          <w:tcPr>
            <w:tcW w:w="1012"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lastRenderedPageBreak/>
              <w:t xml:space="preserve"> 1 </w:t>
            </w:r>
          </w:p>
        </w:tc>
        <w:tc>
          <w:tcPr>
            <w:tcW w:w="1740" w:type="dxa"/>
            <w:tcMar>
              <w:top w:w="50" w:type="dxa"/>
              <w:left w:w="100" w:type="dxa"/>
            </w:tcMar>
            <w:vAlign w:val="center"/>
          </w:tcPr>
          <w:p w:rsidR="009614D5" w:rsidRDefault="009614D5">
            <w:pPr>
              <w:spacing w:after="0"/>
              <w:ind w:left="135"/>
              <w:jc w:val="center"/>
            </w:pPr>
          </w:p>
        </w:tc>
        <w:tc>
          <w:tcPr>
            <w:tcW w:w="1824" w:type="dxa"/>
            <w:tcMar>
              <w:top w:w="50" w:type="dxa"/>
              <w:left w:w="100" w:type="dxa"/>
            </w:tcMar>
            <w:vAlign w:val="center"/>
          </w:tcPr>
          <w:p w:rsidR="009614D5" w:rsidRDefault="009614D5">
            <w:pPr>
              <w:spacing w:after="0"/>
              <w:ind w:left="135"/>
              <w:jc w:val="center"/>
            </w:pPr>
          </w:p>
        </w:tc>
        <w:tc>
          <w:tcPr>
            <w:tcW w:w="2188"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/8866</w:t>
              </w:r>
              <w:r>
                <w:rPr>
                  <w:rFonts w:ascii="Times New Roman" w:hAnsi="Times New Roman"/>
                  <w:color w:val="0000FF"/>
                  <w:u w:val="single"/>
                </w:rPr>
                <w:t>a</w:t>
              </w:r>
              <w:r w:rsidRPr="00D9105A">
                <w:rPr>
                  <w:rFonts w:ascii="Times New Roman" w:hAnsi="Times New Roman"/>
                  <w:color w:val="0000FF"/>
                  <w:u w:val="single"/>
                  <w:lang w:val="ru-RU"/>
                </w:rPr>
                <w:t>3</w:t>
              </w:r>
              <w:r>
                <w:rPr>
                  <w:rFonts w:ascii="Times New Roman" w:hAnsi="Times New Roman"/>
                  <w:color w:val="0000FF"/>
                  <w:u w:val="single"/>
                </w:rPr>
                <w:t>f</w:t>
              </w:r>
              <w:r w:rsidRPr="00D9105A">
                <w:rPr>
                  <w:rFonts w:ascii="Times New Roman" w:hAnsi="Times New Roman"/>
                  <w:color w:val="0000FF"/>
                  <w:u w:val="single"/>
                  <w:lang w:val="ru-RU"/>
                </w:rPr>
                <w:t>6</w:t>
              </w:r>
            </w:hyperlink>
          </w:p>
        </w:tc>
      </w:tr>
      <w:tr w:rsidR="009614D5" w:rsidRPr="004811B6">
        <w:trPr>
          <w:trHeight w:val="144"/>
          <w:tblCellSpacing w:w="20" w:type="nil"/>
        </w:trPr>
        <w:tc>
          <w:tcPr>
            <w:tcW w:w="482" w:type="dxa"/>
            <w:tcMar>
              <w:top w:w="50" w:type="dxa"/>
              <w:left w:w="100" w:type="dxa"/>
            </w:tcMar>
            <w:vAlign w:val="center"/>
          </w:tcPr>
          <w:p w:rsidR="009614D5" w:rsidRDefault="00241AD4">
            <w:pPr>
              <w:spacing w:after="0"/>
            </w:pPr>
            <w:r>
              <w:rPr>
                <w:rFonts w:ascii="Times New Roman" w:hAnsi="Times New Roman"/>
                <w:color w:val="000000"/>
                <w:sz w:val="24"/>
              </w:rPr>
              <w:lastRenderedPageBreak/>
              <w:t>60</w:t>
            </w:r>
          </w:p>
        </w:tc>
        <w:tc>
          <w:tcPr>
            <w:tcW w:w="3520"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Дальний Восток. Особенности природно-ресурсного потенциала</w:t>
            </w:r>
          </w:p>
        </w:tc>
        <w:tc>
          <w:tcPr>
            <w:tcW w:w="1012"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740" w:type="dxa"/>
            <w:tcMar>
              <w:top w:w="50" w:type="dxa"/>
              <w:left w:w="100" w:type="dxa"/>
            </w:tcMar>
            <w:vAlign w:val="center"/>
          </w:tcPr>
          <w:p w:rsidR="009614D5" w:rsidRDefault="009614D5">
            <w:pPr>
              <w:spacing w:after="0"/>
              <w:ind w:left="135"/>
              <w:jc w:val="center"/>
            </w:pPr>
          </w:p>
        </w:tc>
        <w:tc>
          <w:tcPr>
            <w:tcW w:w="1824" w:type="dxa"/>
            <w:tcMar>
              <w:top w:w="50" w:type="dxa"/>
              <w:left w:w="100" w:type="dxa"/>
            </w:tcMar>
            <w:vAlign w:val="center"/>
          </w:tcPr>
          <w:p w:rsidR="009614D5" w:rsidRDefault="009614D5">
            <w:pPr>
              <w:spacing w:after="0"/>
              <w:ind w:left="135"/>
              <w:jc w:val="center"/>
            </w:pPr>
          </w:p>
        </w:tc>
        <w:tc>
          <w:tcPr>
            <w:tcW w:w="2188"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/8866</w:t>
              </w:r>
              <w:r>
                <w:rPr>
                  <w:rFonts w:ascii="Times New Roman" w:hAnsi="Times New Roman"/>
                  <w:color w:val="0000FF"/>
                  <w:u w:val="single"/>
                </w:rPr>
                <w:t>a</w:t>
              </w:r>
              <w:r w:rsidRPr="00D9105A">
                <w:rPr>
                  <w:rFonts w:ascii="Times New Roman" w:hAnsi="Times New Roman"/>
                  <w:color w:val="0000FF"/>
                  <w:u w:val="single"/>
                  <w:lang w:val="ru-RU"/>
                </w:rPr>
                <w:t>59</w:t>
              </w:r>
              <w:r>
                <w:rPr>
                  <w:rFonts w:ascii="Times New Roman" w:hAnsi="Times New Roman"/>
                  <w:color w:val="0000FF"/>
                  <w:u w:val="single"/>
                </w:rPr>
                <w:t>a</w:t>
              </w:r>
            </w:hyperlink>
          </w:p>
        </w:tc>
      </w:tr>
      <w:tr w:rsidR="009614D5" w:rsidRPr="004811B6">
        <w:trPr>
          <w:trHeight w:val="144"/>
          <w:tblCellSpacing w:w="20" w:type="nil"/>
        </w:trPr>
        <w:tc>
          <w:tcPr>
            <w:tcW w:w="482" w:type="dxa"/>
            <w:tcMar>
              <w:top w:w="50" w:type="dxa"/>
              <w:left w:w="100" w:type="dxa"/>
            </w:tcMar>
            <w:vAlign w:val="center"/>
          </w:tcPr>
          <w:p w:rsidR="009614D5" w:rsidRDefault="00241AD4">
            <w:pPr>
              <w:spacing w:after="0"/>
            </w:pPr>
            <w:r>
              <w:rPr>
                <w:rFonts w:ascii="Times New Roman" w:hAnsi="Times New Roman"/>
                <w:color w:val="000000"/>
                <w:sz w:val="24"/>
              </w:rPr>
              <w:t>61</w:t>
            </w:r>
          </w:p>
        </w:tc>
        <w:tc>
          <w:tcPr>
            <w:tcW w:w="3520" w:type="dxa"/>
            <w:tcMar>
              <w:top w:w="50" w:type="dxa"/>
              <w:left w:w="100" w:type="dxa"/>
            </w:tcMar>
            <w:vAlign w:val="center"/>
          </w:tcPr>
          <w:p w:rsidR="009614D5" w:rsidRDefault="00241AD4">
            <w:pPr>
              <w:spacing w:after="0"/>
              <w:ind w:left="135"/>
            </w:pPr>
            <w:r>
              <w:rPr>
                <w:rFonts w:ascii="Times New Roman" w:hAnsi="Times New Roman"/>
                <w:color w:val="000000"/>
                <w:sz w:val="24"/>
              </w:rPr>
              <w:t>Дальний Восток. Особенности населения</w:t>
            </w:r>
          </w:p>
        </w:tc>
        <w:tc>
          <w:tcPr>
            <w:tcW w:w="1012"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1 </w:t>
            </w:r>
          </w:p>
        </w:tc>
        <w:tc>
          <w:tcPr>
            <w:tcW w:w="1740" w:type="dxa"/>
            <w:tcMar>
              <w:top w:w="50" w:type="dxa"/>
              <w:left w:w="100" w:type="dxa"/>
            </w:tcMar>
            <w:vAlign w:val="center"/>
          </w:tcPr>
          <w:p w:rsidR="009614D5" w:rsidRDefault="009614D5">
            <w:pPr>
              <w:spacing w:after="0"/>
              <w:ind w:left="135"/>
              <w:jc w:val="center"/>
            </w:pPr>
          </w:p>
        </w:tc>
        <w:tc>
          <w:tcPr>
            <w:tcW w:w="1824" w:type="dxa"/>
            <w:tcMar>
              <w:top w:w="50" w:type="dxa"/>
              <w:left w:w="100" w:type="dxa"/>
            </w:tcMar>
            <w:vAlign w:val="center"/>
          </w:tcPr>
          <w:p w:rsidR="009614D5" w:rsidRDefault="009614D5">
            <w:pPr>
              <w:spacing w:after="0"/>
              <w:ind w:left="135"/>
              <w:jc w:val="center"/>
            </w:pPr>
          </w:p>
        </w:tc>
        <w:tc>
          <w:tcPr>
            <w:tcW w:w="2188"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/8866</w:t>
              </w:r>
              <w:r>
                <w:rPr>
                  <w:rFonts w:ascii="Times New Roman" w:hAnsi="Times New Roman"/>
                  <w:color w:val="0000FF"/>
                  <w:u w:val="single"/>
                </w:rPr>
                <w:t>a</w:t>
              </w:r>
              <w:r w:rsidRPr="00D9105A">
                <w:rPr>
                  <w:rFonts w:ascii="Times New Roman" w:hAnsi="Times New Roman"/>
                  <w:color w:val="0000FF"/>
                  <w:u w:val="single"/>
                  <w:lang w:val="ru-RU"/>
                </w:rPr>
                <w:t>73</w:t>
              </w:r>
              <w:r>
                <w:rPr>
                  <w:rFonts w:ascii="Times New Roman" w:hAnsi="Times New Roman"/>
                  <w:color w:val="0000FF"/>
                  <w:u w:val="single"/>
                </w:rPr>
                <w:t>e</w:t>
              </w:r>
            </w:hyperlink>
          </w:p>
        </w:tc>
      </w:tr>
      <w:tr w:rsidR="009614D5" w:rsidRPr="004811B6">
        <w:trPr>
          <w:trHeight w:val="144"/>
          <w:tblCellSpacing w:w="20" w:type="nil"/>
        </w:trPr>
        <w:tc>
          <w:tcPr>
            <w:tcW w:w="482" w:type="dxa"/>
            <w:tcMar>
              <w:top w:w="50" w:type="dxa"/>
              <w:left w:w="100" w:type="dxa"/>
            </w:tcMar>
            <w:vAlign w:val="center"/>
          </w:tcPr>
          <w:p w:rsidR="009614D5" w:rsidRDefault="00241AD4">
            <w:pPr>
              <w:spacing w:after="0"/>
            </w:pPr>
            <w:r>
              <w:rPr>
                <w:rFonts w:ascii="Times New Roman" w:hAnsi="Times New Roman"/>
                <w:color w:val="000000"/>
                <w:sz w:val="24"/>
              </w:rPr>
              <w:t>62</w:t>
            </w:r>
          </w:p>
        </w:tc>
        <w:tc>
          <w:tcPr>
            <w:tcW w:w="3520"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[[Дальний Восток. Особенности хозяйства. Социально-экономические и экологические проблемы и перспективы развития. Практическая работа "Выявление факторов размещения предприятий [[одного из промышленных кластеров Дальнего Востока (по выбору)"]]</w:t>
            </w:r>
          </w:p>
        </w:tc>
        <w:tc>
          <w:tcPr>
            <w:tcW w:w="1012"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740" w:type="dxa"/>
            <w:tcMar>
              <w:top w:w="50" w:type="dxa"/>
              <w:left w:w="100" w:type="dxa"/>
            </w:tcMar>
            <w:vAlign w:val="center"/>
          </w:tcPr>
          <w:p w:rsidR="009614D5" w:rsidRDefault="009614D5">
            <w:pPr>
              <w:spacing w:after="0"/>
              <w:ind w:left="135"/>
              <w:jc w:val="center"/>
            </w:pPr>
          </w:p>
        </w:tc>
        <w:tc>
          <w:tcPr>
            <w:tcW w:w="1824"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0.5 </w:t>
            </w:r>
          </w:p>
        </w:tc>
        <w:tc>
          <w:tcPr>
            <w:tcW w:w="2188"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/8866</w:t>
              </w:r>
              <w:r>
                <w:rPr>
                  <w:rFonts w:ascii="Times New Roman" w:hAnsi="Times New Roman"/>
                  <w:color w:val="0000FF"/>
                  <w:u w:val="single"/>
                </w:rPr>
                <w:t>a</w:t>
              </w:r>
              <w:r w:rsidRPr="00D9105A">
                <w:rPr>
                  <w:rFonts w:ascii="Times New Roman" w:hAnsi="Times New Roman"/>
                  <w:color w:val="0000FF"/>
                  <w:u w:val="single"/>
                  <w:lang w:val="ru-RU"/>
                </w:rPr>
                <w:t>8</w:t>
              </w:r>
              <w:r>
                <w:rPr>
                  <w:rFonts w:ascii="Times New Roman" w:hAnsi="Times New Roman"/>
                  <w:color w:val="0000FF"/>
                  <w:u w:val="single"/>
                </w:rPr>
                <w:t>ba</w:t>
              </w:r>
            </w:hyperlink>
          </w:p>
        </w:tc>
      </w:tr>
      <w:tr w:rsidR="009614D5" w:rsidRPr="004811B6">
        <w:trPr>
          <w:trHeight w:val="144"/>
          <w:tblCellSpacing w:w="20" w:type="nil"/>
        </w:trPr>
        <w:tc>
          <w:tcPr>
            <w:tcW w:w="482" w:type="dxa"/>
            <w:tcMar>
              <w:top w:w="50" w:type="dxa"/>
              <w:left w:w="100" w:type="dxa"/>
            </w:tcMar>
            <w:vAlign w:val="center"/>
          </w:tcPr>
          <w:p w:rsidR="009614D5" w:rsidRDefault="00241AD4">
            <w:pPr>
              <w:spacing w:after="0"/>
            </w:pPr>
            <w:r>
              <w:rPr>
                <w:rFonts w:ascii="Times New Roman" w:hAnsi="Times New Roman"/>
                <w:color w:val="000000"/>
                <w:sz w:val="24"/>
              </w:rPr>
              <w:t>63</w:t>
            </w:r>
          </w:p>
        </w:tc>
        <w:tc>
          <w:tcPr>
            <w:tcW w:w="3520"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Классификация субъектов Российской Федерации Восточного макрорегиона. Практическая работа "Сравнение человеческого капитала двух географических районов (субъектов Российской Федерации) по заданным критериям"</w:t>
            </w:r>
          </w:p>
        </w:tc>
        <w:tc>
          <w:tcPr>
            <w:tcW w:w="1012"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740" w:type="dxa"/>
            <w:tcMar>
              <w:top w:w="50" w:type="dxa"/>
              <w:left w:w="100" w:type="dxa"/>
            </w:tcMar>
            <w:vAlign w:val="center"/>
          </w:tcPr>
          <w:p w:rsidR="009614D5" w:rsidRDefault="009614D5">
            <w:pPr>
              <w:spacing w:after="0"/>
              <w:ind w:left="135"/>
              <w:jc w:val="center"/>
            </w:pPr>
          </w:p>
        </w:tc>
        <w:tc>
          <w:tcPr>
            <w:tcW w:w="1824"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0.5 </w:t>
            </w:r>
          </w:p>
        </w:tc>
        <w:tc>
          <w:tcPr>
            <w:tcW w:w="2188"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/8866</w:t>
              </w:r>
              <w:r>
                <w:rPr>
                  <w:rFonts w:ascii="Times New Roman" w:hAnsi="Times New Roman"/>
                  <w:color w:val="0000FF"/>
                  <w:u w:val="single"/>
                </w:rPr>
                <w:t>a</w:t>
              </w:r>
              <w:r w:rsidRPr="00D9105A">
                <w:rPr>
                  <w:rFonts w:ascii="Times New Roman" w:hAnsi="Times New Roman"/>
                  <w:color w:val="0000FF"/>
                  <w:u w:val="single"/>
                  <w:lang w:val="ru-RU"/>
                </w:rPr>
                <w:t>9</w:t>
              </w:r>
              <w:r>
                <w:rPr>
                  <w:rFonts w:ascii="Times New Roman" w:hAnsi="Times New Roman"/>
                  <w:color w:val="0000FF"/>
                  <w:u w:val="single"/>
                </w:rPr>
                <w:t>e</w:t>
              </w:r>
              <w:r w:rsidRPr="00D9105A">
                <w:rPr>
                  <w:rFonts w:ascii="Times New Roman" w:hAnsi="Times New Roman"/>
                  <w:color w:val="0000FF"/>
                  <w:u w:val="single"/>
                  <w:lang w:val="ru-RU"/>
                </w:rPr>
                <w:t>6</w:t>
              </w:r>
            </w:hyperlink>
          </w:p>
        </w:tc>
      </w:tr>
      <w:tr w:rsidR="009614D5">
        <w:trPr>
          <w:trHeight w:val="144"/>
          <w:tblCellSpacing w:w="20" w:type="nil"/>
        </w:trPr>
        <w:tc>
          <w:tcPr>
            <w:tcW w:w="482" w:type="dxa"/>
            <w:tcMar>
              <w:top w:w="50" w:type="dxa"/>
              <w:left w:w="100" w:type="dxa"/>
            </w:tcMar>
            <w:vAlign w:val="center"/>
          </w:tcPr>
          <w:p w:rsidR="009614D5" w:rsidRDefault="00241AD4">
            <w:pPr>
              <w:spacing w:after="0"/>
            </w:pPr>
            <w:r>
              <w:rPr>
                <w:rFonts w:ascii="Times New Roman" w:hAnsi="Times New Roman"/>
                <w:color w:val="000000"/>
                <w:sz w:val="24"/>
              </w:rPr>
              <w:t>64</w:t>
            </w:r>
          </w:p>
        </w:tc>
        <w:tc>
          <w:tcPr>
            <w:tcW w:w="3520"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Резервный урок. Контрольная работа по теме "Восточный макрорегион (Азиатская часть)"</w:t>
            </w:r>
          </w:p>
        </w:tc>
        <w:tc>
          <w:tcPr>
            <w:tcW w:w="1012"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740"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1 </w:t>
            </w:r>
          </w:p>
        </w:tc>
        <w:tc>
          <w:tcPr>
            <w:tcW w:w="1824" w:type="dxa"/>
            <w:tcMar>
              <w:top w:w="50" w:type="dxa"/>
              <w:left w:w="100" w:type="dxa"/>
            </w:tcMar>
            <w:vAlign w:val="center"/>
          </w:tcPr>
          <w:p w:rsidR="009614D5" w:rsidRDefault="009614D5">
            <w:pPr>
              <w:spacing w:after="0"/>
              <w:ind w:left="135"/>
              <w:jc w:val="center"/>
            </w:pPr>
          </w:p>
        </w:tc>
        <w:tc>
          <w:tcPr>
            <w:tcW w:w="2188" w:type="dxa"/>
            <w:tcMar>
              <w:top w:w="50" w:type="dxa"/>
              <w:left w:w="100" w:type="dxa"/>
            </w:tcMar>
            <w:vAlign w:val="center"/>
          </w:tcPr>
          <w:p w:rsidR="009614D5" w:rsidRDefault="009614D5">
            <w:pPr>
              <w:spacing w:after="0"/>
              <w:ind w:left="135"/>
            </w:pPr>
          </w:p>
        </w:tc>
      </w:tr>
      <w:tr w:rsidR="009614D5" w:rsidRPr="004811B6">
        <w:trPr>
          <w:trHeight w:val="144"/>
          <w:tblCellSpacing w:w="20" w:type="nil"/>
        </w:trPr>
        <w:tc>
          <w:tcPr>
            <w:tcW w:w="482" w:type="dxa"/>
            <w:tcMar>
              <w:top w:w="50" w:type="dxa"/>
              <w:left w:w="100" w:type="dxa"/>
            </w:tcMar>
            <w:vAlign w:val="center"/>
          </w:tcPr>
          <w:p w:rsidR="009614D5" w:rsidRDefault="00241AD4">
            <w:pPr>
              <w:spacing w:after="0"/>
            </w:pPr>
            <w:r>
              <w:rPr>
                <w:rFonts w:ascii="Times New Roman" w:hAnsi="Times New Roman"/>
                <w:color w:val="000000"/>
                <w:sz w:val="24"/>
              </w:rPr>
              <w:t>65</w:t>
            </w:r>
          </w:p>
        </w:tc>
        <w:tc>
          <w:tcPr>
            <w:tcW w:w="3520"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[[Федеральные и региональные целевые программы</w:t>
            </w:r>
          </w:p>
        </w:tc>
        <w:tc>
          <w:tcPr>
            <w:tcW w:w="1012"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740" w:type="dxa"/>
            <w:tcMar>
              <w:top w:w="50" w:type="dxa"/>
              <w:left w:w="100" w:type="dxa"/>
            </w:tcMar>
            <w:vAlign w:val="center"/>
          </w:tcPr>
          <w:p w:rsidR="009614D5" w:rsidRDefault="009614D5">
            <w:pPr>
              <w:spacing w:after="0"/>
              <w:ind w:left="135"/>
              <w:jc w:val="center"/>
            </w:pPr>
          </w:p>
        </w:tc>
        <w:tc>
          <w:tcPr>
            <w:tcW w:w="1824" w:type="dxa"/>
            <w:tcMar>
              <w:top w:w="50" w:type="dxa"/>
              <w:left w:w="100" w:type="dxa"/>
            </w:tcMar>
            <w:vAlign w:val="center"/>
          </w:tcPr>
          <w:p w:rsidR="009614D5" w:rsidRDefault="009614D5">
            <w:pPr>
              <w:spacing w:after="0"/>
              <w:ind w:left="135"/>
              <w:jc w:val="center"/>
            </w:pPr>
          </w:p>
        </w:tc>
        <w:tc>
          <w:tcPr>
            <w:tcW w:w="2188"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/8866</w:t>
              </w:r>
              <w:r>
                <w:rPr>
                  <w:rFonts w:ascii="Times New Roman" w:hAnsi="Times New Roman"/>
                  <w:color w:val="0000FF"/>
                  <w:u w:val="single"/>
                </w:rPr>
                <w:t>acf</w:t>
              </w:r>
              <w:r w:rsidRPr="00D9105A">
                <w:rPr>
                  <w:rFonts w:ascii="Times New Roman" w:hAnsi="Times New Roman"/>
                  <w:color w:val="0000FF"/>
                  <w:u w:val="single"/>
                  <w:lang w:val="ru-RU"/>
                </w:rPr>
                <w:t>2</w:t>
              </w:r>
            </w:hyperlink>
          </w:p>
        </w:tc>
      </w:tr>
      <w:tr w:rsidR="009614D5" w:rsidRPr="004811B6">
        <w:trPr>
          <w:trHeight w:val="144"/>
          <w:tblCellSpacing w:w="20" w:type="nil"/>
        </w:trPr>
        <w:tc>
          <w:tcPr>
            <w:tcW w:w="482" w:type="dxa"/>
            <w:tcMar>
              <w:top w:w="50" w:type="dxa"/>
              <w:left w:w="100" w:type="dxa"/>
            </w:tcMar>
            <w:vAlign w:val="center"/>
          </w:tcPr>
          <w:p w:rsidR="009614D5" w:rsidRDefault="00241AD4">
            <w:pPr>
              <w:spacing w:after="0"/>
            </w:pPr>
            <w:r>
              <w:rPr>
                <w:rFonts w:ascii="Times New Roman" w:hAnsi="Times New Roman"/>
                <w:color w:val="000000"/>
                <w:sz w:val="24"/>
              </w:rPr>
              <w:t>66</w:t>
            </w:r>
          </w:p>
        </w:tc>
        <w:tc>
          <w:tcPr>
            <w:tcW w:w="3520"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Государственная программа Российской Федерации "Социально-экономическое развитие Арктической зоны Российской Федерации"</w:t>
            </w:r>
          </w:p>
        </w:tc>
        <w:tc>
          <w:tcPr>
            <w:tcW w:w="1012"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1 </w:t>
            </w:r>
          </w:p>
        </w:tc>
        <w:tc>
          <w:tcPr>
            <w:tcW w:w="1740" w:type="dxa"/>
            <w:tcMar>
              <w:top w:w="50" w:type="dxa"/>
              <w:left w:w="100" w:type="dxa"/>
            </w:tcMar>
            <w:vAlign w:val="center"/>
          </w:tcPr>
          <w:p w:rsidR="009614D5" w:rsidRDefault="009614D5">
            <w:pPr>
              <w:spacing w:after="0"/>
              <w:ind w:left="135"/>
              <w:jc w:val="center"/>
            </w:pPr>
          </w:p>
        </w:tc>
        <w:tc>
          <w:tcPr>
            <w:tcW w:w="1824" w:type="dxa"/>
            <w:tcMar>
              <w:top w:w="50" w:type="dxa"/>
              <w:left w:w="100" w:type="dxa"/>
            </w:tcMar>
            <w:vAlign w:val="center"/>
          </w:tcPr>
          <w:p w:rsidR="009614D5" w:rsidRDefault="009614D5">
            <w:pPr>
              <w:spacing w:after="0"/>
              <w:ind w:left="135"/>
              <w:jc w:val="center"/>
            </w:pPr>
          </w:p>
        </w:tc>
        <w:tc>
          <w:tcPr>
            <w:tcW w:w="2188"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/8866</w:t>
              </w:r>
              <w:r>
                <w:rPr>
                  <w:rFonts w:ascii="Times New Roman" w:hAnsi="Times New Roman"/>
                  <w:color w:val="0000FF"/>
                  <w:u w:val="single"/>
                </w:rPr>
                <w:t>afd</w:t>
              </w:r>
              <w:r w:rsidRPr="00D9105A">
                <w:rPr>
                  <w:rFonts w:ascii="Times New Roman" w:hAnsi="Times New Roman"/>
                  <w:color w:val="0000FF"/>
                  <w:u w:val="single"/>
                  <w:lang w:val="ru-RU"/>
                </w:rPr>
                <w:t>6</w:t>
              </w:r>
            </w:hyperlink>
          </w:p>
        </w:tc>
      </w:tr>
      <w:tr w:rsidR="009614D5" w:rsidRPr="004811B6">
        <w:trPr>
          <w:trHeight w:val="144"/>
          <w:tblCellSpacing w:w="20" w:type="nil"/>
        </w:trPr>
        <w:tc>
          <w:tcPr>
            <w:tcW w:w="482" w:type="dxa"/>
            <w:tcMar>
              <w:top w:w="50" w:type="dxa"/>
              <w:left w:w="100" w:type="dxa"/>
            </w:tcMar>
            <w:vAlign w:val="center"/>
          </w:tcPr>
          <w:p w:rsidR="009614D5" w:rsidRDefault="00241AD4">
            <w:pPr>
              <w:spacing w:after="0"/>
            </w:pPr>
            <w:r>
              <w:rPr>
                <w:rFonts w:ascii="Times New Roman" w:hAnsi="Times New Roman"/>
                <w:color w:val="000000"/>
                <w:sz w:val="24"/>
              </w:rPr>
              <w:lastRenderedPageBreak/>
              <w:t>67</w:t>
            </w:r>
          </w:p>
        </w:tc>
        <w:tc>
          <w:tcPr>
            <w:tcW w:w="3520" w:type="dxa"/>
            <w:tcMar>
              <w:top w:w="50" w:type="dxa"/>
              <w:left w:w="100" w:type="dxa"/>
            </w:tcMar>
            <w:vAlign w:val="center"/>
          </w:tcPr>
          <w:p w:rsidR="009614D5" w:rsidRDefault="00241AD4">
            <w:pPr>
              <w:spacing w:after="0"/>
              <w:ind w:left="135"/>
            </w:pPr>
            <w:r w:rsidRPr="00D9105A">
              <w:rPr>
                <w:rFonts w:ascii="Times New Roman" w:hAnsi="Times New Roman"/>
                <w:color w:val="000000"/>
                <w:sz w:val="24"/>
                <w:lang w:val="ru-RU"/>
              </w:rPr>
              <w:t xml:space="preserve">Россия в системе международного географического разделения труда. </w:t>
            </w:r>
            <w:r>
              <w:rPr>
                <w:rFonts w:ascii="Times New Roman" w:hAnsi="Times New Roman"/>
                <w:color w:val="000000"/>
                <w:sz w:val="24"/>
              </w:rPr>
              <w:t>Россия в составе международных экономических и политических организаций</w:t>
            </w:r>
          </w:p>
        </w:tc>
        <w:tc>
          <w:tcPr>
            <w:tcW w:w="1012"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1 </w:t>
            </w:r>
          </w:p>
        </w:tc>
        <w:tc>
          <w:tcPr>
            <w:tcW w:w="1740" w:type="dxa"/>
            <w:tcMar>
              <w:top w:w="50" w:type="dxa"/>
              <w:left w:w="100" w:type="dxa"/>
            </w:tcMar>
            <w:vAlign w:val="center"/>
          </w:tcPr>
          <w:p w:rsidR="009614D5" w:rsidRDefault="009614D5">
            <w:pPr>
              <w:spacing w:after="0"/>
              <w:ind w:left="135"/>
              <w:jc w:val="center"/>
            </w:pPr>
          </w:p>
        </w:tc>
        <w:tc>
          <w:tcPr>
            <w:tcW w:w="1824" w:type="dxa"/>
            <w:tcMar>
              <w:top w:w="50" w:type="dxa"/>
              <w:left w:w="100" w:type="dxa"/>
            </w:tcMar>
            <w:vAlign w:val="center"/>
          </w:tcPr>
          <w:p w:rsidR="009614D5" w:rsidRDefault="009614D5">
            <w:pPr>
              <w:spacing w:after="0"/>
              <w:ind w:left="135"/>
              <w:jc w:val="center"/>
            </w:pPr>
          </w:p>
        </w:tc>
        <w:tc>
          <w:tcPr>
            <w:tcW w:w="2188"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/8866</w:t>
              </w:r>
              <w:r>
                <w:rPr>
                  <w:rFonts w:ascii="Times New Roman" w:hAnsi="Times New Roman"/>
                  <w:color w:val="0000FF"/>
                  <w:u w:val="single"/>
                </w:rPr>
                <w:t>b</w:t>
              </w:r>
              <w:r w:rsidRPr="00D9105A">
                <w:rPr>
                  <w:rFonts w:ascii="Times New Roman" w:hAnsi="Times New Roman"/>
                  <w:color w:val="0000FF"/>
                  <w:u w:val="single"/>
                  <w:lang w:val="ru-RU"/>
                </w:rPr>
                <w:t>184</w:t>
              </w:r>
            </w:hyperlink>
          </w:p>
        </w:tc>
      </w:tr>
      <w:tr w:rsidR="009614D5" w:rsidRPr="004811B6">
        <w:trPr>
          <w:trHeight w:val="144"/>
          <w:tblCellSpacing w:w="20" w:type="nil"/>
        </w:trPr>
        <w:tc>
          <w:tcPr>
            <w:tcW w:w="482" w:type="dxa"/>
            <w:tcMar>
              <w:top w:w="50" w:type="dxa"/>
              <w:left w:w="100" w:type="dxa"/>
            </w:tcMar>
            <w:vAlign w:val="center"/>
          </w:tcPr>
          <w:p w:rsidR="009614D5" w:rsidRDefault="00241AD4">
            <w:pPr>
              <w:spacing w:after="0"/>
            </w:pPr>
            <w:r>
              <w:rPr>
                <w:rFonts w:ascii="Times New Roman" w:hAnsi="Times New Roman"/>
                <w:color w:val="000000"/>
                <w:sz w:val="24"/>
              </w:rPr>
              <w:t>68</w:t>
            </w:r>
          </w:p>
        </w:tc>
        <w:tc>
          <w:tcPr>
            <w:tcW w:w="3520" w:type="dxa"/>
            <w:tcMar>
              <w:top w:w="50" w:type="dxa"/>
              <w:left w:w="100" w:type="dxa"/>
            </w:tcMar>
            <w:vAlign w:val="center"/>
          </w:tcPr>
          <w:p w:rsidR="009614D5" w:rsidRDefault="00241AD4">
            <w:pPr>
              <w:spacing w:after="0"/>
              <w:ind w:left="135"/>
            </w:pPr>
            <w:r w:rsidRPr="00D9105A">
              <w:rPr>
                <w:rFonts w:ascii="Times New Roman" w:hAnsi="Times New Roman"/>
                <w:color w:val="000000"/>
                <w:sz w:val="24"/>
                <w:lang w:val="ru-RU"/>
              </w:rPr>
              <w:t xml:space="preserve">Значение для мировой цивилизации географического пространства России. </w:t>
            </w:r>
            <w:r>
              <w:rPr>
                <w:rFonts w:ascii="Times New Roman" w:hAnsi="Times New Roman"/>
                <w:color w:val="000000"/>
                <w:sz w:val="24"/>
              </w:rPr>
              <w:t>Объекты Всемирного природного и культурного наследия России</w:t>
            </w:r>
          </w:p>
        </w:tc>
        <w:tc>
          <w:tcPr>
            <w:tcW w:w="1012"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1 </w:t>
            </w:r>
          </w:p>
        </w:tc>
        <w:tc>
          <w:tcPr>
            <w:tcW w:w="1740" w:type="dxa"/>
            <w:tcMar>
              <w:top w:w="50" w:type="dxa"/>
              <w:left w:w="100" w:type="dxa"/>
            </w:tcMar>
            <w:vAlign w:val="center"/>
          </w:tcPr>
          <w:p w:rsidR="009614D5" w:rsidRDefault="009614D5">
            <w:pPr>
              <w:spacing w:after="0"/>
              <w:ind w:left="135"/>
              <w:jc w:val="center"/>
            </w:pPr>
          </w:p>
        </w:tc>
        <w:tc>
          <w:tcPr>
            <w:tcW w:w="1824" w:type="dxa"/>
            <w:tcMar>
              <w:top w:w="50" w:type="dxa"/>
              <w:left w:w="100" w:type="dxa"/>
            </w:tcMar>
            <w:vAlign w:val="center"/>
          </w:tcPr>
          <w:p w:rsidR="009614D5" w:rsidRDefault="009614D5">
            <w:pPr>
              <w:spacing w:after="0"/>
              <w:ind w:left="135"/>
              <w:jc w:val="center"/>
            </w:pPr>
          </w:p>
        </w:tc>
        <w:tc>
          <w:tcPr>
            <w:tcW w:w="2188" w:type="dxa"/>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D9105A">
                <w:rPr>
                  <w:rFonts w:ascii="Times New Roman" w:hAnsi="Times New Roman"/>
                  <w:color w:val="0000FF"/>
                  <w:u w:val="single"/>
                  <w:lang w:val="ru-RU"/>
                </w:rPr>
                <w:t>://</w:t>
              </w:r>
              <w:r>
                <w:rPr>
                  <w:rFonts w:ascii="Times New Roman" w:hAnsi="Times New Roman"/>
                  <w:color w:val="0000FF"/>
                  <w:u w:val="single"/>
                </w:rPr>
                <w:t>m</w:t>
              </w:r>
              <w:r w:rsidRPr="00D9105A">
                <w:rPr>
                  <w:rFonts w:ascii="Times New Roman" w:hAnsi="Times New Roman"/>
                  <w:color w:val="0000FF"/>
                  <w:u w:val="single"/>
                  <w:lang w:val="ru-RU"/>
                </w:rPr>
                <w:t>.</w:t>
              </w:r>
              <w:r>
                <w:rPr>
                  <w:rFonts w:ascii="Times New Roman" w:hAnsi="Times New Roman"/>
                  <w:color w:val="0000FF"/>
                  <w:u w:val="single"/>
                </w:rPr>
                <w:t>edsoo</w:t>
              </w:r>
              <w:r w:rsidRPr="00D9105A">
                <w:rPr>
                  <w:rFonts w:ascii="Times New Roman" w:hAnsi="Times New Roman"/>
                  <w:color w:val="0000FF"/>
                  <w:u w:val="single"/>
                  <w:lang w:val="ru-RU"/>
                </w:rPr>
                <w:t>.</w:t>
              </w:r>
              <w:r>
                <w:rPr>
                  <w:rFonts w:ascii="Times New Roman" w:hAnsi="Times New Roman"/>
                  <w:color w:val="0000FF"/>
                  <w:u w:val="single"/>
                </w:rPr>
                <w:t>ru</w:t>
              </w:r>
              <w:r w:rsidRPr="00D9105A">
                <w:rPr>
                  <w:rFonts w:ascii="Times New Roman" w:hAnsi="Times New Roman"/>
                  <w:color w:val="0000FF"/>
                  <w:u w:val="single"/>
                  <w:lang w:val="ru-RU"/>
                </w:rPr>
                <w:t>/8866</w:t>
              </w:r>
              <w:r>
                <w:rPr>
                  <w:rFonts w:ascii="Times New Roman" w:hAnsi="Times New Roman"/>
                  <w:color w:val="0000FF"/>
                  <w:u w:val="single"/>
                </w:rPr>
                <w:t>b</w:t>
              </w:r>
              <w:r w:rsidRPr="00D9105A">
                <w:rPr>
                  <w:rFonts w:ascii="Times New Roman" w:hAnsi="Times New Roman"/>
                  <w:color w:val="0000FF"/>
                  <w:u w:val="single"/>
                  <w:lang w:val="ru-RU"/>
                </w:rPr>
                <w:t>2</w:t>
              </w:r>
              <w:r>
                <w:rPr>
                  <w:rFonts w:ascii="Times New Roman" w:hAnsi="Times New Roman"/>
                  <w:color w:val="0000FF"/>
                  <w:u w:val="single"/>
                </w:rPr>
                <w:t>ba</w:t>
              </w:r>
            </w:hyperlink>
          </w:p>
        </w:tc>
      </w:tr>
      <w:tr w:rsidR="009614D5">
        <w:trPr>
          <w:trHeight w:val="144"/>
          <w:tblCellSpacing w:w="20" w:type="nil"/>
        </w:trPr>
        <w:tc>
          <w:tcPr>
            <w:tcW w:w="0" w:type="auto"/>
            <w:gridSpan w:val="2"/>
            <w:tcMar>
              <w:top w:w="50" w:type="dxa"/>
              <w:left w:w="100" w:type="dxa"/>
            </w:tcMar>
            <w:vAlign w:val="center"/>
          </w:tcPr>
          <w:p w:rsidR="009614D5" w:rsidRPr="00D9105A" w:rsidRDefault="00241AD4">
            <w:pPr>
              <w:spacing w:after="0"/>
              <w:ind w:left="135"/>
              <w:rPr>
                <w:lang w:val="ru-RU"/>
              </w:rPr>
            </w:pPr>
            <w:r w:rsidRPr="00D9105A">
              <w:rPr>
                <w:rFonts w:ascii="Times New Roman" w:hAnsi="Times New Roman"/>
                <w:color w:val="000000"/>
                <w:sz w:val="24"/>
                <w:lang w:val="ru-RU"/>
              </w:rPr>
              <w:t>ОБЩЕЕ КОЛИЧЕСТВО ЧАСОВ ПО ПРОГРАММЕ</w:t>
            </w:r>
          </w:p>
        </w:tc>
        <w:tc>
          <w:tcPr>
            <w:tcW w:w="1590"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68 </w:t>
            </w:r>
          </w:p>
        </w:tc>
        <w:tc>
          <w:tcPr>
            <w:tcW w:w="1740"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4 </w:t>
            </w:r>
          </w:p>
        </w:tc>
        <w:tc>
          <w:tcPr>
            <w:tcW w:w="1824" w:type="dxa"/>
            <w:tcMar>
              <w:top w:w="50" w:type="dxa"/>
              <w:left w:w="100" w:type="dxa"/>
            </w:tcMar>
            <w:vAlign w:val="center"/>
          </w:tcPr>
          <w:p w:rsidR="009614D5" w:rsidRDefault="00241AD4">
            <w:pPr>
              <w:spacing w:after="0"/>
              <w:ind w:left="135"/>
              <w:jc w:val="center"/>
            </w:pPr>
            <w:r>
              <w:rPr>
                <w:rFonts w:ascii="Times New Roman" w:hAnsi="Times New Roman"/>
                <w:color w:val="000000"/>
                <w:sz w:val="24"/>
              </w:rPr>
              <w:t xml:space="preserve"> 7.5 </w:t>
            </w:r>
          </w:p>
        </w:tc>
        <w:tc>
          <w:tcPr>
            <w:tcW w:w="0" w:type="auto"/>
            <w:tcMar>
              <w:top w:w="50" w:type="dxa"/>
              <w:left w:w="100" w:type="dxa"/>
            </w:tcMar>
            <w:vAlign w:val="center"/>
          </w:tcPr>
          <w:p w:rsidR="009614D5" w:rsidRDefault="009614D5"/>
        </w:tc>
      </w:tr>
    </w:tbl>
    <w:p w:rsidR="009614D5" w:rsidRDefault="009614D5">
      <w:pPr>
        <w:sectPr w:rsidR="009614D5">
          <w:pgSz w:w="16383" w:h="11906" w:orient="landscape"/>
          <w:pgMar w:top="1134" w:right="850" w:bottom="1134" w:left="1701" w:header="720" w:footer="720" w:gutter="0"/>
          <w:cols w:space="720"/>
        </w:sectPr>
      </w:pPr>
    </w:p>
    <w:p w:rsidR="009614D5" w:rsidRDefault="009614D5">
      <w:pPr>
        <w:sectPr w:rsidR="009614D5">
          <w:pgSz w:w="16383" w:h="11906" w:orient="landscape"/>
          <w:pgMar w:top="1134" w:right="850" w:bottom="1134" w:left="1701" w:header="720" w:footer="720" w:gutter="0"/>
          <w:cols w:space="720"/>
        </w:sectPr>
      </w:pPr>
    </w:p>
    <w:p w:rsidR="009614D5" w:rsidRDefault="00241AD4">
      <w:pPr>
        <w:spacing w:after="0"/>
        <w:ind w:left="120"/>
      </w:pPr>
      <w:bookmarkStart w:id="9" w:name="block-2919403"/>
      <w:bookmarkEnd w:id="8"/>
      <w:r>
        <w:rPr>
          <w:rFonts w:ascii="Times New Roman" w:hAnsi="Times New Roman"/>
          <w:b/>
          <w:color w:val="000000"/>
          <w:sz w:val="28"/>
        </w:rPr>
        <w:lastRenderedPageBreak/>
        <w:t>УЧЕБНО-МЕТОДИЧЕСКОЕ ОБЕСПЕЧЕНИЕ ОБРАЗОВАТЕЛЬНОГО ПРОЦЕССА</w:t>
      </w:r>
    </w:p>
    <w:p w:rsidR="009614D5" w:rsidRDefault="00241AD4">
      <w:pPr>
        <w:spacing w:after="0" w:line="480" w:lineRule="auto"/>
        <w:ind w:left="120"/>
      </w:pPr>
      <w:r>
        <w:rPr>
          <w:rFonts w:ascii="Times New Roman" w:hAnsi="Times New Roman"/>
          <w:b/>
          <w:color w:val="000000"/>
          <w:sz w:val="28"/>
        </w:rPr>
        <w:t>ОБЯЗАТЕЛЬНЫЕ УЧЕБНЫЕ МАТЕРИАЛЫ ДЛЯ УЧЕНИКА</w:t>
      </w:r>
    </w:p>
    <w:p w:rsidR="009614D5" w:rsidRPr="00D9105A" w:rsidRDefault="00241AD4">
      <w:pPr>
        <w:spacing w:after="0" w:line="480" w:lineRule="auto"/>
        <w:ind w:left="120"/>
        <w:rPr>
          <w:lang w:val="ru-RU"/>
        </w:rPr>
      </w:pPr>
      <w:r w:rsidRPr="00D9105A">
        <w:rPr>
          <w:rFonts w:ascii="Times New Roman" w:hAnsi="Times New Roman"/>
          <w:color w:val="000000"/>
          <w:sz w:val="28"/>
          <w:lang w:val="ru-RU"/>
        </w:rPr>
        <w:t>​‌• География, 5-6 классы/ Алексеев А.И., Николина В.В., Липкина Е.К. и другие, Акционерное общество «Издательство «Просвещение»</w:t>
      </w:r>
      <w:r w:rsidRPr="00D9105A">
        <w:rPr>
          <w:sz w:val="28"/>
          <w:lang w:val="ru-RU"/>
        </w:rPr>
        <w:br/>
      </w:r>
      <w:r w:rsidRPr="00D9105A">
        <w:rPr>
          <w:rFonts w:ascii="Times New Roman" w:hAnsi="Times New Roman"/>
          <w:color w:val="000000"/>
          <w:sz w:val="28"/>
          <w:lang w:val="ru-RU"/>
        </w:rPr>
        <w:t xml:space="preserve"> • География, 7 класс/ Алексеев А.И., Николина В.В., Липкина Е.К. и другие, Акционерное общество «Издательство «Просвещение»</w:t>
      </w:r>
      <w:r w:rsidRPr="00D9105A">
        <w:rPr>
          <w:sz w:val="28"/>
          <w:lang w:val="ru-RU"/>
        </w:rPr>
        <w:br/>
      </w:r>
      <w:r w:rsidRPr="00D9105A">
        <w:rPr>
          <w:rFonts w:ascii="Times New Roman" w:hAnsi="Times New Roman"/>
          <w:color w:val="000000"/>
          <w:sz w:val="28"/>
          <w:lang w:val="ru-RU"/>
        </w:rPr>
        <w:t xml:space="preserve"> • География, 8 класс/ Алексеев А.И., Николина В.В., Липкина Е.К. и другие, Акционерное общество «Издательство «Просвещение»</w:t>
      </w:r>
      <w:r w:rsidRPr="00D9105A">
        <w:rPr>
          <w:sz w:val="28"/>
          <w:lang w:val="ru-RU"/>
        </w:rPr>
        <w:br/>
      </w:r>
      <w:bookmarkStart w:id="10" w:name="52efa130-4e90-4033-b437-d2a7fae05a91"/>
      <w:r w:rsidRPr="00D9105A">
        <w:rPr>
          <w:rFonts w:ascii="Times New Roman" w:hAnsi="Times New Roman"/>
          <w:color w:val="000000"/>
          <w:sz w:val="28"/>
          <w:lang w:val="ru-RU"/>
        </w:rPr>
        <w:t xml:space="preserve"> • География, 9 класс/ Алексеев А.И., Николина В.В., Липкина Е.К. и другие, Акционерное общество «Издательство «Просвещение»</w:t>
      </w:r>
      <w:bookmarkEnd w:id="10"/>
      <w:r w:rsidRPr="00D9105A">
        <w:rPr>
          <w:rFonts w:ascii="Times New Roman" w:hAnsi="Times New Roman"/>
          <w:color w:val="000000"/>
          <w:sz w:val="28"/>
          <w:lang w:val="ru-RU"/>
        </w:rPr>
        <w:t>‌​</w:t>
      </w:r>
    </w:p>
    <w:p w:rsidR="009614D5" w:rsidRPr="00D9105A" w:rsidRDefault="00241AD4">
      <w:pPr>
        <w:spacing w:after="0" w:line="480" w:lineRule="auto"/>
        <w:ind w:left="120"/>
        <w:rPr>
          <w:lang w:val="ru-RU"/>
        </w:rPr>
      </w:pPr>
      <w:r w:rsidRPr="00D9105A">
        <w:rPr>
          <w:rFonts w:ascii="Times New Roman" w:hAnsi="Times New Roman"/>
          <w:color w:val="000000"/>
          <w:sz w:val="28"/>
          <w:lang w:val="ru-RU"/>
        </w:rPr>
        <w:t>​‌Атлас. География 5-6 класс Автор Есипова И.С. Серия «Полярная звезда» Москва. Издательский центр «Просвещение», 2023 г.</w:t>
      </w:r>
      <w:r w:rsidRPr="00D9105A">
        <w:rPr>
          <w:sz w:val="28"/>
          <w:lang w:val="ru-RU"/>
        </w:rPr>
        <w:br/>
      </w:r>
      <w:r w:rsidRPr="00D9105A">
        <w:rPr>
          <w:rFonts w:ascii="Times New Roman" w:hAnsi="Times New Roman"/>
          <w:color w:val="000000"/>
          <w:sz w:val="28"/>
          <w:lang w:val="ru-RU"/>
        </w:rPr>
        <w:t xml:space="preserve"> Контурные карты. 5 класс. Автор Матвеев А.В. Серия «Полярная звезда» Москва. Издательский центр «Просвещение», 2023 г.</w:t>
      </w:r>
      <w:r w:rsidRPr="00D9105A">
        <w:rPr>
          <w:sz w:val="28"/>
          <w:lang w:val="ru-RU"/>
        </w:rPr>
        <w:br/>
      </w:r>
      <w:r w:rsidRPr="00D9105A">
        <w:rPr>
          <w:rFonts w:ascii="Times New Roman" w:hAnsi="Times New Roman"/>
          <w:color w:val="000000"/>
          <w:sz w:val="28"/>
          <w:lang w:val="ru-RU"/>
        </w:rPr>
        <w:t xml:space="preserve"> Контурные карты. 6 класс. Автор Матвеев А.В. Серия «Полярная звезда» Москва. Издательский центр «Просвещение», 2023 г.</w:t>
      </w:r>
      <w:r w:rsidRPr="00D9105A">
        <w:rPr>
          <w:sz w:val="28"/>
          <w:lang w:val="ru-RU"/>
        </w:rPr>
        <w:br/>
      </w:r>
      <w:r w:rsidRPr="00D9105A">
        <w:rPr>
          <w:rFonts w:ascii="Times New Roman" w:hAnsi="Times New Roman"/>
          <w:color w:val="000000"/>
          <w:sz w:val="28"/>
          <w:lang w:val="ru-RU"/>
        </w:rPr>
        <w:t xml:space="preserve"> Атлас. География 7 класс. Серия «Полярная звезда» Москва. Издательский центр «Просвещение», 2023 г.</w:t>
      </w:r>
      <w:r w:rsidRPr="00D9105A">
        <w:rPr>
          <w:sz w:val="28"/>
          <w:lang w:val="ru-RU"/>
        </w:rPr>
        <w:br/>
      </w:r>
      <w:r w:rsidRPr="00D9105A">
        <w:rPr>
          <w:rFonts w:ascii="Times New Roman" w:hAnsi="Times New Roman"/>
          <w:color w:val="000000"/>
          <w:sz w:val="28"/>
          <w:lang w:val="ru-RU"/>
        </w:rPr>
        <w:t xml:space="preserve"> Контурные карты. 7 класс. Серия «Полярная звезда» Москва. Издательский центр «Просвещение», 2023 г.</w:t>
      </w:r>
      <w:r w:rsidRPr="00D9105A">
        <w:rPr>
          <w:sz w:val="28"/>
          <w:lang w:val="ru-RU"/>
        </w:rPr>
        <w:br/>
      </w:r>
      <w:r w:rsidRPr="00D9105A">
        <w:rPr>
          <w:rFonts w:ascii="Times New Roman" w:hAnsi="Times New Roman"/>
          <w:color w:val="000000"/>
          <w:sz w:val="28"/>
          <w:lang w:val="ru-RU"/>
        </w:rPr>
        <w:t xml:space="preserve"> Атлас. География 8-9 класс. Серия «Полярная звезда» Москва. Издательский центр «Просвещение», 2023 г.</w:t>
      </w:r>
      <w:r w:rsidRPr="00D9105A">
        <w:rPr>
          <w:sz w:val="28"/>
          <w:lang w:val="ru-RU"/>
        </w:rPr>
        <w:br/>
      </w:r>
      <w:r w:rsidRPr="00D9105A">
        <w:rPr>
          <w:rFonts w:ascii="Times New Roman" w:hAnsi="Times New Roman"/>
          <w:color w:val="000000"/>
          <w:sz w:val="28"/>
          <w:lang w:val="ru-RU"/>
        </w:rPr>
        <w:lastRenderedPageBreak/>
        <w:t xml:space="preserve"> Контурные карты. 8 класс. Серия «Полярная звезда» Москва. Издательский центр «Просвещение», 2023 г.</w:t>
      </w:r>
      <w:r w:rsidRPr="00D9105A">
        <w:rPr>
          <w:sz w:val="28"/>
          <w:lang w:val="ru-RU"/>
        </w:rPr>
        <w:br/>
      </w:r>
      <w:r w:rsidRPr="00D9105A">
        <w:rPr>
          <w:rFonts w:ascii="Times New Roman" w:hAnsi="Times New Roman"/>
          <w:color w:val="000000"/>
          <w:sz w:val="28"/>
          <w:lang w:val="ru-RU"/>
        </w:rPr>
        <w:t xml:space="preserve"> Контурные карты. 9 класс. Серия «Полярная звезда» Москва. Издательский центр «Просвещение», 2023 г.</w:t>
      </w:r>
      <w:r w:rsidRPr="00D9105A">
        <w:rPr>
          <w:sz w:val="28"/>
          <w:lang w:val="ru-RU"/>
        </w:rPr>
        <w:br/>
      </w:r>
      <w:bookmarkStart w:id="11" w:name="d36ef070-e66a-45c0-8965-99b4beb4986c"/>
      <w:bookmarkEnd w:id="11"/>
      <w:r w:rsidRPr="00D9105A">
        <w:rPr>
          <w:rFonts w:ascii="Times New Roman" w:hAnsi="Times New Roman"/>
          <w:color w:val="000000"/>
          <w:sz w:val="28"/>
          <w:lang w:val="ru-RU"/>
        </w:rPr>
        <w:t>‌</w:t>
      </w:r>
    </w:p>
    <w:p w:rsidR="009614D5" w:rsidRPr="00D9105A" w:rsidRDefault="00241AD4">
      <w:pPr>
        <w:spacing w:after="0"/>
        <w:ind w:left="120"/>
        <w:rPr>
          <w:lang w:val="ru-RU"/>
        </w:rPr>
      </w:pPr>
      <w:r w:rsidRPr="00D9105A">
        <w:rPr>
          <w:rFonts w:ascii="Times New Roman" w:hAnsi="Times New Roman"/>
          <w:color w:val="000000"/>
          <w:sz w:val="28"/>
          <w:lang w:val="ru-RU"/>
        </w:rPr>
        <w:t>​</w:t>
      </w:r>
    </w:p>
    <w:p w:rsidR="009614D5" w:rsidRPr="00D9105A" w:rsidRDefault="00241AD4">
      <w:pPr>
        <w:spacing w:after="0" w:line="480" w:lineRule="auto"/>
        <w:ind w:left="120"/>
        <w:rPr>
          <w:lang w:val="ru-RU"/>
        </w:rPr>
      </w:pPr>
      <w:r w:rsidRPr="00D9105A">
        <w:rPr>
          <w:rFonts w:ascii="Times New Roman" w:hAnsi="Times New Roman"/>
          <w:b/>
          <w:color w:val="000000"/>
          <w:sz w:val="28"/>
          <w:lang w:val="ru-RU"/>
        </w:rPr>
        <w:t>МЕТОДИЧЕСКИЕ МАТЕРИАЛЫ ДЛЯ УЧИТЕЛЯ</w:t>
      </w:r>
    </w:p>
    <w:p w:rsidR="009614D5" w:rsidRPr="00D9105A" w:rsidRDefault="00241AD4">
      <w:pPr>
        <w:spacing w:after="0" w:line="480" w:lineRule="auto"/>
        <w:ind w:left="120"/>
        <w:rPr>
          <w:lang w:val="ru-RU"/>
        </w:rPr>
      </w:pPr>
      <w:r w:rsidRPr="00D9105A">
        <w:rPr>
          <w:rFonts w:ascii="Times New Roman" w:hAnsi="Times New Roman"/>
          <w:color w:val="000000"/>
          <w:sz w:val="28"/>
          <w:lang w:val="ru-RU"/>
        </w:rPr>
        <w:t>​‌Николина, Вера Викторовна</w:t>
      </w:r>
      <w:r w:rsidRPr="00D9105A">
        <w:rPr>
          <w:sz w:val="28"/>
          <w:lang w:val="ru-RU"/>
        </w:rPr>
        <w:br/>
      </w:r>
      <w:r w:rsidRPr="00D9105A">
        <w:rPr>
          <w:rFonts w:ascii="Times New Roman" w:hAnsi="Times New Roman"/>
          <w:color w:val="000000"/>
          <w:sz w:val="28"/>
          <w:lang w:val="ru-RU"/>
        </w:rPr>
        <w:t xml:space="preserve"> География : 5—6 классы : Поурочные разработки : учебное</w:t>
      </w:r>
      <w:r w:rsidRPr="00D9105A">
        <w:rPr>
          <w:sz w:val="28"/>
          <w:lang w:val="ru-RU"/>
        </w:rPr>
        <w:br/>
      </w:r>
      <w:r w:rsidRPr="00D9105A">
        <w:rPr>
          <w:rFonts w:ascii="Times New Roman" w:hAnsi="Times New Roman"/>
          <w:color w:val="000000"/>
          <w:sz w:val="28"/>
          <w:lang w:val="ru-RU"/>
        </w:rPr>
        <w:t xml:space="preserve"> пособие/ В. В. Николина. —</w:t>
      </w:r>
      <w:r w:rsidRPr="00D9105A">
        <w:rPr>
          <w:sz w:val="28"/>
          <w:lang w:val="ru-RU"/>
        </w:rPr>
        <w:br/>
      </w:r>
      <w:r w:rsidRPr="00D9105A">
        <w:rPr>
          <w:rFonts w:ascii="Times New Roman" w:hAnsi="Times New Roman"/>
          <w:color w:val="000000"/>
          <w:sz w:val="28"/>
          <w:lang w:val="ru-RU"/>
        </w:rPr>
        <w:t xml:space="preserve"> Москва: Просвещение, 2023. — 189 с. — (Полярная звезда).</w:t>
      </w:r>
      <w:r w:rsidRPr="00D9105A">
        <w:rPr>
          <w:sz w:val="28"/>
          <w:lang w:val="ru-RU"/>
        </w:rPr>
        <w:br/>
      </w:r>
      <w:r w:rsidRPr="00D9105A">
        <w:rPr>
          <w:rFonts w:ascii="Times New Roman" w:hAnsi="Times New Roman"/>
          <w:color w:val="000000"/>
          <w:sz w:val="28"/>
          <w:lang w:val="ru-RU"/>
        </w:rPr>
        <w:t xml:space="preserve"> Николина, Вера Викторовна.</w:t>
      </w:r>
      <w:r w:rsidRPr="00D9105A">
        <w:rPr>
          <w:sz w:val="28"/>
          <w:lang w:val="ru-RU"/>
        </w:rPr>
        <w:br/>
      </w:r>
      <w:r w:rsidRPr="00D9105A">
        <w:rPr>
          <w:rFonts w:ascii="Times New Roman" w:hAnsi="Times New Roman"/>
          <w:color w:val="000000"/>
          <w:sz w:val="28"/>
          <w:lang w:val="ru-RU"/>
        </w:rPr>
        <w:t xml:space="preserve"> География : 7 класс : Поурочные разработки : учебное по-</w:t>
      </w:r>
      <w:r w:rsidRPr="00D9105A">
        <w:rPr>
          <w:sz w:val="28"/>
          <w:lang w:val="ru-RU"/>
        </w:rPr>
        <w:br/>
      </w:r>
      <w:r w:rsidRPr="00D9105A">
        <w:rPr>
          <w:rFonts w:ascii="Times New Roman" w:hAnsi="Times New Roman"/>
          <w:color w:val="000000"/>
          <w:sz w:val="28"/>
          <w:lang w:val="ru-RU"/>
        </w:rPr>
        <w:t xml:space="preserve"> собие / В. В. Николина,</w:t>
      </w:r>
      <w:r w:rsidRPr="00D9105A">
        <w:rPr>
          <w:sz w:val="28"/>
          <w:lang w:val="ru-RU"/>
        </w:rPr>
        <w:br/>
      </w:r>
      <w:r w:rsidRPr="00D9105A">
        <w:rPr>
          <w:rFonts w:ascii="Times New Roman" w:hAnsi="Times New Roman"/>
          <w:color w:val="000000"/>
          <w:sz w:val="28"/>
          <w:lang w:val="ru-RU"/>
        </w:rPr>
        <w:t xml:space="preserve"> А. А. Королёва, М. Е. Юлова. — Москва : Просвещение,</w:t>
      </w:r>
      <w:r w:rsidRPr="00D9105A">
        <w:rPr>
          <w:sz w:val="28"/>
          <w:lang w:val="ru-RU"/>
        </w:rPr>
        <w:br/>
      </w:r>
      <w:r w:rsidRPr="00D9105A">
        <w:rPr>
          <w:rFonts w:ascii="Times New Roman" w:hAnsi="Times New Roman"/>
          <w:color w:val="000000"/>
          <w:sz w:val="28"/>
          <w:lang w:val="ru-RU"/>
        </w:rPr>
        <w:t xml:space="preserve"> 2023. — 188 с. — (Полярная звезда).</w:t>
      </w:r>
      <w:r w:rsidRPr="00D9105A">
        <w:rPr>
          <w:sz w:val="28"/>
          <w:lang w:val="ru-RU"/>
        </w:rPr>
        <w:br/>
      </w:r>
      <w:r w:rsidRPr="00D9105A">
        <w:rPr>
          <w:rFonts w:ascii="Times New Roman" w:hAnsi="Times New Roman"/>
          <w:color w:val="000000"/>
          <w:sz w:val="28"/>
          <w:lang w:val="ru-RU"/>
        </w:rPr>
        <w:t xml:space="preserve"> Николина, Вера Викторовна.</w:t>
      </w:r>
      <w:r w:rsidRPr="00D9105A">
        <w:rPr>
          <w:sz w:val="28"/>
          <w:lang w:val="ru-RU"/>
        </w:rPr>
        <w:br/>
      </w:r>
      <w:r w:rsidRPr="00D9105A">
        <w:rPr>
          <w:rFonts w:ascii="Times New Roman" w:hAnsi="Times New Roman"/>
          <w:color w:val="000000"/>
          <w:sz w:val="28"/>
          <w:lang w:val="ru-RU"/>
        </w:rPr>
        <w:t xml:space="preserve"> География : 8 класс : Поурочные разработки : учебное по-</w:t>
      </w:r>
      <w:r w:rsidRPr="00D9105A">
        <w:rPr>
          <w:sz w:val="28"/>
          <w:lang w:val="ru-RU"/>
        </w:rPr>
        <w:br/>
      </w:r>
      <w:r w:rsidRPr="00D9105A">
        <w:rPr>
          <w:rFonts w:ascii="Times New Roman" w:hAnsi="Times New Roman"/>
          <w:color w:val="000000"/>
          <w:sz w:val="28"/>
          <w:lang w:val="ru-RU"/>
        </w:rPr>
        <w:t xml:space="preserve"> собие/ В. В. Николина. —</w:t>
      </w:r>
      <w:r w:rsidRPr="00D9105A">
        <w:rPr>
          <w:sz w:val="28"/>
          <w:lang w:val="ru-RU"/>
        </w:rPr>
        <w:br/>
      </w:r>
      <w:r w:rsidRPr="00D9105A">
        <w:rPr>
          <w:rFonts w:ascii="Times New Roman" w:hAnsi="Times New Roman"/>
          <w:color w:val="000000"/>
          <w:sz w:val="28"/>
          <w:lang w:val="ru-RU"/>
        </w:rPr>
        <w:t xml:space="preserve"> Москва : Просвещение, 2023. — 181 с. — (Полярная звезда).</w:t>
      </w:r>
      <w:r w:rsidRPr="00D9105A">
        <w:rPr>
          <w:sz w:val="28"/>
          <w:lang w:val="ru-RU"/>
        </w:rPr>
        <w:br/>
      </w:r>
      <w:r w:rsidRPr="00D9105A">
        <w:rPr>
          <w:rFonts w:ascii="Times New Roman" w:hAnsi="Times New Roman"/>
          <w:color w:val="000000"/>
          <w:sz w:val="28"/>
          <w:lang w:val="ru-RU"/>
        </w:rPr>
        <w:t xml:space="preserve"> Николина, Вера Викторовна.</w:t>
      </w:r>
      <w:r w:rsidRPr="00D9105A">
        <w:rPr>
          <w:sz w:val="28"/>
          <w:lang w:val="ru-RU"/>
        </w:rPr>
        <w:br/>
      </w:r>
      <w:r w:rsidRPr="00D9105A">
        <w:rPr>
          <w:rFonts w:ascii="Times New Roman" w:hAnsi="Times New Roman"/>
          <w:color w:val="000000"/>
          <w:sz w:val="28"/>
          <w:lang w:val="ru-RU"/>
        </w:rPr>
        <w:t xml:space="preserve"> География : 9 класс : Поурочные разработки : учебное по-</w:t>
      </w:r>
      <w:r w:rsidRPr="00D9105A">
        <w:rPr>
          <w:sz w:val="28"/>
          <w:lang w:val="ru-RU"/>
        </w:rPr>
        <w:br/>
      </w:r>
      <w:r w:rsidRPr="00D9105A">
        <w:rPr>
          <w:rFonts w:ascii="Times New Roman" w:hAnsi="Times New Roman"/>
          <w:color w:val="000000"/>
          <w:sz w:val="28"/>
          <w:lang w:val="ru-RU"/>
        </w:rPr>
        <w:lastRenderedPageBreak/>
        <w:t xml:space="preserve"> собие/ В. В. Николина. —</w:t>
      </w:r>
      <w:r w:rsidRPr="00D9105A">
        <w:rPr>
          <w:sz w:val="28"/>
          <w:lang w:val="ru-RU"/>
        </w:rPr>
        <w:br/>
      </w:r>
      <w:bookmarkStart w:id="12" w:name="00a84008-26fd-4bed-ad45-f394d7b3f48a"/>
      <w:r w:rsidRPr="00D9105A">
        <w:rPr>
          <w:rFonts w:ascii="Times New Roman" w:hAnsi="Times New Roman"/>
          <w:color w:val="000000"/>
          <w:sz w:val="28"/>
          <w:lang w:val="ru-RU"/>
        </w:rPr>
        <w:t xml:space="preserve"> Москва : Просвещение, 2023. — 183 с. — (Полярная звезда).</w:t>
      </w:r>
      <w:bookmarkEnd w:id="12"/>
      <w:r w:rsidRPr="00D9105A">
        <w:rPr>
          <w:rFonts w:ascii="Times New Roman" w:hAnsi="Times New Roman"/>
          <w:color w:val="000000"/>
          <w:sz w:val="28"/>
          <w:lang w:val="ru-RU"/>
        </w:rPr>
        <w:t>‌​</w:t>
      </w:r>
    </w:p>
    <w:p w:rsidR="009614D5" w:rsidRPr="00D9105A" w:rsidRDefault="009614D5">
      <w:pPr>
        <w:spacing w:after="0"/>
        <w:ind w:left="120"/>
        <w:rPr>
          <w:lang w:val="ru-RU"/>
        </w:rPr>
      </w:pPr>
    </w:p>
    <w:p w:rsidR="009614D5" w:rsidRPr="00D9105A" w:rsidRDefault="00241AD4">
      <w:pPr>
        <w:spacing w:after="0" w:line="480" w:lineRule="auto"/>
        <w:ind w:left="120"/>
        <w:rPr>
          <w:lang w:val="ru-RU"/>
        </w:rPr>
      </w:pPr>
      <w:r w:rsidRPr="00D9105A">
        <w:rPr>
          <w:rFonts w:ascii="Times New Roman" w:hAnsi="Times New Roman"/>
          <w:b/>
          <w:color w:val="000000"/>
          <w:sz w:val="28"/>
          <w:lang w:val="ru-RU"/>
        </w:rPr>
        <w:t>ЦИФРОВЫЕ ОБРАЗОВАТЕЛЬНЫЕ РЕСУРСЫ И РЕСУРСЫ СЕТИ ИНТЕРНЕТ</w:t>
      </w:r>
    </w:p>
    <w:p w:rsidR="009614D5" w:rsidRPr="00D9105A" w:rsidRDefault="00241AD4">
      <w:pPr>
        <w:spacing w:after="0" w:line="480" w:lineRule="auto"/>
        <w:ind w:left="120"/>
        <w:rPr>
          <w:lang w:val="ru-RU"/>
        </w:rPr>
      </w:pPr>
      <w:r w:rsidRPr="00D9105A">
        <w:rPr>
          <w:rFonts w:ascii="Times New Roman" w:hAnsi="Times New Roman"/>
          <w:color w:val="000000"/>
          <w:sz w:val="28"/>
          <w:lang w:val="ru-RU"/>
        </w:rPr>
        <w:t>​</w:t>
      </w:r>
      <w:r w:rsidRPr="00D9105A">
        <w:rPr>
          <w:rFonts w:ascii="Times New Roman" w:hAnsi="Times New Roman"/>
          <w:color w:val="333333"/>
          <w:sz w:val="28"/>
          <w:lang w:val="ru-RU"/>
        </w:rPr>
        <w:t>​‌</w:t>
      </w:r>
      <w:r>
        <w:rPr>
          <w:rFonts w:ascii="Times New Roman" w:hAnsi="Times New Roman"/>
          <w:color w:val="000000"/>
          <w:sz w:val="28"/>
        </w:rPr>
        <w:t>https</w:t>
      </w:r>
      <w:r w:rsidRPr="00D9105A">
        <w:rPr>
          <w:rFonts w:ascii="Times New Roman" w:hAnsi="Times New Roman"/>
          <w:color w:val="000000"/>
          <w:sz w:val="28"/>
          <w:lang w:val="ru-RU"/>
        </w:rPr>
        <w:t>://</w:t>
      </w:r>
      <w:r>
        <w:rPr>
          <w:rFonts w:ascii="Times New Roman" w:hAnsi="Times New Roman"/>
          <w:color w:val="000000"/>
          <w:sz w:val="28"/>
        </w:rPr>
        <w:t>ru</w:t>
      </w:r>
      <w:r w:rsidRPr="00D9105A">
        <w:rPr>
          <w:rFonts w:ascii="Times New Roman" w:hAnsi="Times New Roman"/>
          <w:color w:val="000000"/>
          <w:sz w:val="28"/>
          <w:lang w:val="ru-RU"/>
        </w:rPr>
        <w:t>.</w:t>
      </w:r>
      <w:r>
        <w:rPr>
          <w:rFonts w:ascii="Times New Roman" w:hAnsi="Times New Roman"/>
          <w:color w:val="000000"/>
          <w:sz w:val="28"/>
        </w:rPr>
        <w:t>wikipedia</w:t>
      </w:r>
      <w:r w:rsidRPr="00D9105A">
        <w:rPr>
          <w:rFonts w:ascii="Times New Roman" w:hAnsi="Times New Roman"/>
          <w:color w:val="000000"/>
          <w:sz w:val="28"/>
          <w:lang w:val="ru-RU"/>
        </w:rPr>
        <w:t>.</w:t>
      </w:r>
      <w:r>
        <w:rPr>
          <w:rFonts w:ascii="Times New Roman" w:hAnsi="Times New Roman"/>
          <w:color w:val="000000"/>
          <w:sz w:val="28"/>
        </w:rPr>
        <w:t>org</w:t>
      </w:r>
      <w:r w:rsidRPr="00D9105A">
        <w:rPr>
          <w:rFonts w:ascii="Times New Roman" w:hAnsi="Times New Roman"/>
          <w:color w:val="000000"/>
          <w:sz w:val="28"/>
          <w:lang w:val="ru-RU"/>
        </w:rPr>
        <w:t xml:space="preserve">/ - Википедия </w:t>
      </w:r>
      <w:r w:rsidRPr="00D9105A">
        <w:rPr>
          <w:sz w:val="28"/>
          <w:lang w:val="ru-RU"/>
        </w:rPr>
        <w:br/>
      </w:r>
      <w:r>
        <w:rPr>
          <w:rFonts w:ascii="Times New Roman" w:hAnsi="Times New Roman"/>
          <w:color w:val="000000"/>
          <w:sz w:val="28"/>
        </w:rPr>
        <w:t>https</w:t>
      </w:r>
      <w:r w:rsidRPr="00D9105A">
        <w:rPr>
          <w:rFonts w:ascii="Times New Roman" w:hAnsi="Times New Roman"/>
          <w:color w:val="000000"/>
          <w:sz w:val="28"/>
          <w:lang w:val="ru-RU"/>
        </w:rPr>
        <w:t>://</w:t>
      </w:r>
      <w:r>
        <w:rPr>
          <w:rFonts w:ascii="Times New Roman" w:hAnsi="Times New Roman"/>
          <w:color w:val="000000"/>
          <w:sz w:val="28"/>
        </w:rPr>
        <w:t>edsoo</w:t>
      </w:r>
      <w:r w:rsidRPr="00D9105A">
        <w:rPr>
          <w:rFonts w:ascii="Times New Roman" w:hAnsi="Times New Roman"/>
          <w:color w:val="000000"/>
          <w:sz w:val="28"/>
          <w:lang w:val="ru-RU"/>
        </w:rPr>
        <w:t>.</w:t>
      </w:r>
      <w:r>
        <w:rPr>
          <w:rFonts w:ascii="Times New Roman" w:hAnsi="Times New Roman"/>
          <w:color w:val="000000"/>
          <w:sz w:val="28"/>
        </w:rPr>
        <w:t>ru</w:t>
      </w:r>
      <w:r w:rsidRPr="00D9105A">
        <w:rPr>
          <w:rFonts w:ascii="Times New Roman" w:hAnsi="Times New Roman"/>
          <w:color w:val="000000"/>
          <w:sz w:val="28"/>
          <w:lang w:val="ru-RU"/>
        </w:rPr>
        <w:t xml:space="preserve">/ - Единое содержание общего образования </w:t>
      </w:r>
      <w:r>
        <w:rPr>
          <w:rFonts w:ascii="Times New Roman" w:hAnsi="Times New Roman"/>
          <w:color w:val="000000"/>
          <w:sz w:val="28"/>
        </w:rPr>
        <w:t>http</w:t>
      </w:r>
      <w:r w:rsidRPr="00D9105A">
        <w:rPr>
          <w:rFonts w:ascii="Times New Roman" w:hAnsi="Times New Roman"/>
          <w:color w:val="000000"/>
          <w:sz w:val="28"/>
          <w:lang w:val="ru-RU"/>
        </w:rPr>
        <w:t>://</w:t>
      </w:r>
      <w:r>
        <w:rPr>
          <w:rFonts w:ascii="Times New Roman" w:hAnsi="Times New Roman"/>
          <w:color w:val="000000"/>
          <w:sz w:val="28"/>
        </w:rPr>
        <w:t>school</w:t>
      </w:r>
      <w:r w:rsidRPr="00D9105A">
        <w:rPr>
          <w:rFonts w:ascii="Times New Roman" w:hAnsi="Times New Roman"/>
          <w:color w:val="000000"/>
          <w:sz w:val="28"/>
          <w:lang w:val="ru-RU"/>
        </w:rPr>
        <w:t>-</w:t>
      </w:r>
      <w:r>
        <w:rPr>
          <w:rFonts w:ascii="Times New Roman" w:hAnsi="Times New Roman"/>
          <w:color w:val="000000"/>
          <w:sz w:val="28"/>
        </w:rPr>
        <w:t>collection</w:t>
      </w:r>
      <w:r w:rsidRPr="00D9105A">
        <w:rPr>
          <w:rFonts w:ascii="Times New Roman" w:hAnsi="Times New Roman"/>
          <w:color w:val="000000"/>
          <w:sz w:val="28"/>
          <w:lang w:val="ru-RU"/>
        </w:rPr>
        <w:t>.</w:t>
      </w:r>
      <w:r>
        <w:rPr>
          <w:rFonts w:ascii="Times New Roman" w:hAnsi="Times New Roman"/>
          <w:color w:val="000000"/>
          <w:sz w:val="28"/>
        </w:rPr>
        <w:t>edu</w:t>
      </w:r>
      <w:r w:rsidRPr="00D9105A">
        <w:rPr>
          <w:rFonts w:ascii="Times New Roman" w:hAnsi="Times New Roman"/>
          <w:color w:val="000000"/>
          <w:sz w:val="28"/>
          <w:lang w:val="ru-RU"/>
        </w:rPr>
        <w:t>.</w:t>
      </w:r>
      <w:r>
        <w:rPr>
          <w:rFonts w:ascii="Times New Roman" w:hAnsi="Times New Roman"/>
          <w:color w:val="000000"/>
          <w:sz w:val="28"/>
        </w:rPr>
        <w:t>ru</w:t>
      </w:r>
      <w:r w:rsidRPr="00D9105A">
        <w:rPr>
          <w:rFonts w:ascii="Times New Roman" w:hAnsi="Times New Roman"/>
          <w:color w:val="000000"/>
          <w:sz w:val="28"/>
          <w:lang w:val="ru-RU"/>
        </w:rPr>
        <w:t xml:space="preserve">/ - Единая коллекция ЦОР </w:t>
      </w:r>
      <w:r>
        <w:rPr>
          <w:rFonts w:ascii="Times New Roman" w:hAnsi="Times New Roman"/>
          <w:color w:val="000000"/>
          <w:sz w:val="28"/>
        </w:rPr>
        <w:t>http</w:t>
      </w:r>
      <w:r w:rsidRPr="00D9105A">
        <w:rPr>
          <w:rFonts w:ascii="Times New Roman" w:hAnsi="Times New Roman"/>
          <w:color w:val="000000"/>
          <w:sz w:val="28"/>
          <w:lang w:val="ru-RU"/>
        </w:rPr>
        <w:t>://</w:t>
      </w:r>
      <w:r>
        <w:rPr>
          <w:rFonts w:ascii="Times New Roman" w:hAnsi="Times New Roman"/>
          <w:color w:val="000000"/>
          <w:sz w:val="28"/>
        </w:rPr>
        <w:t>zemlj</w:t>
      </w:r>
      <w:r w:rsidRPr="00D9105A">
        <w:rPr>
          <w:rFonts w:ascii="Times New Roman" w:hAnsi="Times New Roman"/>
          <w:color w:val="000000"/>
          <w:sz w:val="28"/>
          <w:lang w:val="ru-RU"/>
        </w:rPr>
        <w:t>.</w:t>
      </w:r>
      <w:r>
        <w:rPr>
          <w:rFonts w:ascii="Times New Roman" w:hAnsi="Times New Roman"/>
          <w:color w:val="000000"/>
          <w:sz w:val="28"/>
        </w:rPr>
        <w:t>ru</w:t>
      </w:r>
      <w:r w:rsidRPr="00D9105A">
        <w:rPr>
          <w:rFonts w:ascii="Times New Roman" w:hAnsi="Times New Roman"/>
          <w:color w:val="000000"/>
          <w:sz w:val="28"/>
          <w:lang w:val="ru-RU"/>
        </w:rPr>
        <w:t xml:space="preserve">/ - Планета Земля </w:t>
      </w:r>
      <w:r w:rsidRPr="00D9105A">
        <w:rPr>
          <w:sz w:val="28"/>
          <w:lang w:val="ru-RU"/>
        </w:rPr>
        <w:br/>
      </w:r>
      <w:r>
        <w:rPr>
          <w:rFonts w:ascii="Times New Roman" w:hAnsi="Times New Roman"/>
          <w:color w:val="000000"/>
          <w:sz w:val="28"/>
        </w:rPr>
        <w:t>https</w:t>
      </w:r>
      <w:r w:rsidRPr="00D9105A">
        <w:rPr>
          <w:rFonts w:ascii="Times New Roman" w:hAnsi="Times New Roman"/>
          <w:color w:val="000000"/>
          <w:sz w:val="28"/>
          <w:lang w:val="ru-RU"/>
        </w:rPr>
        <w:t>://</w:t>
      </w:r>
      <w:r>
        <w:rPr>
          <w:rFonts w:ascii="Times New Roman" w:hAnsi="Times New Roman"/>
          <w:color w:val="000000"/>
          <w:sz w:val="28"/>
        </w:rPr>
        <w:t>www</w:t>
      </w:r>
      <w:r w:rsidRPr="00D9105A">
        <w:rPr>
          <w:rFonts w:ascii="Times New Roman" w:hAnsi="Times New Roman"/>
          <w:color w:val="000000"/>
          <w:sz w:val="28"/>
          <w:lang w:val="ru-RU"/>
        </w:rPr>
        <w:t>.</w:t>
      </w:r>
      <w:r>
        <w:rPr>
          <w:rFonts w:ascii="Times New Roman" w:hAnsi="Times New Roman"/>
          <w:color w:val="000000"/>
          <w:sz w:val="28"/>
        </w:rPr>
        <w:t>krugosvet</w:t>
      </w:r>
      <w:r w:rsidRPr="00D9105A">
        <w:rPr>
          <w:rFonts w:ascii="Times New Roman" w:hAnsi="Times New Roman"/>
          <w:color w:val="000000"/>
          <w:sz w:val="28"/>
          <w:lang w:val="ru-RU"/>
        </w:rPr>
        <w:t>.</w:t>
      </w:r>
      <w:r>
        <w:rPr>
          <w:rFonts w:ascii="Times New Roman" w:hAnsi="Times New Roman"/>
          <w:color w:val="000000"/>
          <w:sz w:val="28"/>
        </w:rPr>
        <w:t>ru</w:t>
      </w:r>
      <w:r w:rsidRPr="00D9105A">
        <w:rPr>
          <w:rFonts w:ascii="Times New Roman" w:hAnsi="Times New Roman"/>
          <w:color w:val="000000"/>
          <w:sz w:val="28"/>
          <w:lang w:val="ru-RU"/>
        </w:rPr>
        <w:t xml:space="preserve">/ </w:t>
      </w:r>
      <w:r w:rsidRPr="00D9105A">
        <w:rPr>
          <w:sz w:val="28"/>
          <w:lang w:val="ru-RU"/>
        </w:rPr>
        <w:br/>
      </w:r>
      <w:r>
        <w:rPr>
          <w:rFonts w:ascii="Times New Roman" w:hAnsi="Times New Roman"/>
          <w:color w:val="000000"/>
          <w:sz w:val="28"/>
        </w:rPr>
        <w:t>http</w:t>
      </w:r>
      <w:r w:rsidRPr="00D9105A">
        <w:rPr>
          <w:rFonts w:ascii="Times New Roman" w:hAnsi="Times New Roman"/>
          <w:color w:val="000000"/>
          <w:sz w:val="28"/>
          <w:lang w:val="ru-RU"/>
        </w:rPr>
        <w:t>://</w:t>
      </w:r>
      <w:r>
        <w:rPr>
          <w:rFonts w:ascii="Times New Roman" w:hAnsi="Times New Roman"/>
          <w:color w:val="000000"/>
          <w:sz w:val="28"/>
        </w:rPr>
        <w:t>schoolcollection</w:t>
      </w:r>
      <w:r w:rsidRPr="00D9105A">
        <w:rPr>
          <w:rFonts w:ascii="Times New Roman" w:hAnsi="Times New Roman"/>
          <w:color w:val="000000"/>
          <w:sz w:val="28"/>
          <w:lang w:val="ru-RU"/>
        </w:rPr>
        <w:t>.</w:t>
      </w:r>
      <w:r>
        <w:rPr>
          <w:rFonts w:ascii="Times New Roman" w:hAnsi="Times New Roman"/>
          <w:color w:val="000000"/>
          <w:sz w:val="28"/>
        </w:rPr>
        <w:t>edu</w:t>
      </w:r>
      <w:r w:rsidRPr="00D9105A">
        <w:rPr>
          <w:rFonts w:ascii="Times New Roman" w:hAnsi="Times New Roman"/>
          <w:color w:val="000000"/>
          <w:sz w:val="28"/>
          <w:lang w:val="ru-RU"/>
        </w:rPr>
        <w:t>.</w:t>
      </w:r>
      <w:r>
        <w:rPr>
          <w:rFonts w:ascii="Times New Roman" w:hAnsi="Times New Roman"/>
          <w:color w:val="000000"/>
          <w:sz w:val="28"/>
        </w:rPr>
        <w:t>ru</w:t>
      </w:r>
      <w:r w:rsidRPr="00D9105A">
        <w:rPr>
          <w:sz w:val="28"/>
          <w:lang w:val="ru-RU"/>
        </w:rPr>
        <w:br/>
      </w:r>
      <w:r>
        <w:rPr>
          <w:rFonts w:ascii="Times New Roman" w:hAnsi="Times New Roman"/>
          <w:color w:val="000000"/>
          <w:sz w:val="28"/>
        </w:rPr>
        <w:t>https</w:t>
      </w:r>
      <w:r w:rsidRPr="00D9105A">
        <w:rPr>
          <w:rFonts w:ascii="Times New Roman" w:hAnsi="Times New Roman"/>
          <w:color w:val="000000"/>
          <w:sz w:val="28"/>
          <w:lang w:val="ru-RU"/>
        </w:rPr>
        <w:t>://</w:t>
      </w:r>
      <w:r>
        <w:rPr>
          <w:rFonts w:ascii="Times New Roman" w:hAnsi="Times New Roman"/>
          <w:color w:val="000000"/>
          <w:sz w:val="28"/>
        </w:rPr>
        <w:t>resh</w:t>
      </w:r>
      <w:r w:rsidRPr="00D9105A">
        <w:rPr>
          <w:rFonts w:ascii="Times New Roman" w:hAnsi="Times New Roman"/>
          <w:color w:val="000000"/>
          <w:sz w:val="28"/>
          <w:lang w:val="ru-RU"/>
        </w:rPr>
        <w:t>.</w:t>
      </w:r>
      <w:r>
        <w:rPr>
          <w:rFonts w:ascii="Times New Roman" w:hAnsi="Times New Roman"/>
          <w:color w:val="000000"/>
          <w:sz w:val="28"/>
        </w:rPr>
        <w:t>edu</w:t>
      </w:r>
      <w:r w:rsidRPr="00D9105A">
        <w:rPr>
          <w:rFonts w:ascii="Times New Roman" w:hAnsi="Times New Roman"/>
          <w:color w:val="000000"/>
          <w:sz w:val="28"/>
          <w:lang w:val="ru-RU"/>
        </w:rPr>
        <w:t>.</w:t>
      </w:r>
      <w:r>
        <w:rPr>
          <w:rFonts w:ascii="Times New Roman" w:hAnsi="Times New Roman"/>
          <w:color w:val="000000"/>
          <w:sz w:val="28"/>
        </w:rPr>
        <w:t>ru</w:t>
      </w:r>
      <w:r w:rsidRPr="00D9105A">
        <w:rPr>
          <w:rFonts w:ascii="Times New Roman" w:hAnsi="Times New Roman"/>
          <w:color w:val="000000"/>
          <w:sz w:val="28"/>
          <w:lang w:val="ru-RU"/>
        </w:rPr>
        <w:t>/</w:t>
      </w:r>
      <w:r>
        <w:rPr>
          <w:rFonts w:ascii="Times New Roman" w:hAnsi="Times New Roman"/>
          <w:color w:val="000000"/>
          <w:sz w:val="28"/>
        </w:rPr>
        <w:t>subject</w:t>
      </w:r>
      <w:r w:rsidRPr="00D9105A">
        <w:rPr>
          <w:rFonts w:ascii="Times New Roman" w:hAnsi="Times New Roman"/>
          <w:color w:val="000000"/>
          <w:sz w:val="28"/>
          <w:lang w:val="ru-RU"/>
        </w:rPr>
        <w:t>/4/5/6/7/8/9</w:t>
      </w:r>
      <w:r w:rsidRPr="00D9105A">
        <w:rPr>
          <w:sz w:val="28"/>
          <w:lang w:val="ru-RU"/>
        </w:rPr>
        <w:br/>
      </w:r>
      <w:bookmarkStart w:id="13" w:name="62b5bf29-3344-4bbf-a1e8-ea23537b8eba"/>
      <w:bookmarkEnd w:id="13"/>
      <w:r w:rsidRPr="00D9105A">
        <w:rPr>
          <w:rFonts w:ascii="Times New Roman" w:hAnsi="Times New Roman"/>
          <w:color w:val="333333"/>
          <w:sz w:val="28"/>
          <w:lang w:val="ru-RU"/>
        </w:rPr>
        <w:t>‌</w:t>
      </w:r>
      <w:r w:rsidRPr="00D9105A">
        <w:rPr>
          <w:rFonts w:ascii="Times New Roman" w:hAnsi="Times New Roman"/>
          <w:color w:val="000000"/>
          <w:sz w:val="28"/>
          <w:lang w:val="ru-RU"/>
        </w:rPr>
        <w:t>​</w:t>
      </w:r>
    </w:p>
    <w:p w:rsidR="009614D5" w:rsidRPr="00D9105A" w:rsidRDefault="009614D5">
      <w:pPr>
        <w:rPr>
          <w:lang w:val="ru-RU"/>
        </w:rPr>
        <w:sectPr w:rsidR="009614D5" w:rsidRPr="00D9105A">
          <w:pgSz w:w="11906" w:h="16383"/>
          <w:pgMar w:top="1134" w:right="850" w:bottom="1134" w:left="1701" w:header="720" w:footer="720" w:gutter="0"/>
          <w:cols w:space="720"/>
        </w:sectPr>
      </w:pPr>
    </w:p>
    <w:bookmarkEnd w:id="9"/>
    <w:p w:rsidR="00241AD4" w:rsidRPr="00D9105A" w:rsidRDefault="00241AD4">
      <w:pPr>
        <w:rPr>
          <w:lang w:val="ru-RU"/>
        </w:rPr>
      </w:pPr>
    </w:p>
    <w:sectPr w:rsidR="00241AD4" w:rsidRPr="00D9105A" w:rsidSect="00BD6181">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37D66"/>
    <w:multiLevelType w:val="multilevel"/>
    <w:tmpl w:val="07F0C3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94F5DB5"/>
    <w:multiLevelType w:val="multilevel"/>
    <w:tmpl w:val="8A44D1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AFA383D"/>
    <w:multiLevelType w:val="multilevel"/>
    <w:tmpl w:val="9A726EF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AB55AC1"/>
    <w:multiLevelType w:val="multilevel"/>
    <w:tmpl w:val="C2D871D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B364B96"/>
    <w:multiLevelType w:val="multilevel"/>
    <w:tmpl w:val="FE26A4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0DF62A8"/>
    <w:multiLevelType w:val="multilevel"/>
    <w:tmpl w:val="182CC46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28113E7"/>
    <w:multiLevelType w:val="multilevel"/>
    <w:tmpl w:val="7D7A17B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ADF7EB8"/>
    <w:multiLevelType w:val="multilevel"/>
    <w:tmpl w:val="6430EEA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45E67E6"/>
    <w:multiLevelType w:val="multilevel"/>
    <w:tmpl w:val="8382B9C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4F74C70"/>
    <w:multiLevelType w:val="multilevel"/>
    <w:tmpl w:val="7950606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5F27FF9"/>
    <w:multiLevelType w:val="multilevel"/>
    <w:tmpl w:val="8F3684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30F1435"/>
    <w:multiLevelType w:val="multilevel"/>
    <w:tmpl w:val="EFC60C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6EA66F8"/>
    <w:multiLevelType w:val="multilevel"/>
    <w:tmpl w:val="1E9454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2723EB7"/>
    <w:multiLevelType w:val="multilevel"/>
    <w:tmpl w:val="747884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8"/>
  </w:num>
  <w:num w:numId="3">
    <w:abstractNumId w:val="6"/>
  </w:num>
  <w:num w:numId="4">
    <w:abstractNumId w:val="1"/>
  </w:num>
  <w:num w:numId="5">
    <w:abstractNumId w:val="11"/>
  </w:num>
  <w:num w:numId="6">
    <w:abstractNumId w:val="7"/>
  </w:num>
  <w:num w:numId="7">
    <w:abstractNumId w:val="12"/>
  </w:num>
  <w:num w:numId="8">
    <w:abstractNumId w:val="4"/>
  </w:num>
  <w:num w:numId="9">
    <w:abstractNumId w:val="3"/>
  </w:num>
  <w:num w:numId="10">
    <w:abstractNumId w:val="9"/>
  </w:num>
  <w:num w:numId="11">
    <w:abstractNumId w:val="5"/>
  </w:num>
  <w:num w:numId="12">
    <w:abstractNumId w:val="0"/>
  </w:num>
  <w:num w:numId="13">
    <w:abstractNumId w:val="10"/>
  </w:num>
  <w:num w:numId="14">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08"/>
  <w:characterSpacingControl w:val="doNotCompress"/>
  <w:compat/>
  <w:rsids>
    <w:rsidRoot w:val="009614D5"/>
    <w:rsid w:val="00241AD4"/>
    <w:rsid w:val="004811B6"/>
    <w:rsid w:val="004F73A3"/>
    <w:rsid w:val="008D0007"/>
    <w:rsid w:val="009614D5"/>
    <w:rsid w:val="00BD6181"/>
    <w:rsid w:val="00D9105A"/>
    <w:rsid w:val="00DF66F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BD6181"/>
    <w:rPr>
      <w:color w:val="0000FF" w:themeColor="hyperlink"/>
      <w:u w:val="single"/>
    </w:rPr>
  </w:style>
  <w:style w:type="table" w:styleId="ac">
    <w:name w:val="Table Grid"/>
    <w:basedOn w:val="a1"/>
    <w:uiPriority w:val="59"/>
    <w:rsid w:val="00BD618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4F73A3"/>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4F73A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86564dc" TargetMode="External"/><Relationship Id="rId21" Type="http://schemas.openxmlformats.org/officeDocument/2006/relationships/hyperlink" Target="https://m.edsoo.ru/7f416c48" TargetMode="External"/><Relationship Id="rId42" Type="http://schemas.openxmlformats.org/officeDocument/2006/relationships/hyperlink" Target="https://m.edsoo.ru/7f418d72" TargetMode="External"/><Relationship Id="rId63" Type="http://schemas.openxmlformats.org/officeDocument/2006/relationships/hyperlink" Target="https://m.edsoo.ru/88650924" TargetMode="External"/><Relationship Id="rId84" Type="http://schemas.openxmlformats.org/officeDocument/2006/relationships/hyperlink" Target="https://m.edsoo.ru/88652bf2" TargetMode="External"/><Relationship Id="rId138" Type="http://schemas.openxmlformats.org/officeDocument/2006/relationships/hyperlink" Target="https://m.edsoo.ru/886590ce" TargetMode="External"/><Relationship Id="rId159" Type="http://schemas.openxmlformats.org/officeDocument/2006/relationships/hyperlink" Target="https://m.edsoo.ru/8865c4d6" TargetMode="External"/><Relationship Id="rId170" Type="http://schemas.openxmlformats.org/officeDocument/2006/relationships/hyperlink" Target="https://m.edsoo.ru/8865d7fa" TargetMode="External"/><Relationship Id="rId191" Type="http://schemas.openxmlformats.org/officeDocument/2006/relationships/hyperlink" Target="https://m.edsoo.ru/886600e0" TargetMode="External"/><Relationship Id="rId205" Type="http://schemas.openxmlformats.org/officeDocument/2006/relationships/hyperlink" Target="https://m.edsoo.ru/88661774" TargetMode="External"/><Relationship Id="rId226" Type="http://schemas.openxmlformats.org/officeDocument/2006/relationships/hyperlink" Target="https://m.edsoo.ru/8866393e" TargetMode="External"/><Relationship Id="rId247" Type="http://schemas.openxmlformats.org/officeDocument/2006/relationships/hyperlink" Target="https://m.edsoo.ru/886662a6" TargetMode="External"/><Relationship Id="rId107" Type="http://schemas.openxmlformats.org/officeDocument/2006/relationships/hyperlink" Target="https://m.edsoo.ru/8865541a" TargetMode="External"/><Relationship Id="rId268" Type="http://schemas.openxmlformats.org/officeDocument/2006/relationships/hyperlink" Target="https://m.edsoo.ru/88668d80" TargetMode="External"/><Relationship Id="rId289" Type="http://schemas.openxmlformats.org/officeDocument/2006/relationships/hyperlink" Target="https://m.edsoo.ru/8866afd6" TargetMode="External"/><Relationship Id="rId11" Type="http://schemas.openxmlformats.org/officeDocument/2006/relationships/hyperlink" Target="https://m.edsoo.ru/7f413b38" TargetMode="External"/><Relationship Id="rId32" Type="http://schemas.openxmlformats.org/officeDocument/2006/relationships/hyperlink" Target="https://m.edsoo.ru/7f418d72" TargetMode="External"/><Relationship Id="rId53" Type="http://schemas.openxmlformats.org/officeDocument/2006/relationships/hyperlink" Target="https://m.edsoo.ru/7f41b112" TargetMode="External"/><Relationship Id="rId74" Type="http://schemas.openxmlformats.org/officeDocument/2006/relationships/hyperlink" Target="https://m.edsoo.ru/88651ad6" TargetMode="External"/><Relationship Id="rId128" Type="http://schemas.openxmlformats.org/officeDocument/2006/relationships/hyperlink" Target="https://m.edsoo.ru/8865759e" TargetMode="External"/><Relationship Id="rId149" Type="http://schemas.openxmlformats.org/officeDocument/2006/relationships/hyperlink" Target="https://m.edsoo.ru/8865ab2c" TargetMode="External"/><Relationship Id="rId5" Type="http://schemas.openxmlformats.org/officeDocument/2006/relationships/image" Target="media/image1.jpeg"/><Relationship Id="rId95" Type="http://schemas.openxmlformats.org/officeDocument/2006/relationships/hyperlink" Target="https://m.edsoo.ru/88653f5c" TargetMode="External"/><Relationship Id="rId160" Type="http://schemas.openxmlformats.org/officeDocument/2006/relationships/hyperlink" Target="https://m.edsoo.ru/8865ca6c" TargetMode="External"/><Relationship Id="rId181" Type="http://schemas.openxmlformats.org/officeDocument/2006/relationships/hyperlink" Target="https://m.edsoo.ru/8865f140" TargetMode="External"/><Relationship Id="rId216" Type="http://schemas.openxmlformats.org/officeDocument/2006/relationships/hyperlink" Target="https://m.edsoo.ru/88662868" TargetMode="External"/><Relationship Id="rId237" Type="http://schemas.openxmlformats.org/officeDocument/2006/relationships/hyperlink" Target="https://m.edsoo.ru/886652f2" TargetMode="External"/><Relationship Id="rId258" Type="http://schemas.openxmlformats.org/officeDocument/2006/relationships/hyperlink" Target="https://m.edsoo.ru/88667980" TargetMode="External"/><Relationship Id="rId279" Type="http://schemas.openxmlformats.org/officeDocument/2006/relationships/hyperlink" Target="https://m.edsoo.ru/88669cb2" TargetMode="External"/><Relationship Id="rId22" Type="http://schemas.openxmlformats.org/officeDocument/2006/relationships/hyperlink" Target="https://m.edsoo.ru/7f416c48" TargetMode="External"/><Relationship Id="rId43" Type="http://schemas.openxmlformats.org/officeDocument/2006/relationships/hyperlink" Target="https://m.edsoo.ru/7f418d72" TargetMode="External"/><Relationship Id="rId64" Type="http://schemas.openxmlformats.org/officeDocument/2006/relationships/hyperlink" Target="https://m.edsoo.ru/88650b04" TargetMode="External"/><Relationship Id="rId118" Type="http://schemas.openxmlformats.org/officeDocument/2006/relationships/hyperlink" Target="https://m.edsoo.ru/88656630" TargetMode="External"/><Relationship Id="rId139" Type="http://schemas.openxmlformats.org/officeDocument/2006/relationships/hyperlink" Target="https://m.edsoo.ru/88659272" TargetMode="External"/><Relationship Id="rId290" Type="http://schemas.openxmlformats.org/officeDocument/2006/relationships/hyperlink" Target="https://m.edsoo.ru/8866b184" TargetMode="External"/><Relationship Id="rId85" Type="http://schemas.openxmlformats.org/officeDocument/2006/relationships/hyperlink" Target="https://m.edsoo.ru/88652d50" TargetMode="External"/><Relationship Id="rId150" Type="http://schemas.openxmlformats.org/officeDocument/2006/relationships/hyperlink" Target="https://m.edsoo.ru/8865b72a" TargetMode="External"/><Relationship Id="rId171" Type="http://schemas.openxmlformats.org/officeDocument/2006/relationships/hyperlink" Target="https://m.edsoo.ru/8865d962" TargetMode="External"/><Relationship Id="rId192" Type="http://schemas.openxmlformats.org/officeDocument/2006/relationships/hyperlink" Target="https://m.edsoo.ru/88660284" TargetMode="External"/><Relationship Id="rId206" Type="http://schemas.openxmlformats.org/officeDocument/2006/relationships/hyperlink" Target="https://m.edsoo.ru/886618dc" TargetMode="External"/><Relationship Id="rId227" Type="http://schemas.openxmlformats.org/officeDocument/2006/relationships/hyperlink" Target="https://m.edsoo.ru/88663a60" TargetMode="External"/><Relationship Id="rId248" Type="http://schemas.openxmlformats.org/officeDocument/2006/relationships/hyperlink" Target="https://m.edsoo.ru/88666684" TargetMode="External"/><Relationship Id="rId269" Type="http://schemas.openxmlformats.org/officeDocument/2006/relationships/hyperlink" Target="https://m.edsoo.ru/88668e98" TargetMode="External"/><Relationship Id="rId12" Type="http://schemas.openxmlformats.org/officeDocument/2006/relationships/hyperlink" Target="https://m.edsoo.ru/7f413b38" TargetMode="External"/><Relationship Id="rId33" Type="http://schemas.openxmlformats.org/officeDocument/2006/relationships/hyperlink" Target="https://m.edsoo.ru/7f418d72" TargetMode="External"/><Relationship Id="rId108" Type="http://schemas.openxmlformats.org/officeDocument/2006/relationships/hyperlink" Target="https://m.edsoo.ru/88655654" TargetMode="External"/><Relationship Id="rId129" Type="http://schemas.openxmlformats.org/officeDocument/2006/relationships/hyperlink" Target="https://m.edsoo.ru/886576de" TargetMode="External"/><Relationship Id="rId280" Type="http://schemas.openxmlformats.org/officeDocument/2006/relationships/hyperlink" Target="https://m.edsoo.ru/88669e24" TargetMode="External"/><Relationship Id="rId54" Type="http://schemas.openxmlformats.org/officeDocument/2006/relationships/hyperlink" Target="https://m.edsoo.ru/7f41b112" TargetMode="External"/><Relationship Id="rId75" Type="http://schemas.openxmlformats.org/officeDocument/2006/relationships/hyperlink" Target="https://m.edsoo.ru/88651bf8" TargetMode="External"/><Relationship Id="rId96" Type="http://schemas.openxmlformats.org/officeDocument/2006/relationships/hyperlink" Target="https://m.edsoo.ru/88654074" TargetMode="External"/><Relationship Id="rId140" Type="http://schemas.openxmlformats.org/officeDocument/2006/relationships/hyperlink" Target="https://m.edsoo.ru/8865939e" TargetMode="External"/><Relationship Id="rId161" Type="http://schemas.openxmlformats.org/officeDocument/2006/relationships/hyperlink" Target="https://m.edsoo.ru/8865bfb8" TargetMode="External"/><Relationship Id="rId182" Type="http://schemas.openxmlformats.org/officeDocument/2006/relationships/hyperlink" Target="https://m.edsoo.ru/8865f2b2" TargetMode="External"/><Relationship Id="rId217" Type="http://schemas.openxmlformats.org/officeDocument/2006/relationships/hyperlink" Target="https://m.edsoo.ru/886629bc" TargetMode="External"/><Relationship Id="rId6" Type="http://schemas.openxmlformats.org/officeDocument/2006/relationships/hyperlink" Target="https://m.edsoo.ru/7f413b38" TargetMode="External"/><Relationship Id="rId238" Type="http://schemas.openxmlformats.org/officeDocument/2006/relationships/hyperlink" Target="https://m.edsoo.ru/8866541e" TargetMode="External"/><Relationship Id="rId259" Type="http://schemas.openxmlformats.org/officeDocument/2006/relationships/hyperlink" Target="https://m.edsoo.ru/88667f84" TargetMode="External"/><Relationship Id="rId23" Type="http://schemas.openxmlformats.org/officeDocument/2006/relationships/hyperlink" Target="https://m.edsoo.ru/7f416c48" TargetMode="External"/><Relationship Id="rId119" Type="http://schemas.openxmlformats.org/officeDocument/2006/relationships/hyperlink" Target="https://m.edsoo.ru/88656874" TargetMode="External"/><Relationship Id="rId270" Type="http://schemas.openxmlformats.org/officeDocument/2006/relationships/hyperlink" Target="https://m.edsoo.ru/88668fb0" TargetMode="External"/><Relationship Id="rId291" Type="http://schemas.openxmlformats.org/officeDocument/2006/relationships/hyperlink" Target="https://m.edsoo.ru/8866b2ba" TargetMode="External"/><Relationship Id="rId44" Type="http://schemas.openxmlformats.org/officeDocument/2006/relationships/hyperlink" Target="https://m.edsoo.ru/7f41b112" TargetMode="External"/><Relationship Id="rId65" Type="http://schemas.openxmlformats.org/officeDocument/2006/relationships/hyperlink" Target="https://m.edsoo.ru/88650c26" TargetMode="External"/><Relationship Id="rId86" Type="http://schemas.openxmlformats.org/officeDocument/2006/relationships/hyperlink" Target="https://m.edsoo.ru/88652e68" TargetMode="External"/><Relationship Id="rId130" Type="http://schemas.openxmlformats.org/officeDocument/2006/relationships/hyperlink" Target="https://m.edsoo.ru/88657800" TargetMode="External"/><Relationship Id="rId151" Type="http://schemas.openxmlformats.org/officeDocument/2006/relationships/hyperlink" Target="https://m.edsoo.ru/8865a79e" TargetMode="External"/><Relationship Id="rId172" Type="http://schemas.openxmlformats.org/officeDocument/2006/relationships/hyperlink" Target="https://m.edsoo.ru/8865dc28" TargetMode="External"/><Relationship Id="rId193" Type="http://schemas.openxmlformats.org/officeDocument/2006/relationships/hyperlink" Target="https://m.edsoo.ru/88660414" TargetMode="External"/><Relationship Id="rId207" Type="http://schemas.openxmlformats.org/officeDocument/2006/relationships/hyperlink" Target="https://m.edsoo.ru/88661b48" TargetMode="External"/><Relationship Id="rId228" Type="http://schemas.openxmlformats.org/officeDocument/2006/relationships/hyperlink" Target="https://m.edsoo.ru/88663b96" TargetMode="External"/><Relationship Id="rId249" Type="http://schemas.openxmlformats.org/officeDocument/2006/relationships/hyperlink" Target="https://m.edsoo.ru/886667f6" TargetMode="External"/><Relationship Id="rId13" Type="http://schemas.openxmlformats.org/officeDocument/2006/relationships/hyperlink" Target="https://m.edsoo.ru/7f413b38" TargetMode="External"/><Relationship Id="rId109" Type="http://schemas.openxmlformats.org/officeDocument/2006/relationships/hyperlink" Target="https://m.edsoo.ru/886557c6" TargetMode="External"/><Relationship Id="rId260" Type="http://schemas.openxmlformats.org/officeDocument/2006/relationships/hyperlink" Target="https://m.edsoo.ru/886680c4" TargetMode="External"/><Relationship Id="rId281" Type="http://schemas.openxmlformats.org/officeDocument/2006/relationships/hyperlink" Target="https://m.edsoo.ru/8866a0c2" TargetMode="External"/><Relationship Id="rId34" Type="http://schemas.openxmlformats.org/officeDocument/2006/relationships/hyperlink" Target="https://m.edsoo.ru/7f418d72" TargetMode="External"/><Relationship Id="rId50" Type="http://schemas.openxmlformats.org/officeDocument/2006/relationships/hyperlink" Target="https://m.edsoo.ru/7f41b112" TargetMode="External"/><Relationship Id="rId55" Type="http://schemas.openxmlformats.org/officeDocument/2006/relationships/hyperlink" Target="https://m.edsoo.ru/7f41b112" TargetMode="External"/><Relationship Id="rId76" Type="http://schemas.openxmlformats.org/officeDocument/2006/relationships/hyperlink" Target="https://m.edsoo.ru/88651d92" TargetMode="External"/><Relationship Id="rId97" Type="http://schemas.openxmlformats.org/officeDocument/2006/relationships/hyperlink" Target="https://m.edsoo.ru/88654466" TargetMode="External"/><Relationship Id="rId104" Type="http://schemas.openxmlformats.org/officeDocument/2006/relationships/hyperlink" Target="https://m.edsoo.ru/88654f2e" TargetMode="External"/><Relationship Id="rId120" Type="http://schemas.openxmlformats.org/officeDocument/2006/relationships/hyperlink" Target="https://m.edsoo.ru/886569fa" TargetMode="External"/><Relationship Id="rId125" Type="http://schemas.openxmlformats.org/officeDocument/2006/relationships/hyperlink" Target="https://m.edsoo.ru/886570b2" TargetMode="External"/><Relationship Id="rId141" Type="http://schemas.openxmlformats.org/officeDocument/2006/relationships/hyperlink" Target="https://m.edsoo.ru/88659538" TargetMode="External"/><Relationship Id="rId146" Type="http://schemas.openxmlformats.org/officeDocument/2006/relationships/hyperlink" Target="https://m.edsoo.ru/88659f24" TargetMode="External"/><Relationship Id="rId167" Type="http://schemas.openxmlformats.org/officeDocument/2006/relationships/hyperlink" Target="https://m.edsoo.ru/8865cf30" TargetMode="External"/><Relationship Id="rId188" Type="http://schemas.openxmlformats.org/officeDocument/2006/relationships/hyperlink" Target="https://m.edsoo.ru/8865fcf8" TargetMode="External"/><Relationship Id="rId7" Type="http://schemas.openxmlformats.org/officeDocument/2006/relationships/hyperlink" Target="https://m.edsoo.ru/7f413b38" TargetMode="External"/><Relationship Id="rId71" Type="http://schemas.openxmlformats.org/officeDocument/2006/relationships/hyperlink" Target="https://m.edsoo.ru/886514b4" TargetMode="External"/><Relationship Id="rId92" Type="http://schemas.openxmlformats.org/officeDocument/2006/relationships/hyperlink" Target="https://m.edsoo.ru/88653994" TargetMode="External"/><Relationship Id="rId162" Type="http://schemas.openxmlformats.org/officeDocument/2006/relationships/hyperlink" Target="https://m.edsoo.ru/8865c0d0" TargetMode="External"/><Relationship Id="rId183" Type="http://schemas.openxmlformats.org/officeDocument/2006/relationships/hyperlink" Target="https://m.edsoo.ru/8865f410" TargetMode="External"/><Relationship Id="rId213" Type="http://schemas.openxmlformats.org/officeDocument/2006/relationships/hyperlink" Target="https://m.edsoo.ru/88662462" TargetMode="External"/><Relationship Id="rId218" Type="http://schemas.openxmlformats.org/officeDocument/2006/relationships/hyperlink" Target="https://m.edsoo.ru/88662af2" TargetMode="External"/><Relationship Id="rId234" Type="http://schemas.openxmlformats.org/officeDocument/2006/relationships/hyperlink" Target="https://m.edsoo.ru/88664d20" TargetMode="External"/><Relationship Id="rId239" Type="http://schemas.openxmlformats.org/officeDocument/2006/relationships/hyperlink" Target="https://m.edsoo.ru/88665586" TargetMode="External"/><Relationship Id="rId2" Type="http://schemas.openxmlformats.org/officeDocument/2006/relationships/styles" Target="styles.xml"/><Relationship Id="rId29" Type="http://schemas.openxmlformats.org/officeDocument/2006/relationships/hyperlink" Target="https://m.edsoo.ru/7f418d72" TargetMode="External"/><Relationship Id="rId250" Type="http://schemas.openxmlformats.org/officeDocument/2006/relationships/hyperlink" Target="https://m.edsoo.ru/88666a80" TargetMode="External"/><Relationship Id="rId255" Type="http://schemas.openxmlformats.org/officeDocument/2006/relationships/hyperlink" Target="https://m.edsoo.ru/8866748a" TargetMode="External"/><Relationship Id="rId271" Type="http://schemas.openxmlformats.org/officeDocument/2006/relationships/hyperlink" Target="https://m.edsoo.ru/886690dc" TargetMode="External"/><Relationship Id="rId276" Type="http://schemas.openxmlformats.org/officeDocument/2006/relationships/hyperlink" Target="https://m.edsoo.ru/8866980c" TargetMode="External"/><Relationship Id="rId292" Type="http://schemas.openxmlformats.org/officeDocument/2006/relationships/fontTable" Target="fontTable.xml"/><Relationship Id="rId24" Type="http://schemas.openxmlformats.org/officeDocument/2006/relationships/hyperlink" Target="https://m.edsoo.ru/7f416c48" TargetMode="External"/><Relationship Id="rId40" Type="http://schemas.openxmlformats.org/officeDocument/2006/relationships/hyperlink" Target="https://m.edsoo.ru/7f418d72" TargetMode="External"/><Relationship Id="rId45" Type="http://schemas.openxmlformats.org/officeDocument/2006/relationships/hyperlink" Target="https://m.edsoo.ru/7f41b112" TargetMode="External"/><Relationship Id="rId66" Type="http://schemas.openxmlformats.org/officeDocument/2006/relationships/hyperlink" Target="https://m.edsoo.ru/88650d70" TargetMode="External"/><Relationship Id="rId87" Type="http://schemas.openxmlformats.org/officeDocument/2006/relationships/hyperlink" Target="https://m.edsoo.ru/88652f9e" TargetMode="External"/><Relationship Id="rId110" Type="http://schemas.openxmlformats.org/officeDocument/2006/relationships/hyperlink" Target="https://m.edsoo.ru/88655942" TargetMode="External"/><Relationship Id="rId115" Type="http://schemas.openxmlformats.org/officeDocument/2006/relationships/hyperlink" Target="https://m.edsoo.ru/8865627a" TargetMode="External"/><Relationship Id="rId131" Type="http://schemas.openxmlformats.org/officeDocument/2006/relationships/hyperlink" Target="https://m.edsoo.ru/88657b3e" TargetMode="External"/><Relationship Id="rId136" Type="http://schemas.openxmlformats.org/officeDocument/2006/relationships/hyperlink" Target="https://m.edsoo.ru/886587f0" TargetMode="External"/><Relationship Id="rId157" Type="http://schemas.openxmlformats.org/officeDocument/2006/relationships/hyperlink" Target="https://m.edsoo.ru/8865bba8" TargetMode="External"/><Relationship Id="rId178" Type="http://schemas.openxmlformats.org/officeDocument/2006/relationships/hyperlink" Target="https://m.edsoo.ru/8865e876" TargetMode="External"/><Relationship Id="rId61" Type="http://schemas.openxmlformats.org/officeDocument/2006/relationships/hyperlink" Target="https://m.edsoo.ru/88650640" TargetMode="External"/><Relationship Id="rId82" Type="http://schemas.openxmlformats.org/officeDocument/2006/relationships/hyperlink" Target="https://m.edsoo.ru/88652724" TargetMode="External"/><Relationship Id="rId152" Type="http://schemas.openxmlformats.org/officeDocument/2006/relationships/hyperlink" Target="https://m.edsoo.ru/8865ac76" TargetMode="External"/><Relationship Id="rId173" Type="http://schemas.openxmlformats.org/officeDocument/2006/relationships/hyperlink" Target="https://m.edsoo.ru/8865e088" TargetMode="External"/><Relationship Id="rId194" Type="http://schemas.openxmlformats.org/officeDocument/2006/relationships/hyperlink" Target="https://m.edsoo.ru/88660554" TargetMode="External"/><Relationship Id="rId199" Type="http://schemas.openxmlformats.org/officeDocument/2006/relationships/hyperlink" Target="https://m.edsoo.ru/88660e64" TargetMode="External"/><Relationship Id="rId203" Type="http://schemas.openxmlformats.org/officeDocument/2006/relationships/hyperlink" Target="https://m.edsoo.ru/886614ae" TargetMode="External"/><Relationship Id="rId208" Type="http://schemas.openxmlformats.org/officeDocument/2006/relationships/hyperlink" Target="https://m.edsoo.ru/88661c6a" TargetMode="External"/><Relationship Id="rId229" Type="http://schemas.openxmlformats.org/officeDocument/2006/relationships/hyperlink" Target="https://m.edsoo.ru/88663ede" TargetMode="External"/><Relationship Id="rId19" Type="http://schemas.openxmlformats.org/officeDocument/2006/relationships/hyperlink" Target="https://m.edsoo.ru/7f416c48" TargetMode="External"/><Relationship Id="rId224" Type="http://schemas.openxmlformats.org/officeDocument/2006/relationships/hyperlink" Target="https://m.edsoo.ru/886636dc" TargetMode="External"/><Relationship Id="rId240" Type="http://schemas.openxmlformats.org/officeDocument/2006/relationships/hyperlink" Target="https://m.edsoo.ru/88665720" TargetMode="External"/><Relationship Id="rId245" Type="http://schemas.openxmlformats.org/officeDocument/2006/relationships/hyperlink" Target="https://m.edsoo.ru/88665e78" TargetMode="External"/><Relationship Id="rId261" Type="http://schemas.openxmlformats.org/officeDocument/2006/relationships/hyperlink" Target="https://m.edsoo.ru/886681e6" TargetMode="External"/><Relationship Id="rId266" Type="http://schemas.openxmlformats.org/officeDocument/2006/relationships/hyperlink" Target="https://m.edsoo.ru/88668a7e" TargetMode="External"/><Relationship Id="rId287" Type="http://schemas.openxmlformats.org/officeDocument/2006/relationships/hyperlink" Target="https://m.edsoo.ru/8866a9e6" TargetMode="External"/><Relationship Id="rId14" Type="http://schemas.openxmlformats.org/officeDocument/2006/relationships/hyperlink" Target="https://m.edsoo.ru/7f414f38" TargetMode="External"/><Relationship Id="rId30" Type="http://schemas.openxmlformats.org/officeDocument/2006/relationships/hyperlink" Target="https://m.edsoo.ru/7f418d72" TargetMode="External"/><Relationship Id="rId35" Type="http://schemas.openxmlformats.org/officeDocument/2006/relationships/hyperlink" Target="https://m.edsoo.ru/7f418d72" TargetMode="External"/><Relationship Id="rId56" Type="http://schemas.openxmlformats.org/officeDocument/2006/relationships/hyperlink" Target="https://m.edsoo.ru/7f41b112" TargetMode="External"/><Relationship Id="rId77" Type="http://schemas.openxmlformats.org/officeDocument/2006/relationships/hyperlink" Target="https://m.edsoo.ru/88652008" TargetMode="External"/><Relationship Id="rId100" Type="http://schemas.openxmlformats.org/officeDocument/2006/relationships/hyperlink" Target="https://m.edsoo.ru/88654844" TargetMode="External"/><Relationship Id="rId105" Type="http://schemas.openxmlformats.org/officeDocument/2006/relationships/hyperlink" Target="https://m.edsoo.ru/886551a4" TargetMode="External"/><Relationship Id="rId126" Type="http://schemas.openxmlformats.org/officeDocument/2006/relationships/hyperlink" Target="https://m.edsoo.ru/88657288" TargetMode="External"/><Relationship Id="rId147" Type="http://schemas.openxmlformats.org/officeDocument/2006/relationships/hyperlink" Target="https://m.edsoo.ru/8865a4ce" TargetMode="External"/><Relationship Id="rId168" Type="http://schemas.openxmlformats.org/officeDocument/2006/relationships/hyperlink" Target="https://m.edsoo.ru/8865d4b2" TargetMode="External"/><Relationship Id="rId282" Type="http://schemas.openxmlformats.org/officeDocument/2006/relationships/hyperlink" Target="https://m.edsoo.ru/8866a2a2" TargetMode="External"/><Relationship Id="rId8" Type="http://schemas.openxmlformats.org/officeDocument/2006/relationships/hyperlink" Target="https://m.edsoo.ru/7f413b38" TargetMode="External"/><Relationship Id="rId51" Type="http://schemas.openxmlformats.org/officeDocument/2006/relationships/hyperlink" Target="https://m.edsoo.ru/7f41b112" TargetMode="External"/><Relationship Id="rId72" Type="http://schemas.openxmlformats.org/officeDocument/2006/relationships/hyperlink" Target="https://m.edsoo.ru/886516bc" TargetMode="External"/><Relationship Id="rId93" Type="http://schemas.openxmlformats.org/officeDocument/2006/relationships/hyperlink" Target="https://m.edsoo.ru/88653b2e" TargetMode="External"/><Relationship Id="rId98" Type="http://schemas.openxmlformats.org/officeDocument/2006/relationships/hyperlink" Target="https://m.edsoo.ru/886545c4" TargetMode="External"/><Relationship Id="rId121" Type="http://schemas.openxmlformats.org/officeDocument/2006/relationships/hyperlink" Target="https://m.edsoo.ru/88656b1c" TargetMode="External"/><Relationship Id="rId142" Type="http://schemas.openxmlformats.org/officeDocument/2006/relationships/hyperlink" Target="https://m.edsoo.ru/88659664" TargetMode="External"/><Relationship Id="rId163" Type="http://schemas.openxmlformats.org/officeDocument/2006/relationships/hyperlink" Target="https://m.edsoo.ru/8865c620" TargetMode="External"/><Relationship Id="rId184" Type="http://schemas.openxmlformats.org/officeDocument/2006/relationships/hyperlink" Target="https://m.edsoo.ru/8865f5b4" TargetMode="External"/><Relationship Id="rId189" Type="http://schemas.openxmlformats.org/officeDocument/2006/relationships/hyperlink" Target="https://m.edsoo.ru/8865fe4c" TargetMode="External"/><Relationship Id="rId219" Type="http://schemas.openxmlformats.org/officeDocument/2006/relationships/hyperlink" Target="https://m.edsoo.ru/88662f20" TargetMode="External"/><Relationship Id="rId3" Type="http://schemas.openxmlformats.org/officeDocument/2006/relationships/settings" Target="settings.xml"/><Relationship Id="rId214" Type="http://schemas.openxmlformats.org/officeDocument/2006/relationships/hyperlink" Target="https://m.edsoo.ru/886625ac" TargetMode="External"/><Relationship Id="rId230" Type="http://schemas.openxmlformats.org/officeDocument/2006/relationships/hyperlink" Target="https://m.edsoo.ru/88664014" TargetMode="External"/><Relationship Id="rId235" Type="http://schemas.openxmlformats.org/officeDocument/2006/relationships/hyperlink" Target="https://m.edsoo.ru/8866505e" TargetMode="External"/><Relationship Id="rId251" Type="http://schemas.openxmlformats.org/officeDocument/2006/relationships/hyperlink" Target="https://m.edsoo.ru/88666bc0" TargetMode="External"/><Relationship Id="rId256" Type="http://schemas.openxmlformats.org/officeDocument/2006/relationships/hyperlink" Target="https://m.edsoo.ru/886675fc" TargetMode="External"/><Relationship Id="rId277" Type="http://schemas.openxmlformats.org/officeDocument/2006/relationships/hyperlink" Target="https://m.edsoo.ru/88669938" TargetMode="External"/><Relationship Id="rId25" Type="http://schemas.openxmlformats.org/officeDocument/2006/relationships/hyperlink" Target="https://m.edsoo.ru/7f416c48" TargetMode="External"/><Relationship Id="rId46" Type="http://schemas.openxmlformats.org/officeDocument/2006/relationships/hyperlink" Target="https://m.edsoo.ru/7f41b112" TargetMode="External"/><Relationship Id="rId67" Type="http://schemas.openxmlformats.org/officeDocument/2006/relationships/hyperlink" Target="https://m.edsoo.ru/88650f0a" TargetMode="External"/><Relationship Id="rId116" Type="http://schemas.openxmlformats.org/officeDocument/2006/relationships/hyperlink" Target="https://m.edsoo.ru/886563ba" TargetMode="External"/><Relationship Id="rId137" Type="http://schemas.openxmlformats.org/officeDocument/2006/relationships/hyperlink" Target="https://m.edsoo.ru/88658f52" TargetMode="External"/><Relationship Id="rId158" Type="http://schemas.openxmlformats.org/officeDocument/2006/relationships/hyperlink" Target="https://m.edsoo.ru/8865be6e" TargetMode="External"/><Relationship Id="rId272" Type="http://schemas.openxmlformats.org/officeDocument/2006/relationships/hyperlink" Target="https://m.edsoo.ru/88669226" TargetMode="External"/><Relationship Id="rId293" Type="http://schemas.openxmlformats.org/officeDocument/2006/relationships/theme" Target="theme/theme1.xml"/><Relationship Id="rId20" Type="http://schemas.openxmlformats.org/officeDocument/2006/relationships/hyperlink" Target="https://m.edsoo.ru/7f416c48" TargetMode="External"/><Relationship Id="rId41" Type="http://schemas.openxmlformats.org/officeDocument/2006/relationships/hyperlink" Target="https://m.edsoo.ru/7f418d72" TargetMode="External"/><Relationship Id="rId62" Type="http://schemas.openxmlformats.org/officeDocument/2006/relationships/hyperlink" Target="https://m.edsoo.ru/88650776" TargetMode="External"/><Relationship Id="rId83" Type="http://schemas.openxmlformats.org/officeDocument/2006/relationships/hyperlink" Target="https://m.edsoo.ru/88652972" TargetMode="External"/><Relationship Id="rId88" Type="http://schemas.openxmlformats.org/officeDocument/2006/relationships/hyperlink" Target="https://m.edsoo.ru/886530d4" TargetMode="External"/><Relationship Id="rId111" Type="http://schemas.openxmlformats.org/officeDocument/2006/relationships/hyperlink" Target="https://m.edsoo.ru/88655af0" TargetMode="External"/><Relationship Id="rId132" Type="http://schemas.openxmlformats.org/officeDocument/2006/relationships/hyperlink" Target="https://m.edsoo.ru/88657ca6" TargetMode="External"/><Relationship Id="rId153" Type="http://schemas.openxmlformats.org/officeDocument/2006/relationships/hyperlink" Target="https://m.edsoo.ru/8865b932" TargetMode="External"/><Relationship Id="rId174" Type="http://schemas.openxmlformats.org/officeDocument/2006/relationships/hyperlink" Target="https://m.edsoo.ru/8865e254" TargetMode="External"/><Relationship Id="rId179" Type="http://schemas.openxmlformats.org/officeDocument/2006/relationships/hyperlink" Target="https://m.edsoo.ru/8865ebe6" TargetMode="External"/><Relationship Id="rId195" Type="http://schemas.openxmlformats.org/officeDocument/2006/relationships/hyperlink" Target="https://m.edsoo.ru/88660888" TargetMode="External"/><Relationship Id="rId209" Type="http://schemas.openxmlformats.org/officeDocument/2006/relationships/hyperlink" Target="https://m.edsoo.ru/88661d82" TargetMode="External"/><Relationship Id="rId190" Type="http://schemas.openxmlformats.org/officeDocument/2006/relationships/hyperlink" Target="https://m.edsoo.ru/8865ff6e" TargetMode="External"/><Relationship Id="rId204" Type="http://schemas.openxmlformats.org/officeDocument/2006/relationships/hyperlink" Target="https://m.edsoo.ru/88661602" TargetMode="External"/><Relationship Id="rId220" Type="http://schemas.openxmlformats.org/officeDocument/2006/relationships/hyperlink" Target="https://m.edsoo.ru/88663182" TargetMode="External"/><Relationship Id="rId225" Type="http://schemas.openxmlformats.org/officeDocument/2006/relationships/hyperlink" Target="https://m.edsoo.ru/886637f4" TargetMode="External"/><Relationship Id="rId241" Type="http://schemas.openxmlformats.org/officeDocument/2006/relationships/hyperlink" Target="https://m.edsoo.ru/88665892" TargetMode="External"/><Relationship Id="rId246" Type="http://schemas.openxmlformats.org/officeDocument/2006/relationships/hyperlink" Target="https://m.edsoo.ru/886660b2" TargetMode="External"/><Relationship Id="rId267" Type="http://schemas.openxmlformats.org/officeDocument/2006/relationships/hyperlink" Target="https://m.edsoo.ru/88668c4a" TargetMode="External"/><Relationship Id="rId288" Type="http://schemas.openxmlformats.org/officeDocument/2006/relationships/hyperlink" Target="https://m.edsoo.ru/8866acf2" TargetMode="External"/><Relationship Id="rId15" Type="http://schemas.openxmlformats.org/officeDocument/2006/relationships/hyperlink" Target="https://m.edsoo.ru/7f414f38" TargetMode="External"/><Relationship Id="rId36" Type="http://schemas.openxmlformats.org/officeDocument/2006/relationships/hyperlink" Target="https://m.edsoo.ru/7f418d72" TargetMode="External"/><Relationship Id="rId57" Type="http://schemas.openxmlformats.org/officeDocument/2006/relationships/hyperlink" Target="https://m.edsoo.ru/88650186" TargetMode="External"/><Relationship Id="rId106" Type="http://schemas.openxmlformats.org/officeDocument/2006/relationships/hyperlink" Target="https://m.edsoo.ru/88655302" TargetMode="External"/><Relationship Id="rId127" Type="http://schemas.openxmlformats.org/officeDocument/2006/relationships/hyperlink" Target="https://m.edsoo.ru/88657440" TargetMode="External"/><Relationship Id="rId262" Type="http://schemas.openxmlformats.org/officeDocument/2006/relationships/hyperlink" Target="https://m.edsoo.ru/886682fe" TargetMode="External"/><Relationship Id="rId283" Type="http://schemas.openxmlformats.org/officeDocument/2006/relationships/hyperlink" Target="https://m.edsoo.ru/8866a3f6" TargetMode="External"/><Relationship Id="rId10" Type="http://schemas.openxmlformats.org/officeDocument/2006/relationships/hyperlink" Target="https://m.edsoo.ru/7f413b38" TargetMode="External"/><Relationship Id="rId31" Type="http://schemas.openxmlformats.org/officeDocument/2006/relationships/hyperlink" Target="https://m.edsoo.ru/7f418d72" TargetMode="External"/><Relationship Id="rId52" Type="http://schemas.openxmlformats.org/officeDocument/2006/relationships/hyperlink" Target="https://m.edsoo.ru/7f41b112" TargetMode="External"/><Relationship Id="rId73" Type="http://schemas.openxmlformats.org/officeDocument/2006/relationships/hyperlink" Target="https://m.edsoo.ru/886519be" TargetMode="External"/><Relationship Id="rId78" Type="http://schemas.openxmlformats.org/officeDocument/2006/relationships/hyperlink" Target="https://m.edsoo.ru/886521c0" TargetMode="External"/><Relationship Id="rId94" Type="http://schemas.openxmlformats.org/officeDocument/2006/relationships/hyperlink" Target="https://m.edsoo.ru/88653e12" TargetMode="External"/><Relationship Id="rId99" Type="http://schemas.openxmlformats.org/officeDocument/2006/relationships/hyperlink" Target="https://m.edsoo.ru/886546e6" TargetMode="External"/><Relationship Id="rId101" Type="http://schemas.openxmlformats.org/officeDocument/2006/relationships/hyperlink" Target="https://m.edsoo.ru/886549ca" TargetMode="External"/><Relationship Id="rId122" Type="http://schemas.openxmlformats.org/officeDocument/2006/relationships/hyperlink" Target="https://m.edsoo.ru/88656d60" TargetMode="External"/><Relationship Id="rId143" Type="http://schemas.openxmlformats.org/officeDocument/2006/relationships/hyperlink" Target="https://m.edsoo.ru/886597ae" TargetMode="External"/><Relationship Id="rId148" Type="http://schemas.openxmlformats.org/officeDocument/2006/relationships/hyperlink" Target="https://m.edsoo.ru/8865a62c" TargetMode="External"/><Relationship Id="rId164" Type="http://schemas.openxmlformats.org/officeDocument/2006/relationships/hyperlink" Target="https://m.edsoo.ru/8865c7b0" TargetMode="External"/><Relationship Id="rId169" Type="http://schemas.openxmlformats.org/officeDocument/2006/relationships/hyperlink" Target="https://m.edsoo.ru/8865d6ba" TargetMode="External"/><Relationship Id="rId185" Type="http://schemas.openxmlformats.org/officeDocument/2006/relationships/hyperlink" Target="https://m.edsoo.ru/8865f6e0" TargetMode="External"/><Relationship Id="rId4" Type="http://schemas.openxmlformats.org/officeDocument/2006/relationships/webSettings" Target="webSettings.xml"/><Relationship Id="rId9" Type="http://schemas.openxmlformats.org/officeDocument/2006/relationships/hyperlink" Target="https://m.edsoo.ru/7f413b38" TargetMode="External"/><Relationship Id="rId180" Type="http://schemas.openxmlformats.org/officeDocument/2006/relationships/hyperlink" Target="https://m.edsoo.ru/8865ed94" TargetMode="External"/><Relationship Id="rId210" Type="http://schemas.openxmlformats.org/officeDocument/2006/relationships/hyperlink" Target="https://m.edsoo.ru/88661f3a" TargetMode="External"/><Relationship Id="rId215" Type="http://schemas.openxmlformats.org/officeDocument/2006/relationships/hyperlink" Target="https://m.edsoo.ru/886626ce" TargetMode="External"/><Relationship Id="rId236" Type="http://schemas.openxmlformats.org/officeDocument/2006/relationships/hyperlink" Target="https://m.edsoo.ru/886651bc" TargetMode="External"/><Relationship Id="rId257" Type="http://schemas.openxmlformats.org/officeDocument/2006/relationships/hyperlink" Target="https://m.edsoo.ru/88667c28%5D%5D" TargetMode="External"/><Relationship Id="rId278" Type="http://schemas.openxmlformats.org/officeDocument/2006/relationships/hyperlink" Target="https://m.edsoo.ru/88669a6e" TargetMode="External"/><Relationship Id="rId26" Type="http://schemas.openxmlformats.org/officeDocument/2006/relationships/hyperlink" Target="https://m.edsoo.ru/7f416c48" TargetMode="External"/><Relationship Id="rId231" Type="http://schemas.openxmlformats.org/officeDocument/2006/relationships/hyperlink" Target="https://m.edsoo.ru/8866450a" TargetMode="External"/><Relationship Id="rId252" Type="http://schemas.openxmlformats.org/officeDocument/2006/relationships/hyperlink" Target="https://m.edsoo.ru/88666f12" TargetMode="External"/><Relationship Id="rId273" Type="http://schemas.openxmlformats.org/officeDocument/2006/relationships/hyperlink" Target="https://m.edsoo.ru/886693a2" TargetMode="External"/><Relationship Id="rId294" Type="http://schemas.microsoft.com/office/2007/relationships/stylesWithEffects" Target="stylesWithEffects.xml"/><Relationship Id="rId47" Type="http://schemas.openxmlformats.org/officeDocument/2006/relationships/hyperlink" Target="https://m.edsoo.ru/7f41b112" TargetMode="External"/><Relationship Id="rId68" Type="http://schemas.openxmlformats.org/officeDocument/2006/relationships/hyperlink" Target="https://m.edsoo.ru/88651090" TargetMode="External"/><Relationship Id="rId89" Type="http://schemas.openxmlformats.org/officeDocument/2006/relationships/hyperlink" Target="https://m.edsoo.ru/886531ec" TargetMode="External"/><Relationship Id="rId112" Type="http://schemas.openxmlformats.org/officeDocument/2006/relationships/hyperlink" Target="https://m.edsoo.ru/88655e24" TargetMode="External"/><Relationship Id="rId133" Type="http://schemas.openxmlformats.org/officeDocument/2006/relationships/hyperlink" Target="https://m.edsoo.ru/88658444" TargetMode="External"/><Relationship Id="rId154" Type="http://schemas.openxmlformats.org/officeDocument/2006/relationships/hyperlink" Target="https://m.edsoo.ru/8865a97e" TargetMode="External"/><Relationship Id="rId175" Type="http://schemas.openxmlformats.org/officeDocument/2006/relationships/hyperlink" Target="https://m.edsoo.ru/8865e3da" TargetMode="External"/><Relationship Id="rId196" Type="http://schemas.openxmlformats.org/officeDocument/2006/relationships/hyperlink" Target="https://m.edsoo.ru/886609c8" TargetMode="External"/><Relationship Id="rId200" Type="http://schemas.openxmlformats.org/officeDocument/2006/relationships/hyperlink" Target="https://m.edsoo.ru/88661030" TargetMode="External"/><Relationship Id="rId16" Type="http://schemas.openxmlformats.org/officeDocument/2006/relationships/hyperlink" Target="https://m.edsoo.ru/7f414f38" TargetMode="External"/><Relationship Id="rId221" Type="http://schemas.openxmlformats.org/officeDocument/2006/relationships/hyperlink" Target="https://m.edsoo.ru/88663358" TargetMode="External"/><Relationship Id="rId242" Type="http://schemas.openxmlformats.org/officeDocument/2006/relationships/hyperlink" Target="https://m.edsoo.ru/88665a5e" TargetMode="External"/><Relationship Id="rId263" Type="http://schemas.openxmlformats.org/officeDocument/2006/relationships/hyperlink" Target="https://m.edsoo.ru/88668416" TargetMode="External"/><Relationship Id="rId284" Type="http://schemas.openxmlformats.org/officeDocument/2006/relationships/hyperlink" Target="https://m.edsoo.ru/8866a59a" TargetMode="External"/><Relationship Id="rId37" Type="http://schemas.openxmlformats.org/officeDocument/2006/relationships/hyperlink" Target="https://m.edsoo.ru/7f418d72" TargetMode="External"/><Relationship Id="rId58" Type="http://schemas.openxmlformats.org/officeDocument/2006/relationships/hyperlink" Target="https://m.edsoo.ru/886502ee" TargetMode="External"/><Relationship Id="rId79" Type="http://schemas.openxmlformats.org/officeDocument/2006/relationships/hyperlink" Target="https://m.edsoo.ru/886522ec" TargetMode="External"/><Relationship Id="rId102" Type="http://schemas.openxmlformats.org/officeDocument/2006/relationships/hyperlink" Target="https://m.edsoo.ru/88654b14" TargetMode="External"/><Relationship Id="rId123" Type="http://schemas.openxmlformats.org/officeDocument/2006/relationships/hyperlink" Target="https://m.edsoo.ru/88656e8c" TargetMode="External"/><Relationship Id="rId144" Type="http://schemas.openxmlformats.org/officeDocument/2006/relationships/hyperlink" Target="https://m.edsoo.ru/886599d4" TargetMode="External"/><Relationship Id="rId90" Type="http://schemas.openxmlformats.org/officeDocument/2006/relationships/hyperlink" Target="https://m.edsoo.ru/88653502" TargetMode="External"/><Relationship Id="rId165" Type="http://schemas.openxmlformats.org/officeDocument/2006/relationships/hyperlink" Target="https://m.edsoo.ru/8865cbac" TargetMode="External"/><Relationship Id="rId186" Type="http://schemas.openxmlformats.org/officeDocument/2006/relationships/hyperlink" Target="https://m.edsoo.ru/8865f7f8" TargetMode="External"/><Relationship Id="rId211" Type="http://schemas.openxmlformats.org/officeDocument/2006/relationships/hyperlink" Target="https://m.edsoo.ru/8866219c" TargetMode="External"/><Relationship Id="rId232" Type="http://schemas.openxmlformats.org/officeDocument/2006/relationships/hyperlink" Target="https://m.edsoo.ru/886647f8" TargetMode="External"/><Relationship Id="rId253" Type="http://schemas.openxmlformats.org/officeDocument/2006/relationships/hyperlink" Target="https://m.edsoo.ru/8866716a" TargetMode="External"/><Relationship Id="rId274" Type="http://schemas.openxmlformats.org/officeDocument/2006/relationships/hyperlink" Target="https://m.edsoo.ru/886695b4" TargetMode="External"/><Relationship Id="rId27" Type="http://schemas.openxmlformats.org/officeDocument/2006/relationships/hyperlink" Target="https://m.edsoo.ru/7f416c48" TargetMode="External"/><Relationship Id="rId48" Type="http://schemas.openxmlformats.org/officeDocument/2006/relationships/hyperlink" Target="https://m.edsoo.ru/7f41b112" TargetMode="External"/><Relationship Id="rId69" Type="http://schemas.openxmlformats.org/officeDocument/2006/relationships/hyperlink" Target="https://m.edsoo.ru/88651252" TargetMode="External"/><Relationship Id="rId113" Type="http://schemas.openxmlformats.org/officeDocument/2006/relationships/hyperlink" Target="https://m.edsoo.ru/88655f50" TargetMode="External"/><Relationship Id="rId134" Type="http://schemas.openxmlformats.org/officeDocument/2006/relationships/hyperlink" Target="https://m.edsoo.ru/886586c4" TargetMode="External"/><Relationship Id="rId80" Type="http://schemas.openxmlformats.org/officeDocument/2006/relationships/hyperlink" Target="https://m.edsoo.ru/8865240e" TargetMode="External"/><Relationship Id="rId155" Type="http://schemas.openxmlformats.org/officeDocument/2006/relationships/hyperlink" Target="https://m.edsoo.ru/8865ad98" TargetMode="External"/><Relationship Id="rId176" Type="http://schemas.openxmlformats.org/officeDocument/2006/relationships/hyperlink" Target="https://m.edsoo.ru/8865e506" TargetMode="External"/><Relationship Id="rId197" Type="http://schemas.openxmlformats.org/officeDocument/2006/relationships/hyperlink" Target="https://m.edsoo.ru/88660b58" TargetMode="External"/><Relationship Id="rId201" Type="http://schemas.openxmlformats.org/officeDocument/2006/relationships/hyperlink" Target="https://m.edsoo.ru/88661184" TargetMode="External"/><Relationship Id="rId222" Type="http://schemas.openxmlformats.org/officeDocument/2006/relationships/hyperlink" Target="https://m.edsoo.ru/8866348e" TargetMode="External"/><Relationship Id="rId243" Type="http://schemas.openxmlformats.org/officeDocument/2006/relationships/hyperlink" Target="https://m.edsoo.ru/88665bbc" TargetMode="External"/><Relationship Id="rId264" Type="http://schemas.openxmlformats.org/officeDocument/2006/relationships/hyperlink" Target="https://m.edsoo.ru/8866852e" TargetMode="External"/><Relationship Id="rId285" Type="http://schemas.openxmlformats.org/officeDocument/2006/relationships/hyperlink" Target="https://m.edsoo.ru/8866a73e" TargetMode="External"/><Relationship Id="rId17" Type="http://schemas.openxmlformats.org/officeDocument/2006/relationships/hyperlink" Target="https://m.edsoo.ru/7f414f38" TargetMode="External"/><Relationship Id="rId38" Type="http://schemas.openxmlformats.org/officeDocument/2006/relationships/hyperlink" Target="https://m.edsoo.ru/7f418d72" TargetMode="External"/><Relationship Id="rId59" Type="http://schemas.openxmlformats.org/officeDocument/2006/relationships/hyperlink" Target="https://m.edsoo.ru/8865041a" TargetMode="External"/><Relationship Id="rId103" Type="http://schemas.openxmlformats.org/officeDocument/2006/relationships/hyperlink" Target="https://m.edsoo.ru/88654c54" TargetMode="External"/><Relationship Id="rId124" Type="http://schemas.openxmlformats.org/officeDocument/2006/relationships/hyperlink" Target="https://m.edsoo.ru/88656f9a" TargetMode="External"/><Relationship Id="rId70" Type="http://schemas.openxmlformats.org/officeDocument/2006/relationships/hyperlink" Target="https://m.edsoo.ru/8865139c" TargetMode="External"/><Relationship Id="rId91" Type="http://schemas.openxmlformats.org/officeDocument/2006/relationships/hyperlink" Target="https://m.edsoo.ru/886536e2" TargetMode="External"/><Relationship Id="rId145" Type="http://schemas.openxmlformats.org/officeDocument/2006/relationships/hyperlink" Target="https://m.edsoo.ru/88659b28" TargetMode="External"/><Relationship Id="rId166" Type="http://schemas.openxmlformats.org/officeDocument/2006/relationships/hyperlink" Target="https://m.edsoo.ru/8865d2e6" TargetMode="External"/><Relationship Id="rId187" Type="http://schemas.openxmlformats.org/officeDocument/2006/relationships/hyperlink" Target="https://m.edsoo.ru/8865f91a" TargetMode="External"/><Relationship Id="rId1" Type="http://schemas.openxmlformats.org/officeDocument/2006/relationships/numbering" Target="numbering.xml"/><Relationship Id="rId212" Type="http://schemas.openxmlformats.org/officeDocument/2006/relationships/hyperlink" Target="https://m.edsoo.ru/886622d2" TargetMode="External"/><Relationship Id="rId233" Type="http://schemas.openxmlformats.org/officeDocument/2006/relationships/hyperlink" Target="https://m.edsoo.ru/8866497e" TargetMode="External"/><Relationship Id="rId254" Type="http://schemas.openxmlformats.org/officeDocument/2006/relationships/hyperlink" Target="https://m.edsoo.ru/886672e6" TargetMode="External"/><Relationship Id="rId28" Type="http://schemas.openxmlformats.org/officeDocument/2006/relationships/hyperlink" Target="https://m.edsoo.ru/7f416c48" TargetMode="External"/><Relationship Id="rId49" Type="http://schemas.openxmlformats.org/officeDocument/2006/relationships/hyperlink" Target="https://m.edsoo.ru/7f41b112" TargetMode="External"/><Relationship Id="rId114" Type="http://schemas.openxmlformats.org/officeDocument/2006/relationships/hyperlink" Target="https://m.edsoo.ru/886560ae" TargetMode="External"/><Relationship Id="rId275" Type="http://schemas.openxmlformats.org/officeDocument/2006/relationships/hyperlink" Target="https://m.edsoo.ru/886696ea" TargetMode="External"/><Relationship Id="rId60" Type="http://schemas.openxmlformats.org/officeDocument/2006/relationships/hyperlink" Target="https://m.edsoo.ru/88650528" TargetMode="External"/><Relationship Id="rId81" Type="http://schemas.openxmlformats.org/officeDocument/2006/relationships/hyperlink" Target="https://m.edsoo.ru/886525b2" TargetMode="External"/><Relationship Id="rId135" Type="http://schemas.openxmlformats.org/officeDocument/2006/relationships/hyperlink" Target="https://m.edsoo.ru/88657f94" TargetMode="External"/><Relationship Id="rId156" Type="http://schemas.openxmlformats.org/officeDocument/2006/relationships/hyperlink" Target="https://m.edsoo.ru/8865ba86" TargetMode="External"/><Relationship Id="rId177" Type="http://schemas.openxmlformats.org/officeDocument/2006/relationships/hyperlink" Target="https://m.edsoo.ru/8865e68c" TargetMode="External"/><Relationship Id="rId198" Type="http://schemas.openxmlformats.org/officeDocument/2006/relationships/hyperlink" Target="https://m.edsoo.ru/88660d06" TargetMode="External"/><Relationship Id="rId202" Type="http://schemas.openxmlformats.org/officeDocument/2006/relationships/hyperlink" Target="https://m.edsoo.ru/886612d8" TargetMode="External"/><Relationship Id="rId223" Type="http://schemas.openxmlformats.org/officeDocument/2006/relationships/hyperlink" Target="https://m.edsoo.ru/886635c4" TargetMode="External"/><Relationship Id="rId244" Type="http://schemas.openxmlformats.org/officeDocument/2006/relationships/hyperlink" Target="https://m.edsoo.ru/88665d2e" TargetMode="External"/><Relationship Id="rId18" Type="http://schemas.openxmlformats.org/officeDocument/2006/relationships/hyperlink" Target="https://m.edsoo.ru/7f414f38" TargetMode="External"/><Relationship Id="rId39" Type="http://schemas.openxmlformats.org/officeDocument/2006/relationships/hyperlink" Target="https://m.edsoo.ru/7f418d72" TargetMode="External"/><Relationship Id="rId265" Type="http://schemas.openxmlformats.org/officeDocument/2006/relationships/hyperlink" Target="https://m.edsoo.ru/886687e0" TargetMode="External"/><Relationship Id="rId286" Type="http://schemas.openxmlformats.org/officeDocument/2006/relationships/hyperlink" Target="https://m.edsoo.ru/8866a8b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96</Pages>
  <Words>21198</Words>
  <Characters>120830</Characters>
  <Application>Microsoft Office Word</Application>
  <DocSecurity>0</DocSecurity>
  <Lines>1006</Lines>
  <Paragraphs>283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141745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студент</cp:lastModifiedBy>
  <cp:revision>8</cp:revision>
  <dcterms:created xsi:type="dcterms:W3CDTF">2023-09-13T12:18:00Z</dcterms:created>
  <dcterms:modified xsi:type="dcterms:W3CDTF">2025-02-20T01:53:00Z</dcterms:modified>
</cp:coreProperties>
</file>